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10BE" w:rsidRPr="00132407" w:rsidRDefault="00F610BE" w:rsidP="00EC1467">
      <w:pPr>
        <w:jc w:val="both"/>
        <w:rPr>
          <w:b/>
          <w:sz w:val="28"/>
          <w:szCs w:val="28"/>
        </w:rPr>
      </w:pPr>
    </w:p>
    <w:p w:rsidR="00621C9A" w:rsidRPr="00621C9A" w:rsidRDefault="00621C9A" w:rsidP="00621C9A">
      <w:pPr>
        <w:widowControl/>
        <w:autoSpaceDE/>
        <w:autoSpaceDN/>
        <w:adjustRightInd/>
        <w:jc w:val="center"/>
        <w:rPr>
          <w:rFonts w:eastAsiaTheme="minorHAnsi"/>
          <w:sz w:val="28"/>
          <w:szCs w:val="28"/>
          <w:lang w:eastAsia="en-US"/>
        </w:rPr>
      </w:pPr>
      <w:r w:rsidRPr="00621C9A">
        <w:rPr>
          <w:rFonts w:eastAsiaTheme="minorHAnsi"/>
          <w:sz w:val="28"/>
          <w:szCs w:val="28"/>
          <w:lang w:eastAsia="en-US"/>
        </w:rPr>
        <w:t>Муниципальное  образование</w:t>
      </w:r>
    </w:p>
    <w:p w:rsidR="00F36C13" w:rsidRDefault="00621C9A" w:rsidP="00621C9A">
      <w:pPr>
        <w:widowControl/>
        <w:autoSpaceDE/>
        <w:autoSpaceDN/>
        <w:adjustRightInd/>
        <w:jc w:val="center"/>
        <w:rPr>
          <w:rFonts w:eastAsiaTheme="minorHAnsi"/>
          <w:sz w:val="28"/>
          <w:szCs w:val="28"/>
          <w:lang w:eastAsia="en-US"/>
        </w:rPr>
      </w:pPr>
      <w:r w:rsidRPr="00621C9A">
        <w:rPr>
          <w:rFonts w:eastAsiaTheme="minorHAnsi"/>
          <w:sz w:val="28"/>
          <w:szCs w:val="28"/>
          <w:lang w:eastAsia="en-US"/>
        </w:rPr>
        <w:t>Ленинградский район</w:t>
      </w:r>
    </w:p>
    <w:p w:rsidR="00621C9A" w:rsidRPr="00621C9A" w:rsidRDefault="00621C9A" w:rsidP="00621C9A">
      <w:pPr>
        <w:widowControl/>
        <w:autoSpaceDE/>
        <w:autoSpaceDN/>
        <w:adjustRightInd/>
        <w:jc w:val="center"/>
        <w:rPr>
          <w:rFonts w:eastAsiaTheme="minorHAnsi"/>
          <w:sz w:val="28"/>
          <w:szCs w:val="28"/>
          <w:lang w:eastAsia="en-US"/>
        </w:rPr>
      </w:pPr>
    </w:p>
    <w:p w:rsidR="00935195" w:rsidRDefault="00F36C13" w:rsidP="00935195">
      <w:pPr>
        <w:widowControl/>
        <w:autoSpaceDE/>
        <w:autoSpaceDN/>
        <w:adjustRightInd/>
        <w:jc w:val="center"/>
        <w:rPr>
          <w:rFonts w:eastAsiaTheme="minorHAnsi"/>
          <w:sz w:val="28"/>
          <w:szCs w:val="28"/>
          <w:lang w:eastAsia="en-US"/>
        </w:rPr>
      </w:pPr>
      <w:r w:rsidRPr="00F36C13">
        <w:rPr>
          <w:rFonts w:eastAsiaTheme="minorHAnsi"/>
          <w:sz w:val="28"/>
          <w:szCs w:val="28"/>
          <w:lang w:eastAsia="en-US"/>
        </w:rPr>
        <w:t>Муниципальное бюджетное общеобразовательное учреждение</w:t>
      </w:r>
    </w:p>
    <w:p w:rsidR="00935195" w:rsidRDefault="00F36C13" w:rsidP="00935195">
      <w:pPr>
        <w:widowControl/>
        <w:autoSpaceDE/>
        <w:autoSpaceDN/>
        <w:adjustRightInd/>
        <w:jc w:val="center"/>
        <w:rPr>
          <w:rFonts w:eastAsiaTheme="minorHAnsi"/>
          <w:sz w:val="28"/>
          <w:szCs w:val="28"/>
          <w:lang w:eastAsia="en-US"/>
        </w:rPr>
      </w:pPr>
      <w:r w:rsidRPr="00F36C13">
        <w:rPr>
          <w:rFonts w:eastAsiaTheme="minorHAnsi"/>
          <w:sz w:val="28"/>
          <w:szCs w:val="28"/>
          <w:lang w:eastAsia="en-US"/>
        </w:rPr>
        <w:t>средняя общеобразовательная школа № 9 пос. Образцового</w:t>
      </w:r>
      <w:r>
        <w:rPr>
          <w:rFonts w:eastAsiaTheme="minorHAnsi"/>
          <w:sz w:val="28"/>
          <w:szCs w:val="28"/>
          <w:lang w:eastAsia="en-US"/>
        </w:rPr>
        <w:t xml:space="preserve">    </w:t>
      </w:r>
    </w:p>
    <w:p w:rsidR="00F36C13" w:rsidRPr="00F36C13" w:rsidRDefault="00F36C13" w:rsidP="00935195">
      <w:pPr>
        <w:widowControl/>
        <w:autoSpaceDE/>
        <w:autoSpaceDN/>
        <w:adjustRightInd/>
        <w:jc w:val="center"/>
        <w:rPr>
          <w:rFonts w:eastAsiaTheme="minorHAnsi"/>
          <w:sz w:val="28"/>
          <w:szCs w:val="28"/>
          <w:lang w:eastAsia="en-US"/>
        </w:rPr>
      </w:pPr>
      <w:r>
        <w:rPr>
          <w:rFonts w:eastAsiaTheme="minorHAnsi"/>
          <w:sz w:val="28"/>
          <w:szCs w:val="28"/>
          <w:lang w:eastAsia="en-US"/>
        </w:rPr>
        <w:t xml:space="preserve"> </w:t>
      </w:r>
      <w:r w:rsidRPr="00F36C13">
        <w:rPr>
          <w:rFonts w:eastAsiaTheme="minorHAnsi"/>
          <w:sz w:val="28"/>
          <w:szCs w:val="28"/>
          <w:lang w:eastAsia="en-US"/>
        </w:rPr>
        <w:t>муниципального  образования</w:t>
      </w:r>
    </w:p>
    <w:p w:rsidR="00065805" w:rsidRPr="00F36C13" w:rsidRDefault="00F36C13" w:rsidP="00F36C13">
      <w:pPr>
        <w:widowControl/>
        <w:autoSpaceDE/>
        <w:autoSpaceDN/>
        <w:adjustRightInd/>
        <w:jc w:val="center"/>
        <w:rPr>
          <w:rFonts w:eastAsiaTheme="minorHAnsi"/>
          <w:sz w:val="28"/>
          <w:szCs w:val="28"/>
          <w:lang w:eastAsia="en-US"/>
        </w:rPr>
      </w:pPr>
      <w:r w:rsidRPr="00F36C13">
        <w:rPr>
          <w:rFonts w:eastAsiaTheme="minorHAnsi"/>
          <w:sz w:val="28"/>
          <w:szCs w:val="28"/>
          <w:lang w:eastAsia="en-US"/>
        </w:rPr>
        <w:t>Ленинградский район</w:t>
      </w:r>
    </w:p>
    <w:p w:rsidR="00065805" w:rsidRPr="00BB58A1" w:rsidRDefault="00065805" w:rsidP="00EC1467">
      <w:pPr>
        <w:jc w:val="both"/>
        <w:rPr>
          <w:sz w:val="24"/>
          <w:szCs w:val="24"/>
        </w:rPr>
      </w:pPr>
    </w:p>
    <w:p w:rsidR="00065805" w:rsidRPr="00BB58A1" w:rsidRDefault="00065805" w:rsidP="00EC1467">
      <w:pPr>
        <w:pStyle w:val="1"/>
        <w:jc w:val="right"/>
        <w:rPr>
          <w:sz w:val="24"/>
          <w:szCs w:val="24"/>
        </w:rPr>
      </w:pPr>
    </w:p>
    <w:p w:rsidR="00283382" w:rsidRPr="00BB58A1" w:rsidRDefault="00283382" w:rsidP="00EC1467">
      <w:pPr>
        <w:tabs>
          <w:tab w:val="left" w:pos="6450"/>
        </w:tabs>
        <w:jc w:val="right"/>
        <w:rPr>
          <w:sz w:val="28"/>
          <w:szCs w:val="28"/>
        </w:rPr>
      </w:pPr>
      <w:r w:rsidRPr="00BB58A1">
        <w:rPr>
          <w:sz w:val="28"/>
          <w:szCs w:val="28"/>
        </w:rPr>
        <w:t xml:space="preserve">УТВЕРЖДЕНО                                                                                                                                                                       </w:t>
      </w:r>
    </w:p>
    <w:p w:rsidR="00BF18B0" w:rsidRPr="00BF18B0" w:rsidRDefault="00BB58A1" w:rsidP="00EC1467">
      <w:pPr>
        <w:tabs>
          <w:tab w:val="left" w:pos="6450"/>
        </w:tabs>
        <w:jc w:val="right"/>
        <w:rPr>
          <w:sz w:val="28"/>
          <w:szCs w:val="28"/>
        </w:rPr>
      </w:pPr>
      <w:r w:rsidRPr="00BB58A1">
        <w:rPr>
          <w:sz w:val="28"/>
          <w:szCs w:val="28"/>
        </w:rPr>
        <w:t>решением педсовета</w:t>
      </w:r>
      <w:r w:rsidR="00283382" w:rsidRPr="00BB58A1">
        <w:rPr>
          <w:sz w:val="28"/>
          <w:szCs w:val="28"/>
        </w:rPr>
        <w:t xml:space="preserve">                                                                                                                                                                                                                         от </w:t>
      </w:r>
      <w:r>
        <w:rPr>
          <w:sz w:val="28"/>
          <w:szCs w:val="28"/>
        </w:rPr>
        <w:t xml:space="preserve">« </w:t>
      </w:r>
      <w:r w:rsidR="00935195">
        <w:rPr>
          <w:sz w:val="28"/>
          <w:szCs w:val="28"/>
        </w:rPr>
        <w:t>31</w:t>
      </w:r>
      <w:r>
        <w:rPr>
          <w:sz w:val="28"/>
          <w:szCs w:val="28"/>
        </w:rPr>
        <w:t xml:space="preserve"> » </w:t>
      </w:r>
      <w:r w:rsidR="00935195">
        <w:rPr>
          <w:sz w:val="28"/>
          <w:szCs w:val="28"/>
        </w:rPr>
        <w:t xml:space="preserve"> августа 2015</w:t>
      </w:r>
      <w:r w:rsidR="00283382" w:rsidRPr="00BB58A1">
        <w:rPr>
          <w:sz w:val="28"/>
          <w:szCs w:val="28"/>
        </w:rPr>
        <w:t xml:space="preserve"> года протокол №1                                                                                                                                                                                                                                   </w:t>
      </w:r>
      <w:r w:rsidR="00BF18B0" w:rsidRPr="00BF18B0">
        <w:rPr>
          <w:sz w:val="28"/>
          <w:szCs w:val="28"/>
        </w:rPr>
        <w:t xml:space="preserve">                            </w:t>
      </w:r>
    </w:p>
    <w:p w:rsidR="00283382" w:rsidRPr="00BB58A1" w:rsidRDefault="00BF18B0" w:rsidP="00EC1467">
      <w:pPr>
        <w:tabs>
          <w:tab w:val="left" w:pos="6450"/>
        </w:tabs>
        <w:jc w:val="right"/>
        <w:rPr>
          <w:sz w:val="28"/>
          <w:szCs w:val="28"/>
        </w:rPr>
      </w:pPr>
      <w:r w:rsidRPr="00BF18B0">
        <w:rPr>
          <w:sz w:val="28"/>
          <w:szCs w:val="28"/>
        </w:rPr>
        <w:t xml:space="preserve">      </w:t>
      </w:r>
      <w:r w:rsidR="00AB1E00">
        <w:rPr>
          <w:sz w:val="28"/>
          <w:szCs w:val="28"/>
        </w:rPr>
        <w:t xml:space="preserve">              </w:t>
      </w:r>
      <w:r w:rsidRPr="00BF18B0">
        <w:rPr>
          <w:sz w:val="28"/>
          <w:szCs w:val="28"/>
        </w:rPr>
        <w:t xml:space="preserve"> </w:t>
      </w:r>
      <w:r w:rsidR="00283382" w:rsidRPr="00BB58A1">
        <w:rPr>
          <w:sz w:val="28"/>
          <w:szCs w:val="28"/>
        </w:rPr>
        <w:t xml:space="preserve">Председатель педсовета                </w:t>
      </w:r>
      <w:r w:rsidR="00283382" w:rsidRPr="00BB58A1">
        <w:rPr>
          <w:sz w:val="28"/>
          <w:szCs w:val="28"/>
        </w:rPr>
        <w:tab/>
        <w:t xml:space="preserve">                                                                                                                      ________________Е.А.Пушенко</w:t>
      </w:r>
    </w:p>
    <w:p w:rsidR="00283382" w:rsidRDefault="00283382" w:rsidP="00EC1467">
      <w:pPr>
        <w:jc w:val="right"/>
        <w:rPr>
          <w:sz w:val="28"/>
          <w:szCs w:val="28"/>
        </w:rPr>
      </w:pPr>
    </w:p>
    <w:p w:rsidR="00AB1E00" w:rsidRDefault="00AB1E00" w:rsidP="00EC1467">
      <w:pPr>
        <w:jc w:val="right"/>
        <w:rPr>
          <w:sz w:val="28"/>
          <w:szCs w:val="28"/>
        </w:rPr>
      </w:pPr>
    </w:p>
    <w:p w:rsidR="00BB58A1" w:rsidRPr="00BB58A1" w:rsidRDefault="00BB58A1" w:rsidP="00EC1467">
      <w:pPr>
        <w:jc w:val="center"/>
        <w:rPr>
          <w:sz w:val="28"/>
          <w:szCs w:val="28"/>
        </w:rPr>
      </w:pPr>
    </w:p>
    <w:p w:rsidR="00283382" w:rsidRPr="00BB58A1" w:rsidRDefault="00283382" w:rsidP="00EC1467">
      <w:pPr>
        <w:tabs>
          <w:tab w:val="left" w:pos="4065"/>
        </w:tabs>
        <w:jc w:val="center"/>
        <w:rPr>
          <w:b/>
          <w:sz w:val="28"/>
          <w:szCs w:val="28"/>
        </w:rPr>
      </w:pPr>
      <w:r w:rsidRPr="00BB58A1">
        <w:rPr>
          <w:b/>
          <w:sz w:val="28"/>
          <w:szCs w:val="28"/>
        </w:rPr>
        <w:t>РАБОЧАЯ ПРОГРАММА</w:t>
      </w:r>
    </w:p>
    <w:p w:rsidR="00283382" w:rsidRPr="00BB58A1" w:rsidRDefault="00283382" w:rsidP="00EC1467">
      <w:pPr>
        <w:tabs>
          <w:tab w:val="left" w:pos="4065"/>
        </w:tabs>
        <w:jc w:val="both"/>
        <w:rPr>
          <w:sz w:val="28"/>
          <w:szCs w:val="28"/>
        </w:rPr>
      </w:pPr>
    </w:p>
    <w:p w:rsidR="00283382" w:rsidRPr="00BB58A1" w:rsidRDefault="00283382" w:rsidP="00EC1467">
      <w:pPr>
        <w:tabs>
          <w:tab w:val="left" w:pos="4065"/>
        </w:tabs>
        <w:jc w:val="both"/>
        <w:rPr>
          <w:b/>
          <w:sz w:val="28"/>
          <w:szCs w:val="28"/>
          <w:u w:val="single"/>
        </w:rPr>
      </w:pPr>
      <w:r w:rsidRPr="00BB58A1">
        <w:rPr>
          <w:sz w:val="28"/>
          <w:szCs w:val="28"/>
        </w:rPr>
        <w:t xml:space="preserve">по </w:t>
      </w:r>
      <w:r w:rsidRPr="00BB58A1">
        <w:rPr>
          <w:b/>
          <w:sz w:val="28"/>
          <w:szCs w:val="28"/>
          <w:u w:val="single"/>
        </w:rPr>
        <w:t>английскому языку</w:t>
      </w:r>
    </w:p>
    <w:p w:rsidR="00283382" w:rsidRPr="00BB58A1" w:rsidRDefault="00E124DF" w:rsidP="00EC1467">
      <w:pPr>
        <w:tabs>
          <w:tab w:val="left" w:pos="4065"/>
        </w:tabs>
        <w:jc w:val="both"/>
        <w:rPr>
          <w:b/>
          <w:sz w:val="28"/>
          <w:szCs w:val="28"/>
          <w:u w:val="single"/>
        </w:rPr>
      </w:pPr>
      <w:r w:rsidRPr="00BB58A1">
        <w:rPr>
          <w:sz w:val="28"/>
          <w:szCs w:val="28"/>
        </w:rPr>
        <w:t>уровень образования</w:t>
      </w:r>
      <w:r w:rsidR="00283382" w:rsidRPr="00BB58A1">
        <w:rPr>
          <w:sz w:val="28"/>
          <w:szCs w:val="28"/>
        </w:rPr>
        <w:t xml:space="preserve">, класс – </w:t>
      </w:r>
      <w:r w:rsidR="00283382" w:rsidRPr="00BB58A1">
        <w:rPr>
          <w:b/>
          <w:sz w:val="28"/>
          <w:szCs w:val="28"/>
          <w:u w:val="single"/>
        </w:rPr>
        <w:t>начальное  общее образование, 2 -</w:t>
      </w:r>
      <w:r w:rsidR="00DA1E8C">
        <w:rPr>
          <w:b/>
          <w:sz w:val="28"/>
          <w:szCs w:val="28"/>
          <w:u w:val="single"/>
        </w:rPr>
        <w:t>4</w:t>
      </w:r>
      <w:r w:rsidR="00283382" w:rsidRPr="00BB58A1">
        <w:rPr>
          <w:b/>
          <w:sz w:val="28"/>
          <w:szCs w:val="28"/>
          <w:u w:val="single"/>
        </w:rPr>
        <w:t xml:space="preserve"> классы</w:t>
      </w:r>
    </w:p>
    <w:p w:rsidR="00283382" w:rsidRPr="00BB58A1" w:rsidRDefault="00283382" w:rsidP="00EC1467">
      <w:pPr>
        <w:tabs>
          <w:tab w:val="left" w:pos="4065"/>
        </w:tabs>
        <w:jc w:val="both"/>
        <w:rPr>
          <w:b/>
          <w:sz w:val="28"/>
          <w:szCs w:val="28"/>
          <w:u w:val="single"/>
        </w:rPr>
      </w:pPr>
      <w:r w:rsidRPr="00BB58A1">
        <w:rPr>
          <w:sz w:val="28"/>
          <w:szCs w:val="28"/>
        </w:rPr>
        <w:t>Количество часов</w:t>
      </w:r>
      <w:r w:rsidR="00830932">
        <w:rPr>
          <w:sz w:val="28"/>
          <w:szCs w:val="28"/>
        </w:rPr>
        <w:t xml:space="preserve">  </w:t>
      </w:r>
      <w:r w:rsidRPr="00BB58A1">
        <w:rPr>
          <w:sz w:val="28"/>
          <w:szCs w:val="28"/>
        </w:rPr>
        <w:t xml:space="preserve"> </w:t>
      </w:r>
      <w:r w:rsidR="00830932" w:rsidRPr="00830932">
        <w:rPr>
          <w:b/>
          <w:sz w:val="28"/>
          <w:szCs w:val="28"/>
          <w:u w:val="single"/>
        </w:rPr>
        <w:t>204</w:t>
      </w:r>
    </w:p>
    <w:p w:rsidR="00065805" w:rsidRPr="00F36C13" w:rsidRDefault="00283382" w:rsidP="00F36C13">
      <w:pPr>
        <w:tabs>
          <w:tab w:val="left" w:pos="4065"/>
        </w:tabs>
        <w:jc w:val="both"/>
        <w:rPr>
          <w:b/>
          <w:sz w:val="28"/>
          <w:szCs w:val="28"/>
          <w:u w:val="single"/>
        </w:rPr>
      </w:pPr>
      <w:r w:rsidRPr="00BB58A1">
        <w:rPr>
          <w:sz w:val="28"/>
          <w:szCs w:val="28"/>
        </w:rPr>
        <w:t xml:space="preserve">Учитель </w:t>
      </w:r>
      <w:r w:rsidR="005E1886">
        <w:rPr>
          <w:b/>
          <w:sz w:val="28"/>
          <w:szCs w:val="28"/>
          <w:u w:val="single"/>
        </w:rPr>
        <w:t>Загорулько Александра Павловна</w:t>
      </w:r>
    </w:p>
    <w:p w:rsidR="00FA6747" w:rsidRPr="00BB58A1" w:rsidRDefault="00FA6747" w:rsidP="00EC1467">
      <w:pPr>
        <w:shd w:val="clear" w:color="auto" w:fill="FFFFFF"/>
        <w:jc w:val="both"/>
        <w:rPr>
          <w:bCs/>
          <w:color w:val="000000"/>
          <w:sz w:val="28"/>
          <w:szCs w:val="28"/>
        </w:rPr>
      </w:pPr>
    </w:p>
    <w:p w:rsidR="00BB58A1" w:rsidRPr="00F36C13" w:rsidRDefault="00E00863" w:rsidP="00F36C13">
      <w:pPr>
        <w:pStyle w:val="a6"/>
        <w:ind w:left="0"/>
        <w:jc w:val="both"/>
        <w:rPr>
          <w:sz w:val="28"/>
          <w:szCs w:val="28"/>
        </w:rPr>
      </w:pPr>
      <w:r>
        <w:rPr>
          <w:sz w:val="28"/>
          <w:szCs w:val="28"/>
        </w:rPr>
        <w:t xml:space="preserve">Программа разработана на основе </w:t>
      </w:r>
      <w:r w:rsidR="00065805" w:rsidRPr="00BB58A1">
        <w:rPr>
          <w:b/>
          <w:sz w:val="28"/>
          <w:szCs w:val="28"/>
        </w:rPr>
        <w:t>авторской программы по курсу «</w:t>
      </w:r>
      <w:r w:rsidR="00DA1E8C">
        <w:rPr>
          <w:b/>
          <w:sz w:val="28"/>
          <w:szCs w:val="28"/>
        </w:rPr>
        <w:t>Английский в фокусе</w:t>
      </w:r>
      <w:r w:rsidR="003117CE">
        <w:rPr>
          <w:b/>
          <w:sz w:val="28"/>
          <w:szCs w:val="28"/>
        </w:rPr>
        <w:t>, 2-4</w:t>
      </w:r>
      <w:r w:rsidR="00065805" w:rsidRPr="00BB58A1">
        <w:rPr>
          <w:b/>
          <w:sz w:val="28"/>
          <w:szCs w:val="28"/>
        </w:rPr>
        <w:t xml:space="preserve">»/ </w:t>
      </w:r>
      <w:r w:rsidR="00DA1E8C">
        <w:rPr>
          <w:b/>
          <w:sz w:val="28"/>
          <w:szCs w:val="28"/>
        </w:rPr>
        <w:t>В.Г.Альпаков, Ю.Е.Ваулина, О.Е.Полядко.- Москва.-Просвещение</w:t>
      </w:r>
      <w:r w:rsidR="00065805" w:rsidRPr="00BB58A1">
        <w:rPr>
          <w:b/>
          <w:sz w:val="28"/>
          <w:szCs w:val="28"/>
        </w:rPr>
        <w:t>.- 20</w:t>
      </w:r>
      <w:r w:rsidR="00935195">
        <w:rPr>
          <w:b/>
          <w:sz w:val="28"/>
          <w:szCs w:val="28"/>
        </w:rPr>
        <w:t>14</w:t>
      </w:r>
    </w:p>
    <w:p w:rsidR="00AB1E00" w:rsidRDefault="00FA6747" w:rsidP="00EC1467">
      <w:pPr>
        <w:pStyle w:val="1"/>
        <w:ind w:firstLine="708"/>
        <w:jc w:val="both"/>
        <w:rPr>
          <w:rFonts w:ascii="Times New Roman" w:hAnsi="Times New Roman"/>
          <w:b/>
          <w:sz w:val="28"/>
          <w:szCs w:val="28"/>
        </w:rPr>
      </w:pPr>
      <w:r>
        <w:rPr>
          <w:rFonts w:ascii="Times New Roman" w:hAnsi="Times New Roman"/>
          <w:b/>
          <w:sz w:val="28"/>
          <w:szCs w:val="28"/>
        </w:rPr>
        <w:t xml:space="preserve"> </w:t>
      </w:r>
    </w:p>
    <w:p w:rsidR="00AB1E00" w:rsidRDefault="00AB1E00" w:rsidP="00EC1467">
      <w:pPr>
        <w:pStyle w:val="1"/>
        <w:ind w:firstLine="708"/>
        <w:jc w:val="both"/>
        <w:rPr>
          <w:rFonts w:ascii="Times New Roman" w:hAnsi="Times New Roman"/>
          <w:b/>
          <w:sz w:val="28"/>
          <w:szCs w:val="28"/>
        </w:rPr>
      </w:pPr>
    </w:p>
    <w:p w:rsidR="00EA0D8C" w:rsidRDefault="00EA0D8C" w:rsidP="00EC1467">
      <w:pPr>
        <w:pStyle w:val="1"/>
        <w:ind w:firstLine="708"/>
        <w:jc w:val="both"/>
        <w:rPr>
          <w:rFonts w:ascii="Times New Roman" w:hAnsi="Times New Roman"/>
          <w:b/>
          <w:sz w:val="28"/>
          <w:szCs w:val="28"/>
        </w:rPr>
      </w:pPr>
    </w:p>
    <w:p w:rsidR="00E00863" w:rsidRDefault="00E00863" w:rsidP="00EC1467">
      <w:pPr>
        <w:pStyle w:val="1"/>
        <w:ind w:firstLine="708"/>
        <w:jc w:val="both"/>
        <w:rPr>
          <w:rFonts w:ascii="Times New Roman" w:hAnsi="Times New Roman"/>
          <w:b/>
          <w:sz w:val="28"/>
          <w:szCs w:val="28"/>
        </w:rPr>
      </w:pPr>
    </w:p>
    <w:p w:rsidR="00E00863" w:rsidRDefault="00E00863" w:rsidP="00EC1467">
      <w:pPr>
        <w:pStyle w:val="1"/>
        <w:ind w:firstLine="708"/>
        <w:jc w:val="both"/>
        <w:rPr>
          <w:rFonts w:ascii="Times New Roman" w:hAnsi="Times New Roman"/>
          <w:b/>
          <w:sz w:val="28"/>
          <w:szCs w:val="28"/>
        </w:rPr>
      </w:pPr>
    </w:p>
    <w:p w:rsidR="00065805" w:rsidRPr="00132407" w:rsidRDefault="00FA6747" w:rsidP="00EC1467">
      <w:pPr>
        <w:pStyle w:val="1"/>
        <w:ind w:firstLine="708"/>
        <w:jc w:val="both"/>
        <w:rPr>
          <w:rFonts w:ascii="Times New Roman" w:hAnsi="Times New Roman"/>
          <w:b/>
          <w:sz w:val="28"/>
          <w:szCs w:val="28"/>
        </w:rPr>
      </w:pPr>
      <w:r w:rsidRPr="00565639">
        <w:rPr>
          <w:rFonts w:ascii="Times New Roman" w:hAnsi="Times New Roman"/>
          <w:b/>
          <w:sz w:val="28"/>
          <w:szCs w:val="28"/>
        </w:rPr>
        <w:lastRenderedPageBreak/>
        <w:t xml:space="preserve"> </w:t>
      </w:r>
      <w:r>
        <w:rPr>
          <w:rFonts w:ascii="Times New Roman" w:hAnsi="Times New Roman"/>
          <w:b/>
          <w:sz w:val="28"/>
          <w:szCs w:val="28"/>
          <w:lang w:val="en-US"/>
        </w:rPr>
        <w:t>I</w:t>
      </w:r>
      <w:r w:rsidRPr="00565639">
        <w:rPr>
          <w:rFonts w:ascii="Times New Roman" w:hAnsi="Times New Roman"/>
          <w:b/>
          <w:sz w:val="28"/>
          <w:szCs w:val="28"/>
        </w:rPr>
        <w:t xml:space="preserve">  </w:t>
      </w:r>
      <w:r>
        <w:rPr>
          <w:rFonts w:ascii="Times New Roman" w:hAnsi="Times New Roman"/>
          <w:b/>
          <w:sz w:val="28"/>
          <w:szCs w:val="28"/>
        </w:rPr>
        <w:t xml:space="preserve"> </w:t>
      </w:r>
      <w:r w:rsidR="00065805" w:rsidRPr="00132407">
        <w:rPr>
          <w:rFonts w:ascii="Times New Roman" w:hAnsi="Times New Roman"/>
          <w:b/>
          <w:sz w:val="28"/>
          <w:szCs w:val="28"/>
        </w:rPr>
        <w:t>Пояснительная записка</w:t>
      </w:r>
    </w:p>
    <w:p w:rsidR="00565639" w:rsidRPr="00565639" w:rsidRDefault="00565639" w:rsidP="00EC1467">
      <w:pPr>
        <w:widowControl/>
        <w:jc w:val="both"/>
        <w:rPr>
          <w:rFonts w:eastAsiaTheme="minorHAnsi"/>
          <w:sz w:val="28"/>
          <w:szCs w:val="28"/>
          <w:u w:val="single"/>
          <w:lang w:eastAsia="en-US"/>
        </w:rPr>
      </w:pPr>
      <w:r w:rsidRPr="00565639">
        <w:rPr>
          <w:color w:val="000000"/>
          <w:sz w:val="28"/>
          <w:szCs w:val="28"/>
        </w:rPr>
        <w:t>Рабочая программа по английскому языку разработана на основе</w:t>
      </w:r>
      <w:r w:rsidRPr="00565639">
        <w:rPr>
          <w:rFonts w:eastAsiaTheme="minorHAnsi"/>
          <w:sz w:val="28"/>
          <w:szCs w:val="28"/>
          <w:u w:val="single"/>
          <w:lang w:eastAsia="en-US"/>
        </w:rPr>
        <w:t xml:space="preserve"> следующих нормативных актов и учебно-методических документов:</w:t>
      </w:r>
    </w:p>
    <w:p w:rsidR="00565639" w:rsidRDefault="00565639" w:rsidP="00EC1467">
      <w:pPr>
        <w:widowControl/>
        <w:jc w:val="both"/>
        <w:rPr>
          <w:sz w:val="28"/>
          <w:szCs w:val="28"/>
        </w:rPr>
      </w:pPr>
      <w:r w:rsidRPr="00565639">
        <w:rPr>
          <w:sz w:val="28"/>
          <w:szCs w:val="28"/>
        </w:rPr>
        <w:t xml:space="preserve">1. Примерной программы по иностранному языку федерального государственного образовательного стандарта начального общего образования.- Москва.- Просвещение.- 2011;  </w:t>
      </w:r>
    </w:p>
    <w:p w:rsidR="00565639" w:rsidRPr="00565639" w:rsidRDefault="00565639" w:rsidP="00EC1467">
      <w:pPr>
        <w:widowControl/>
        <w:jc w:val="both"/>
        <w:rPr>
          <w:rFonts w:eastAsiaTheme="minorHAnsi"/>
          <w:sz w:val="28"/>
          <w:szCs w:val="28"/>
          <w:lang w:eastAsia="en-US"/>
        </w:rPr>
      </w:pPr>
      <w:r w:rsidRPr="00565639">
        <w:rPr>
          <w:rFonts w:eastAsiaTheme="minorHAnsi"/>
          <w:sz w:val="28"/>
          <w:szCs w:val="28"/>
          <w:lang w:eastAsia="en-US"/>
        </w:rPr>
        <w:t xml:space="preserve">2. </w:t>
      </w:r>
      <w:r w:rsidRPr="00565639">
        <w:rPr>
          <w:sz w:val="28"/>
          <w:szCs w:val="28"/>
        </w:rPr>
        <w:t>Основной образовательной программы МБОУ СОШ№ 9.</w:t>
      </w:r>
    </w:p>
    <w:p w:rsidR="00565639" w:rsidRPr="00565639" w:rsidRDefault="00565639" w:rsidP="00EC1467">
      <w:pPr>
        <w:jc w:val="both"/>
        <w:rPr>
          <w:sz w:val="28"/>
          <w:szCs w:val="28"/>
        </w:rPr>
      </w:pPr>
      <w:r w:rsidRPr="00565639">
        <w:rPr>
          <w:sz w:val="28"/>
          <w:szCs w:val="28"/>
        </w:rPr>
        <w:t xml:space="preserve">3. </w:t>
      </w:r>
      <w:r w:rsidR="003238AD">
        <w:rPr>
          <w:sz w:val="28"/>
          <w:szCs w:val="28"/>
        </w:rPr>
        <w:t>А</w:t>
      </w:r>
      <w:r w:rsidRPr="00565639">
        <w:rPr>
          <w:sz w:val="28"/>
          <w:szCs w:val="28"/>
        </w:rPr>
        <w:t>втор</w:t>
      </w:r>
      <w:r w:rsidR="00DA1E8C">
        <w:rPr>
          <w:sz w:val="28"/>
          <w:szCs w:val="28"/>
        </w:rPr>
        <w:t xml:space="preserve">ской программы по курсу </w:t>
      </w:r>
      <w:r w:rsidR="00DA1E8C" w:rsidRPr="00DA1E8C">
        <w:rPr>
          <w:sz w:val="28"/>
          <w:szCs w:val="28"/>
        </w:rPr>
        <w:t>«Английский в фокусе</w:t>
      </w:r>
      <w:r w:rsidR="003117CE">
        <w:rPr>
          <w:sz w:val="28"/>
          <w:szCs w:val="28"/>
        </w:rPr>
        <w:t>, 2-4</w:t>
      </w:r>
      <w:r w:rsidR="00DA1E8C" w:rsidRPr="00DA1E8C">
        <w:rPr>
          <w:sz w:val="28"/>
          <w:szCs w:val="28"/>
        </w:rPr>
        <w:t>»/ В.Г.Альпаков, Ю.Е.Ваулина, О.Е.Поля</w:t>
      </w:r>
      <w:r w:rsidR="00935195">
        <w:rPr>
          <w:sz w:val="28"/>
          <w:szCs w:val="28"/>
        </w:rPr>
        <w:t>дко.- Москва.-Просвещение.- 2014</w:t>
      </w:r>
    </w:p>
    <w:p w:rsidR="00565639" w:rsidRDefault="00406AB8" w:rsidP="00EC1467">
      <w:pPr>
        <w:spacing w:after="200" w:line="276" w:lineRule="auto"/>
        <w:jc w:val="both"/>
        <w:rPr>
          <w:rFonts w:ascii="Times New Roman CYR" w:hAnsi="Times New Roman CYR" w:cs="Times New Roman CYR"/>
          <w:sz w:val="28"/>
          <w:szCs w:val="28"/>
        </w:rPr>
      </w:pPr>
      <w:r>
        <w:rPr>
          <w:rFonts w:ascii="Times New Roman CYR" w:hAnsi="Times New Roman CYR" w:cs="Times New Roman CYR"/>
          <w:sz w:val="28"/>
          <w:szCs w:val="28"/>
        </w:rPr>
        <w:t>4</w:t>
      </w:r>
      <w:r w:rsidR="00565639" w:rsidRPr="00565639">
        <w:rPr>
          <w:rFonts w:ascii="Times New Roman CYR" w:hAnsi="Times New Roman CYR" w:cs="Times New Roman CYR"/>
          <w:sz w:val="28"/>
          <w:szCs w:val="28"/>
        </w:rPr>
        <w:t>. Методические рекомендации для образовательных организаций Краснодарского края о преподавании пре</w:t>
      </w:r>
      <w:r w:rsidR="00935195">
        <w:rPr>
          <w:rFonts w:ascii="Times New Roman CYR" w:hAnsi="Times New Roman CYR" w:cs="Times New Roman CYR"/>
          <w:sz w:val="28"/>
          <w:szCs w:val="28"/>
        </w:rPr>
        <w:t>дмета «Английский язык»  в  2015/2016</w:t>
      </w:r>
      <w:r w:rsidR="00565639" w:rsidRPr="00565639">
        <w:rPr>
          <w:rFonts w:ascii="Times New Roman CYR" w:hAnsi="Times New Roman CYR" w:cs="Times New Roman CYR"/>
          <w:sz w:val="28"/>
          <w:szCs w:val="28"/>
        </w:rPr>
        <w:t xml:space="preserve"> учебном  году.</w:t>
      </w:r>
    </w:p>
    <w:p w:rsidR="00B21A0F" w:rsidRPr="00EC1467" w:rsidRDefault="00B21A0F" w:rsidP="00EC1467">
      <w:pPr>
        <w:pStyle w:val="af0"/>
        <w:jc w:val="both"/>
        <w:rPr>
          <w:sz w:val="28"/>
          <w:szCs w:val="28"/>
        </w:rPr>
      </w:pPr>
      <w:r w:rsidRPr="00EC1467">
        <w:rPr>
          <w:sz w:val="28"/>
          <w:szCs w:val="28"/>
        </w:rPr>
        <w:t xml:space="preserve">   Последние десятилетия XX и начало XXI века ознаменовались глубокими изменениями политического, социально-экономического и социокультурного характера в российском обществе. Эти изменения оказали существенное влияние и на развитие образовательной сферы.</w:t>
      </w:r>
    </w:p>
    <w:p w:rsidR="00B21A0F" w:rsidRPr="00EC1467" w:rsidRDefault="00B21A0F" w:rsidP="00EC1467">
      <w:pPr>
        <w:pStyle w:val="af0"/>
        <w:jc w:val="both"/>
        <w:rPr>
          <w:sz w:val="28"/>
          <w:szCs w:val="28"/>
        </w:rPr>
      </w:pPr>
      <w:r w:rsidRPr="00EC1467">
        <w:rPr>
          <w:sz w:val="28"/>
          <w:szCs w:val="28"/>
        </w:rPr>
        <w:t xml:space="preserve">   Интеграция России в европейское общеобразовательное пространство, процесс реформирования и модернизации российской школьной системы образования в целом и языкового образования в частности привели к переосмыслению целей, задач и содержания обучения иностранным языкам. </w:t>
      </w:r>
    </w:p>
    <w:p w:rsidR="00B21A0F" w:rsidRPr="00EC1467" w:rsidRDefault="00B21A0F" w:rsidP="00EC1467">
      <w:pPr>
        <w:pStyle w:val="af0"/>
        <w:jc w:val="both"/>
        <w:rPr>
          <w:sz w:val="28"/>
          <w:szCs w:val="28"/>
        </w:rPr>
      </w:pPr>
      <w:r w:rsidRPr="00EC1467">
        <w:rPr>
          <w:sz w:val="28"/>
          <w:szCs w:val="28"/>
        </w:rPr>
        <w:t xml:space="preserve">   Современные тенденции обучения иностранным языкам предусматривают тесную взаимосвязь прагматического и культурного аспектов содержания с решением задач воспитательного и образовательного характера в процессе развития умений иноязычного речевого общения.</w:t>
      </w:r>
    </w:p>
    <w:p w:rsidR="00AB1E00" w:rsidRDefault="00B21A0F" w:rsidP="00AB1E00">
      <w:pPr>
        <w:pStyle w:val="af0"/>
        <w:jc w:val="both"/>
        <w:rPr>
          <w:sz w:val="28"/>
          <w:szCs w:val="28"/>
        </w:rPr>
      </w:pPr>
      <w:r>
        <w:t xml:space="preserve">   </w:t>
      </w:r>
      <w:r w:rsidR="00AB1E00" w:rsidRPr="00AB1E00">
        <w:rPr>
          <w:sz w:val="28"/>
          <w:szCs w:val="28"/>
        </w:rPr>
        <w:t>Предлагаемая Рабочая программа предназначена для 2–4 классов</w:t>
      </w:r>
      <w:r w:rsidR="00AB1E00">
        <w:rPr>
          <w:sz w:val="28"/>
          <w:szCs w:val="28"/>
        </w:rPr>
        <w:t xml:space="preserve"> </w:t>
      </w:r>
      <w:r w:rsidR="00AB1E00" w:rsidRPr="00AB1E00">
        <w:rPr>
          <w:sz w:val="28"/>
          <w:szCs w:val="28"/>
        </w:rPr>
        <w:t>общеобразовательных учреждений и составлена в соответствии с</w:t>
      </w:r>
      <w:r w:rsidR="00AB1E00">
        <w:rPr>
          <w:sz w:val="28"/>
          <w:szCs w:val="28"/>
        </w:rPr>
        <w:t xml:space="preserve"> </w:t>
      </w:r>
      <w:r w:rsidR="00AB1E00" w:rsidRPr="00AB1E00">
        <w:rPr>
          <w:sz w:val="28"/>
          <w:szCs w:val="28"/>
        </w:rPr>
        <w:t>требованиями Федерального государственного образовательного стандарта</w:t>
      </w:r>
      <w:r w:rsidR="00AB1E00">
        <w:rPr>
          <w:sz w:val="28"/>
          <w:szCs w:val="28"/>
        </w:rPr>
        <w:t xml:space="preserve"> </w:t>
      </w:r>
      <w:r w:rsidR="00AB1E00" w:rsidRPr="00AB1E00">
        <w:rPr>
          <w:sz w:val="28"/>
          <w:szCs w:val="28"/>
        </w:rPr>
        <w:t>начального образования, с учётом концепции духовно-нравственного</w:t>
      </w:r>
      <w:r w:rsidR="00AB1E00">
        <w:rPr>
          <w:sz w:val="28"/>
          <w:szCs w:val="28"/>
        </w:rPr>
        <w:t xml:space="preserve"> </w:t>
      </w:r>
      <w:r w:rsidR="00AB1E00" w:rsidRPr="00AB1E00">
        <w:rPr>
          <w:sz w:val="28"/>
          <w:szCs w:val="28"/>
        </w:rPr>
        <w:t>воспитания и планируемых результатов освоения основной</w:t>
      </w:r>
      <w:r w:rsidR="00AB1E00">
        <w:rPr>
          <w:sz w:val="28"/>
          <w:szCs w:val="28"/>
        </w:rPr>
        <w:t xml:space="preserve"> </w:t>
      </w:r>
      <w:r w:rsidR="00AB1E00" w:rsidRPr="00AB1E00">
        <w:rPr>
          <w:sz w:val="28"/>
          <w:szCs w:val="28"/>
        </w:rPr>
        <w:t>образовательной программы начального общего образования.</w:t>
      </w:r>
    </w:p>
    <w:p w:rsidR="00AB1E00" w:rsidRDefault="00AB1E00" w:rsidP="00AB1E00">
      <w:pPr>
        <w:pStyle w:val="af0"/>
        <w:jc w:val="both"/>
        <w:rPr>
          <w:sz w:val="28"/>
          <w:szCs w:val="28"/>
        </w:rPr>
      </w:pPr>
    </w:p>
    <w:p w:rsidR="00935195" w:rsidRDefault="00935195" w:rsidP="00AB1E00">
      <w:pPr>
        <w:pStyle w:val="af0"/>
        <w:jc w:val="both"/>
        <w:rPr>
          <w:b/>
          <w:bCs/>
          <w:sz w:val="28"/>
          <w:szCs w:val="28"/>
        </w:rPr>
      </w:pPr>
    </w:p>
    <w:p w:rsidR="00935195" w:rsidRDefault="00935195" w:rsidP="00AB1E00">
      <w:pPr>
        <w:pStyle w:val="af0"/>
        <w:jc w:val="both"/>
        <w:rPr>
          <w:b/>
          <w:bCs/>
          <w:sz w:val="28"/>
          <w:szCs w:val="28"/>
        </w:rPr>
      </w:pPr>
    </w:p>
    <w:p w:rsidR="00935195" w:rsidRDefault="00935195" w:rsidP="00AB1E00">
      <w:pPr>
        <w:pStyle w:val="af0"/>
        <w:jc w:val="both"/>
        <w:rPr>
          <w:b/>
          <w:bCs/>
          <w:sz w:val="28"/>
          <w:szCs w:val="28"/>
        </w:rPr>
      </w:pPr>
    </w:p>
    <w:p w:rsidR="00406AB8" w:rsidRDefault="00406AB8" w:rsidP="00AB1E00">
      <w:pPr>
        <w:pStyle w:val="af0"/>
        <w:jc w:val="both"/>
        <w:rPr>
          <w:b/>
          <w:bCs/>
          <w:sz w:val="28"/>
          <w:szCs w:val="28"/>
        </w:rPr>
      </w:pPr>
    </w:p>
    <w:p w:rsidR="00406AB8" w:rsidRDefault="00406AB8" w:rsidP="00AB1E00">
      <w:pPr>
        <w:pStyle w:val="af0"/>
        <w:jc w:val="both"/>
        <w:rPr>
          <w:b/>
          <w:bCs/>
          <w:sz w:val="28"/>
          <w:szCs w:val="28"/>
        </w:rPr>
      </w:pPr>
    </w:p>
    <w:p w:rsidR="00406AB8" w:rsidRDefault="00406AB8" w:rsidP="00AB1E00">
      <w:pPr>
        <w:pStyle w:val="af0"/>
        <w:jc w:val="both"/>
        <w:rPr>
          <w:b/>
          <w:bCs/>
          <w:sz w:val="28"/>
          <w:szCs w:val="28"/>
        </w:rPr>
      </w:pPr>
    </w:p>
    <w:p w:rsidR="00935195" w:rsidRDefault="00935195" w:rsidP="00AB1E00">
      <w:pPr>
        <w:pStyle w:val="af0"/>
        <w:jc w:val="both"/>
        <w:rPr>
          <w:b/>
          <w:bCs/>
          <w:sz w:val="28"/>
          <w:szCs w:val="28"/>
        </w:rPr>
      </w:pPr>
    </w:p>
    <w:p w:rsidR="00065805" w:rsidRPr="00AB1E00" w:rsidRDefault="00065805" w:rsidP="00AB1E00">
      <w:pPr>
        <w:pStyle w:val="af0"/>
        <w:jc w:val="both"/>
        <w:rPr>
          <w:sz w:val="28"/>
          <w:szCs w:val="28"/>
        </w:rPr>
      </w:pPr>
      <w:r w:rsidRPr="00132407">
        <w:rPr>
          <w:b/>
          <w:bCs/>
          <w:sz w:val="28"/>
          <w:szCs w:val="28"/>
        </w:rPr>
        <w:lastRenderedPageBreak/>
        <w:t>Цели обучения:</w:t>
      </w:r>
    </w:p>
    <w:p w:rsidR="00B21A0F" w:rsidRPr="00B21A0F" w:rsidRDefault="00B21A0F" w:rsidP="00EC1467">
      <w:pPr>
        <w:spacing w:line="252" w:lineRule="auto"/>
        <w:ind w:firstLine="360"/>
        <w:jc w:val="both"/>
        <w:rPr>
          <w:sz w:val="28"/>
          <w:szCs w:val="28"/>
        </w:rPr>
      </w:pPr>
      <w:r w:rsidRPr="00B21A0F">
        <w:rPr>
          <w:sz w:val="28"/>
          <w:szCs w:val="28"/>
        </w:rPr>
        <w:t>На изучение английского языка в начальной школе в Федеральном базисном учебном плане отводится 204 часа, соответственно  по 68 часов ежегодно. В процессе изучения английского языка согласно Примерным программам реализуются следующие цели:</w:t>
      </w:r>
    </w:p>
    <w:p w:rsidR="00B21A0F" w:rsidRPr="00B21A0F" w:rsidRDefault="00B21A0F" w:rsidP="00EC1467">
      <w:pPr>
        <w:spacing w:line="252" w:lineRule="auto"/>
        <w:ind w:firstLine="360"/>
        <w:jc w:val="both"/>
        <w:rPr>
          <w:sz w:val="28"/>
          <w:szCs w:val="28"/>
        </w:rPr>
      </w:pPr>
      <w:r w:rsidRPr="00B21A0F">
        <w:rPr>
          <w:sz w:val="28"/>
          <w:szCs w:val="28"/>
        </w:rPr>
        <w:t>•</w:t>
      </w:r>
      <w:r w:rsidRPr="00B21A0F">
        <w:rPr>
          <w:sz w:val="28"/>
          <w:szCs w:val="28"/>
        </w:rPr>
        <w:tab/>
        <w:t>формирование умений общаться на английском языке на элементарном уровне с учетом речевых возможностей и потребностей младших школьников в устной (аудирование и говорение) и письменной (чтение и письмо) форме;</w:t>
      </w:r>
    </w:p>
    <w:p w:rsidR="00B21A0F" w:rsidRPr="00B21A0F" w:rsidRDefault="00B21A0F" w:rsidP="00EC1467">
      <w:pPr>
        <w:spacing w:line="252" w:lineRule="auto"/>
        <w:ind w:firstLine="360"/>
        <w:jc w:val="both"/>
        <w:rPr>
          <w:sz w:val="28"/>
          <w:szCs w:val="28"/>
        </w:rPr>
      </w:pPr>
      <w:r w:rsidRPr="00B21A0F">
        <w:rPr>
          <w:sz w:val="28"/>
          <w:szCs w:val="28"/>
        </w:rPr>
        <w:t>•</w:t>
      </w:r>
      <w:r w:rsidRPr="00B21A0F">
        <w:rPr>
          <w:sz w:val="28"/>
          <w:szCs w:val="28"/>
        </w:rPr>
        <w:tab/>
        <w:t>приобщение детей к новому социальному опыту с использованием английского языка: знакомство младших школьников с миром зарубежных сверстников, с зарубежным детским фольклором и доступными образцами художественной литературы; воспитание дружелюбного отношения к представителям других стран;</w:t>
      </w:r>
    </w:p>
    <w:p w:rsidR="00B21A0F" w:rsidRPr="00B21A0F" w:rsidRDefault="00B21A0F" w:rsidP="00EC1467">
      <w:pPr>
        <w:spacing w:line="252" w:lineRule="auto"/>
        <w:ind w:firstLine="360"/>
        <w:jc w:val="both"/>
        <w:rPr>
          <w:sz w:val="28"/>
          <w:szCs w:val="28"/>
        </w:rPr>
      </w:pPr>
      <w:r w:rsidRPr="00B21A0F">
        <w:rPr>
          <w:sz w:val="28"/>
          <w:szCs w:val="28"/>
        </w:rPr>
        <w:t>•</w:t>
      </w:r>
      <w:r w:rsidRPr="00B21A0F">
        <w:rPr>
          <w:sz w:val="28"/>
          <w:szCs w:val="28"/>
        </w:rPr>
        <w:tab/>
        <w:t xml:space="preserve">развитие речевых, интеллектуальных и познавательных способностей младших школьников, а также их общеучебных умений; развитие мотивации к дальнейшему овладению иностранным языком; </w:t>
      </w:r>
    </w:p>
    <w:p w:rsidR="00B21A0F" w:rsidRPr="00B21A0F" w:rsidRDefault="00B21A0F" w:rsidP="00EC1467">
      <w:pPr>
        <w:spacing w:line="252" w:lineRule="auto"/>
        <w:ind w:firstLine="360"/>
        <w:jc w:val="both"/>
        <w:rPr>
          <w:sz w:val="28"/>
          <w:szCs w:val="28"/>
        </w:rPr>
      </w:pPr>
      <w:r w:rsidRPr="00B21A0F">
        <w:rPr>
          <w:sz w:val="28"/>
          <w:szCs w:val="28"/>
        </w:rPr>
        <w:t>•</w:t>
      </w:r>
      <w:r w:rsidRPr="00B21A0F">
        <w:rPr>
          <w:sz w:val="28"/>
          <w:szCs w:val="28"/>
        </w:rPr>
        <w:tab/>
        <w:t>воспитание и разностороннее развитие младшего школьника средствами иностранного языка .</w:t>
      </w:r>
    </w:p>
    <w:p w:rsidR="00B21A0F" w:rsidRPr="00B21A0F" w:rsidRDefault="00B21A0F" w:rsidP="00EC1467">
      <w:pPr>
        <w:spacing w:line="252" w:lineRule="auto"/>
        <w:ind w:firstLine="360"/>
        <w:jc w:val="both"/>
        <w:rPr>
          <w:sz w:val="28"/>
          <w:szCs w:val="28"/>
        </w:rPr>
      </w:pPr>
      <w:r w:rsidRPr="00B21A0F">
        <w:rPr>
          <w:sz w:val="28"/>
          <w:szCs w:val="28"/>
        </w:rPr>
        <w:t xml:space="preserve">Исходя из сформулированных выше целей, изучение английского языка в начальной школе направлено на решение следующих </w:t>
      </w:r>
      <w:r w:rsidRPr="00AA7256">
        <w:rPr>
          <w:b/>
          <w:sz w:val="28"/>
          <w:szCs w:val="28"/>
        </w:rPr>
        <w:t>задач</w:t>
      </w:r>
      <w:r w:rsidRPr="00B21A0F">
        <w:rPr>
          <w:sz w:val="28"/>
          <w:szCs w:val="28"/>
        </w:rPr>
        <w:t>:</w:t>
      </w:r>
    </w:p>
    <w:p w:rsidR="00B21A0F" w:rsidRPr="00B21A0F" w:rsidRDefault="00B21A0F" w:rsidP="00EC1467">
      <w:pPr>
        <w:spacing w:line="252" w:lineRule="auto"/>
        <w:ind w:firstLine="360"/>
        <w:jc w:val="both"/>
        <w:rPr>
          <w:sz w:val="28"/>
          <w:szCs w:val="28"/>
        </w:rPr>
      </w:pPr>
      <w:r w:rsidRPr="00B21A0F">
        <w:rPr>
          <w:sz w:val="28"/>
          <w:szCs w:val="28"/>
        </w:rPr>
        <w:t>•</w:t>
      </w:r>
      <w:r w:rsidRPr="00B21A0F">
        <w:rPr>
          <w:sz w:val="28"/>
          <w:szCs w:val="28"/>
        </w:rPr>
        <w:tab/>
        <w:t xml:space="preserve">формирование представлений об иностранном языке как средстве общения, позволяющем добиваться взаимопонимания с людьми, говорящими/пишущими на иностранном языке, узнавать новое через звучащие и письменные тексты; </w:t>
      </w:r>
    </w:p>
    <w:p w:rsidR="00B21A0F" w:rsidRPr="00B21A0F" w:rsidRDefault="00B21A0F" w:rsidP="00EC1467">
      <w:pPr>
        <w:spacing w:line="252" w:lineRule="auto"/>
        <w:ind w:firstLine="360"/>
        <w:jc w:val="both"/>
        <w:rPr>
          <w:sz w:val="28"/>
          <w:szCs w:val="28"/>
        </w:rPr>
      </w:pPr>
      <w:r w:rsidRPr="00B21A0F">
        <w:rPr>
          <w:sz w:val="28"/>
          <w:szCs w:val="28"/>
        </w:rPr>
        <w:t>•</w:t>
      </w:r>
      <w:r w:rsidRPr="00B21A0F">
        <w:rPr>
          <w:sz w:val="28"/>
          <w:szCs w:val="28"/>
        </w:rPr>
        <w:tab/>
        <w:t>расширение лингвистического кругозора младших школьников; освоение элементарных лингвистических представлений, доступных младшим школьникам и необходимых для овладения устной и письменной речью на иностранном языке на элементарном уровне;</w:t>
      </w:r>
    </w:p>
    <w:p w:rsidR="00B21A0F" w:rsidRPr="00B21A0F" w:rsidRDefault="00B21A0F" w:rsidP="00EC1467">
      <w:pPr>
        <w:spacing w:line="252" w:lineRule="auto"/>
        <w:ind w:firstLine="360"/>
        <w:jc w:val="both"/>
        <w:rPr>
          <w:sz w:val="28"/>
          <w:szCs w:val="28"/>
        </w:rPr>
      </w:pPr>
      <w:r w:rsidRPr="00B21A0F">
        <w:rPr>
          <w:sz w:val="28"/>
          <w:szCs w:val="28"/>
        </w:rPr>
        <w:t>•</w:t>
      </w:r>
      <w:r w:rsidRPr="00B21A0F">
        <w:rPr>
          <w:sz w:val="28"/>
          <w:szCs w:val="28"/>
        </w:rPr>
        <w:tab/>
        <w:t>обеспечение коммуникативно-психологической адаптации младших школьников к новому языковому миру для преодоления в дальнейшем психологического барьера и использования иностранного языка как средства общения;</w:t>
      </w:r>
    </w:p>
    <w:p w:rsidR="00B21A0F" w:rsidRPr="00B21A0F" w:rsidRDefault="00B21A0F" w:rsidP="00EC1467">
      <w:pPr>
        <w:spacing w:line="252" w:lineRule="auto"/>
        <w:ind w:firstLine="360"/>
        <w:jc w:val="both"/>
        <w:rPr>
          <w:sz w:val="28"/>
          <w:szCs w:val="28"/>
        </w:rPr>
      </w:pPr>
      <w:r w:rsidRPr="00B21A0F">
        <w:rPr>
          <w:sz w:val="28"/>
          <w:szCs w:val="28"/>
        </w:rPr>
        <w:t>•</w:t>
      </w:r>
      <w:r w:rsidRPr="00B21A0F">
        <w:rPr>
          <w:sz w:val="28"/>
          <w:szCs w:val="28"/>
        </w:rPr>
        <w:tab/>
        <w:t xml:space="preserve">развитие личностных качеств младшего школьника, его внимания, мышления, памяти и воображения в процессе участия в моделируемых ситуациях общения, ролевых играх; в ходе овладения языковым материалом; </w:t>
      </w:r>
    </w:p>
    <w:p w:rsidR="00B21A0F" w:rsidRDefault="00B21A0F" w:rsidP="00EC1467">
      <w:pPr>
        <w:spacing w:line="252" w:lineRule="auto"/>
        <w:ind w:firstLine="360"/>
        <w:jc w:val="both"/>
        <w:rPr>
          <w:sz w:val="28"/>
          <w:szCs w:val="28"/>
        </w:rPr>
      </w:pPr>
      <w:r w:rsidRPr="00B21A0F">
        <w:rPr>
          <w:sz w:val="28"/>
          <w:szCs w:val="28"/>
        </w:rPr>
        <w:t>•</w:t>
      </w:r>
      <w:r w:rsidRPr="00B21A0F">
        <w:rPr>
          <w:sz w:val="28"/>
          <w:szCs w:val="28"/>
        </w:rPr>
        <w:tab/>
        <w:t>развитие эмоциональной сферы детей в процессе обучающих игр, учебных спектаклей с использованием иностранного языка;</w:t>
      </w:r>
    </w:p>
    <w:p w:rsidR="00FA6747" w:rsidRDefault="00FA6747" w:rsidP="00EC1467">
      <w:pPr>
        <w:spacing w:line="252" w:lineRule="auto"/>
        <w:ind w:firstLine="360"/>
        <w:jc w:val="both"/>
        <w:rPr>
          <w:sz w:val="28"/>
          <w:szCs w:val="28"/>
        </w:rPr>
      </w:pPr>
      <w:r w:rsidRPr="00FA6747">
        <w:rPr>
          <w:sz w:val="28"/>
          <w:szCs w:val="28"/>
        </w:rPr>
        <w:t>-развитие у младших школьников представлений о языке, науки конкретного предмета, усвоение учащимися элементарных терминов и понятий, осознанное оперирование ими;</w:t>
      </w:r>
      <w:r w:rsidRPr="00FA6747">
        <w:rPr>
          <w:sz w:val="28"/>
          <w:szCs w:val="28"/>
        </w:rPr>
        <w:br/>
        <w:t>– интеграции обучения, развития и воспитания, определяющий необходимость использования средств конкретного учебного предмета для социализации школьника, развития его социальной культуры, а также соответствующих практических умений.</w:t>
      </w:r>
    </w:p>
    <w:p w:rsidR="00FA6747" w:rsidRPr="00FA6747" w:rsidRDefault="00FA6747" w:rsidP="00EC1467">
      <w:pPr>
        <w:spacing w:line="252" w:lineRule="auto"/>
        <w:ind w:firstLine="360"/>
        <w:jc w:val="both"/>
        <w:rPr>
          <w:sz w:val="28"/>
          <w:szCs w:val="28"/>
        </w:rPr>
      </w:pPr>
      <w:r>
        <w:rPr>
          <w:sz w:val="28"/>
          <w:szCs w:val="28"/>
        </w:rPr>
        <w:lastRenderedPageBreak/>
        <w:t>-</w:t>
      </w:r>
      <w:r w:rsidRPr="00FA6747">
        <w:rPr>
          <w:sz w:val="28"/>
          <w:szCs w:val="28"/>
        </w:rPr>
        <w:t>воспитание дружелюбного отношения к представителям других стран.</w:t>
      </w:r>
    </w:p>
    <w:p w:rsidR="00FA6747" w:rsidRPr="00FA6747" w:rsidRDefault="00FA6747" w:rsidP="00EC1467">
      <w:pPr>
        <w:spacing w:line="252" w:lineRule="auto"/>
        <w:ind w:firstLine="360"/>
        <w:jc w:val="both"/>
        <w:rPr>
          <w:sz w:val="28"/>
          <w:szCs w:val="28"/>
        </w:rPr>
      </w:pPr>
      <w:r w:rsidRPr="00FA6747">
        <w:rPr>
          <w:sz w:val="28"/>
          <w:szCs w:val="28"/>
        </w:rPr>
        <w:t>-развитие у младших школьников представлений о языке, науки конкретного предмета, усвоение учащимися элементарных терминов и понятий, осознанное оперирование ими;</w:t>
      </w:r>
      <w:r w:rsidRPr="00FA6747">
        <w:rPr>
          <w:sz w:val="28"/>
          <w:szCs w:val="28"/>
        </w:rPr>
        <w:br/>
        <w:t>– интеграции обучения, развития и воспитания, определяющий необходимость использования средств конкретного учебного предмета для социализации школьника, развития его социальной культуры, а также соответствующих практических умений.</w:t>
      </w:r>
    </w:p>
    <w:p w:rsidR="00FA6747" w:rsidRPr="00FA6747" w:rsidRDefault="00FA6747" w:rsidP="00EC1467">
      <w:pPr>
        <w:spacing w:line="252" w:lineRule="auto"/>
        <w:ind w:firstLine="360"/>
        <w:jc w:val="both"/>
        <w:rPr>
          <w:sz w:val="28"/>
          <w:szCs w:val="28"/>
        </w:rPr>
      </w:pPr>
      <w:r w:rsidRPr="00FA6747">
        <w:rPr>
          <w:sz w:val="28"/>
          <w:szCs w:val="28"/>
        </w:rPr>
        <w:t>– развитие личности ребенка, его речевых способностей, внимания, мышления, памяти и воображения; мотивации к дальнейшему изучению английского языка на последующих</w:t>
      </w:r>
      <w:r>
        <w:rPr>
          <w:sz w:val="28"/>
          <w:szCs w:val="28"/>
        </w:rPr>
        <w:t xml:space="preserve"> ступенях школьного образования</w:t>
      </w:r>
    </w:p>
    <w:p w:rsidR="00FA6747" w:rsidRPr="00FA6747" w:rsidRDefault="00FA6747" w:rsidP="00EC1467">
      <w:pPr>
        <w:spacing w:line="252" w:lineRule="auto"/>
        <w:ind w:firstLine="360"/>
        <w:jc w:val="both"/>
        <w:rPr>
          <w:sz w:val="28"/>
          <w:szCs w:val="28"/>
        </w:rPr>
      </w:pPr>
      <w:r w:rsidRPr="00FA6747">
        <w:rPr>
          <w:sz w:val="28"/>
          <w:szCs w:val="28"/>
        </w:rPr>
        <w:t>-умение соотнести графический образ слова с его звуко</w:t>
      </w:r>
      <w:r w:rsidRPr="00FA6747">
        <w:rPr>
          <w:sz w:val="28"/>
          <w:szCs w:val="28"/>
        </w:rPr>
        <w:softHyphen/>
        <w:t xml:space="preserve">вым образом, </w:t>
      </w:r>
    </w:p>
    <w:p w:rsidR="00FA6747" w:rsidRPr="00FA6747" w:rsidRDefault="00FA6747" w:rsidP="00EC1467">
      <w:pPr>
        <w:spacing w:line="252" w:lineRule="auto"/>
        <w:ind w:firstLine="360"/>
        <w:jc w:val="both"/>
        <w:rPr>
          <w:sz w:val="28"/>
          <w:szCs w:val="28"/>
        </w:rPr>
      </w:pPr>
      <w:r w:rsidRPr="00FA6747">
        <w:rPr>
          <w:sz w:val="28"/>
          <w:szCs w:val="28"/>
        </w:rPr>
        <w:t xml:space="preserve">-опираться на языковую догадку в процессе чтения; </w:t>
      </w:r>
    </w:p>
    <w:p w:rsidR="00FA6747" w:rsidRPr="00FA6747" w:rsidRDefault="00FA6747" w:rsidP="00EC1467">
      <w:pPr>
        <w:spacing w:line="252" w:lineRule="auto"/>
        <w:ind w:firstLine="360"/>
        <w:jc w:val="both"/>
        <w:rPr>
          <w:sz w:val="28"/>
          <w:szCs w:val="28"/>
        </w:rPr>
      </w:pPr>
      <w:r w:rsidRPr="00FA6747">
        <w:rPr>
          <w:sz w:val="28"/>
          <w:szCs w:val="28"/>
        </w:rPr>
        <w:t xml:space="preserve">-наблюдение, сравнение и элементарный анализ языковых явлений (звуков, букв, буквосочетаний, слов, словосочетаний и предложений). </w:t>
      </w:r>
    </w:p>
    <w:p w:rsidR="00FA6747" w:rsidRPr="00FA6747" w:rsidRDefault="00FA6747" w:rsidP="00EC1467">
      <w:pPr>
        <w:spacing w:line="252" w:lineRule="auto"/>
        <w:ind w:firstLine="360"/>
        <w:jc w:val="both"/>
        <w:rPr>
          <w:sz w:val="28"/>
          <w:szCs w:val="28"/>
        </w:rPr>
      </w:pPr>
      <w:r w:rsidRPr="00FA6747">
        <w:rPr>
          <w:sz w:val="28"/>
          <w:szCs w:val="28"/>
        </w:rPr>
        <w:t xml:space="preserve">- умение действовать по образцу и по аналогии при составлении собственных высказываний в пределах обозначенной тематики; </w:t>
      </w:r>
    </w:p>
    <w:p w:rsidR="00FA6747" w:rsidRPr="00FA6747" w:rsidRDefault="00FA6747" w:rsidP="00EC1467">
      <w:pPr>
        <w:spacing w:line="252" w:lineRule="auto"/>
        <w:ind w:firstLine="360"/>
        <w:jc w:val="both"/>
        <w:rPr>
          <w:sz w:val="28"/>
          <w:szCs w:val="28"/>
        </w:rPr>
      </w:pPr>
      <w:r w:rsidRPr="00FA6747">
        <w:rPr>
          <w:sz w:val="28"/>
          <w:szCs w:val="28"/>
        </w:rPr>
        <w:t>-умение списывать слова, предложения, текст на иностранном языке, а также выписывать из него и (или) вставлять в него или изменять в нем слова в соответствии с решае</w:t>
      </w:r>
      <w:r w:rsidRPr="00FA6747">
        <w:rPr>
          <w:sz w:val="28"/>
          <w:szCs w:val="28"/>
        </w:rPr>
        <w:softHyphen/>
        <w:t>мой учебной задачей, например, с целью формирования орфографи</w:t>
      </w:r>
      <w:r w:rsidRPr="00FA6747">
        <w:rPr>
          <w:sz w:val="28"/>
          <w:szCs w:val="28"/>
        </w:rPr>
        <w:softHyphen/>
        <w:t xml:space="preserve">ческих, лексических или грамматических навыков; </w:t>
      </w:r>
    </w:p>
    <w:p w:rsidR="00FA6747" w:rsidRDefault="00FA6747" w:rsidP="00EC1467">
      <w:pPr>
        <w:spacing w:line="252" w:lineRule="auto"/>
        <w:ind w:firstLine="360"/>
        <w:jc w:val="both"/>
        <w:rPr>
          <w:sz w:val="28"/>
          <w:szCs w:val="28"/>
        </w:rPr>
      </w:pPr>
      <w:r w:rsidRPr="00FA6747">
        <w:rPr>
          <w:sz w:val="28"/>
          <w:szCs w:val="28"/>
        </w:rPr>
        <w:t>-умение пользо</w:t>
      </w:r>
      <w:r w:rsidRPr="00FA6747">
        <w:rPr>
          <w:sz w:val="28"/>
          <w:szCs w:val="28"/>
        </w:rPr>
        <w:softHyphen/>
        <w:t>ваться двуязычным словарем учебника, в том числе транскрипцией.</w:t>
      </w:r>
    </w:p>
    <w:p w:rsidR="00B21A0F" w:rsidRPr="00B21A0F" w:rsidRDefault="00B21A0F" w:rsidP="00EC1467">
      <w:pPr>
        <w:spacing w:line="252" w:lineRule="auto"/>
        <w:ind w:firstLine="360"/>
        <w:jc w:val="both"/>
        <w:rPr>
          <w:sz w:val="28"/>
          <w:szCs w:val="28"/>
        </w:rPr>
      </w:pPr>
      <w:r w:rsidRPr="00B21A0F">
        <w:rPr>
          <w:sz w:val="28"/>
          <w:szCs w:val="28"/>
        </w:rPr>
        <w:t>•</w:t>
      </w:r>
      <w:r w:rsidRPr="00B21A0F">
        <w:rPr>
          <w:sz w:val="28"/>
          <w:szCs w:val="28"/>
        </w:rPr>
        <w:tab/>
        <w:t>приобщение младших школьников к новому социальному опыту за счет проигрывания на иностранном языке различных ролей в игровых ситуациях, типичных для семейного, бытового, учебного общения;</w:t>
      </w:r>
    </w:p>
    <w:p w:rsidR="00B21A0F" w:rsidRPr="00FA6747" w:rsidRDefault="00B21A0F" w:rsidP="00EC1467">
      <w:pPr>
        <w:spacing w:line="252" w:lineRule="auto"/>
        <w:ind w:firstLine="360"/>
        <w:jc w:val="both"/>
        <w:rPr>
          <w:sz w:val="28"/>
          <w:szCs w:val="28"/>
        </w:rPr>
      </w:pPr>
      <w:r w:rsidRPr="00B21A0F">
        <w:rPr>
          <w:sz w:val="28"/>
          <w:szCs w:val="28"/>
        </w:rPr>
        <w:t>•</w:t>
      </w:r>
      <w:r w:rsidRPr="00B21A0F">
        <w:rPr>
          <w:sz w:val="28"/>
          <w:szCs w:val="28"/>
        </w:rPr>
        <w:tab/>
        <w:t>развитие познавательных способностей, овладение умением координированной работы с разными компонентами учебно-методического комплекта (учебником, рабочей тетрадью, языковым портфелем, аудиоприложением, мультимедийным приложением и т. д.), умением работы в группе</w:t>
      </w:r>
    </w:p>
    <w:p w:rsidR="00FA6747" w:rsidRPr="00132407" w:rsidRDefault="00FA6747" w:rsidP="00EC1467">
      <w:pPr>
        <w:spacing w:line="252" w:lineRule="auto"/>
        <w:jc w:val="both"/>
        <w:rPr>
          <w:sz w:val="28"/>
          <w:szCs w:val="28"/>
        </w:rPr>
      </w:pPr>
    </w:p>
    <w:p w:rsidR="00C44ED5" w:rsidRPr="00132407" w:rsidRDefault="00FA6747" w:rsidP="00EC1467">
      <w:pPr>
        <w:spacing w:before="120" w:after="120" w:line="252" w:lineRule="auto"/>
        <w:ind w:firstLine="360"/>
        <w:jc w:val="both"/>
        <w:rPr>
          <w:b/>
          <w:bCs/>
          <w:sz w:val="28"/>
          <w:szCs w:val="28"/>
        </w:rPr>
      </w:pPr>
      <w:r>
        <w:rPr>
          <w:b/>
          <w:bCs/>
          <w:sz w:val="28"/>
          <w:szCs w:val="28"/>
          <w:lang w:val="en-US"/>
        </w:rPr>
        <w:t>II</w:t>
      </w:r>
      <w:r w:rsidR="00065805" w:rsidRPr="00132407">
        <w:rPr>
          <w:b/>
          <w:bCs/>
          <w:sz w:val="28"/>
          <w:szCs w:val="28"/>
        </w:rPr>
        <w:t>.</w:t>
      </w:r>
      <w:r>
        <w:rPr>
          <w:b/>
          <w:bCs/>
          <w:sz w:val="28"/>
          <w:szCs w:val="28"/>
        </w:rPr>
        <w:t xml:space="preserve">  </w:t>
      </w:r>
      <w:r w:rsidR="00065805" w:rsidRPr="00132407">
        <w:rPr>
          <w:b/>
          <w:bCs/>
          <w:sz w:val="28"/>
          <w:szCs w:val="28"/>
        </w:rPr>
        <w:t>Общая характеристика учебного предмета</w:t>
      </w:r>
      <w:r w:rsidR="00C44ED5" w:rsidRPr="00132407">
        <w:rPr>
          <w:b/>
          <w:bCs/>
          <w:sz w:val="28"/>
          <w:szCs w:val="28"/>
        </w:rPr>
        <w:t>.</w:t>
      </w:r>
    </w:p>
    <w:p w:rsidR="00166456" w:rsidRPr="00166456" w:rsidRDefault="00166456" w:rsidP="00EC1467">
      <w:pPr>
        <w:spacing w:before="120" w:after="120" w:line="252" w:lineRule="auto"/>
        <w:ind w:firstLine="360"/>
        <w:jc w:val="both"/>
        <w:rPr>
          <w:b/>
          <w:bCs/>
          <w:sz w:val="28"/>
          <w:szCs w:val="28"/>
        </w:rPr>
      </w:pPr>
      <w:r w:rsidRPr="00166456">
        <w:rPr>
          <w:sz w:val="28"/>
          <w:szCs w:val="28"/>
        </w:rPr>
        <w:t xml:space="preserve">Изучение иностранного языка начинается со 2 класса. Учащиеся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учащимися других возрастных групп. </w:t>
      </w:r>
    </w:p>
    <w:p w:rsidR="00FA6747" w:rsidRPr="00565639" w:rsidRDefault="00FA6747" w:rsidP="00EC1467">
      <w:pPr>
        <w:spacing w:before="120" w:after="120" w:line="252" w:lineRule="auto"/>
        <w:ind w:firstLine="360"/>
        <w:jc w:val="both"/>
        <w:rPr>
          <w:sz w:val="28"/>
          <w:szCs w:val="28"/>
        </w:rPr>
      </w:pPr>
      <w:r w:rsidRPr="00FA6747">
        <w:rPr>
          <w:sz w:val="28"/>
          <w:szCs w:val="28"/>
        </w:rPr>
        <w:t xml:space="preserve">Иностранный язык (в том числе английский) входит в общеобразовательную область «Филология». Язык является важнейшим средством общения, без которого невозможно существование и развитие человеческого общества. </w:t>
      </w:r>
      <w:r w:rsidRPr="00FA6747">
        <w:rPr>
          <w:sz w:val="28"/>
          <w:szCs w:val="28"/>
        </w:rPr>
        <w:lastRenderedPageBreak/>
        <w:t xml:space="preserve">Происходящие сегодня изменения в общественных отношениях, средствах коммуникации (использование новых информационных технологий) требуют повышения коммуникативной компетенции школьников, совершенствования их филологической подготовки. Все это повышает статус предмета «иностранный язык» как общеобразовательной учебной дисциплины. Основное назначение иностранного языка состоит в формировании коммуникативной компетенции, т.е. способности и готовности осуществлять иноязычное межличностное и межкультурное общение с носителями языка. </w:t>
      </w:r>
      <w:r w:rsidRPr="00FA6747">
        <w:rPr>
          <w:sz w:val="28"/>
          <w:szCs w:val="28"/>
          <w:lang w:val="en-GB"/>
        </w:rPr>
        <w:t xml:space="preserve">Иностранный </w:t>
      </w:r>
      <w:r w:rsidR="00565639">
        <w:rPr>
          <w:sz w:val="28"/>
          <w:szCs w:val="28"/>
        </w:rPr>
        <w:t xml:space="preserve"> </w:t>
      </w:r>
      <w:r w:rsidRPr="00FA6747">
        <w:rPr>
          <w:sz w:val="28"/>
          <w:szCs w:val="28"/>
          <w:lang w:val="en-GB"/>
        </w:rPr>
        <w:t xml:space="preserve">язык </w:t>
      </w:r>
      <w:r w:rsidR="00565639">
        <w:rPr>
          <w:sz w:val="28"/>
          <w:szCs w:val="28"/>
        </w:rPr>
        <w:t xml:space="preserve">, </w:t>
      </w:r>
      <w:r w:rsidRPr="00FA6747">
        <w:rPr>
          <w:sz w:val="28"/>
          <w:szCs w:val="28"/>
          <w:lang w:val="en-GB"/>
        </w:rPr>
        <w:t xml:space="preserve">как </w:t>
      </w:r>
      <w:r w:rsidR="00565639">
        <w:rPr>
          <w:sz w:val="28"/>
          <w:szCs w:val="28"/>
        </w:rPr>
        <w:t xml:space="preserve"> </w:t>
      </w:r>
      <w:r w:rsidRPr="00FA6747">
        <w:rPr>
          <w:sz w:val="28"/>
          <w:szCs w:val="28"/>
          <w:lang w:val="en-GB"/>
        </w:rPr>
        <w:t>учебный</w:t>
      </w:r>
      <w:r w:rsidR="00565639">
        <w:rPr>
          <w:sz w:val="28"/>
          <w:szCs w:val="28"/>
        </w:rPr>
        <w:t xml:space="preserve"> </w:t>
      </w:r>
      <w:r w:rsidRPr="00FA6747">
        <w:rPr>
          <w:sz w:val="28"/>
          <w:szCs w:val="28"/>
          <w:lang w:val="en-GB"/>
        </w:rPr>
        <w:t xml:space="preserve"> предмет</w:t>
      </w:r>
      <w:r w:rsidR="00565639">
        <w:rPr>
          <w:sz w:val="28"/>
          <w:szCs w:val="28"/>
        </w:rPr>
        <w:t xml:space="preserve"> </w:t>
      </w:r>
      <w:r w:rsidRPr="00FA6747">
        <w:rPr>
          <w:sz w:val="28"/>
          <w:szCs w:val="28"/>
          <w:lang w:val="en-GB"/>
        </w:rPr>
        <w:t xml:space="preserve"> характеризуется </w:t>
      </w:r>
      <w:r w:rsidR="00565639">
        <w:rPr>
          <w:sz w:val="28"/>
          <w:szCs w:val="28"/>
        </w:rPr>
        <w:t xml:space="preserve">: </w:t>
      </w:r>
    </w:p>
    <w:p w:rsidR="00FA6747" w:rsidRPr="00FA6747" w:rsidRDefault="00FA6747" w:rsidP="006B4CD6">
      <w:pPr>
        <w:numPr>
          <w:ilvl w:val="0"/>
          <w:numId w:val="2"/>
        </w:numPr>
        <w:tabs>
          <w:tab w:val="num" w:pos="-851"/>
        </w:tabs>
        <w:spacing w:before="120" w:after="120" w:line="252" w:lineRule="auto"/>
        <w:jc w:val="both"/>
        <w:rPr>
          <w:sz w:val="28"/>
          <w:szCs w:val="28"/>
        </w:rPr>
      </w:pPr>
      <w:r w:rsidRPr="00FA6747">
        <w:rPr>
          <w:sz w:val="28"/>
          <w:szCs w:val="28"/>
          <w:u w:val="single"/>
        </w:rPr>
        <w:t xml:space="preserve">межпредметностью </w:t>
      </w:r>
      <w:r w:rsidRPr="00FA6747">
        <w:rPr>
          <w:sz w:val="28"/>
          <w:szCs w:val="28"/>
        </w:rPr>
        <w:t xml:space="preserve">(содержанием речи на иностранном языке могут быть сведения из разных областей знания, например, литературы, искусства, истории, географии, математики и др.); </w:t>
      </w:r>
    </w:p>
    <w:p w:rsidR="00FA6747" w:rsidRPr="00FA6747" w:rsidRDefault="00FA6747" w:rsidP="006B4CD6">
      <w:pPr>
        <w:numPr>
          <w:ilvl w:val="0"/>
          <w:numId w:val="2"/>
        </w:numPr>
        <w:tabs>
          <w:tab w:val="num" w:pos="-851"/>
        </w:tabs>
        <w:spacing w:before="120" w:after="120" w:line="252" w:lineRule="auto"/>
        <w:jc w:val="both"/>
        <w:rPr>
          <w:sz w:val="28"/>
          <w:szCs w:val="28"/>
        </w:rPr>
      </w:pPr>
      <w:r w:rsidRPr="00FA6747">
        <w:rPr>
          <w:sz w:val="28"/>
          <w:szCs w:val="28"/>
          <w:u w:val="single"/>
        </w:rPr>
        <w:t>многоуровневостью</w:t>
      </w:r>
      <w:r w:rsidRPr="00FA6747">
        <w:rPr>
          <w:sz w:val="28"/>
          <w:szCs w:val="28"/>
        </w:rPr>
        <w:t xml:space="preserve"> (с одной стороны необходимо овладение различными языковыми средствами, соотносящимися с аспектами языка: лексическим, грамматическим, фонетическим, с другой - умениями в четырех видах речевой деятельности); </w:t>
      </w:r>
    </w:p>
    <w:p w:rsidR="00FA6747" w:rsidRPr="00FA6747" w:rsidRDefault="00FA6747" w:rsidP="006B4CD6">
      <w:pPr>
        <w:numPr>
          <w:ilvl w:val="0"/>
          <w:numId w:val="2"/>
        </w:numPr>
        <w:tabs>
          <w:tab w:val="num" w:pos="-851"/>
        </w:tabs>
        <w:spacing w:before="120" w:after="120" w:line="252" w:lineRule="auto"/>
        <w:jc w:val="both"/>
        <w:rPr>
          <w:sz w:val="28"/>
          <w:szCs w:val="28"/>
        </w:rPr>
      </w:pPr>
      <w:r w:rsidRPr="00FA6747">
        <w:rPr>
          <w:sz w:val="28"/>
          <w:szCs w:val="28"/>
          <w:u w:val="single"/>
        </w:rPr>
        <w:t>полифункциональностью</w:t>
      </w:r>
      <w:r w:rsidRPr="00FA6747">
        <w:rPr>
          <w:sz w:val="28"/>
          <w:szCs w:val="28"/>
        </w:rPr>
        <w:t xml:space="preserve"> (может выступать как цель обучения и как средство приобретения сведений в самых различных областях знания).</w:t>
      </w:r>
    </w:p>
    <w:p w:rsidR="00D35C70" w:rsidRPr="00D35C70" w:rsidRDefault="00FA6747" w:rsidP="00EC1467">
      <w:pPr>
        <w:pStyle w:val="c0"/>
        <w:spacing w:before="0" w:beforeAutospacing="0" w:after="0" w:afterAutospacing="0"/>
        <w:ind w:firstLine="708"/>
        <w:jc w:val="both"/>
        <w:rPr>
          <w:rFonts w:ascii="Arial" w:hAnsi="Arial" w:cs="Arial"/>
          <w:color w:val="000000"/>
          <w:sz w:val="22"/>
          <w:szCs w:val="22"/>
        </w:rPr>
      </w:pPr>
      <w:r w:rsidRPr="00FA6747">
        <w:rPr>
          <w:sz w:val="28"/>
          <w:szCs w:val="28"/>
        </w:rPr>
        <w:t xml:space="preserve">      </w:t>
      </w:r>
      <w:r w:rsidR="00D35C70" w:rsidRPr="00D35C70">
        <w:rPr>
          <w:color w:val="000000"/>
          <w:sz w:val="28"/>
          <w:szCs w:val="28"/>
        </w:rPr>
        <w:t>Данная рабочая программа выполняет три основные функции.</w:t>
      </w:r>
    </w:p>
    <w:p w:rsidR="00D35C70" w:rsidRPr="00D35C70" w:rsidRDefault="00D35C70" w:rsidP="00EC1467">
      <w:pPr>
        <w:widowControl/>
        <w:autoSpaceDE/>
        <w:autoSpaceDN/>
        <w:adjustRightInd/>
        <w:ind w:firstLine="708"/>
        <w:jc w:val="both"/>
        <w:rPr>
          <w:rFonts w:ascii="Arial" w:hAnsi="Arial" w:cs="Arial"/>
          <w:color w:val="000000"/>
          <w:sz w:val="22"/>
          <w:szCs w:val="22"/>
        </w:rPr>
      </w:pPr>
      <w:r w:rsidRPr="00D35C70">
        <w:rPr>
          <w:color w:val="000000"/>
          <w:sz w:val="28"/>
          <w:szCs w:val="28"/>
          <w:u w:val="single"/>
        </w:rPr>
        <w:t>Информационно-методическая функция</w:t>
      </w:r>
      <w:r w:rsidRPr="00D35C70">
        <w:rPr>
          <w:color w:val="000000"/>
          <w:sz w:val="28"/>
          <w:szCs w:val="28"/>
        </w:rPr>
        <w:t> позволяет участникам образовательного процесса получить представление о целях, содержании, общей стратегии обучения, воспитания и развития учащихся начальной школы средствами конкретного учебного предмета, о вкладе каждого учебного предмета в решение общих целей начального образования.</w:t>
      </w:r>
    </w:p>
    <w:p w:rsidR="00D35C70" w:rsidRPr="00D35C70" w:rsidRDefault="00D35C70" w:rsidP="00EC1467">
      <w:pPr>
        <w:widowControl/>
        <w:autoSpaceDE/>
        <w:autoSpaceDN/>
        <w:adjustRightInd/>
        <w:ind w:firstLine="708"/>
        <w:jc w:val="both"/>
        <w:rPr>
          <w:rFonts w:ascii="Arial" w:hAnsi="Arial" w:cs="Arial"/>
          <w:color w:val="000000"/>
          <w:sz w:val="22"/>
          <w:szCs w:val="22"/>
        </w:rPr>
      </w:pPr>
      <w:r w:rsidRPr="00D35C70">
        <w:rPr>
          <w:color w:val="000000"/>
          <w:sz w:val="28"/>
          <w:szCs w:val="28"/>
          <w:u w:val="single"/>
        </w:rPr>
        <w:t>Организационно-планирующая функция</w:t>
      </w:r>
      <w:r w:rsidRPr="00D35C70">
        <w:rPr>
          <w:color w:val="000000"/>
          <w:sz w:val="28"/>
          <w:szCs w:val="28"/>
        </w:rPr>
        <w:t> позволяет рассмотреть возможное направление развертыванья и конкретизации содержания образовательного стандарта начального общего образования по конкретному учебному предмету с учетом его специфики и логики учебного процесса. Реализация организационно-планирующей функции предусматривает выделение этапов обучения, определение количественных и качественных характеристик содержания обучения на каждом этапе.</w:t>
      </w:r>
    </w:p>
    <w:p w:rsidR="00D35C70" w:rsidRPr="00D35C70" w:rsidRDefault="00D35C70" w:rsidP="00EC1467">
      <w:pPr>
        <w:widowControl/>
        <w:autoSpaceDE/>
        <w:autoSpaceDN/>
        <w:adjustRightInd/>
        <w:ind w:firstLine="708"/>
        <w:jc w:val="both"/>
        <w:rPr>
          <w:rFonts w:ascii="Arial" w:hAnsi="Arial" w:cs="Arial"/>
          <w:color w:val="000000"/>
          <w:sz w:val="22"/>
          <w:szCs w:val="22"/>
        </w:rPr>
      </w:pPr>
      <w:r w:rsidRPr="00D35C70">
        <w:rPr>
          <w:color w:val="000000"/>
          <w:sz w:val="28"/>
          <w:szCs w:val="28"/>
          <w:u w:val="single"/>
        </w:rPr>
        <w:t>Контролирующая </w:t>
      </w:r>
      <w:r w:rsidRPr="00D35C70">
        <w:rPr>
          <w:color w:val="000000"/>
          <w:sz w:val="28"/>
          <w:szCs w:val="28"/>
        </w:rPr>
        <w:t>функция заключается в том, что программа, задавая требования к содержанию речи, коммуникативным умениям, к отбору языкового материала и к уровню обученности школьников на каждом этапе обучения, может служить основой для сравнения полученных в ходе контроля результатов.</w:t>
      </w:r>
    </w:p>
    <w:p w:rsidR="00D35C70" w:rsidRPr="00D35C70" w:rsidRDefault="00D35C70" w:rsidP="00EC1467">
      <w:pPr>
        <w:widowControl/>
        <w:autoSpaceDE/>
        <w:autoSpaceDN/>
        <w:adjustRightInd/>
        <w:ind w:firstLine="708"/>
        <w:jc w:val="both"/>
        <w:rPr>
          <w:rFonts w:ascii="Arial" w:hAnsi="Arial" w:cs="Arial"/>
          <w:color w:val="000000"/>
          <w:sz w:val="22"/>
          <w:szCs w:val="22"/>
        </w:rPr>
      </w:pPr>
      <w:r w:rsidRPr="00D35C70">
        <w:rPr>
          <w:b/>
          <w:bCs/>
          <w:color w:val="000000"/>
          <w:sz w:val="28"/>
          <w:szCs w:val="28"/>
        </w:rPr>
        <w:t>Основные содержательные линии.</w:t>
      </w:r>
    </w:p>
    <w:p w:rsidR="00D35C70" w:rsidRPr="00D35C70" w:rsidRDefault="00D35C70" w:rsidP="00EC1467">
      <w:pPr>
        <w:widowControl/>
        <w:autoSpaceDE/>
        <w:autoSpaceDN/>
        <w:adjustRightInd/>
        <w:ind w:firstLine="708"/>
        <w:jc w:val="both"/>
        <w:rPr>
          <w:rFonts w:ascii="Arial" w:hAnsi="Arial" w:cs="Arial"/>
          <w:color w:val="000000"/>
          <w:sz w:val="22"/>
          <w:szCs w:val="22"/>
        </w:rPr>
      </w:pPr>
      <w:r w:rsidRPr="00D35C70">
        <w:rPr>
          <w:color w:val="000000"/>
          <w:sz w:val="28"/>
          <w:szCs w:val="28"/>
        </w:rPr>
        <w:t>В курсе иностранного языка можно выделить следующие содержательные линии:</w:t>
      </w:r>
    </w:p>
    <w:p w:rsidR="00D35C70" w:rsidRPr="00D35C70" w:rsidRDefault="00D35C70" w:rsidP="006B4CD6">
      <w:pPr>
        <w:widowControl/>
        <w:numPr>
          <w:ilvl w:val="0"/>
          <w:numId w:val="3"/>
        </w:numPr>
        <w:autoSpaceDE/>
        <w:autoSpaceDN/>
        <w:adjustRightInd/>
        <w:jc w:val="both"/>
        <w:rPr>
          <w:rFonts w:ascii="Arial" w:hAnsi="Arial" w:cs="Arial"/>
          <w:color w:val="000000"/>
          <w:sz w:val="22"/>
          <w:szCs w:val="22"/>
        </w:rPr>
      </w:pPr>
      <w:r w:rsidRPr="00D35C70">
        <w:rPr>
          <w:color w:val="000000"/>
          <w:sz w:val="28"/>
          <w:szCs w:val="28"/>
        </w:rPr>
        <w:t>коммуникативные умения в основных видах речевой деятельности: аудировании, говорении, чтении и письме;</w:t>
      </w:r>
    </w:p>
    <w:p w:rsidR="00D35C70" w:rsidRPr="00D35C70" w:rsidRDefault="00D35C70" w:rsidP="006B4CD6">
      <w:pPr>
        <w:widowControl/>
        <w:numPr>
          <w:ilvl w:val="0"/>
          <w:numId w:val="3"/>
        </w:numPr>
        <w:autoSpaceDE/>
        <w:autoSpaceDN/>
        <w:adjustRightInd/>
        <w:jc w:val="both"/>
        <w:rPr>
          <w:rFonts w:ascii="Arial" w:hAnsi="Arial" w:cs="Arial"/>
          <w:color w:val="000000"/>
          <w:sz w:val="22"/>
          <w:szCs w:val="22"/>
        </w:rPr>
      </w:pPr>
      <w:r w:rsidRPr="00D35C70">
        <w:rPr>
          <w:color w:val="000000"/>
          <w:sz w:val="28"/>
          <w:szCs w:val="28"/>
        </w:rPr>
        <w:t>языковые средства и навыки пользования ими;</w:t>
      </w:r>
    </w:p>
    <w:p w:rsidR="00D35C70" w:rsidRPr="00D35C70" w:rsidRDefault="00D35C70" w:rsidP="006B4CD6">
      <w:pPr>
        <w:widowControl/>
        <w:numPr>
          <w:ilvl w:val="0"/>
          <w:numId w:val="3"/>
        </w:numPr>
        <w:autoSpaceDE/>
        <w:autoSpaceDN/>
        <w:adjustRightInd/>
        <w:jc w:val="both"/>
        <w:rPr>
          <w:rFonts w:ascii="Arial" w:hAnsi="Arial" w:cs="Arial"/>
          <w:color w:val="000000"/>
          <w:sz w:val="22"/>
          <w:szCs w:val="22"/>
        </w:rPr>
      </w:pPr>
      <w:r w:rsidRPr="00D35C70">
        <w:rPr>
          <w:color w:val="000000"/>
          <w:sz w:val="28"/>
          <w:szCs w:val="28"/>
        </w:rPr>
        <w:t>социокультурная осведомленность;</w:t>
      </w:r>
    </w:p>
    <w:p w:rsidR="00D35C70" w:rsidRPr="00D35C70" w:rsidRDefault="00D35C70" w:rsidP="006B4CD6">
      <w:pPr>
        <w:widowControl/>
        <w:numPr>
          <w:ilvl w:val="0"/>
          <w:numId w:val="3"/>
        </w:numPr>
        <w:autoSpaceDE/>
        <w:autoSpaceDN/>
        <w:adjustRightInd/>
        <w:jc w:val="both"/>
        <w:rPr>
          <w:rFonts w:ascii="Arial" w:hAnsi="Arial" w:cs="Arial"/>
          <w:color w:val="000000"/>
          <w:sz w:val="22"/>
          <w:szCs w:val="22"/>
        </w:rPr>
      </w:pPr>
      <w:r w:rsidRPr="00D35C70">
        <w:rPr>
          <w:color w:val="000000"/>
          <w:sz w:val="28"/>
          <w:szCs w:val="28"/>
        </w:rPr>
        <w:lastRenderedPageBreak/>
        <w:t>общеучебные и специальные учебные умения.</w:t>
      </w:r>
    </w:p>
    <w:p w:rsidR="00D35C70" w:rsidRPr="00D35C70" w:rsidRDefault="00D35C70" w:rsidP="00EC1467">
      <w:pPr>
        <w:widowControl/>
        <w:autoSpaceDE/>
        <w:autoSpaceDN/>
        <w:adjustRightInd/>
        <w:ind w:firstLine="708"/>
        <w:jc w:val="both"/>
        <w:rPr>
          <w:rFonts w:ascii="Arial" w:hAnsi="Arial" w:cs="Arial"/>
          <w:color w:val="000000"/>
          <w:sz w:val="22"/>
          <w:szCs w:val="22"/>
        </w:rPr>
      </w:pPr>
      <w:r w:rsidRPr="00D35C70">
        <w:rPr>
          <w:color w:val="000000"/>
          <w:sz w:val="28"/>
          <w:szCs w:val="28"/>
        </w:rPr>
        <w:t>Основной содержательной линией из четырех перечисленных являются коммуникативные умения, которые представляют собой результат овладения иностранным языком на данном этапе обучения. Формирование коммуникативных умений предполагает овладение языковыми средствами, а также навыками оперирования ими в процессе общения в устной и письменной форме. Таким образом, языковые навыки представляют собой часть названных сложных коммуникативных умений. Формирование коммуникативной компетенции также неразрывно связано с социокультурной осведомленностью младших школьников. Все указанные содержательные линии находятся в тесной взаимосвязи, и отсутствие одной из них нарушает единство учебного предмета «Иностранный язык».</w:t>
      </w:r>
    </w:p>
    <w:p w:rsidR="00065805" w:rsidRPr="00D35C70" w:rsidRDefault="00D35C70" w:rsidP="00EC1467">
      <w:pPr>
        <w:widowControl/>
        <w:autoSpaceDE/>
        <w:autoSpaceDN/>
        <w:adjustRightInd/>
        <w:ind w:firstLine="708"/>
        <w:jc w:val="both"/>
        <w:rPr>
          <w:rFonts w:ascii="Arial" w:hAnsi="Arial" w:cs="Arial"/>
          <w:color w:val="000000"/>
          <w:sz w:val="22"/>
          <w:szCs w:val="22"/>
        </w:rPr>
      </w:pPr>
      <w:r w:rsidRPr="00D35C70">
        <w:rPr>
          <w:color w:val="000000"/>
          <w:sz w:val="28"/>
          <w:szCs w:val="28"/>
        </w:rPr>
        <w:t>Обучение перечисленным видам речевой деятельности происходит во взаимосвязи. Однако наблюдается некоторое устное опережение, вызванное объективными причинами: овладение письменными формами общения (чтением и письмом), связанное с необходимостью формирования техники чтения и письма, происходит более медленно. Поэтому темпы овладения разными видами учебной деятельности уравнивается только к концу обучения в начальной школе.</w:t>
      </w:r>
    </w:p>
    <w:p w:rsidR="00065805" w:rsidRPr="00132407" w:rsidRDefault="00166456" w:rsidP="00EC1467">
      <w:pPr>
        <w:spacing w:before="120" w:after="120" w:line="252" w:lineRule="auto"/>
        <w:ind w:firstLine="360"/>
        <w:jc w:val="both"/>
        <w:rPr>
          <w:b/>
          <w:bCs/>
          <w:sz w:val="28"/>
          <w:szCs w:val="28"/>
        </w:rPr>
      </w:pPr>
      <w:r w:rsidRPr="00166456">
        <w:rPr>
          <w:b/>
          <w:bCs/>
          <w:sz w:val="28"/>
          <w:szCs w:val="28"/>
        </w:rPr>
        <w:t xml:space="preserve"> </w:t>
      </w:r>
      <w:r>
        <w:rPr>
          <w:b/>
          <w:bCs/>
          <w:sz w:val="28"/>
          <w:szCs w:val="28"/>
          <w:lang w:val="en-US"/>
        </w:rPr>
        <w:t>III</w:t>
      </w:r>
      <w:r w:rsidR="00065805" w:rsidRPr="00132407">
        <w:rPr>
          <w:b/>
          <w:bCs/>
          <w:sz w:val="28"/>
          <w:szCs w:val="28"/>
        </w:rPr>
        <w:t xml:space="preserve">. </w:t>
      </w:r>
      <w:r w:rsidRPr="00166456">
        <w:rPr>
          <w:b/>
          <w:bCs/>
          <w:sz w:val="28"/>
          <w:szCs w:val="28"/>
        </w:rPr>
        <w:t xml:space="preserve">  </w:t>
      </w:r>
      <w:r w:rsidR="00065805" w:rsidRPr="00132407">
        <w:rPr>
          <w:b/>
          <w:bCs/>
          <w:sz w:val="28"/>
          <w:szCs w:val="28"/>
        </w:rPr>
        <w:t>Описание места учебного  предмета в учебном плане</w:t>
      </w:r>
      <w:r w:rsidR="00C44ED5" w:rsidRPr="00132407">
        <w:rPr>
          <w:b/>
          <w:bCs/>
          <w:sz w:val="28"/>
          <w:szCs w:val="28"/>
        </w:rPr>
        <w:t>.</w:t>
      </w:r>
    </w:p>
    <w:p w:rsidR="00565639" w:rsidRDefault="00565639" w:rsidP="00EC1467">
      <w:pPr>
        <w:spacing w:line="252" w:lineRule="auto"/>
        <w:ind w:firstLine="360"/>
        <w:jc w:val="both"/>
        <w:rPr>
          <w:sz w:val="28"/>
          <w:szCs w:val="28"/>
        </w:rPr>
      </w:pPr>
      <w:r w:rsidRPr="00565639">
        <w:rPr>
          <w:sz w:val="28"/>
          <w:szCs w:val="28"/>
        </w:rPr>
        <w:t xml:space="preserve">Федеральный учебный план для образовательных учреждений Российской Федерации отводит </w:t>
      </w:r>
      <w:r w:rsidR="00A356F4">
        <w:rPr>
          <w:sz w:val="28"/>
          <w:szCs w:val="28"/>
        </w:rPr>
        <w:t>204 часа</w:t>
      </w:r>
      <w:r w:rsidRPr="00565639">
        <w:rPr>
          <w:sz w:val="28"/>
          <w:szCs w:val="28"/>
        </w:rPr>
        <w:t xml:space="preserve"> для обязательного изучения иностранного языка</w:t>
      </w:r>
      <w:r w:rsidR="00A356F4">
        <w:rPr>
          <w:sz w:val="28"/>
          <w:szCs w:val="28"/>
        </w:rPr>
        <w:t xml:space="preserve">  во 2-4</w:t>
      </w:r>
      <w:r w:rsidRPr="00565639">
        <w:rPr>
          <w:sz w:val="28"/>
          <w:szCs w:val="28"/>
        </w:rPr>
        <w:t xml:space="preserve"> классе, по 2 часа в неделю. </w:t>
      </w:r>
      <w:r w:rsidRPr="00132407">
        <w:rPr>
          <w:sz w:val="28"/>
          <w:szCs w:val="28"/>
        </w:rPr>
        <w:t>При этом примерная программа предусматривает резерв свободного учебного времени в объеме 10 % (20–22 часа) для реализации авторских подходов, использования разнообразных форм организации учебного процесса, внедрения современных методов обучения и педагогических технологий.</w:t>
      </w:r>
    </w:p>
    <w:p w:rsidR="00565639" w:rsidRPr="00565639" w:rsidRDefault="00565639" w:rsidP="00EC1467">
      <w:pPr>
        <w:widowControl/>
        <w:autoSpaceDE/>
        <w:autoSpaceDN/>
        <w:adjustRightInd/>
        <w:ind w:firstLine="720"/>
        <w:jc w:val="both"/>
        <w:rPr>
          <w:sz w:val="28"/>
          <w:szCs w:val="28"/>
        </w:rPr>
      </w:pPr>
    </w:p>
    <w:tbl>
      <w:tblPr>
        <w:tblW w:w="8977" w:type="dxa"/>
        <w:tblInd w:w="10" w:type="dxa"/>
        <w:tblLayout w:type="fixed"/>
        <w:tblCellMar>
          <w:left w:w="0" w:type="dxa"/>
          <w:right w:w="0" w:type="dxa"/>
        </w:tblCellMar>
        <w:tblLook w:val="0000" w:firstRow="0" w:lastRow="0" w:firstColumn="0" w:lastColumn="0" w:noHBand="0" w:noVBand="0"/>
      </w:tblPr>
      <w:tblGrid>
        <w:gridCol w:w="2897"/>
        <w:gridCol w:w="3183"/>
        <w:gridCol w:w="2897"/>
      </w:tblGrid>
      <w:tr w:rsidR="00565639" w:rsidRPr="00565639" w:rsidTr="00565639">
        <w:trPr>
          <w:trHeight w:val="450"/>
        </w:trPr>
        <w:tc>
          <w:tcPr>
            <w:tcW w:w="2897" w:type="dxa"/>
            <w:tcBorders>
              <w:top w:val="single" w:sz="8" w:space="0" w:color="auto"/>
              <w:left w:val="single" w:sz="8" w:space="0" w:color="auto"/>
              <w:bottom w:val="nil"/>
              <w:right w:val="single" w:sz="8" w:space="0" w:color="auto"/>
            </w:tcBorders>
            <w:vAlign w:val="bottom"/>
          </w:tcPr>
          <w:p w:rsidR="00565639" w:rsidRPr="00565639" w:rsidRDefault="00565639" w:rsidP="00EC1467">
            <w:pPr>
              <w:jc w:val="both"/>
              <w:rPr>
                <w:sz w:val="28"/>
                <w:szCs w:val="28"/>
                <w:lang w:eastAsia="en-US"/>
              </w:rPr>
            </w:pPr>
          </w:p>
        </w:tc>
        <w:tc>
          <w:tcPr>
            <w:tcW w:w="3183" w:type="dxa"/>
            <w:tcBorders>
              <w:top w:val="single" w:sz="8" w:space="0" w:color="auto"/>
              <w:left w:val="nil"/>
              <w:bottom w:val="nil"/>
              <w:right w:val="single" w:sz="8" w:space="0" w:color="auto"/>
            </w:tcBorders>
            <w:vAlign w:val="bottom"/>
          </w:tcPr>
          <w:p w:rsidR="00565639" w:rsidRPr="00565639" w:rsidRDefault="00565639" w:rsidP="00EC1467">
            <w:pPr>
              <w:ind w:left="80"/>
              <w:jc w:val="both"/>
              <w:rPr>
                <w:sz w:val="28"/>
                <w:szCs w:val="28"/>
                <w:lang w:val="en-US" w:eastAsia="en-US"/>
              </w:rPr>
            </w:pPr>
            <w:r w:rsidRPr="00565639">
              <w:rPr>
                <w:sz w:val="28"/>
                <w:szCs w:val="28"/>
                <w:lang w:val="en-US" w:eastAsia="en-US"/>
              </w:rPr>
              <w:t>Количество</w:t>
            </w:r>
            <w:r w:rsidRPr="00565639">
              <w:rPr>
                <w:sz w:val="28"/>
                <w:szCs w:val="28"/>
                <w:lang w:eastAsia="en-US"/>
              </w:rPr>
              <w:t xml:space="preserve"> </w:t>
            </w:r>
            <w:r w:rsidRPr="00565639">
              <w:rPr>
                <w:sz w:val="28"/>
                <w:szCs w:val="28"/>
                <w:lang w:val="en-US" w:eastAsia="en-US"/>
              </w:rPr>
              <w:t>часов в неделю</w:t>
            </w:r>
          </w:p>
        </w:tc>
        <w:tc>
          <w:tcPr>
            <w:tcW w:w="2897" w:type="dxa"/>
            <w:tcBorders>
              <w:top w:val="single" w:sz="8" w:space="0" w:color="auto"/>
              <w:left w:val="nil"/>
              <w:bottom w:val="nil"/>
              <w:right w:val="single" w:sz="8" w:space="0" w:color="auto"/>
            </w:tcBorders>
            <w:vAlign w:val="bottom"/>
          </w:tcPr>
          <w:p w:rsidR="00565639" w:rsidRPr="00565639" w:rsidRDefault="00565639" w:rsidP="00EC1467">
            <w:pPr>
              <w:ind w:left="100"/>
              <w:jc w:val="both"/>
              <w:rPr>
                <w:sz w:val="28"/>
                <w:szCs w:val="28"/>
                <w:lang w:val="en-US" w:eastAsia="en-US"/>
              </w:rPr>
            </w:pPr>
            <w:r w:rsidRPr="00565639">
              <w:rPr>
                <w:sz w:val="28"/>
                <w:szCs w:val="28"/>
                <w:lang w:val="en-US" w:eastAsia="en-US"/>
              </w:rPr>
              <w:t>Всего</w:t>
            </w:r>
          </w:p>
        </w:tc>
      </w:tr>
      <w:tr w:rsidR="00565639" w:rsidRPr="00565639" w:rsidTr="00565639">
        <w:trPr>
          <w:trHeight w:val="275"/>
        </w:trPr>
        <w:tc>
          <w:tcPr>
            <w:tcW w:w="2897" w:type="dxa"/>
            <w:tcBorders>
              <w:top w:val="nil"/>
              <w:left w:val="single" w:sz="8" w:space="0" w:color="auto"/>
              <w:bottom w:val="single" w:sz="8" w:space="0" w:color="auto"/>
              <w:right w:val="single" w:sz="8" w:space="0" w:color="auto"/>
            </w:tcBorders>
            <w:vAlign w:val="bottom"/>
          </w:tcPr>
          <w:p w:rsidR="00565639" w:rsidRPr="00565639" w:rsidRDefault="00565639" w:rsidP="00EC1467">
            <w:pPr>
              <w:jc w:val="both"/>
              <w:rPr>
                <w:sz w:val="28"/>
                <w:szCs w:val="28"/>
                <w:lang w:val="en-US" w:eastAsia="en-US"/>
              </w:rPr>
            </w:pPr>
          </w:p>
        </w:tc>
        <w:tc>
          <w:tcPr>
            <w:tcW w:w="3183" w:type="dxa"/>
            <w:tcBorders>
              <w:top w:val="nil"/>
              <w:left w:val="nil"/>
              <w:bottom w:val="single" w:sz="8" w:space="0" w:color="auto"/>
              <w:right w:val="single" w:sz="8" w:space="0" w:color="auto"/>
            </w:tcBorders>
            <w:vAlign w:val="bottom"/>
          </w:tcPr>
          <w:p w:rsidR="00565639" w:rsidRPr="00565639" w:rsidRDefault="00565639" w:rsidP="00EC1467">
            <w:pPr>
              <w:jc w:val="both"/>
              <w:rPr>
                <w:sz w:val="28"/>
                <w:szCs w:val="28"/>
                <w:lang w:val="en-US" w:eastAsia="en-US"/>
              </w:rPr>
            </w:pPr>
          </w:p>
        </w:tc>
        <w:tc>
          <w:tcPr>
            <w:tcW w:w="2897" w:type="dxa"/>
            <w:tcBorders>
              <w:top w:val="nil"/>
              <w:left w:val="nil"/>
              <w:bottom w:val="single" w:sz="8" w:space="0" w:color="auto"/>
              <w:right w:val="single" w:sz="8" w:space="0" w:color="auto"/>
            </w:tcBorders>
            <w:vAlign w:val="bottom"/>
          </w:tcPr>
          <w:p w:rsidR="00565639" w:rsidRPr="00565639" w:rsidRDefault="00565639" w:rsidP="00EC1467">
            <w:pPr>
              <w:jc w:val="both"/>
              <w:rPr>
                <w:sz w:val="28"/>
                <w:szCs w:val="28"/>
                <w:lang w:val="en-US" w:eastAsia="en-US"/>
              </w:rPr>
            </w:pPr>
          </w:p>
        </w:tc>
      </w:tr>
      <w:tr w:rsidR="00565639" w:rsidRPr="00565639" w:rsidTr="00565639">
        <w:trPr>
          <w:trHeight w:val="428"/>
        </w:trPr>
        <w:tc>
          <w:tcPr>
            <w:tcW w:w="2897" w:type="dxa"/>
            <w:tcBorders>
              <w:top w:val="nil"/>
              <w:left w:val="single" w:sz="8" w:space="0" w:color="auto"/>
              <w:bottom w:val="nil"/>
              <w:right w:val="single" w:sz="8" w:space="0" w:color="auto"/>
            </w:tcBorders>
            <w:vAlign w:val="bottom"/>
          </w:tcPr>
          <w:p w:rsidR="00565639" w:rsidRPr="00425DE9" w:rsidRDefault="00565639" w:rsidP="00EC1467">
            <w:pPr>
              <w:pStyle w:val="af0"/>
              <w:jc w:val="both"/>
              <w:rPr>
                <w:sz w:val="28"/>
                <w:szCs w:val="28"/>
                <w:lang w:val="en-US" w:eastAsia="en-US"/>
              </w:rPr>
            </w:pPr>
            <w:r w:rsidRPr="00425DE9">
              <w:rPr>
                <w:sz w:val="28"/>
                <w:szCs w:val="28"/>
                <w:lang w:eastAsia="en-US"/>
              </w:rPr>
              <w:t xml:space="preserve">2 </w:t>
            </w:r>
            <w:r w:rsidRPr="00425DE9">
              <w:rPr>
                <w:sz w:val="28"/>
                <w:szCs w:val="28"/>
                <w:lang w:val="en-US" w:eastAsia="en-US"/>
              </w:rPr>
              <w:t>класс</w:t>
            </w:r>
          </w:p>
        </w:tc>
        <w:tc>
          <w:tcPr>
            <w:tcW w:w="3183" w:type="dxa"/>
            <w:tcBorders>
              <w:top w:val="nil"/>
              <w:left w:val="nil"/>
              <w:bottom w:val="nil"/>
              <w:right w:val="single" w:sz="8" w:space="0" w:color="auto"/>
            </w:tcBorders>
            <w:vAlign w:val="bottom"/>
          </w:tcPr>
          <w:p w:rsidR="00565639" w:rsidRPr="00425DE9" w:rsidRDefault="00565639" w:rsidP="00EC1467">
            <w:pPr>
              <w:pStyle w:val="af0"/>
              <w:jc w:val="both"/>
              <w:rPr>
                <w:sz w:val="28"/>
                <w:szCs w:val="28"/>
                <w:lang w:eastAsia="en-US"/>
              </w:rPr>
            </w:pPr>
            <w:r w:rsidRPr="00425DE9">
              <w:rPr>
                <w:sz w:val="28"/>
                <w:szCs w:val="28"/>
                <w:lang w:eastAsia="en-US"/>
              </w:rPr>
              <w:t>2</w:t>
            </w:r>
          </w:p>
        </w:tc>
        <w:tc>
          <w:tcPr>
            <w:tcW w:w="2897" w:type="dxa"/>
            <w:tcBorders>
              <w:top w:val="nil"/>
              <w:left w:val="nil"/>
              <w:bottom w:val="nil"/>
              <w:right w:val="single" w:sz="8" w:space="0" w:color="auto"/>
            </w:tcBorders>
            <w:vAlign w:val="bottom"/>
          </w:tcPr>
          <w:p w:rsidR="00565639" w:rsidRPr="00425DE9" w:rsidRDefault="00565639" w:rsidP="00EC1467">
            <w:pPr>
              <w:pStyle w:val="af0"/>
              <w:jc w:val="both"/>
              <w:rPr>
                <w:sz w:val="28"/>
                <w:szCs w:val="28"/>
                <w:lang w:eastAsia="en-US"/>
              </w:rPr>
            </w:pPr>
            <w:r w:rsidRPr="00425DE9">
              <w:rPr>
                <w:sz w:val="28"/>
                <w:szCs w:val="28"/>
                <w:lang w:eastAsia="en-US"/>
              </w:rPr>
              <w:t>68</w:t>
            </w:r>
          </w:p>
        </w:tc>
      </w:tr>
      <w:tr w:rsidR="00565639" w:rsidRPr="00565639" w:rsidTr="00565639">
        <w:trPr>
          <w:trHeight w:val="27"/>
        </w:trPr>
        <w:tc>
          <w:tcPr>
            <w:tcW w:w="2897" w:type="dxa"/>
            <w:tcBorders>
              <w:top w:val="nil"/>
              <w:left w:val="single" w:sz="8" w:space="0" w:color="auto"/>
              <w:bottom w:val="single" w:sz="8" w:space="0" w:color="auto"/>
              <w:right w:val="single" w:sz="8" w:space="0" w:color="auto"/>
            </w:tcBorders>
            <w:vAlign w:val="bottom"/>
          </w:tcPr>
          <w:p w:rsidR="00565639" w:rsidRPr="00425DE9" w:rsidRDefault="00565639" w:rsidP="00EC1467">
            <w:pPr>
              <w:pStyle w:val="af0"/>
              <w:jc w:val="both"/>
              <w:rPr>
                <w:sz w:val="28"/>
                <w:szCs w:val="28"/>
                <w:lang w:eastAsia="en-US"/>
              </w:rPr>
            </w:pPr>
            <w:r w:rsidRPr="00425DE9">
              <w:rPr>
                <w:sz w:val="28"/>
                <w:szCs w:val="28"/>
                <w:lang w:eastAsia="en-US"/>
              </w:rPr>
              <w:t>3 класс</w:t>
            </w:r>
          </w:p>
          <w:p w:rsidR="00425DE9" w:rsidRPr="00425DE9" w:rsidRDefault="00425DE9" w:rsidP="00EC1467">
            <w:pPr>
              <w:pStyle w:val="af0"/>
              <w:jc w:val="both"/>
              <w:rPr>
                <w:sz w:val="28"/>
                <w:szCs w:val="28"/>
                <w:lang w:eastAsia="en-US"/>
              </w:rPr>
            </w:pPr>
            <w:r w:rsidRPr="00425DE9">
              <w:rPr>
                <w:sz w:val="28"/>
                <w:szCs w:val="28"/>
                <w:lang w:eastAsia="en-US"/>
              </w:rPr>
              <w:t>4 класс</w:t>
            </w:r>
          </w:p>
        </w:tc>
        <w:tc>
          <w:tcPr>
            <w:tcW w:w="3183" w:type="dxa"/>
            <w:tcBorders>
              <w:top w:val="nil"/>
              <w:left w:val="nil"/>
              <w:bottom w:val="single" w:sz="8" w:space="0" w:color="auto"/>
              <w:right w:val="single" w:sz="8" w:space="0" w:color="auto"/>
            </w:tcBorders>
            <w:vAlign w:val="bottom"/>
          </w:tcPr>
          <w:p w:rsidR="00565639" w:rsidRPr="00425DE9" w:rsidRDefault="00565639" w:rsidP="00EC1467">
            <w:pPr>
              <w:pStyle w:val="af0"/>
              <w:jc w:val="both"/>
              <w:rPr>
                <w:sz w:val="28"/>
                <w:szCs w:val="28"/>
                <w:lang w:eastAsia="en-US"/>
              </w:rPr>
            </w:pPr>
            <w:r w:rsidRPr="00425DE9">
              <w:rPr>
                <w:sz w:val="28"/>
                <w:szCs w:val="28"/>
                <w:lang w:eastAsia="en-US"/>
              </w:rPr>
              <w:t>2</w:t>
            </w:r>
          </w:p>
          <w:p w:rsidR="00425DE9" w:rsidRPr="00425DE9" w:rsidRDefault="00425DE9" w:rsidP="00EC1467">
            <w:pPr>
              <w:pStyle w:val="af0"/>
              <w:jc w:val="both"/>
              <w:rPr>
                <w:sz w:val="28"/>
                <w:szCs w:val="28"/>
                <w:lang w:eastAsia="en-US"/>
              </w:rPr>
            </w:pPr>
            <w:r w:rsidRPr="00425DE9">
              <w:rPr>
                <w:sz w:val="28"/>
                <w:szCs w:val="28"/>
                <w:lang w:eastAsia="en-US"/>
              </w:rPr>
              <w:t>2</w:t>
            </w:r>
          </w:p>
        </w:tc>
        <w:tc>
          <w:tcPr>
            <w:tcW w:w="2897" w:type="dxa"/>
            <w:tcBorders>
              <w:top w:val="nil"/>
              <w:left w:val="nil"/>
              <w:bottom w:val="single" w:sz="8" w:space="0" w:color="auto"/>
              <w:right w:val="single" w:sz="8" w:space="0" w:color="auto"/>
            </w:tcBorders>
            <w:vAlign w:val="bottom"/>
          </w:tcPr>
          <w:p w:rsidR="00565639" w:rsidRPr="00425DE9" w:rsidRDefault="00565639" w:rsidP="00EC1467">
            <w:pPr>
              <w:pStyle w:val="af0"/>
              <w:jc w:val="both"/>
              <w:rPr>
                <w:sz w:val="28"/>
                <w:szCs w:val="28"/>
                <w:lang w:eastAsia="en-US"/>
              </w:rPr>
            </w:pPr>
            <w:r w:rsidRPr="00425DE9">
              <w:rPr>
                <w:sz w:val="28"/>
                <w:szCs w:val="28"/>
                <w:lang w:eastAsia="en-US"/>
              </w:rPr>
              <w:t>68</w:t>
            </w:r>
          </w:p>
          <w:p w:rsidR="00425DE9" w:rsidRPr="00425DE9" w:rsidRDefault="00425DE9" w:rsidP="00EC1467">
            <w:pPr>
              <w:pStyle w:val="af0"/>
              <w:jc w:val="both"/>
              <w:rPr>
                <w:sz w:val="28"/>
                <w:szCs w:val="28"/>
                <w:lang w:eastAsia="en-US"/>
              </w:rPr>
            </w:pPr>
            <w:r w:rsidRPr="00425DE9">
              <w:rPr>
                <w:sz w:val="28"/>
                <w:szCs w:val="28"/>
                <w:lang w:eastAsia="en-US"/>
              </w:rPr>
              <w:t>68</w:t>
            </w:r>
          </w:p>
        </w:tc>
      </w:tr>
    </w:tbl>
    <w:p w:rsidR="00565639" w:rsidRDefault="00565639" w:rsidP="00EC1467">
      <w:pPr>
        <w:spacing w:line="252" w:lineRule="auto"/>
        <w:ind w:firstLine="360"/>
        <w:jc w:val="both"/>
        <w:rPr>
          <w:sz w:val="28"/>
          <w:szCs w:val="28"/>
        </w:rPr>
      </w:pPr>
    </w:p>
    <w:p w:rsidR="00065805" w:rsidRPr="00C9761D" w:rsidRDefault="00E4776B" w:rsidP="00EC1467">
      <w:pPr>
        <w:pStyle w:val="af0"/>
        <w:jc w:val="both"/>
        <w:rPr>
          <w:b/>
          <w:sz w:val="28"/>
          <w:szCs w:val="28"/>
        </w:rPr>
      </w:pPr>
      <w:r w:rsidRPr="00C9761D">
        <w:rPr>
          <w:b/>
          <w:sz w:val="28"/>
          <w:szCs w:val="28"/>
          <w:lang w:val="en-US"/>
        </w:rPr>
        <w:t>I</w:t>
      </w:r>
      <w:r w:rsidR="00565639" w:rsidRPr="00C9761D">
        <w:rPr>
          <w:b/>
          <w:sz w:val="28"/>
          <w:szCs w:val="28"/>
          <w:lang w:val="en-US"/>
        </w:rPr>
        <w:t>V</w:t>
      </w:r>
      <w:r w:rsidR="00565639" w:rsidRPr="00C9761D">
        <w:rPr>
          <w:b/>
          <w:sz w:val="28"/>
          <w:szCs w:val="28"/>
        </w:rPr>
        <w:t xml:space="preserve"> </w:t>
      </w:r>
      <w:r w:rsidR="00065805" w:rsidRPr="00C9761D">
        <w:rPr>
          <w:b/>
          <w:sz w:val="28"/>
          <w:szCs w:val="28"/>
        </w:rPr>
        <w:t xml:space="preserve">. Личностные, </w:t>
      </w:r>
      <w:r w:rsidR="00565639" w:rsidRPr="00C9761D">
        <w:rPr>
          <w:b/>
          <w:sz w:val="28"/>
          <w:szCs w:val="28"/>
        </w:rPr>
        <w:t xml:space="preserve"> </w:t>
      </w:r>
      <w:r w:rsidR="00065805" w:rsidRPr="00C9761D">
        <w:rPr>
          <w:b/>
          <w:sz w:val="28"/>
          <w:szCs w:val="28"/>
        </w:rPr>
        <w:t xml:space="preserve">метапредметные </w:t>
      </w:r>
      <w:r w:rsidR="00565639" w:rsidRPr="00C9761D">
        <w:rPr>
          <w:b/>
          <w:sz w:val="28"/>
          <w:szCs w:val="28"/>
        </w:rPr>
        <w:t xml:space="preserve"> </w:t>
      </w:r>
      <w:r w:rsidR="00065805" w:rsidRPr="00C9761D">
        <w:rPr>
          <w:b/>
          <w:sz w:val="28"/>
          <w:szCs w:val="28"/>
        </w:rPr>
        <w:t>и предметные результаты освоения</w:t>
      </w:r>
      <w:r w:rsidR="00830932">
        <w:rPr>
          <w:b/>
          <w:sz w:val="28"/>
          <w:szCs w:val="28"/>
        </w:rPr>
        <w:t xml:space="preserve"> учебного</w:t>
      </w:r>
      <w:r w:rsidR="00565639" w:rsidRPr="00C9761D">
        <w:rPr>
          <w:b/>
          <w:sz w:val="28"/>
          <w:szCs w:val="28"/>
        </w:rPr>
        <w:t xml:space="preserve"> предмета </w:t>
      </w:r>
      <w:r w:rsidR="00454EFB" w:rsidRPr="00C9761D">
        <w:rPr>
          <w:b/>
          <w:sz w:val="28"/>
          <w:szCs w:val="28"/>
        </w:rPr>
        <w:t>.</w:t>
      </w:r>
    </w:p>
    <w:p w:rsidR="00D35C70" w:rsidRDefault="00D35C70" w:rsidP="00EC1467">
      <w:pPr>
        <w:tabs>
          <w:tab w:val="left" w:pos="3795"/>
        </w:tabs>
        <w:jc w:val="both"/>
        <w:rPr>
          <w:i/>
          <w:iCs/>
          <w:sz w:val="28"/>
          <w:szCs w:val="28"/>
        </w:rPr>
      </w:pPr>
    </w:p>
    <w:p w:rsidR="00A356F4" w:rsidRPr="00A356F4" w:rsidRDefault="00A356F4" w:rsidP="00EC1467">
      <w:pPr>
        <w:widowControl/>
        <w:autoSpaceDE/>
        <w:autoSpaceDN/>
        <w:adjustRightInd/>
        <w:ind w:firstLine="709"/>
        <w:jc w:val="both"/>
        <w:rPr>
          <w:rFonts w:eastAsia="Calibri"/>
          <w:sz w:val="28"/>
          <w:szCs w:val="28"/>
        </w:rPr>
      </w:pPr>
      <w:r w:rsidRPr="00A356F4">
        <w:rPr>
          <w:rFonts w:eastAsia="Calibri"/>
          <w:sz w:val="28"/>
          <w:szCs w:val="28"/>
        </w:rPr>
        <w:t>В результате освоения основной образовательной программы начального общего образования у учащихся будут сформированы личностные, метапредметные и предметные универсальные учебные действия как основа умения учиться.</w:t>
      </w:r>
    </w:p>
    <w:p w:rsidR="00A356F4" w:rsidRPr="00A356F4" w:rsidRDefault="00A356F4" w:rsidP="00EC1467">
      <w:pPr>
        <w:widowControl/>
        <w:autoSpaceDE/>
        <w:autoSpaceDN/>
        <w:adjustRightInd/>
        <w:ind w:firstLine="709"/>
        <w:jc w:val="both"/>
        <w:rPr>
          <w:rFonts w:eastAsia="Calibri"/>
          <w:sz w:val="28"/>
          <w:szCs w:val="28"/>
        </w:rPr>
      </w:pPr>
      <w:r w:rsidRPr="00A356F4">
        <w:rPr>
          <w:rFonts w:eastAsia="Calibri"/>
          <w:b/>
          <w:sz w:val="28"/>
          <w:szCs w:val="28"/>
        </w:rPr>
        <w:lastRenderedPageBreak/>
        <w:t>Личностными результатами</w:t>
      </w:r>
      <w:r w:rsidRPr="00A356F4">
        <w:rPr>
          <w:rFonts w:eastAsia="Calibri"/>
          <w:sz w:val="28"/>
          <w:szCs w:val="28"/>
        </w:rPr>
        <w:t xml:space="preserve"> являются</w:t>
      </w:r>
    </w:p>
    <w:p w:rsidR="00A356F4" w:rsidRPr="00A356F4" w:rsidRDefault="00A356F4" w:rsidP="00EC1467">
      <w:pPr>
        <w:widowControl/>
        <w:autoSpaceDE/>
        <w:autoSpaceDN/>
        <w:adjustRightInd/>
        <w:ind w:firstLine="709"/>
        <w:jc w:val="both"/>
        <w:rPr>
          <w:rFonts w:eastAsia="Calibri"/>
          <w:sz w:val="28"/>
          <w:szCs w:val="28"/>
        </w:rPr>
      </w:pPr>
      <w:r w:rsidRPr="00A356F4">
        <w:rPr>
          <w:rFonts w:eastAsia="Calibri"/>
          <w:b/>
          <w:sz w:val="28"/>
          <w:szCs w:val="28"/>
        </w:rPr>
        <w:t xml:space="preserve">- </w:t>
      </w:r>
      <w:r w:rsidRPr="00A356F4">
        <w:rPr>
          <w:rFonts w:eastAsia="Calibri"/>
          <w:sz w:val="28"/>
          <w:szCs w:val="28"/>
        </w:rPr>
        <w:t>общее представление о мире как многоязычном и поликультурном сообществе;</w:t>
      </w:r>
    </w:p>
    <w:p w:rsidR="00A356F4" w:rsidRPr="00A356F4" w:rsidRDefault="00A356F4" w:rsidP="00EC1467">
      <w:pPr>
        <w:widowControl/>
        <w:autoSpaceDE/>
        <w:autoSpaceDN/>
        <w:adjustRightInd/>
        <w:ind w:firstLine="709"/>
        <w:jc w:val="both"/>
        <w:rPr>
          <w:rFonts w:eastAsia="Calibri"/>
          <w:sz w:val="28"/>
          <w:szCs w:val="28"/>
        </w:rPr>
      </w:pPr>
      <w:r w:rsidRPr="00A356F4">
        <w:rPr>
          <w:rFonts w:eastAsia="Calibri"/>
          <w:sz w:val="28"/>
          <w:szCs w:val="28"/>
        </w:rPr>
        <w:t>- осознание себя гражданином своей страны;</w:t>
      </w:r>
    </w:p>
    <w:p w:rsidR="00A356F4" w:rsidRPr="00A356F4" w:rsidRDefault="00A356F4" w:rsidP="00EC1467">
      <w:pPr>
        <w:widowControl/>
        <w:autoSpaceDE/>
        <w:autoSpaceDN/>
        <w:adjustRightInd/>
        <w:ind w:firstLine="709"/>
        <w:jc w:val="both"/>
        <w:rPr>
          <w:rFonts w:eastAsia="Calibri"/>
          <w:sz w:val="28"/>
          <w:szCs w:val="28"/>
        </w:rPr>
      </w:pPr>
      <w:r w:rsidRPr="00A356F4">
        <w:rPr>
          <w:rFonts w:eastAsia="Calibri"/>
          <w:sz w:val="28"/>
          <w:szCs w:val="28"/>
        </w:rPr>
        <w:t>-  осознание языка, в том числе иностранного, как основного средства общения между людьми;</w:t>
      </w:r>
    </w:p>
    <w:p w:rsidR="00A356F4" w:rsidRPr="00A356F4" w:rsidRDefault="00A356F4" w:rsidP="00EC1467">
      <w:pPr>
        <w:widowControl/>
        <w:autoSpaceDE/>
        <w:autoSpaceDN/>
        <w:adjustRightInd/>
        <w:ind w:firstLine="709"/>
        <w:jc w:val="both"/>
        <w:rPr>
          <w:rFonts w:eastAsia="Calibri"/>
          <w:sz w:val="28"/>
          <w:szCs w:val="28"/>
        </w:rPr>
      </w:pPr>
      <w:r w:rsidRPr="00A356F4">
        <w:rPr>
          <w:rFonts w:eastAsia="Calibri"/>
          <w:sz w:val="28"/>
          <w:szCs w:val="28"/>
        </w:rPr>
        <w:t>- знакомство с миром зарубежных сверстников с использованием средств изучаемого иностранного языка (через детский фольклор, некоторые образцы детской художественной литерату</w:t>
      </w:r>
      <w:r w:rsidR="00EC1467">
        <w:rPr>
          <w:rFonts w:eastAsia="Calibri"/>
          <w:sz w:val="28"/>
          <w:szCs w:val="28"/>
        </w:rPr>
        <w:t>ры, традиции).</w:t>
      </w:r>
    </w:p>
    <w:p w:rsidR="00A356F4" w:rsidRPr="00A356F4" w:rsidRDefault="00A356F4" w:rsidP="00EC1467">
      <w:pPr>
        <w:widowControl/>
        <w:autoSpaceDE/>
        <w:autoSpaceDN/>
        <w:adjustRightInd/>
        <w:ind w:firstLine="709"/>
        <w:jc w:val="both"/>
        <w:rPr>
          <w:rFonts w:eastAsia="Calibri"/>
          <w:b/>
          <w:sz w:val="28"/>
          <w:szCs w:val="28"/>
        </w:rPr>
      </w:pPr>
      <w:r w:rsidRPr="00A356F4">
        <w:rPr>
          <w:rFonts w:eastAsia="Calibri"/>
          <w:b/>
          <w:sz w:val="28"/>
          <w:szCs w:val="28"/>
        </w:rPr>
        <w:t>Метапредметными результатами</w:t>
      </w:r>
      <w:r>
        <w:rPr>
          <w:rFonts w:eastAsia="Calibri"/>
          <w:b/>
          <w:sz w:val="28"/>
          <w:szCs w:val="28"/>
        </w:rPr>
        <w:t xml:space="preserve"> </w:t>
      </w:r>
      <w:r w:rsidRPr="00A356F4">
        <w:rPr>
          <w:rFonts w:eastAsia="Calibri"/>
          <w:sz w:val="28"/>
          <w:szCs w:val="28"/>
        </w:rPr>
        <w:t>изучения английского языка в начальной школе являются:</w:t>
      </w:r>
    </w:p>
    <w:p w:rsidR="00A356F4" w:rsidRPr="00A356F4" w:rsidRDefault="00A356F4" w:rsidP="00EC1467">
      <w:pPr>
        <w:widowControl/>
        <w:autoSpaceDE/>
        <w:autoSpaceDN/>
        <w:adjustRightInd/>
        <w:ind w:firstLine="709"/>
        <w:jc w:val="both"/>
        <w:rPr>
          <w:rFonts w:eastAsia="Calibri"/>
          <w:b/>
          <w:sz w:val="28"/>
          <w:szCs w:val="28"/>
        </w:rPr>
      </w:pPr>
      <w:r w:rsidRPr="00A356F4">
        <w:rPr>
          <w:rFonts w:eastAsia="Calibri"/>
          <w:b/>
          <w:sz w:val="28"/>
          <w:szCs w:val="28"/>
        </w:rPr>
        <w:t xml:space="preserve">- </w:t>
      </w:r>
      <w:r w:rsidRPr="00A356F4">
        <w:rPr>
          <w:rFonts w:eastAsia="Calibri"/>
          <w:sz w:val="28"/>
          <w:szCs w:val="28"/>
        </w:rPr>
        <w:t>развитие умения взаимодействовать с окружающими при выполнении разных ролей в пределах речевых потребностей и возможностей младшего школьника;</w:t>
      </w:r>
    </w:p>
    <w:p w:rsidR="00A356F4" w:rsidRPr="00A356F4" w:rsidRDefault="00A356F4" w:rsidP="00EC1467">
      <w:pPr>
        <w:widowControl/>
        <w:autoSpaceDE/>
        <w:autoSpaceDN/>
        <w:adjustRightInd/>
        <w:ind w:firstLine="709"/>
        <w:jc w:val="both"/>
        <w:rPr>
          <w:rFonts w:eastAsia="Calibri"/>
          <w:sz w:val="28"/>
          <w:szCs w:val="28"/>
        </w:rPr>
      </w:pPr>
      <w:r w:rsidRPr="00A356F4">
        <w:rPr>
          <w:rFonts w:eastAsia="Calibri"/>
          <w:sz w:val="28"/>
          <w:szCs w:val="28"/>
        </w:rPr>
        <w:t>-  развитие коммуникативных способностей школьника, умения выбирать адекватные языковые и речевые средства для успешного решения элементарной коммуникативной задачи;</w:t>
      </w:r>
    </w:p>
    <w:p w:rsidR="00A356F4" w:rsidRPr="00A356F4" w:rsidRDefault="00A356F4" w:rsidP="00EC1467">
      <w:pPr>
        <w:widowControl/>
        <w:autoSpaceDE/>
        <w:autoSpaceDN/>
        <w:adjustRightInd/>
        <w:ind w:firstLine="709"/>
        <w:jc w:val="both"/>
        <w:rPr>
          <w:rFonts w:eastAsia="Calibri"/>
          <w:sz w:val="28"/>
          <w:szCs w:val="28"/>
        </w:rPr>
      </w:pPr>
      <w:r w:rsidRPr="00A356F4">
        <w:rPr>
          <w:rFonts w:eastAsia="Calibri"/>
          <w:sz w:val="28"/>
          <w:szCs w:val="28"/>
        </w:rPr>
        <w:t>- расширение общего лингвистического кругозора младшего школьника;</w:t>
      </w:r>
    </w:p>
    <w:p w:rsidR="00A356F4" w:rsidRPr="00A356F4" w:rsidRDefault="00A356F4" w:rsidP="00EC1467">
      <w:pPr>
        <w:widowControl/>
        <w:autoSpaceDE/>
        <w:autoSpaceDN/>
        <w:adjustRightInd/>
        <w:ind w:firstLine="709"/>
        <w:jc w:val="both"/>
        <w:rPr>
          <w:rFonts w:eastAsia="Calibri"/>
          <w:sz w:val="28"/>
          <w:szCs w:val="28"/>
        </w:rPr>
      </w:pPr>
      <w:r w:rsidRPr="00A356F4">
        <w:rPr>
          <w:rFonts w:eastAsia="Calibri"/>
          <w:sz w:val="28"/>
          <w:szCs w:val="28"/>
        </w:rPr>
        <w:t xml:space="preserve"> - развитие познавательной, эмоциональной и волевой сфер младшего школьника;</w:t>
      </w:r>
    </w:p>
    <w:p w:rsidR="00A356F4" w:rsidRPr="00A356F4" w:rsidRDefault="00A356F4" w:rsidP="00EC1467">
      <w:pPr>
        <w:widowControl/>
        <w:autoSpaceDE/>
        <w:autoSpaceDN/>
        <w:adjustRightInd/>
        <w:ind w:firstLine="709"/>
        <w:jc w:val="both"/>
        <w:rPr>
          <w:rFonts w:eastAsia="Calibri"/>
          <w:sz w:val="28"/>
          <w:szCs w:val="28"/>
        </w:rPr>
      </w:pPr>
      <w:r w:rsidRPr="00A356F4">
        <w:rPr>
          <w:rFonts w:eastAsia="Calibri"/>
          <w:sz w:val="28"/>
          <w:szCs w:val="28"/>
        </w:rPr>
        <w:t>-  формирование мотивации к изучению иностранного языка;</w:t>
      </w:r>
    </w:p>
    <w:p w:rsidR="00A356F4" w:rsidRPr="00A356F4" w:rsidRDefault="00A356F4" w:rsidP="00EC1467">
      <w:pPr>
        <w:widowControl/>
        <w:autoSpaceDE/>
        <w:autoSpaceDN/>
        <w:adjustRightInd/>
        <w:ind w:firstLine="709"/>
        <w:jc w:val="both"/>
        <w:rPr>
          <w:rFonts w:eastAsia="Calibri"/>
          <w:sz w:val="28"/>
          <w:szCs w:val="28"/>
        </w:rPr>
      </w:pPr>
      <w:r w:rsidRPr="00A356F4">
        <w:rPr>
          <w:rFonts w:eastAsia="Calibri"/>
          <w:sz w:val="28"/>
          <w:szCs w:val="28"/>
        </w:rPr>
        <w:t>- владение умением координированной работы с разными компонентами учебно-методического комплекта (у</w:t>
      </w:r>
      <w:r w:rsidR="00EC1467">
        <w:rPr>
          <w:rFonts w:eastAsia="Calibri"/>
          <w:sz w:val="28"/>
          <w:szCs w:val="28"/>
        </w:rPr>
        <w:t>чебником, аудиодиском и т. д.).</w:t>
      </w:r>
    </w:p>
    <w:p w:rsidR="00A356F4" w:rsidRPr="00A356F4" w:rsidRDefault="00A356F4" w:rsidP="00EC1467">
      <w:pPr>
        <w:widowControl/>
        <w:autoSpaceDE/>
        <w:autoSpaceDN/>
        <w:adjustRightInd/>
        <w:ind w:firstLine="709"/>
        <w:jc w:val="both"/>
        <w:rPr>
          <w:rFonts w:eastAsia="Calibri"/>
          <w:b/>
          <w:sz w:val="28"/>
          <w:szCs w:val="28"/>
        </w:rPr>
      </w:pPr>
      <w:r w:rsidRPr="00A356F4">
        <w:rPr>
          <w:rFonts w:eastAsia="Calibri"/>
          <w:b/>
          <w:sz w:val="28"/>
          <w:szCs w:val="28"/>
        </w:rPr>
        <w:t>Предметные результаты:</w:t>
      </w:r>
    </w:p>
    <w:p w:rsidR="00A356F4" w:rsidRPr="00A356F4" w:rsidRDefault="00A356F4" w:rsidP="00EC1467">
      <w:pPr>
        <w:widowControl/>
        <w:autoSpaceDE/>
        <w:autoSpaceDN/>
        <w:adjustRightInd/>
        <w:ind w:firstLine="709"/>
        <w:jc w:val="both"/>
        <w:rPr>
          <w:rFonts w:eastAsia="Calibri"/>
          <w:b/>
          <w:sz w:val="28"/>
          <w:szCs w:val="28"/>
        </w:rPr>
      </w:pPr>
      <w:r w:rsidRPr="00A356F4">
        <w:rPr>
          <w:rFonts w:eastAsia="Calibri"/>
          <w:b/>
          <w:sz w:val="28"/>
          <w:szCs w:val="28"/>
        </w:rPr>
        <w:t>В результате изучения иностранного языка на ступени начального общего образования у обучающихся:</w:t>
      </w:r>
    </w:p>
    <w:p w:rsidR="00A356F4" w:rsidRPr="00A356F4" w:rsidRDefault="00A356F4" w:rsidP="00EC1467">
      <w:pPr>
        <w:widowControl/>
        <w:autoSpaceDE/>
        <w:autoSpaceDN/>
        <w:adjustRightInd/>
        <w:ind w:firstLine="709"/>
        <w:jc w:val="both"/>
        <w:rPr>
          <w:rFonts w:eastAsia="Calibri"/>
          <w:sz w:val="28"/>
          <w:szCs w:val="28"/>
        </w:rPr>
      </w:pPr>
      <w:r w:rsidRPr="00A356F4">
        <w:rPr>
          <w:rFonts w:eastAsia="Calibri"/>
          <w:sz w:val="28"/>
          <w:szCs w:val="28"/>
        </w:rPr>
        <w:t>- сформируется элементарная иноязычная коммуникативная компетенция, т. е. способность и готовность общаться с носителями изучаемого иностранного языка в устной (говорение и аудирование) и письменной (чтение и письмо) формах общения с учётом речевых возможностей и потребностей младшего школьника; расширится лингвистический кругозор; будет получено общее представление о строе изучаемого языка и его некоторых отличиях от родного языка;</w:t>
      </w:r>
    </w:p>
    <w:p w:rsidR="00A356F4" w:rsidRPr="00A356F4" w:rsidRDefault="00A356F4" w:rsidP="00EC1467">
      <w:pPr>
        <w:widowControl/>
        <w:autoSpaceDE/>
        <w:autoSpaceDN/>
        <w:adjustRightInd/>
        <w:ind w:firstLine="709"/>
        <w:jc w:val="both"/>
        <w:rPr>
          <w:rFonts w:eastAsia="Calibri"/>
          <w:sz w:val="28"/>
          <w:szCs w:val="28"/>
        </w:rPr>
      </w:pPr>
      <w:r w:rsidRPr="00A356F4">
        <w:rPr>
          <w:rFonts w:eastAsia="Calibri"/>
          <w:sz w:val="28"/>
          <w:szCs w:val="28"/>
        </w:rPr>
        <w:t>- будут заложены основы коммуникативной культуры, т. е. способность ставить и решать посильные коммуникативные задачи, адекватно использовать имеющиеся речевые и неречевые средства общения, соблюдать речевой этикет, быть вежливыми и доброжелательными речевыми партнёрами;</w:t>
      </w:r>
    </w:p>
    <w:p w:rsidR="00A356F4" w:rsidRPr="00A356F4" w:rsidRDefault="00A356F4" w:rsidP="00EC1467">
      <w:pPr>
        <w:widowControl/>
        <w:autoSpaceDE/>
        <w:autoSpaceDN/>
        <w:adjustRightInd/>
        <w:ind w:firstLine="709"/>
        <w:jc w:val="both"/>
        <w:rPr>
          <w:rFonts w:eastAsia="Calibri"/>
          <w:color w:val="C00000"/>
          <w:sz w:val="28"/>
          <w:szCs w:val="28"/>
        </w:rPr>
      </w:pPr>
      <w:r w:rsidRPr="00A356F4">
        <w:rPr>
          <w:rFonts w:eastAsia="Calibri"/>
          <w:sz w:val="28"/>
          <w:szCs w:val="28"/>
        </w:rPr>
        <w:t>- сформируются положительная мотивация и устойчивый учебно-познавательный интерес к предмету «Иностранный язык», а также необходимые универсальные учебные действия и специальные учебные умения, что заложит основу успешной учебной деятельности по овладению иностранным языком на следующей ступени образования.</w:t>
      </w:r>
    </w:p>
    <w:p w:rsidR="00A356F4" w:rsidRPr="00A356F4" w:rsidRDefault="00A356F4" w:rsidP="00EC1467">
      <w:pPr>
        <w:widowControl/>
        <w:autoSpaceDE/>
        <w:autoSpaceDN/>
        <w:adjustRightInd/>
        <w:ind w:firstLine="709"/>
        <w:jc w:val="both"/>
        <w:rPr>
          <w:rFonts w:eastAsia="Calibri"/>
          <w:b/>
          <w:sz w:val="28"/>
          <w:szCs w:val="28"/>
        </w:rPr>
      </w:pPr>
      <w:r w:rsidRPr="00A356F4">
        <w:rPr>
          <w:rFonts w:eastAsia="Calibri"/>
          <w:b/>
          <w:sz w:val="28"/>
          <w:szCs w:val="28"/>
        </w:rPr>
        <w:t>Коммуникативные умения</w:t>
      </w:r>
    </w:p>
    <w:p w:rsidR="00A356F4" w:rsidRPr="00A356F4" w:rsidRDefault="00A356F4" w:rsidP="00EC1467">
      <w:pPr>
        <w:widowControl/>
        <w:autoSpaceDE/>
        <w:autoSpaceDN/>
        <w:adjustRightInd/>
        <w:ind w:firstLine="709"/>
        <w:jc w:val="both"/>
        <w:rPr>
          <w:rFonts w:eastAsia="Calibri"/>
          <w:i/>
          <w:sz w:val="28"/>
          <w:szCs w:val="28"/>
        </w:rPr>
      </w:pPr>
      <w:r w:rsidRPr="00A356F4">
        <w:rPr>
          <w:rFonts w:eastAsia="Calibri"/>
          <w:i/>
          <w:sz w:val="28"/>
          <w:szCs w:val="28"/>
        </w:rPr>
        <w:t>Говорение</w:t>
      </w:r>
    </w:p>
    <w:p w:rsidR="00A356F4" w:rsidRPr="00A356F4" w:rsidRDefault="00A356F4" w:rsidP="00EC1467">
      <w:pPr>
        <w:widowControl/>
        <w:autoSpaceDE/>
        <w:autoSpaceDN/>
        <w:adjustRightInd/>
        <w:ind w:firstLine="709"/>
        <w:jc w:val="both"/>
        <w:rPr>
          <w:rFonts w:eastAsia="Calibri"/>
          <w:sz w:val="28"/>
          <w:szCs w:val="28"/>
        </w:rPr>
      </w:pPr>
      <w:r w:rsidRPr="00A356F4">
        <w:rPr>
          <w:rFonts w:eastAsia="Calibri"/>
          <w:sz w:val="28"/>
          <w:szCs w:val="28"/>
        </w:rPr>
        <w:t>Выпускник научится:</w:t>
      </w:r>
    </w:p>
    <w:p w:rsidR="00A356F4" w:rsidRPr="00A356F4" w:rsidRDefault="00A356F4" w:rsidP="00EC1467">
      <w:pPr>
        <w:widowControl/>
        <w:autoSpaceDE/>
        <w:autoSpaceDN/>
        <w:adjustRightInd/>
        <w:ind w:firstLine="709"/>
        <w:jc w:val="both"/>
        <w:rPr>
          <w:rFonts w:eastAsia="Calibri"/>
          <w:sz w:val="28"/>
          <w:szCs w:val="28"/>
        </w:rPr>
      </w:pPr>
      <w:r w:rsidRPr="00A356F4">
        <w:rPr>
          <w:rFonts w:eastAsia="Calibri"/>
          <w:sz w:val="28"/>
          <w:szCs w:val="28"/>
        </w:rPr>
        <w:lastRenderedPageBreak/>
        <w:t>• участвовать в элементарных диалогах (этикетном, диалоге-расспросе, диалоге-побуждении), соблюдая нормы речевого этикета, принятые в англоязычных странах;</w:t>
      </w:r>
    </w:p>
    <w:p w:rsidR="00A356F4" w:rsidRPr="00011F5A" w:rsidRDefault="00A356F4" w:rsidP="002801B9">
      <w:pPr>
        <w:widowControl/>
        <w:autoSpaceDE/>
        <w:autoSpaceDN/>
        <w:adjustRightInd/>
        <w:ind w:firstLine="709"/>
        <w:jc w:val="both"/>
        <w:rPr>
          <w:rFonts w:eastAsia="Calibri"/>
          <w:sz w:val="28"/>
          <w:szCs w:val="28"/>
        </w:rPr>
      </w:pPr>
      <w:r w:rsidRPr="00A356F4">
        <w:rPr>
          <w:rFonts w:eastAsia="Calibri"/>
          <w:sz w:val="28"/>
          <w:szCs w:val="28"/>
        </w:rPr>
        <w:t>• составлять небольшое описание предмета, картинки, перс</w:t>
      </w:r>
      <w:r w:rsidR="002801B9">
        <w:rPr>
          <w:rFonts w:eastAsia="Calibri"/>
          <w:sz w:val="28"/>
          <w:szCs w:val="28"/>
        </w:rPr>
        <w:t xml:space="preserve">онажа;    </w:t>
      </w:r>
      <w:r w:rsidRPr="00A356F4">
        <w:rPr>
          <w:rFonts w:eastAsia="Calibri"/>
          <w:sz w:val="28"/>
          <w:szCs w:val="28"/>
        </w:rPr>
        <w:t>• рассказыв</w:t>
      </w:r>
      <w:r w:rsidR="00011F5A">
        <w:rPr>
          <w:rFonts w:eastAsia="Calibri"/>
          <w:sz w:val="28"/>
          <w:szCs w:val="28"/>
        </w:rPr>
        <w:t>ать о себе, своей семье, друге.</w:t>
      </w:r>
    </w:p>
    <w:p w:rsidR="00A356F4" w:rsidRPr="00A356F4" w:rsidRDefault="00A356F4" w:rsidP="00EC1467">
      <w:pPr>
        <w:widowControl/>
        <w:autoSpaceDE/>
        <w:autoSpaceDN/>
        <w:adjustRightInd/>
        <w:ind w:firstLine="709"/>
        <w:jc w:val="both"/>
        <w:rPr>
          <w:rFonts w:eastAsia="Calibri"/>
          <w:i/>
          <w:sz w:val="28"/>
          <w:szCs w:val="28"/>
        </w:rPr>
      </w:pPr>
      <w:r w:rsidRPr="00A356F4">
        <w:rPr>
          <w:rFonts w:eastAsia="Calibri"/>
          <w:i/>
          <w:sz w:val="28"/>
          <w:szCs w:val="28"/>
        </w:rPr>
        <w:t>Аудирование</w:t>
      </w:r>
    </w:p>
    <w:p w:rsidR="00A356F4" w:rsidRPr="00A356F4" w:rsidRDefault="00A356F4" w:rsidP="00EC1467">
      <w:pPr>
        <w:widowControl/>
        <w:autoSpaceDE/>
        <w:autoSpaceDN/>
        <w:adjustRightInd/>
        <w:ind w:firstLine="709"/>
        <w:jc w:val="both"/>
        <w:rPr>
          <w:rFonts w:eastAsia="Calibri"/>
          <w:sz w:val="28"/>
          <w:szCs w:val="28"/>
        </w:rPr>
      </w:pPr>
      <w:r w:rsidRPr="00A356F4">
        <w:rPr>
          <w:rFonts w:eastAsia="Calibri"/>
          <w:sz w:val="28"/>
          <w:szCs w:val="28"/>
        </w:rPr>
        <w:t>Выпускник научится:</w:t>
      </w:r>
    </w:p>
    <w:p w:rsidR="00A356F4" w:rsidRPr="00A356F4" w:rsidRDefault="00A356F4" w:rsidP="002801B9">
      <w:pPr>
        <w:widowControl/>
        <w:autoSpaceDE/>
        <w:autoSpaceDN/>
        <w:adjustRightInd/>
        <w:ind w:firstLine="709"/>
        <w:jc w:val="both"/>
        <w:rPr>
          <w:rFonts w:eastAsia="Calibri"/>
          <w:sz w:val="28"/>
          <w:szCs w:val="28"/>
        </w:rPr>
      </w:pPr>
      <w:r w:rsidRPr="00A356F4">
        <w:rPr>
          <w:rFonts w:eastAsia="Calibri"/>
          <w:sz w:val="28"/>
          <w:szCs w:val="28"/>
        </w:rPr>
        <w:t>• понимать на слух речь учителя и одноклассников при непосредственном общении и вербально/неверба</w:t>
      </w:r>
      <w:r w:rsidR="002801B9">
        <w:rPr>
          <w:rFonts w:eastAsia="Calibri"/>
          <w:sz w:val="28"/>
          <w:szCs w:val="28"/>
        </w:rPr>
        <w:t xml:space="preserve">льно реагировать на услышанное;  </w:t>
      </w:r>
      <w:r w:rsidRPr="00A356F4">
        <w:rPr>
          <w:rFonts w:eastAsia="Calibri"/>
          <w:sz w:val="28"/>
          <w:szCs w:val="28"/>
        </w:rPr>
        <w:t xml:space="preserve">• воспринимать на слух в аудиозаписи и понимать основное содержание небольших сообщений, рассказов, сказок, построенных в основном </w:t>
      </w:r>
      <w:r w:rsidR="00011F5A">
        <w:rPr>
          <w:rFonts w:eastAsia="Calibri"/>
          <w:sz w:val="28"/>
          <w:szCs w:val="28"/>
        </w:rPr>
        <w:t>на знакомом языковом материале.</w:t>
      </w:r>
    </w:p>
    <w:p w:rsidR="00A356F4" w:rsidRPr="00A356F4" w:rsidRDefault="00A356F4" w:rsidP="00EC1467">
      <w:pPr>
        <w:widowControl/>
        <w:autoSpaceDE/>
        <w:autoSpaceDN/>
        <w:adjustRightInd/>
        <w:ind w:firstLine="709"/>
        <w:jc w:val="both"/>
        <w:rPr>
          <w:rFonts w:eastAsia="Calibri"/>
          <w:i/>
          <w:sz w:val="28"/>
          <w:szCs w:val="28"/>
        </w:rPr>
      </w:pPr>
      <w:r w:rsidRPr="00A356F4">
        <w:rPr>
          <w:rFonts w:eastAsia="Calibri"/>
          <w:i/>
          <w:sz w:val="28"/>
          <w:szCs w:val="28"/>
        </w:rPr>
        <w:t>Чтение</w:t>
      </w:r>
    </w:p>
    <w:p w:rsidR="00A356F4" w:rsidRPr="00A356F4" w:rsidRDefault="00A356F4" w:rsidP="00EC1467">
      <w:pPr>
        <w:widowControl/>
        <w:autoSpaceDE/>
        <w:autoSpaceDN/>
        <w:adjustRightInd/>
        <w:ind w:firstLine="709"/>
        <w:jc w:val="both"/>
        <w:rPr>
          <w:rFonts w:eastAsia="Calibri"/>
          <w:sz w:val="28"/>
          <w:szCs w:val="28"/>
        </w:rPr>
      </w:pPr>
      <w:r w:rsidRPr="00A356F4">
        <w:rPr>
          <w:rFonts w:eastAsia="Calibri"/>
          <w:sz w:val="28"/>
          <w:szCs w:val="28"/>
        </w:rPr>
        <w:t>Выпускник научится:</w:t>
      </w:r>
    </w:p>
    <w:p w:rsidR="00A356F4" w:rsidRPr="00A356F4" w:rsidRDefault="00A356F4" w:rsidP="002801B9">
      <w:pPr>
        <w:widowControl/>
        <w:autoSpaceDE/>
        <w:autoSpaceDN/>
        <w:adjustRightInd/>
        <w:ind w:firstLine="709"/>
        <w:jc w:val="both"/>
        <w:rPr>
          <w:rFonts w:eastAsia="Calibri"/>
          <w:sz w:val="28"/>
          <w:szCs w:val="28"/>
        </w:rPr>
      </w:pPr>
      <w:r w:rsidRPr="00A356F4">
        <w:rPr>
          <w:rFonts w:eastAsia="Calibri"/>
          <w:sz w:val="28"/>
          <w:szCs w:val="28"/>
        </w:rPr>
        <w:t>• соотносить графический образ английског</w:t>
      </w:r>
      <w:r w:rsidR="002801B9">
        <w:rPr>
          <w:rFonts w:eastAsia="Calibri"/>
          <w:sz w:val="28"/>
          <w:szCs w:val="28"/>
        </w:rPr>
        <w:t xml:space="preserve">о слова с его звуковым образом;     </w:t>
      </w:r>
      <w:r w:rsidRPr="00A356F4">
        <w:rPr>
          <w:rFonts w:eastAsia="Calibri"/>
          <w:sz w:val="28"/>
          <w:szCs w:val="28"/>
        </w:rPr>
        <w:t>• читать вслух небольшой текст, построенный на изученном языковом материале, соблюдая правила произношения и соответствующую интонацию;</w:t>
      </w:r>
    </w:p>
    <w:p w:rsidR="00A356F4" w:rsidRPr="00A356F4" w:rsidRDefault="00A356F4" w:rsidP="00EC1467">
      <w:pPr>
        <w:widowControl/>
        <w:autoSpaceDE/>
        <w:autoSpaceDN/>
        <w:adjustRightInd/>
        <w:ind w:firstLine="709"/>
        <w:jc w:val="both"/>
        <w:rPr>
          <w:rFonts w:eastAsia="Calibri"/>
          <w:sz w:val="28"/>
          <w:szCs w:val="28"/>
        </w:rPr>
      </w:pPr>
      <w:r w:rsidRPr="00A356F4">
        <w:rPr>
          <w:rFonts w:eastAsia="Calibri"/>
          <w:sz w:val="28"/>
          <w:szCs w:val="28"/>
        </w:rPr>
        <w:t>• читать про себя и понимать содержание небольшого текста, построенного в основном на изученном языковом материале;</w:t>
      </w:r>
    </w:p>
    <w:p w:rsidR="00A356F4" w:rsidRPr="00A356F4" w:rsidRDefault="00A356F4" w:rsidP="00011F5A">
      <w:pPr>
        <w:widowControl/>
        <w:autoSpaceDE/>
        <w:autoSpaceDN/>
        <w:adjustRightInd/>
        <w:ind w:firstLine="709"/>
        <w:jc w:val="both"/>
        <w:rPr>
          <w:rFonts w:eastAsia="Calibri"/>
          <w:sz w:val="28"/>
          <w:szCs w:val="28"/>
        </w:rPr>
      </w:pPr>
      <w:r w:rsidRPr="00A356F4">
        <w:rPr>
          <w:rFonts w:eastAsia="Calibri"/>
          <w:sz w:val="28"/>
          <w:szCs w:val="28"/>
        </w:rPr>
        <w:t>• читать про себя и н</w:t>
      </w:r>
      <w:r w:rsidR="00011F5A">
        <w:rPr>
          <w:rFonts w:eastAsia="Calibri"/>
          <w:sz w:val="28"/>
          <w:szCs w:val="28"/>
        </w:rPr>
        <w:t>аходить необходимую информацию.</w:t>
      </w:r>
    </w:p>
    <w:p w:rsidR="00A356F4" w:rsidRPr="00A356F4" w:rsidRDefault="00A356F4" w:rsidP="00EC1467">
      <w:pPr>
        <w:widowControl/>
        <w:autoSpaceDE/>
        <w:autoSpaceDN/>
        <w:adjustRightInd/>
        <w:ind w:firstLine="709"/>
        <w:jc w:val="both"/>
        <w:rPr>
          <w:rFonts w:eastAsia="Calibri"/>
          <w:i/>
          <w:sz w:val="28"/>
          <w:szCs w:val="28"/>
        </w:rPr>
      </w:pPr>
      <w:r w:rsidRPr="00A356F4">
        <w:rPr>
          <w:rFonts w:eastAsia="Calibri"/>
          <w:i/>
          <w:sz w:val="28"/>
          <w:szCs w:val="28"/>
        </w:rPr>
        <w:t>Письмо</w:t>
      </w:r>
    </w:p>
    <w:p w:rsidR="00A356F4" w:rsidRPr="00A356F4" w:rsidRDefault="00A356F4" w:rsidP="00EC1467">
      <w:pPr>
        <w:widowControl/>
        <w:autoSpaceDE/>
        <w:autoSpaceDN/>
        <w:adjustRightInd/>
        <w:ind w:firstLine="709"/>
        <w:jc w:val="both"/>
        <w:rPr>
          <w:rFonts w:eastAsia="Calibri"/>
          <w:sz w:val="28"/>
          <w:szCs w:val="28"/>
        </w:rPr>
      </w:pPr>
      <w:r w:rsidRPr="00A356F4">
        <w:rPr>
          <w:rFonts w:eastAsia="Calibri"/>
          <w:sz w:val="28"/>
          <w:szCs w:val="28"/>
        </w:rPr>
        <w:t>Выпускник научится:</w:t>
      </w:r>
    </w:p>
    <w:p w:rsidR="00A356F4" w:rsidRPr="00A356F4" w:rsidRDefault="00A356F4" w:rsidP="00EC1467">
      <w:pPr>
        <w:widowControl/>
        <w:autoSpaceDE/>
        <w:autoSpaceDN/>
        <w:adjustRightInd/>
        <w:ind w:firstLine="709"/>
        <w:jc w:val="both"/>
        <w:rPr>
          <w:rFonts w:eastAsia="Calibri"/>
          <w:sz w:val="28"/>
          <w:szCs w:val="28"/>
        </w:rPr>
      </w:pPr>
      <w:r w:rsidRPr="00A356F4">
        <w:rPr>
          <w:rFonts w:eastAsia="Calibri"/>
          <w:sz w:val="28"/>
          <w:szCs w:val="28"/>
        </w:rPr>
        <w:t>• выписывать из текста слова, словосочетания и предложения;</w:t>
      </w:r>
    </w:p>
    <w:p w:rsidR="00A356F4" w:rsidRPr="00A356F4" w:rsidRDefault="00A356F4" w:rsidP="00EC1467">
      <w:pPr>
        <w:widowControl/>
        <w:autoSpaceDE/>
        <w:autoSpaceDN/>
        <w:adjustRightInd/>
        <w:ind w:firstLine="709"/>
        <w:jc w:val="both"/>
        <w:rPr>
          <w:rFonts w:eastAsia="Calibri"/>
          <w:sz w:val="28"/>
          <w:szCs w:val="28"/>
        </w:rPr>
      </w:pPr>
      <w:r w:rsidRPr="00A356F4">
        <w:rPr>
          <w:rFonts w:eastAsia="Calibri"/>
          <w:sz w:val="28"/>
          <w:szCs w:val="28"/>
        </w:rPr>
        <w:t>• писать поздравительную открытку к Новому году, Рождеству, дню рождения (с опорой на образец);</w:t>
      </w:r>
    </w:p>
    <w:p w:rsidR="00A356F4" w:rsidRPr="00011F5A" w:rsidRDefault="00A356F4" w:rsidP="00011F5A">
      <w:pPr>
        <w:widowControl/>
        <w:autoSpaceDE/>
        <w:autoSpaceDN/>
        <w:adjustRightInd/>
        <w:ind w:firstLine="709"/>
        <w:jc w:val="both"/>
        <w:rPr>
          <w:rFonts w:eastAsia="Calibri"/>
          <w:sz w:val="28"/>
          <w:szCs w:val="28"/>
        </w:rPr>
      </w:pPr>
      <w:r w:rsidRPr="00A356F4">
        <w:rPr>
          <w:rFonts w:eastAsia="Calibri"/>
          <w:sz w:val="28"/>
          <w:szCs w:val="28"/>
        </w:rPr>
        <w:t>• писать по образцу краткое письмо зарубежно</w:t>
      </w:r>
      <w:r w:rsidR="00011F5A">
        <w:rPr>
          <w:rFonts w:eastAsia="Calibri"/>
          <w:sz w:val="28"/>
          <w:szCs w:val="28"/>
        </w:rPr>
        <w:t>му другу (с опорой на образец).</w:t>
      </w:r>
    </w:p>
    <w:p w:rsidR="00A356F4" w:rsidRPr="00A356F4" w:rsidRDefault="00A356F4" w:rsidP="00EC1467">
      <w:pPr>
        <w:widowControl/>
        <w:autoSpaceDE/>
        <w:autoSpaceDN/>
        <w:adjustRightInd/>
        <w:ind w:firstLine="709"/>
        <w:jc w:val="both"/>
        <w:rPr>
          <w:rFonts w:eastAsia="Calibri"/>
          <w:b/>
          <w:sz w:val="28"/>
          <w:szCs w:val="28"/>
        </w:rPr>
      </w:pPr>
      <w:r w:rsidRPr="00A356F4">
        <w:rPr>
          <w:rFonts w:eastAsia="Calibri"/>
          <w:b/>
          <w:sz w:val="28"/>
          <w:szCs w:val="28"/>
        </w:rPr>
        <w:t>Языковые средства и навыки оперирования ими</w:t>
      </w:r>
    </w:p>
    <w:p w:rsidR="00A356F4" w:rsidRPr="00A356F4" w:rsidRDefault="00A356F4" w:rsidP="00EC1467">
      <w:pPr>
        <w:widowControl/>
        <w:autoSpaceDE/>
        <w:autoSpaceDN/>
        <w:adjustRightInd/>
        <w:ind w:firstLine="709"/>
        <w:jc w:val="both"/>
        <w:rPr>
          <w:rFonts w:eastAsia="Calibri"/>
          <w:i/>
          <w:sz w:val="28"/>
          <w:szCs w:val="28"/>
        </w:rPr>
      </w:pPr>
      <w:r w:rsidRPr="00A356F4">
        <w:rPr>
          <w:rFonts w:eastAsia="Calibri"/>
          <w:i/>
          <w:sz w:val="28"/>
          <w:szCs w:val="28"/>
        </w:rPr>
        <w:t>Графика, каллиграфия, орфография</w:t>
      </w:r>
    </w:p>
    <w:p w:rsidR="00A356F4" w:rsidRPr="00A356F4" w:rsidRDefault="00A356F4" w:rsidP="00EC1467">
      <w:pPr>
        <w:widowControl/>
        <w:autoSpaceDE/>
        <w:autoSpaceDN/>
        <w:adjustRightInd/>
        <w:ind w:firstLine="709"/>
        <w:jc w:val="both"/>
        <w:rPr>
          <w:rFonts w:eastAsia="Calibri"/>
          <w:sz w:val="28"/>
          <w:szCs w:val="28"/>
        </w:rPr>
      </w:pPr>
      <w:r w:rsidRPr="00A356F4">
        <w:rPr>
          <w:rFonts w:eastAsia="Calibri"/>
          <w:sz w:val="28"/>
          <w:szCs w:val="28"/>
        </w:rPr>
        <w:t>Выпускник научится:</w:t>
      </w:r>
    </w:p>
    <w:p w:rsidR="00A356F4" w:rsidRPr="00A356F4" w:rsidRDefault="00A356F4" w:rsidP="002801B9">
      <w:pPr>
        <w:widowControl/>
        <w:autoSpaceDE/>
        <w:autoSpaceDN/>
        <w:adjustRightInd/>
        <w:ind w:firstLine="709"/>
        <w:jc w:val="both"/>
        <w:rPr>
          <w:rFonts w:eastAsia="Calibri"/>
          <w:sz w:val="28"/>
          <w:szCs w:val="28"/>
        </w:rPr>
      </w:pPr>
      <w:r w:rsidRPr="00A356F4">
        <w:rPr>
          <w:rFonts w:eastAsia="Calibri"/>
          <w:sz w:val="28"/>
          <w:szCs w:val="28"/>
        </w:rPr>
        <w:t>• воспроизводить графически и каллиграфически корректно все буквы английского алфавита (полупечатное написан</w:t>
      </w:r>
      <w:r w:rsidR="002801B9">
        <w:rPr>
          <w:rFonts w:eastAsia="Calibri"/>
          <w:sz w:val="28"/>
          <w:szCs w:val="28"/>
        </w:rPr>
        <w:t xml:space="preserve">ие букв, буквосочетаний, слов);   </w:t>
      </w:r>
      <w:r w:rsidRPr="00A356F4">
        <w:rPr>
          <w:rFonts w:eastAsia="Calibri"/>
          <w:sz w:val="28"/>
          <w:szCs w:val="28"/>
        </w:rPr>
        <w:t>• пользоваться английским алфавитом, знать последовательность букв в нём;</w:t>
      </w:r>
    </w:p>
    <w:p w:rsidR="00A356F4" w:rsidRPr="00011F5A" w:rsidRDefault="002801B9" w:rsidP="002801B9">
      <w:pPr>
        <w:widowControl/>
        <w:autoSpaceDE/>
        <w:autoSpaceDN/>
        <w:adjustRightInd/>
        <w:ind w:firstLine="709"/>
        <w:jc w:val="both"/>
        <w:rPr>
          <w:rFonts w:eastAsia="Calibri"/>
          <w:sz w:val="28"/>
          <w:szCs w:val="28"/>
        </w:rPr>
      </w:pPr>
      <w:r>
        <w:rPr>
          <w:rFonts w:eastAsia="Calibri"/>
          <w:sz w:val="28"/>
          <w:szCs w:val="28"/>
        </w:rPr>
        <w:t xml:space="preserve">• списывать текст;   </w:t>
      </w:r>
      <w:r w:rsidR="00A356F4" w:rsidRPr="00A356F4">
        <w:rPr>
          <w:rFonts w:eastAsia="Calibri"/>
          <w:sz w:val="28"/>
          <w:szCs w:val="28"/>
        </w:rPr>
        <w:t>• восстанавливать слово в соответст</w:t>
      </w:r>
      <w:r>
        <w:rPr>
          <w:rFonts w:eastAsia="Calibri"/>
          <w:sz w:val="28"/>
          <w:szCs w:val="28"/>
        </w:rPr>
        <w:t xml:space="preserve">вии с решаемой учебной задачей; </w:t>
      </w:r>
      <w:r w:rsidR="00A356F4" w:rsidRPr="00A356F4">
        <w:rPr>
          <w:rFonts w:eastAsia="Calibri"/>
          <w:sz w:val="28"/>
          <w:szCs w:val="28"/>
        </w:rPr>
        <w:t>отличат</w:t>
      </w:r>
      <w:r w:rsidR="00011F5A">
        <w:rPr>
          <w:rFonts w:eastAsia="Calibri"/>
          <w:sz w:val="28"/>
          <w:szCs w:val="28"/>
        </w:rPr>
        <w:t>ь буквы от знаков транскрипции.</w:t>
      </w:r>
    </w:p>
    <w:p w:rsidR="00A356F4" w:rsidRPr="00A356F4" w:rsidRDefault="00A356F4" w:rsidP="00EC1467">
      <w:pPr>
        <w:widowControl/>
        <w:autoSpaceDE/>
        <w:autoSpaceDN/>
        <w:adjustRightInd/>
        <w:ind w:firstLine="709"/>
        <w:jc w:val="both"/>
        <w:rPr>
          <w:rFonts w:eastAsia="Calibri"/>
          <w:i/>
          <w:sz w:val="28"/>
          <w:szCs w:val="28"/>
        </w:rPr>
      </w:pPr>
      <w:r w:rsidRPr="00A356F4">
        <w:rPr>
          <w:rFonts w:eastAsia="Calibri"/>
          <w:i/>
          <w:sz w:val="28"/>
          <w:szCs w:val="28"/>
        </w:rPr>
        <w:t>Фонетическая сторона речи</w:t>
      </w:r>
    </w:p>
    <w:p w:rsidR="00A356F4" w:rsidRPr="00A356F4" w:rsidRDefault="00A356F4" w:rsidP="00EC1467">
      <w:pPr>
        <w:widowControl/>
        <w:autoSpaceDE/>
        <w:autoSpaceDN/>
        <w:adjustRightInd/>
        <w:ind w:firstLine="709"/>
        <w:jc w:val="both"/>
        <w:rPr>
          <w:rFonts w:eastAsia="Calibri"/>
          <w:sz w:val="28"/>
          <w:szCs w:val="28"/>
        </w:rPr>
      </w:pPr>
      <w:r w:rsidRPr="00A356F4">
        <w:rPr>
          <w:rFonts w:eastAsia="Calibri"/>
          <w:sz w:val="28"/>
          <w:szCs w:val="28"/>
        </w:rPr>
        <w:t>Выпускник научится:</w:t>
      </w:r>
    </w:p>
    <w:p w:rsidR="00A356F4" w:rsidRPr="00A356F4" w:rsidRDefault="00A356F4" w:rsidP="00EC1467">
      <w:pPr>
        <w:widowControl/>
        <w:autoSpaceDE/>
        <w:autoSpaceDN/>
        <w:adjustRightInd/>
        <w:ind w:firstLine="709"/>
        <w:jc w:val="both"/>
        <w:rPr>
          <w:rFonts w:eastAsia="Calibri"/>
          <w:sz w:val="28"/>
          <w:szCs w:val="28"/>
        </w:rPr>
      </w:pPr>
      <w:r w:rsidRPr="00A356F4">
        <w:rPr>
          <w:rFonts w:eastAsia="Calibri"/>
          <w:sz w:val="28"/>
          <w:szCs w:val="28"/>
        </w:rPr>
        <w:t>• различать на слух и адекватно произносить все звуки английского языка, соблюдая нормы произношения звуков;</w:t>
      </w:r>
    </w:p>
    <w:p w:rsidR="00A356F4" w:rsidRPr="00A356F4" w:rsidRDefault="00A356F4" w:rsidP="00EC1467">
      <w:pPr>
        <w:widowControl/>
        <w:autoSpaceDE/>
        <w:autoSpaceDN/>
        <w:adjustRightInd/>
        <w:ind w:firstLine="709"/>
        <w:jc w:val="both"/>
        <w:rPr>
          <w:rFonts w:eastAsia="Calibri"/>
          <w:sz w:val="28"/>
          <w:szCs w:val="28"/>
        </w:rPr>
      </w:pPr>
      <w:r w:rsidRPr="00A356F4">
        <w:rPr>
          <w:rFonts w:eastAsia="Calibri"/>
          <w:sz w:val="28"/>
          <w:szCs w:val="28"/>
        </w:rPr>
        <w:t>• соблюдать правильное ударение в изолированном слове, фразе;</w:t>
      </w:r>
    </w:p>
    <w:p w:rsidR="00A356F4" w:rsidRPr="00A356F4" w:rsidRDefault="00A356F4" w:rsidP="00EC1467">
      <w:pPr>
        <w:widowControl/>
        <w:autoSpaceDE/>
        <w:autoSpaceDN/>
        <w:adjustRightInd/>
        <w:ind w:firstLine="709"/>
        <w:jc w:val="both"/>
        <w:rPr>
          <w:rFonts w:eastAsia="Calibri"/>
          <w:sz w:val="28"/>
          <w:szCs w:val="28"/>
        </w:rPr>
      </w:pPr>
      <w:r w:rsidRPr="00A356F4">
        <w:rPr>
          <w:rFonts w:eastAsia="Calibri"/>
          <w:sz w:val="28"/>
          <w:szCs w:val="28"/>
        </w:rPr>
        <w:t>• различать коммуникативные типы предложений по интонации;</w:t>
      </w:r>
    </w:p>
    <w:p w:rsidR="00A356F4" w:rsidRPr="00A356F4" w:rsidRDefault="00A356F4" w:rsidP="00011F5A">
      <w:pPr>
        <w:widowControl/>
        <w:autoSpaceDE/>
        <w:autoSpaceDN/>
        <w:adjustRightInd/>
        <w:ind w:firstLine="709"/>
        <w:jc w:val="both"/>
        <w:rPr>
          <w:rFonts w:eastAsia="Calibri"/>
          <w:sz w:val="28"/>
          <w:szCs w:val="28"/>
        </w:rPr>
      </w:pPr>
      <w:r w:rsidRPr="00A356F4">
        <w:rPr>
          <w:rFonts w:eastAsia="Calibri"/>
          <w:sz w:val="28"/>
          <w:szCs w:val="28"/>
        </w:rPr>
        <w:lastRenderedPageBreak/>
        <w:t>• корректно произносить предложения с точки зрения их ритм</w:t>
      </w:r>
      <w:r w:rsidR="00011F5A">
        <w:rPr>
          <w:rFonts w:eastAsia="Calibri"/>
          <w:sz w:val="28"/>
          <w:szCs w:val="28"/>
        </w:rPr>
        <w:t>ико-интонационных особенностей.</w:t>
      </w:r>
    </w:p>
    <w:p w:rsidR="00A356F4" w:rsidRPr="00A356F4" w:rsidRDefault="00A356F4" w:rsidP="00EC1467">
      <w:pPr>
        <w:widowControl/>
        <w:autoSpaceDE/>
        <w:autoSpaceDN/>
        <w:adjustRightInd/>
        <w:ind w:firstLine="709"/>
        <w:jc w:val="both"/>
        <w:rPr>
          <w:rFonts w:eastAsia="Calibri"/>
          <w:i/>
          <w:sz w:val="28"/>
          <w:szCs w:val="28"/>
        </w:rPr>
      </w:pPr>
      <w:r w:rsidRPr="00A356F4">
        <w:rPr>
          <w:rFonts w:eastAsia="Calibri"/>
          <w:i/>
          <w:sz w:val="28"/>
          <w:szCs w:val="28"/>
        </w:rPr>
        <w:t>Лексическая сторона речи</w:t>
      </w:r>
    </w:p>
    <w:p w:rsidR="00A356F4" w:rsidRPr="00A356F4" w:rsidRDefault="00A356F4" w:rsidP="00EC1467">
      <w:pPr>
        <w:widowControl/>
        <w:autoSpaceDE/>
        <w:autoSpaceDN/>
        <w:adjustRightInd/>
        <w:ind w:firstLine="709"/>
        <w:jc w:val="both"/>
        <w:rPr>
          <w:rFonts w:eastAsia="Calibri"/>
          <w:sz w:val="28"/>
          <w:szCs w:val="28"/>
        </w:rPr>
      </w:pPr>
      <w:r w:rsidRPr="00A356F4">
        <w:rPr>
          <w:rFonts w:eastAsia="Calibri"/>
          <w:sz w:val="28"/>
          <w:szCs w:val="28"/>
        </w:rPr>
        <w:t>Выпускник научится:</w:t>
      </w:r>
    </w:p>
    <w:p w:rsidR="00A356F4" w:rsidRPr="00A356F4" w:rsidRDefault="00A356F4" w:rsidP="00EC1467">
      <w:pPr>
        <w:widowControl/>
        <w:autoSpaceDE/>
        <w:autoSpaceDN/>
        <w:adjustRightInd/>
        <w:ind w:firstLine="709"/>
        <w:jc w:val="both"/>
        <w:rPr>
          <w:rFonts w:eastAsia="Calibri"/>
          <w:sz w:val="28"/>
          <w:szCs w:val="28"/>
        </w:rPr>
      </w:pPr>
      <w:r w:rsidRPr="00A356F4">
        <w:rPr>
          <w:rFonts w:eastAsia="Calibri"/>
          <w:sz w:val="28"/>
          <w:szCs w:val="28"/>
        </w:rPr>
        <w:t>• узнавать в письменном и устном тексте изученные лексические единицы, в том числе словосочетания, в пределах тематики на ступени начального общего образования;</w:t>
      </w:r>
    </w:p>
    <w:p w:rsidR="00A356F4" w:rsidRPr="00A356F4" w:rsidRDefault="00A356F4" w:rsidP="00EC1467">
      <w:pPr>
        <w:widowControl/>
        <w:autoSpaceDE/>
        <w:autoSpaceDN/>
        <w:adjustRightInd/>
        <w:ind w:firstLine="709"/>
        <w:jc w:val="both"/>
        <w:rPr>
          <w:rFonts w:eastAsia="Calibri"/>
          <w:sz w:val="28"/>
          <w:szCs w:val="28"/>
        </w:rPr>
      </w:pPr>
      <w:r w:rsidRPr="00A356F4">
        <w:rPr>
          <w:rFonts w:eastAsia="Calibri"/>
          <w:sz w:val="28"/>
          <w:szCs w:val="28"/>
        </w:rPr>
        <w:t>• употреблять в процессе общения активную лексику в соответствии с коммуникативной задачей;</w:t>
      </w:r>
    </w:p>
    <w:p w:rsidR="00A356F4" w:rsidRPr="00A356F4" w:rsidRDefault="00A356F4" w:rsidP="00011F5A">
      <w:pPr>
        <w:widowControl/>
        <w:autoSpaceDE/>
        <w:autoSpaceDN/>
        <w:adjustRightInd/>
        <w:ind w:firstLine="709"/>
        <w:jc w:val="both"/>
        <w:rPr>
          <w:rFonts w:eastAsia="Calibri"/>
          <w:sz w:val="28"/>
          <w:szCs w:val="28"/>
        </w:rPr>
      </w:pPr>
      <w:r w:rsidRPr="00A356F4">
        <w:rPr>
          <w:rFonts w:eastAsia="Calibri"/>
          <w:sz w:val="28"/>
          <w:szCs w:val="28"/>
        </w:rPr>
        <w:t>• восстанавливать текст в соответствии с решаемой учебной зад</w:t>
      </w:r>
      <w:r w:rsidR="00011F5A">
        <w:rPr>
          <w:rFonts w:eastAsia="Calibri"/>
          <w:sz w:val="28"/>
          <w:szCs w:val="28"/>
        </w:rPr>
        <w:t>ачей.</w:t>
      </w:r>
    </w:p>
    <w:p w:rsidR="00A356F4" w:rsidRPr="00A356F4" w:rsidRDefault="00A356F4" w:rsidP="00EC1467">
      <w:pPr>
        <w:widowControl/>
        <w:autoSpaceDE/>
        <w:autoSpaceDN/>
        <w:adjustRightInd/>
        <w:ind w:firstLine="709"/>
        <w:jc w:val="both"/>
        <w:rPr>
          <w:rFonts w:eastAsia="Calibri"/>
          <w:i/>
          <w:sz w:val="28"/>
          <w:szCs w:val="28"/>
        </w:rPr>
      </w:pPr>
      <w:r w:rsidRPr="00A356F4">
        <w:rPr>
          <w:rFonts w:eastAsia="Calibri"/>
          <w:i/>
          <w:sz w:val="28"/>
          <w:szCs w:val="28"/>
        </w:rPr>
        <w:t>Грамматическая сторона речи</w:t>
      </w:r>
    </w:p>
    <w:p w:rsidR="00A356F4" w:rsidRPr="00A356F4" w:rsidRDefault="00A356F4" w:rsidP="00EC1467">
      <w:pPr>
        <w:widowControl/>
        <w:autoSpaceDE/>
        <w:autoSpaceDN/>
        <w:adjustRightInd/>
        <w:ind w:firstLine="709"/>
        <w:jc w:val="both"/>
        <w:rPr>
          <w:rFonts w:eastAsia="Calibri"/>
          <w:sz w:val="28"/>
          <w:szCs w:val="28"/>
        </w:rPr>
      </w:pPr>
      <w:r w:rsidRPr="00A356F4">
        <w:rPr>
          <w:rFonts w:eastAsia="Calibri"/>
          <w:sz w:val="28"/>
          <w:szCs w:val="28"/>
        </w:rPr>
        <w:t>Выпускник научится:</w:t>
      </w:r>
    </w:p>
    <w:p w:rsidR="00A356F4" w:rsidRPr="00A356F4" w:rsidRDefault="00A356F4" w:rsidP="00EC1467">
      <w:pPr>
        <w:widowControl/>
        <w:autoSpaceDE/>
        <w:autoSpaceDN/>
        <w:adjustRightInd/>
        <w:ind w:firstLine="709"/>
        <w:jc w:val="both"/>
        <w:rPr>
          <w:rFonts w:eastAsia="Calibri"/>
          <w:sz w:val="28"/>
          <w:szCs w:val="28"/>
        </w:rPr>
      </w:pPr>
      <w:r w:rsidRPr="00A356F4">
        <w:rPr>
          <w:rFonts w:eastAsia="Calibri"/>
          <w:sz w:val="28"/>
          <w:szCs w:val="28"/>
        </w:rPr>
        <w:t>• распознавать и употреблять в речи основные коммуникативные типы предложений;</w:t>
      </w:r>
    </w:p>
    <w:p w:rsidR="00A356F4" w:rsidRDefault="00A356F4" w:rsidP="006F05B0">
      <w:pPr>
        <w:widowControl/>
        <w:autoSpaceDE/>
        <w:autoSpaceDN/>
        <w:adjustRightInd/>
        <w:ind w:firstLine="709"/>
        <w:jc w:val="both"/>
        <w:rPr>
          <w:rFonts w:eastAsia="Calibri"/>
          <w:sz w:val="28"/>
          <w:szCs w:val="28"/>
        </w:rPr>
      </w:pPr>
      <w:r w:rsidRPr="00A356F4">
        <w:rPr>
          <w:rFonts w:eastAsia="Calibri"/>
          <w:sz w:val="28"/>
          <w:szCs w:val="28"/>
        </w:rPr>
        <w:t xml:space="preserve">• распознавать в тексте и употреблять в речи изученные части речи: существительные с определённым/неопределённым/нулевым артиклем, существительные в единственном и множественном числе; глагол-связку tobe; глаголы в Present, </w:t>
      </w:r>
      <w:r w:rsidRPr="00A356F4">
        <w:rPr>
          <w:rFonts w:eastAsia="Calibri"/>
          <w:sz w:val="28"/>
          <w:szCs w:val="28"/>
          <w:lang w:val="en-US"/>
        </w:rPr>
        <w:t>Past</w:t>
      </w:r>
      <w:r w:rsidRPr="00A356F4">
        <w:rPr>
          <w:rFonts w:eastAsia="Calibri"/>
          <w:sz w:val="28"/>
          <w:szCs w:val="28"/>
        </w:rPr>
        <w:t xml:space="preserve">, </w:t>
      </w:r>
      <w:r w:rsidRPr="00A356F4">
        <w:rPr>
          <w:rFonts w:eastAsia="Calibri"/>
          <w:sz w:val="28"/>
          <w:szCs w:val="28"/>
          <w:lang w:val="en-US"/>
        </w:rPr>
        <w:t>FutureSimple</w:t>
      </w:r>
      <w:r w:rsidRPr="00A356F4">
        <w:rPr>
          <w:rFonts w:eastAsia="Calibri"/>
          <w:sz w:val="28"/>
          <w:szCs w:val="28"/>
        </w:rPr>
        <w:t xml:space="preserve">; модальные глаголы </w:t>
      </w:r>
      <w:r w:rsidRPr="00A356F4">
        <w:rPr>
          <w:rFonts w:eastAsia="Calibri"/>
          <w:sz w:val="28"/>
          <w:szCs w:val="28"/>
          <w:lang w:val="en-US"/>
        </w:rPr>
        <w:t>can</w:t>
      </w:r>
      <w:r w:rsidRPr="00A356F4">
        <w:rPr>
          <w:rFonts w:eastAsia="Calibri"/>
          <w:sz w:val="28"/>
          <w:szCs w:val="28"/>
        </w:rPr>
        <w:t xml:space="preserve">, </w:t>
      </w:r>
      <w:r w:rsidRPr="00A356F4">
        <w:rPr>
          <w:rFonts w:eastAsia="Calibri"/>
          <w:sz w:val="28"/>
          <w:szCs w:val="28"/>
          <w:lang w:val="en-US"/>
        </w:rPr>
        <w:t>may</w:t>
      </w:r>
      <w:r w:rsidRPr="00A356F4">
        <w:rPr>
          <w:rFonts w:eastAsia="Calibri"/>
          <w:sz w:val="28"/>
          <w:szCs w:val="28"/>
        </w:rPr>
        <w:t xml:space="preserve">, </w:t>
      </w:r>
      <w:r w:rsidRPr="00A356F4">
        <w:rPr>
          <w:rFonts w:eastAsia="Calibri"/>
          <w:sz w:val="28"/>
          <w:szCs w:val="28"/>
          <w:lang w:val="en-US"/>
        </w:rPr>
        <w:t>must</w:t>
      </w:r>
      <w:r w:rsidRPr="00A356F4">
        <w:rPr>
          <w:rFonts w:eastAsia="Calibri"/>
          <w:sz w:val="28"/>
          <w:szCs w:val="28"/>
        </w:rPr>
        <w:t>; личные, притяжательные и указательные местоимения; прилагательные в положительной, сравнительной и превосходной степени; количественные (до 100) и порядковые (до 30) числительные; наиболее употребительные предлоги для выражения временны</w:t>
      </w:r>
      <w:r w:rsidR="00011F5A">
        <w:rPr>
          <w:rFonts w:eastAsia="Calibri"/>
          <w:sz w:val="28"/>
          <w:szCs w:val="28"/>
        </w:rPr>
        <w:t>х и пространственных отношений.</w:t>
      </w:r>
    </w:p>
    <w:p w:rsidR="00011F5A" w:rsidRPr="00011F5A" w:rsidRDefault="00011F5A" w:rsidP="006F05B0">
      <w:pPr>
        <w:widowControl/>
        <w:autoSpaceDE/>
        <w:autoSpaceDN/>
        <w:adjustRightInd/>
        <w:ind w:firstLine="709"/>
        <w:jc w:val="both"/>
        <w:rPr>
          <w:rFonts w:eastAsia="Calibri"/>
          <w:sz w:val="28"/>
          <w:szCs w:val="28"/>
        </w:rPr>
      </w:pPr>
    </w:p>
    <w:p w:rsidR="00065805" w:rsidRPr="00A472E1" w:rsidRDefault="00E4776B" w:rsidP="006F05B0">
      <w:pPr>
        <w:spacing w:line="252" w:lineRule="auto"/>
        <w:ind w:firstLine="360"/>
        <w:jc w:val="both"/>
        <w:rPr>
          <w:sz w:val="28"/>
          <w:szCs w:val="28"/>
        </w:rPr>
      </w:pPr>
      <w:r w:rsidRPr="00A472E1">
        <w:rPr>
          <w:b/>
          <w:caps/>
          <w:sz w:val="28"/>
          <w:szCs w:val="28"/>
          <w:lang w:val="en-US"/>
        </w:rPr>
        <w:t>V</w:t>
      </w:r>
      <w:r w:rsidR="00065805" w:rsidRPr="00A472E1">
        <w:rPr>
          <w:b/>
          <w:caps/>
          <w:sz w:val="28"/>
          <w:szCs w:val="28"/>
        </w:rPr>
        <w:t>.</w:t>
      </w:r>
      <w:r w:rsidR="00065805" w:rsidRPr="00A472E1">
        <w:rPr>
          <w:b/>
          <w:sz w:val="28"/>
          <w:szCs w:val="28"/>
        </w:rPr>
        <w:t xml:space="preserve"> Содержание </w:t>
      </w:r>
      <w:r w:rsidR="00A2158B" w:rsidRPr="00A472E1">
        <w:rPr>
          <w:b/>
          <w:sz w:val="28"/>
          <w:szCs w:val="28"/>
        </w:rPr>
        <w:t xml:space="preserve"> учебного предмета </w:t>
      </w:r>
      <w:r w:rsidR="00065805" w:rsidRPr="00A472E1">
        <w:rPr>
          <w:b/>
          <w:sz w:val="28"/>
          <w:szCs w:val="28"/>
        </w:rPr>
        <w:t xml:space="preserve">английского языка </w:t>
      </w:r>
      <w:r w:rsidR="00A356F4" w:rsidRPr="00A472E1">
        <w:rPr>
          <w:b/>
          <w:sz w:val="28"/>
          <w:szCs w:val="28"/>
        </w:rPr>
        <w:t>во  2-4</w:t>
      </w:r>
      <w:r w:rsidR="00454EFB" w:rsidRPr="00A472E1">
        <w:rPr>
          <w:b/>
          <w:sz w:val="28"/>
          <w:szCs w:val="28"/>
        </w:rPr>
        <w:t xml:space="preserve"> классе</w:t>
      </w:r>
      <w:r w:rsidR="00065805" w:rsidRPr="00A472E1">
        <w:rPr>
          <w:b/>
          <w:sz w:val="28"/>
          <w:szCs w:val="28"/>
        </w:rPr>
        <w:t xml:space="preserve">  </w:t>
      </w:r>
    </w:p>
    <w:p w:rsidR="00065805" w:rsidRPr="00A472E1" w:rsidRDefault="00065805" w:rsidP="006F05B0">
      <w:pPr>
        <w:spacing w:before="120" w:after="120" w:line="252" w:lineRule="auto"/>
        <w:jc w:val="both"/>
        <w:rPr>
          <w:b/>
          <w:bCs/>
          <w:sz w:val="28"/>
          <w:szCs w:val="28"/>
        </w:rPr>
      </w:pPr>
      <w:r w:rsidRPr="00A472E1">
        <w:rPr>
          <w:b/>
          <w:bCs/>
          <w:sz w:val="28"/>
          <w:szCs w:val="28"/>
        </w:rPr>
        <w:t>Предметное содержание речи</w:t>
      </w:r>
    </w:p>
    <w:p w:rsidR="00890645" w:rsidRPr="00A472E1" w:rsidRDefault="00890645" w:rsidP="006F05B0">
      <w:pPr>
        <w:jc w:val="both"/>
        <w:rPr>
          <w:color w:val="000000"/>
          <w:sz w:val="28"/>
          <w:szCs w:val="28"/>
          <w:shd w:val="clear" w:color="auto" w:fill="FFFFFF"/>
        </w:rPr>
      </w:pPr>
      <w:r w:rsidRPr="00A472E1">
        <w:rPr>
          <w:color w:val="000000"/>
          <w:sz w:val="28"/>
          <w:szCs w:val="28"/>
          <w:shd w:val="clear" w:color="auto" w:fill="FFFFFF"/>
        </w:rPr>
        <w:t>Предметное содержание устной и письменной речи соответствует образовательным и воспитательным целям, а также интересам и возрастным особенностям младших школьников и включает следующие темы:</w:t>
      </w:r>
    </w:p>
    <w:p w:rsidR="00A472E1" w:rsidRPr="00A472E1" w:rsidRDefault="00830932" w:rsidP="006F05B0">
      <w:pPr>
        <w:pStyle w:val="a4"/>
        <w:spacing w:before="0"/>
        <w:jc w:val="both"/>
        <w:rPr>
          <w:rFonts w:ascii="Arial" w:hAnsi="Arial" w:cs="Arial"/>
          <w:color w:val="000000"/>
          <w:sz w:val="28"/>
          <w:szCs w:val="28"/>
        </w:rPr>
      </w:pPr>
      <w:r w:rsidRPr="00A472E1">
        <w:rPr>
          <w:b/>
          <w:bCs/>
          <w:sz w:val="28"/>
          <w:szCs w:val="28"/>
        </w:rPr>
        <w:t xml:space="preserve"> </w:t>
      </w:r>
      <w:r w:rsidR="00A472E1" w:rsidRPr="00A472E1">
        <w:rPr>
          <w:b/>
          <w:bCs/>
          <w:color w:val="000000"/>
          <w:sz w:val="28"/>
          <w:szCs w:val="28"/>
        </w:rPr>
        <w:t>2 класс (68 часов)</w:t>
      </w:r>
    </w:p>
    <w:p w:rsidR="002D749D" w:rsidRPr="002D749D" w:rsidRDefault="002D749D" w:rsidP="006F05B0">
      <w:pPr>
        <w:widowControl/>
        <w:autoSpaceDE/>
        <w:autoSpaceDN/>
        <w:adjustRightInd/>
        <w:spacing w:after="150"/>
        <w:jc w:val="both"/>
        <w:rPr>
          <w:b/>
          <w:bCs/>
          <w:color w:val="000000"/>
          <w:sz w:val="28"/>
          <w:szCs w:val="28"/>
        </w:rPr>
      </w:pPr>
      <w:r w:rsidRPr="002D749D">
        <w:rPr>
          <w:b/>
          <w:bCs/>
          <w:color w:val="000000"/>
          <w:sz w:val="28"/>
          <w:szCs w:val="28"/>
          <w:lang w:val="en-US"/>
        </w:rPr>
        <w:t>I</w:t>
      </w:r>
      <w:r w:rsidRPr="002D749D">
        <w:rPr>
          <w:b/>
          <w:bCs/>
          <w:color w:val="000000"/>
          <w:sz w:val="28"/>
          <w:szCs w:val="28"/>
        </w:rPr>
        <w:t xml:space="preserve"> . Подготовительный этап</w:t>
      </w:r>
      <w:r>
        <w:rPr>
          <w:b/>
          <w:bCs/>
          <w:color w:val="000000"/>
          <w:sz w:val="28"/>
          <w:szCs w:val="28"/>
        </w:rPr>
        <w:t xml:space="preserve"> ( 7 часов)</w:t>
      </w:r>
    </w:p>
    <w:p w:rsidR="002D749D" w:rsidRDefault="002D749D" w:rsidP="00EA2CD8">
      <w:pPr>
        <w:widowControl/>
        <w:autoSpaceDE/>
        <w:autoSpaceDN/>
        <w:adjustRightInd/>
        <w:spacing w:after="150"/>
        <w:jc w:val="both"/>
        <w:rPr>
          <w:bCs/>
          <w:color w:val="000000"/>
          <w:sz w:val="28"/>
          <w:szCs w:val="28"/>
        </w:rPr>
      </w:pPr>
      <w:r w:rsidRPr="002D749D">
        <w:rPr>
          <w:bCs/>
          <w:color w:val="000000"/>
          <w:sz w:val="28"/>
          <w:szCs w:val="28"/>
        </w:rPr>
        <w:t>Поехали!    Знакомство</w:t>
      </w:r>
      <w:r>
        <w:rPr>
          <w:bCs/>
          <w:color w:val="000000"/>
          <w:sz w:val="28"/>
          <w:szCs w:val="28"/>
        </w:rPr>
        <w:t xml:space="preserve">. </w:t>
      </w:r>
      <w:r w:rsidRPr="002D749D">
        <w:rPr>
          <w:bCs/>
          <w:color w:val="000000"/>
          <w:sz w:val="28"/>
          <w:szCs w:val="28"/>
        </w:rPr>
        <w:t xml:space="preserve"> Введение в предмет. Мои буквы Алфавит a-h . Знакомство с английскими буквами (a-h). Мои буквы Алфавит i-q. Знакомство с английскими буквами (i-q). Мои буквы Алфавит r-z. Знакомство с английскими буквами (r-z). Буквосочетания sh, ch. Учимся читать. Обучение навыкам чтения. Буквосочетания th, ph. Обучение навыкам чтения. Заглавные буквы алфавита. Обучение навыкам чтения. Привет. Знакомство с главными героями учебника.   Обучение устной диалогической речи. Привет. Знакомство с главными героями учебника. Семья. Знакомство с новыми лексическими единицами. Семья. Обучение устной монологической и диалогической речи.</w:t>
      </w:r>
    </w:p>
    <w:p w:rsidR="002D749D" w:rsidRPr="002D749D" w:rsidRDefault="002D749D" w:rsidP="006F05B0">
      <w:pPr>
        <w:widowControl/>
        <w:autoSpaceDE/>
        <w:autoSpaceDN/>
        <w:adjustRightInd/>
        <w:spacing w:after="150"/>
        <w:jc w:val="both"/>
        <w:rPr>
          <w:bCs/>
          <w:color w:val="000000"/>
          <w:sz w:val="28"/>
          <w:szCs w:val="28"/>
        </w:rPr>
      </w:pPr>
      <w:r w:rsidRPr="002D749D">
        <w:rPr>
          <w:b/>
          <w:bCs/>
          <w:color w:val="000000"/>
          <w:sz w:val="28"/>
          <w:szCs w:val="28"/>
          <w:lang w:val="en-US"/>
        </w:rPr>
        <w:t>II</w:t>
      </w:r>
      <w:r w:rsidRPr="002D749D">
        <w:rPr>
          <w:b/>
          <w:bCs/>
          <w:color w:val="000000"/>
          <w:sz w:val="28"/>
          <w:szCs w:val="28"/>
        </w:rPr>
        <w:t>. Вводный модуль: Привет! Я и Моя семья! ( 4 часа)</w:t>
      </w:r>
    </w:p>
    <w:p w:rsidR="002D749D" w:rsidRPr="002D749D" w:rsidRDefault="002D749D" w:rsidP="006F05B0">
      <w:pPr>
        <w:widowControl/>
        <w:autoSpaceDE/>
        <w:autoSpaceDN/>
        <w:adjustRightInd/>
        <w:jc w:val="both"/>
        <w:rPr>
          <w:rFonts w:eastAsia="Calibri"/>
          <w:sz w:val="28"/>
          <w:szCs w:val="28"/>
          <w:lang w:eastAsia="en-US"/>
        </w:rPr>
      </w:pPr>
      <w:r w:rsidRPr="002D749D">
        <w:rPr>
          <w:rFonts w:eastAsia="Calibri"/>
          <w:sz w:val="28"/>
          <w:szCs w:val="28"/>
          <w:lang w:eastAsia="en-US"/>
        </w:rPr>
        <w:lastRenderedPageBreak/>
        <w:t xml:space="preserve">Привет. Знакомство с главными героями учебника.  Обучение устной диалогической речи. Привет. Знакомство с главными героями учебника. Семья. Знакомство с новыми лексическими единицами . Семья. Обучение устной монологической и диалогической речи </w:t>
      </w:r>
    </w:p>
    <w:p w:rsidR="002D749D" w:rsidRPr="002D749D" w:rsidRDefault="002D749D" w:rsidP="006F05B0">
      <w:pPr>
        <w:widowControl/>
        <w:autoSpaceDE/>
        <w:autoSpaceDN/>
        <w:adjustRightInd/>
        <w:jc w:val="both"/>
        <w:rPr>
          <w:rFonts w:eastAsia="Calibri"/>
          <w:sz w:val="28"/>
          <w:szCs w:val="28"/>
          <w:lang w:eastAsia="en-US"/>
        </w:rPr>
      </w:pPr>
    </w:p>
    <w:p w:rsidR="002D749D" w:rsidRPr="002D749D" w:rsidRDefault="002D749D" w:rsidP="006F05B0">
      <w:pPr>
        <w:widowControl/>
        <w:shd w:val="clear" w:color="auto" w:fill="FFFFFF"/>
        <w:autoSpaceDE/>
        <w:autoSpaceDN/>
        <w:adjustRightInd/>
        <w:spacing w:after="150"/>
        <w:jc w:val="both"/>
        <w:rPr>
          <w:b/>
          <w:bCs/>
          <w:color w:val="000000"/>
          <w:sz w:val="28"/>
          <w:szCs w:val="28"/>
        </w:rPr>
      </w:pPr>
      <w:r w:rsidRPr="002D749D">
        <w:rPr>
          <w:b/>
          <w:bCs/>
          <w:sz w:val="28"/>
          <w:szCs w:val="28"/>
          <w:lang w:val="en-US" w:eastAsia="en-US"/>
        </w:rPr>
        <w:t>III</w:t>
      </w:r>
      <w:r w:rsidRPr="002D749D">
        <w:rPr>
          <w:b/>
          <w:bCs/>
          <w:sz w:val="28"/>
          <w:szCs w:val="28"/>
          <w:lang w:eastAsia="en-US"/>
        </w:rPr>
        <w:t xml:space="preserve">. </w:t>
      </w:r>
      <w:r w:rsidRPr="002D749D">
        <w:rPr>
          <w:rFonts w:eastAsia="Calibri"/>
          <w:b/>
          <w:sz w:val="28"/>
          <w:szCs w:val="28"/>
          <w:lang w:eastAsia="en-US"/>
        </w:rPr>
        <w:t>Мой дом!</w:t>
      </w:r>
      <w:r>
        <w:rPr>
          <w:rFonts w:eastAsia="Calibri"/>
          <w:b/>
          <w:sz w:val="28"/>
          <w:szCs w:val="28"/>
          <w:lang w:eastAsia="en-US"/>
        </w:rPr>
        <w:t xml:space="preserve"> (11 часов)</w:t>
      </w:r>
    </w:p>
    <w:p w:rsidR="002D749D" w:rsidRDefault="002D749D" w:rsidP="006F05B0">
      <w:pPr>
        <w:jc w:val="both"/>
        <w:rPr>
          <w:rFonts w:eastAsia="Calibri"/>
          <w:sz w:val="28"/>
          <w:szCs w:val="28"/>
          <w:lang w:eastAsia="en-US"/>
        </w:rPr>
      </w:pPr>
      <w:r w:rsidRPr="002D749D">
        <w:rPr>
          <w:rFonts w:eastAsia="Calibri"/>
          <w:sz w:val="28"/>
          <w:szCs w:val="28"/>
          <w:lang w:eastAsia="en-US"/>
        </w:rPr>
        <w:t xml:space="preserve">Мой дом. Предметы мебели. Знакомство с новыми лексическими единицами. Мой дом. Формирование навыков чтения. Где Чаклз? </w:t>
      </w:r>
      <w:r>
        <w:rPr>
          <w:rFonts w:eastAsia="Calibri"/>
          <w:sz w:val="28"/>
          <w:szCs w:val="28"/>
          <w:lang w:eastAsia="en-US"/>
        </w:rPr>
        <w:t xml:space="preserve"> </w:t>
      </w:r>
      <w:r w:rsidRPr="002D749D">
        <w:rPr>
          <w:rFonts w:eastAsia="Calibri"/>
          <w:sz w:val="28"/>
          <w:szCs w:val="28"/>
          <w:lang w:eastAsia="en-US"/>
        </w:rPr>
        <w:t>Знакомство с новыми лексическими единицами. Где Чаклз? Обучение устной монологической речи. В ванной комнате Знакомство с новыми лексическими единицами. В ванной комнате! Формирование навыков чтения. Забавы в школе. Обучение устной монологической и диалогической речи. Проектная работа «Моя комната» Сады в Великобритании. Сады в России.  Формирование навыков чтения. Городская мышь и деревенская мышь. Формирование навыков чтения. Теперь я знаю. Закрепление языкового материала. Модуля. Мне нравится английский.  Проверочная работа модуля 1</w:t>
      </w:r>
    </w:p>
    <w:p w:rsidR="002D749D" w:rsidRPr="002D749D" w:rsidRDefault="002D749D" w:rsidP="006F05B0">
      <w:pPr>
        <w:jc w:val="both"/>
        <w:rPr>
          <w:rFonts w:eastAsia="Calibri"/>
          <w:sz w:val="28"/>
          <w:szCs w:val="28"/>
          <w:lang w:eastAsia="en-US"/>
        </w:rPr>
      </w:pPr>
    </w:p>
    <w:p w:rsidR="002D749D" w:rsidRDefault="002D749D" w:rsidP="006F05B0">
      <w:pPr>
        <w:widowControl/>
        <w:shd w:val="clear" w:color="auto" w:fill="FFFFFF"/>
        <w:autoSpaceDE/>
        <w:autoSpaceDN/>
        <w:adjustRightInd/>
        <w:spacing w:after="150"/>
        <w:jc w:val="both"/>
        <w:rPr>
          <w:bCs/>
          <w:color w:val="000000"/>
          <w:sz w:val="28"/>
          <w:szCs w:val="28"/>
        </w:rPr>
      </w:pPr>
      <w:r w:rsidRPr="006966CE">
        <w:rPr>
          <w:b/>
          <w:bCs/>
          <w:sz w:val="28"/>
          <w:szCs w:val="28"/>
          <w:lang w:eastAsia="en-US"/>
        </w:rPr>
        <w:t>IV.</w:t>
      </w:r>
      <w:r w:rsidRPr="006966CE">
        <w:rPr>
          <w:b/>
          <w:bCs/>
          <w:sz w:val="28"/>
          <w:szCs w:val="28"/>
          <w:lang w:eastAsia="en-US"/>
        </w:rPr>
        <w:tab/>
        <w:t>Моя любимая еда!</w:t>
      </w:r>
      <w:r>
        <w:rPr>
          <w:b/>
          <w:bCs/>
          <w:sz w:val="28"/>
          <w:szCs w:val="28"/>
          <w:lang w:eastAsia="en-US"/>
        </w:rPr>
        <w:t xml:space="preserve"> (11 часов)</w:t>
      </w:r>
    </w:p>
    <w:p w:rsidR="002D749D" w:rsidRPr="002D749D" w:rsidRDefault="002D749D" w:rsidP="006F05B0">
      <w:pPr>
        <w:widowControl/>
        <w:shd w:val="clear" w:color="auto" w:fill="FFFFFF"/>
        <w:autoSpaceDE/>
        <w:autoSpaceDN/>
        <w:adjustRightInd/>
        <w:spacing w:after="150"/>
        <w:jc w:val="both"/>
        <w:rPr>
          <w:bCs/>
          <w:color w:val="000000"/>
          <w:sz w:val="28"/>
          <w:szCs w:val="28"/>
        </w:rPr>
      </w:pPr>
      <w:r w:rsidRPr="002D749D">
        <w:rPr>
          <w:bCs/>
          <w:color w:val="000000"/>
          <w:sz w:val="28"/>
          <w:szCs w:val="28"/>
        </w:rPr>
        <w:t>Мой день рождения! Числительные 1-10. Знакомство с новыми лексическими единицами. Мой день рождения! Обучение устной монологической и диалогической речи. Вкусный шоколад! Продукты питания. Знакомство с новыми лексическими единицами. Вкусный шоколад! Чем угощают на празднике?</w:t>
      </w:r>
      <w:r>
        <w:rPr>
          <w:bCs/>
          <w:color w:val="000000"/>
          <w:sz w:val="28"/>
          <w:szCs w:val="28"/>
        </w:rPr>
        <w:t xml:space="preserve"> </w:t>
      </w:r>
      <w:r w:rsidRPr="002D749D">
        <w:rPr>
          <w:bCs/>
          <w:color w:val="000000"/>
          <w:sz w:val="28"/>
          <w:szCs w:val="28"/>
        </w:rPr>
        <w:t>Обучение устной диалогической речи. Моя любимая еда. Знакомство с новыми лексическими единицами. Моя любимая еда. Закрепление лексико-грамматического материала. Забавы в школе. Типичная русская еда.</w:t>
      </w:r>
      <w:r>
        <w:rPr>
          <w:bCs/>
          <w:color w:val="000000"/>
          <w:sz w:val="28"/>
          <w:szCs w:val="28"/>
        </w:rPr>
        <w:t xml:space="preserve"> </w:t>
      </w:r>
      <w:r w:rsidRPr="002D749D">
        <w:rPr>
          <w:bCs/>
          <w:color w:val="000000"/>
          <w:sz w:val="28"/>
          <w:szCs w:val="28"/>
        </w:rPr>
        <w:t>Проектная работа «Моя любимая еда». Сказка о сельской и городской мышке. Формирование навыков чтения. Теперь я знаю. Закрепление языкового материала. Модуля.</w:t>
      </w:r>
      <w:r>
        <w:rPr>
          <w:bCs/>
          <w:color w:val="000000"/>
          <w:sz w:val="28"/>
          <w:szCs w:val="28"/>
        </w:rPr>
        <w:t xml:space="preserve"> </w:t>
      </w:r>
      <w:r w:rsidRPr="002D749D">
        <w:rPr>
          <w:bCs/>
          <w:color w:val="000000"/>
          <w:sz w:val="28"/>
          <w:szCs w:val="28"/>
        </w:rPr>
        <w:t xml:space="preserve">Мне нравится английский. </w:t>
      </w:r>
      <w:r>
        <w:rPr>
          <w:bCs/>
          <w:color w:val="000000"/>
          <w:sz w:val="28"/>
          <w:szCs w:val="28"/>
        </w:rPr>
        <w:t xml:space="preserve"> </w:t>
      </w:r>
      <w:r w:rsidRPr="002D749D">
        <w:rPr>
          <w:bCs/>
          <w:color w:val="000000"/>
          <w:sz w:val="28"/>
          <w:szCs w:val="28"/>
        </w:rPr>
        <w:t>Проверочная работа модуля 2.</w:t>
      </w:r>
    </w:p>
    <w:p w:rsidR="002D749D" w:rsidRPr="002D749D" w:rsidRDefault="002D749D" w:rsidP="006F05B0">
      <w:pPr>
        <w:widowControl/>
        <w:shd w:val="clear" w:color="auto" w:fill="FFFFFF"/>
        <w:autoSpaceDE/>
        <w:autoSpaceDN/>
        <w:adjustRightInd/>
        <w:spacing w:after="150"/>
        <w:jc w:val="both"/>
        <w:rPr>
          <w:b/>
          <w:bCs/>
          <w:color w:val="000000"/>
          <w:sz w:val="28"/>
          <w:szCs w:val="28"/>
        </w:rPr>
      </w:pPr>
      <w:r w:rsidRPr="003615A5">
        <w:rPr>
          <w:rFonts w:eastAsia="Calibri"/>
          <w:b/>
          <w:sz w:val="28"/>
          <w:szCs w:val="28"/>
          <w:lang w:val="en-US" w:eastAsia="en-US"/>
        </w:rPr>
        <w:t>V</w:t>
      </w:r>
      <w:r w:rsidRPr="003615A5">
        <w:rPr>
          <w:rFonts w:eastAsia="Calibri"/>
          <w:b/>
          <w:sz w:val="28"/>
          <w:szCs w:val="28"/>
          <w:lang w:eastAsia="en-US"/>
        </w:rPr>
        <w:t>.  Мои животные!</w:t>
      </w:r>
      <w:r>
        <w:rPr>
          <w:rFonts w:eastAsia="Calibri"/>
          <w:b/>
          <w:sz w:val="28"/>
          <w:szCs w:val="28"/>
          <w:lang w:eastAsia="en-US"/>
        </w:rPr>
        <w:t xml:space="preserve"> (11 часов)</w:t>
      </w:r>
    </w:p>
    <w:p w:rsidR="002D749D" w:rsidRPr="002D749D" w:rsidRDefault="002D749D" w:rsidP="00EA2CD8">
      <w:pPr>
        <w:jc w:val="both"/>
        <w:rPr>
          <w:rFonts w:eastAsia="Calibri"/>
          <w:sz w:val="28"/>
          <w:szCs w:val="24"/>
          <w:lang w:eastAsia="en-US"/>
        </w:rPr>
      </w:pPr>
      <w:r w:rsidRPr="002D749D">
        <w:rPr>
          <w:rFonts w:eastAsia="Calibri"/>
          <w:sz w:val="28"/>
          <w:szCs w:val="24"/>
          <w:lang w:eastAsia="en-US"/>
        </w:rPr>
        <w:t>Мои животные. Модальный глагол «мочь»,. Знакомство с новыми лексическими единицами. Мои животные. Формирование навыков чтения. Я умею прыгать. Тренировка в речи глагола «мочь»,.</w:t>
      </w:r>
      <w:r>
        <w:rPr>
          <w:rFonts w:eastAsia="Calibri"/>
          <w:sz w:val="28"/>
          <w:szCs w:val="24"/>
          <w:lang w:eastAsia="en-US"/>
        </w:rPr>
        <w:t xml:space="preserve"> </w:t>
      </w:r>
      <w:r w:rsidRPr="002D749D">
        <w:rPr>
          <w:rFonts w:eastAsia="Calibri"/>
          <w:sz w:val="28"/>
          <w:szCs w:val="24"/>
          <w:lang w:eastAsia="en-US"/>
        </w:rPr>
        <w:t xml:space="preserve">Знакомство с новыми лексическими единицами. Я умею прыгать. </w:t>
      </w:r>
      <w:r>
        <w:rPr>
          <w:rFonts w:eastAsia="Calibri"/>
          <w:sz w:val="28"/>
          <w:szCs w:val="24"/>
          <w:lang w:eastAsia="en-US"/>
        </w:rPr>
        <w:t xml:space="preserve"> </w:t>
      </w:r>
      <w:r w:rsidRPr="002D749D">
        <w:rPr>
          <w:rFonts w:eastAsia="Calibri"/>
          <w:sz w:val="28"/>
          <w:szCs w:val="24"/>
          <w:lang w:eastAsia="en-US"/>
        </w:rPr>
        <w:t xml:space="preserve">Глаголы движения. Обучение устной монологической и диалогической речи. В цирке. Знакомство с новыми лексическими единицами. В цирке. </w:t>
      </w:r>
      <w:r>
        <w:rPr>
          <w:rFonts w:eastAsia="Calibri"/>
          <w:sz w:val="28"/>
          <w:szCs w:val="24"/>
          <w:lang w:eastAsia="en-US"/>
        </w:rPr>
        <w:t xml:space="preserve"> </w:t>
      </w:r>
      <w:r w:rsidRPr="002D749D">
        <w:rPr>
          <w:rFonts w:eastAsia="Calibri"/>
          <w:sz w:val="28"/>
          <w:szCs w:val="24"/>
          <w:lang w:eastAsia="en-US"/>
        </w:rPr>
        <w:t xml:space="preserve">Формирование грамматических навыков. Веселье в школе. Животные в России </w:t>
      </w:r>
      <w:r>
        <w:rPr>
          <w:rFonts w:eastAsia="Calibri"/>
          <w:sz w:val="28"/>
          <w:szCs w:val="24"/>
          <w:lang w:eastAsia="en-US"/>
        </w:rPr>
        <w:t>.</w:t>
      </w:r>
      <w:r w:rsidRPr="002D749D">
        <w:rPr>
          <w:rFonts w:eastAsia="Calibri"/>
          <w:sz w:val="28"/>
          <w:szCs w:val="24"/>
          <w:lang w:eastAsia="en-US"/>
        </w:rPr>
        <w:t>Формирование навыков чтения. Любимые животные в России и Великобритании. Формирование навыков чтения.</w:t>
      </w:r>
      <w:r>
        <w:rPr>
          <w:rFonts w:eastAsia="Calibri"/>
          <w:sz w:val="28"/>
          <w:szCs w:val="24"/>
          <w:lang w:eastAsia="en-US"/>
        </w:rPr>
        <w:t xml:space="preserve"> </w:t>
      </w:r>
      <w:r w:rsidRPr="002D749D">
        <w:rPr>
          <w:rFonts w:eastAsia="Calibri"/>
          <w:sz w:val="28"/>
          <w:szCs w:val="24"/>
          <w:lang w:eastAsia="en-US"/>
        </w:rPr>
        <w:t>пр</w:t>
      </w:r>
      <w:r>
        <w:rPr>
          <w:rFonts w:eastAsia="Calibri"/>
          <w:sz w:val="28"/>
          <w:szCs w:val="24"/>
          <w:lang w:eastAsia="en-US"/>
        </w:rPr>
        <w:t xml:space="preserve">оектная работа «Я умею </w:t>
      </w:r>
      <w:r w:rsidRPr="002D749D">
        <w:rPr>
          <w:rFonts w:eastAsia="Calibri"/>
          <w:sz w:val="28"/>
          <w:szCs w:val="24"/>
          <w:lang w:eastAsia="en-US"/>
        </w:rPr>
        <w:t xml:space="preserve">Сказка о сельской и городской мышке. </w:t>
      </w:r>
    </w:p>
    <w:p w:rsidR="002D749D" w:rsidRPr="002D749D" w:rsidRDefault="002D749D" w:rsidP="00EA2CD8">
      <w:pPr>
        <w:jc w:val="both"/>
        <w:rPr>
          <w:rFonts w:eastAsia="Calibri"/>
          <w:sz w:val="28"/>
          <w:szCs w:val="24"/>
          <w:lang w:eastAsia="en-US"/>
        </w:rPr>
      </w:pPr>
      <w:r w:rsidRPr="002D749D">
        <w:rPr>
          <w:rFonts w:eastAsia="Calibri"/>
          <w:sz w:val="28"/>
          <w:szCs w:val="24"/>
          <w:lang w:eastAsia="en-US"/>
        </w:rPr>
        <w:t xml:space="preserve">Формирование навыков чтения. Теперь я знаю. </w:t>
      </w:r>
      <w:r>
        <w:rPr>
          <w:rFonts w:eastAsia="Calibri"/>
          <w:sz w:val="28"/>
          <w:szCs w:val="24"/>
          <w:lang w:eastAsia="en-US"/>
        </w:rPr>
        <w:t xml:space="preserve"> </w:t>
      </w:r>
      <w:r w:rsidRPr="002D749D">
        <w:rPr>
          <w:rFonts w:eastAsia="Calibri"/>
          <w:sz w:val="28"/>
          <w:szCs w:val="24"/>
          <w:lang w:eastAsia="en-US"/>
        </w:rPr>
        <w:t xml:space="preserve">Закрепление языкового материала. Модуля. Мне нравится английский. </w:t>
      </w:r>
    </w:p>
    <w:p w:rsidR="002D749D" w:rsidRDefault="002D749D" w:rsidP="00EA2CD8">
      <w:pPr>
        <w:widowControl/>
        <w:autoSpaceDE/>
        <w:autoSpaceDN/>
        <w:adjustRightInd/>
        <w:jc w:val="both"/>
        <w:rPr>
          <w:rFonts w:eastAsia="Calibri"/>
          <w:sz w:val="28"/>
          <w:szCs w:val="24"/>
          <w:lang w:eastAsia="en-US"/>
        </w:rPr>
      </w:pPr>
      <w:r w:rsidRPr="002D749D">
        <w:rPr>
          <w:rFonts w:eastAsia="Calibri"/>
          <w:sz w:val="28"/>
          <w:szCs w:val="24"/>
          <w:lang w:eastAsia="en-US"/>
        </w:rPr>
        <w:t>Проверочная работа</w:t>
      </w:r>
      <w:r>
        <w:rPr>
          <w:rFonts w:eastAsia="Calibri"/>
          <w:sz w:val="28"/>
          <w:szCs w:val="24"/>
          <w:lang w:eastAsia="en-US"/>
        </w:rPr>
        <w:t xml:space="preserve"> </w:t>
      </w:r>
      <w:r w:rsidRPr="002D749D">
        <w:rPr>
          <w:rFonts w:eastAsia="Calibri"/>
          <w:sz w:val="28"/>
          <w:szCs w:val="24"/>
          <w:lang w:eastAsia="en-US"/>
        </w:rPr>
        <w:t>модуля 3</w:t>
      </w:r>
      <w:r>
        <w:rPr>
          <w:rFonts w:eastAsia="Calibri"/>
          <w:sz w:val="28"/>
          <w:szCs w:val="24"/>
          <w:lang w:eastAsia="en-US"/>
        </w:rPr>
        <w:t>.</w:t>
      </w:r>
    </w:p>
    <w:p w:rsidR="002D749D" w:rsidRDefault="002D749D" w:rsidP="00EA2CD8">
      <w:pPr>
        <w:widowControl/>
        <w:autoSpaceDE/>
        <w:autoSpaceDN/>
        <w:adjustRightInd/>
        <w:jc w:val="both"/>
        <w:rPr>
          <w:rFonts w:eastAsia="Calibri"/>
          <w:sz w:val="28"/>
          <w:szCs w:val="24"/>
          <w:lang w:eastAsia="en-US"/>
        </w:rPr>
      </w:pPr>
    </w:p>
    <w:p w:rsidR="002D749D" w:rsidRPr="002D749D" w:rsidRDefault="002D749D" w:rsidP="006F05B0">
      <w:pPr>
        <w:widowControl/>
        <w:autoSpaceDE/>
        <w:autoSpaceDN/>
        <w:adjustRightInd/>
        <w:jc w:val="both"/>
        <w:rPr>
          <w:rFonts w:eastAsia="Calibri"/>
          <w:sz w:val="28"/>
          <w:szCs w:val="24"/>
          <w:lang w:eastAsia="en-US"/>
        </w:rPr>
      </w:pPr>
      <w:r>
        <w:rPr>
          <w:b/>
          <w:bCs/>
          <w:sz w:val="28"/>
          <w:szCs w:val="28"/>
          <w:lang w:val="en-US" w:eastAsia="en-US"/>
        </w:rPr>
        <w:t>VI</w:t>
      </w:r>
      <w:r w:rsidRPr="005B472F">
        <w:rPr>
          <w:b/>
          <w:bCs/>
          <w:sz w:val="28"/>
          <w:szCs w:val="28"/>
          <w:lang w:eastAsia="en-US"/>
        </w:rPr>
        <w:t xml:space="preserve">. </w:t>
      </w:r>
      <w:r>
        <w:rPr>
          <w:b/>
          <w:bCs/>
          <w:sz w:val="28"/>
          <w:szCs w:val="28"/>
          <w:lang w:eastAsia="en-US"/>
        </w:rPr>
        <w:t>Мои игрушки (11 часов)</w:t>
      </w:r>
    </w:p>
    <w:p w:rsidR="002D749D" w:rsidRPr="002D749D" w:rsidRDefault="002D749D" w:rsidP="006F05B0">
      <w:pPr>
        <w:jc w:val="both"/>
        <w:rPr>
          <w:rFonts w:eastAsia="Calibri"/>
          <w:sz w:val="28"/>
          <w:szCs w:val="24"/>
          <w:lang w:eastAsia="en-US"/>
        </w:rPr>
      </w:pPr>
      <w:r w:rsidRPr="002D749D">
        <w:rPr>
          <w:rFonts w:eastAsia="Calibri"/>
          <w:sz w:val="28"/>
          <w:szCs w:val="24"/>
          <w:lang w:eastAsia="en-US"/>
        </w:rPr>
        <w:t xml:space="preserve">Мои игрушки. Предлоги местонахождения. Знакомство с новыми лексическими единицами. Мои игрушки. Части лица. Формирование навыков аудирования. У нее голубые глаза. Знакомство с новыми лексическими единицами. У нее голубые глаза. Опиши игрушку. Обучение устной монологической и диалогической речи. Мишка просто великолепен! </w:t>
      </w:r>
    </w:p>
    <w:p w:rsidR="002D749D" w:rsidRDefault="002D749D" w:rsidP="006F05B0">
      <w:pPr>
        <w:jc w:val="both"/>
        <w:rPr>
          <w:rFonts w:eastAsia="Calibri"/>
          <w:sz w:val="28"/>
          <w:szCs w:val="24"/>
          <w:lang w:eastAsia="en-US"/>
        </w:rPr>
      </w:pPr>
      <w:r w:rsidRPr="002D749D">
        <w:rPr>
          <w:rFonts w:eastAsia="Calibri"/>
          <w:sz w:val="28"/>
          <w:szCs w:val="24"/>
          <w:lang w:eastAsia="en-US"/>
        </w:rPr>
        <w:t xml:space="preserve">Знакомство с новыми лексическими единицами. Мишка просто великолепен! </w:t>
      </w:r>
      <w:r>
        <w:rPr>
          <w:rFonts w:eastAsia="Calibri"/>
          <w:sz w:val="28"/>
          <w:szCs w:val="24"/>
          <w:lang w:eastAsia="en-US"/>
        </w:rPr>
        <w:t xml:space="preserve"> </w:t>
      </w:r>
      <w:r w:rsidRPr="002D749D">
        <w:rPr>
          <w:rFonts w:eastAsia="Calibri"/>
          <w:sz w:val="28"/>
          <w:szCs w:val="24"/>
          <w:lang w:eastAsia="en-US"/>
        </w:rPr>
        <w:t xml:space="preserve">Правила чтения. Буква </w:t>
      </w:r>
      <w:r w:rsidRPr="002D749D">
        <w:rPr>
          <w:rFonts w:eastAsia="Calibri"/>
          <w:sz w:val="28"/>
          <w:szCs w:val="24"/>
          <w:lang w:val="en-US" w:eastAsia="en-US"/>
        </w:rPr>
        <w:t>Yy</w:t>
      </w:r>
      <w:r w:rsidRPr="002D749D">
        <w:rPr>
          <w:rFonts w:eastAsia="Calibri"/>
          <w:sz w:val="28"/>
          <w:szCs w:val="24"/>
          <w:lang w:eastAsia="en-US"/>
        </w:rPr>
        <w:t>. Формирование навыков чтения. Забавы в школе. Закрепление изученного лексического материала.</w:t>
      </w:r>
      <w:r>
        <w:rPr>
          <w:rFonts w:eastAsia="Calibri"/>
          <w:sz w:val="28"/>
          <w:szCs w:val="24"/>
          <w:lang w:eastAsia="en-US"/>
        </w:rPr>
        <w:t xml:space="preserve"> Проектная работа </w:t>
      </w:r>
      <w:r w:rsidRPr="002D749D">
        <w:rPr>
          <w:rFonts w:eastAsia="Calibri"/>
          <w:sz w:val="28"/>
          <w:szCs w:val="24"/>
          <w:lang w:eastAsia="en-US"/>
        </w:rPr>
        <w:t xml:space="preserve">«Моя игрушка» Магазины, где продаются мишки Тедди. Старые русские игрушки. </w:t>
      </w:r>
      <w:r>
        <w:rPr>
          <w:rFonts w:eastAsia="Calibri"/>
          <w:sz w:val="28"/>
          <w:szCs w:val="24"/>
          <w:lang w:eastAsia="en-US"/>
        </w:rPr>
        <w:t xml:space="preserve"> </w:t>
      </w:r>
      <w:r w:rsidRPr="002D749D">
        <w:rPr>
          <w:rFonts w:eastAsia="Calibri"/>
          <w:sz w:val="28"/>
          <w:szCs w:val="24"/>
          <w:lang w:eastAsia="en-US"/>
        </w:rPr>
        <w:t>Знакомство с новыми лексическими единицами.  Сказка о сельской и городской мышке. Формирование навыков чтения. Теперь я знаю. Закрепление языкового материала. Модуля</w:t>
      </w:r>
      <w:r>
        <w:rPr>
          <w:rFonts w:eastAsia="Calibri"/>
          <w:sz w:val="28"/>
          <w:szCs w:val="24"/>
          <w:lang w:eastAsia="en-US"/>
        </w:rPr>
        <w:t>.</w:t>
      </w:r>
      <w:r w:rsidRPr="002D749D">
        <w:rPr>
          <w:rFonts w:eastAsia="Calibri"/>
          <w:sz w:val="28"/>
          <w:szCs w:val="24"/>
          <w:lang w:eastAsia="en-US"/>
        </w:rPr>
        <w:t xml:space="preserve">  Мне нравится английский. </w:t>
      </w:r>
      <w:r>
        <w:rPr>
          <w:rFonts w:eastAsia="Calibri"/>
          <w:sz w:val="28"/>
          <w:szCs w:val="24"/>
          <w:lang w:eastAsia="en-US"/>
        </w:rPr>
        <w:t xml:space="preserve"> </w:t>
      </w:r>
      <w:r w:rsidRPr="002D749D">
        <w:rPr>
          <w:rFonts w:eastAsia="Calibri"/>
          <w:sz w:val="28"/>
          <w:szCs w:val="24"/>
          <w:lang w:eastAsia="en-US"/>
        </w:rPr>
        <w:t>Проверочная работа модуля 4</w:t>
      </w:r>
      <w:r>
        <w:rPr>
          <w:rFonts w:eastAsia="Calibri"/>
          <w:sz w:val="28"/>
          <w:szCs w:val="24"/>
          <w:lang w:eastAsia="en-US"/>
        </w:rPr>
        <w:t>.</w:t>
      </w:r>
    </w:p>
    <w:p w:rsidR="002D749D" w:rsidRDefault="002D749D" w:rsidP="006F05B0">
      <w:pPr>
        <w:jc w:val="both"/>
        <w:rPr>
          <w:rFonts w:eastAsia="Calibri"/>
          <w:sz w:val="28"/>
          <w:szCs w:val="24"/>
          <w:lang w:eastAsia="en-US"/>
        </w:rPr>
      </w:pPr>
    </w:p>
    <w:p w:rsidR="002D749D" w:rsidRDefault="002D749D" w:rsidP="006F05B0">
      <w:pPr>
        <w:jc w:val="both"/>
        <w:rPr>
          <w:rFonts w:eastAsia="Calibri"/>
          <w:b/>
          <w:sz w:val="28"/>
          <w:szCs w:val="28"/>
          <w:lang w:eastAsia="en-US"/>
        </w:rPr>
      </w:pPr>
      <w:r w:rsidRPr="00922F4F">
        <w:rPr>
          <w:rFonts w:eastAsia="Calibri"/>
          <w:b/>
          <w:sz w:val="28"/>
          <w:szCs w:val="28"/>
          <w:lang w:val="en-US" w:eastAsia="en-US"/>
        </w:rPr>
        <w:t>VI</w:t>
      </w:r>
      <w:r w:rsidRPr="00922F4F">
        <w:rPr>
          <w:rFonts w:eastAsia="Calibri"/>
          <w:b/>
          <w:sz w:val="28"/>
          <w:szCs w:val="28"/>
          <w:lang w:eastAsia="en-US"/>
        </w:rPr>
        <w:t>. Я люблю лето!</w:t>
      </w:r>
      <w:r>
        <w:rPr>
          <w:rFonts w:eastAsia="Calibri"/>
          <w:b/>
          <w:sz w:val="28"/>
          <w:szCs w:val="28"/>
          <w:lang w:eastAsia="en-US"/>
        </w:rPr>
        <w:t xml:space="preserve">  (13 часов)</w:t>
      </w:r>
    </w:p>
    <w:p w:rsidR="002D749D" w:rsidRPr="002D749D" w:rsidRDefault="00EA2CD8" w:rsidP="00EA2CD8">
      <w:pPr>
        <w:widowControl/>
        <w:autoSpaceDE/>
        <w:autoSpaceDN/>
        <w:adjustRightInd/>
        <w:jc w:val="both"/>
        <w:rPr>
          <w:rFonts w:eastAsia="Calibri"/>
          <w:sz w:val="28"/>
          <w:szCs w:val="24"/>
          <w:lang w:eastAsia="en-US"/>
        </w:rPr>
      </w:pPr>
      <w:r>
        <w:rPr>
          <w:rFonts w:eastAsia="Calibri"/>
          <w:sz w:val="28"/>
          <w:szCs w:val="24"/>
          <w:lang w:eastAsia="en-US"/>
        </w:rPr>
        <w:t xml:space="preserve">Мои каникулы. </w:t>
      </w:r>
      <w:r w:rsidR="002D749D" w:rsidRPr="002D749D">
        <w:rPr>
          <w:rFonts w:eastAsia="Calibri"/>
          <w:sz w:val="28"/>
          <w:szCs w:val="24"/>
          <w:lang w:eastAsia="en-US"/>
        </w:rPr>
        <w:t>Притяжательные местоимения. Знакомство с новыми лексическими единицами/ Мои каникулы. Какая сегодня погода? Обучение устной монологической и диалогической речи.   Ветрено!</w:t>
      </w:r>
      <w:r>
        <w:rPr>
          <w:rFonts w:eastAsia="Calibri"/>
          <w:sz w:val="28"/>
          <w:szCs w:val="24"/>
          <w:lang w:eastAsia="en-US"/>
        </w:rPr>
        <w:t xml:space="preserve">  </w:t>
      </w:r>
      <w:r w:rsidR="002D749D" w:rsidRPr="002D749D">
        <w:rPr>
          <w:rFonts w:eastAsia="Calibri"/>
          <w:sz w:val="28"/>
          <w:szCs w:val="24"/>
          <w:lang w:eastAsia="en-US"/>
        </w:rPr>
        <w:t>Знакомство с новыми ле</w:t>
      </w:r>
      <w:r>
        <w:rPr>
          <w:rFonts w:eastAsia="Calibri"/>
          <w:sz w:val="28"/>
          <w:szCs w:val="24"/>
          <w:lang w:eastAsia="en-US"/>
        </w:rPr>
        <w:t xml:space="preserve">ксическими единицами/ Ветрено!  </w:t>
      </w:r>
      <w:r w:rsidR="002D749D" w:rsidRPr="002D749D">
        <w:rPr>
          <w:rFonts w:eastAsia="Calibri"/>
          <w:sz w:val="28"/>
          <w:szCs w:val="24"/>
          <w:lang w:eastAsia="en-US"/>
        </w:rPr>
        <w:t>Времена года. Формирование нав</w:t>
      </w:r>
      <w:r>
        <w:rPr>
          <w:rFonts w:eastAsia="Calibri"/>
          <w:sz w:val="28"/>
          <w:szCs w:val="24"/>
          <w:lang w:eastAsia="en-US"/>
        </w:rPr>
        <w:t xml:space="preserve">ыков чтения. Волшебный остров.  </w:t>
      </w:r>
      <w:r w:rsidR="002D749D" w:rsidRPr="002D749D">
        <w:rPr>
          <w:rFonts w:eastAsia="Calibri"/>
          <w:sz w:val="28"/>
          <w:szCs w:val="24"/>
          <w:lang w:eastAsia="en-US"/>
        </w:rPr>
        <w:t>Знакомство с новыми лексическим</w:t>
      </w:r>
      <w:r>
        <w:rPr>
          <w:rFonts w:eastAsia="Calibri"/>
          <w:sz w:val="28"/>
          <w:szCs w:val="24"/>
          <w:lang w:eastAsia="en-US"/>
        </w:rPr>
        <w:t xml:space="preserve">и единицами/ Волшебный остров.  </w:t>
      </w:r>
      <w:r w:rsidR="002D749D" w:rsidRPr="002D749D">
        <w:rPr>
          <w:rFonts w:eastAsia="Calibri"/>
          <w:sz w:val="28"/>
          <w:szCs w:val="24"/>
          <w:lang w:eastAsia="en-US"/>
        </w:rPr>
        <w:t>Обучение устной монологической и диалогической речи.   Забавы в школе. Форм</w:t>
      </w:r>
      <w:r>
        <w:rPr>
          <w:rFonts w:eastAsia="Calibri"/>
          <w:sz w:val="28"/>
          <w:szCs w:val="24"/>
          <w:lang w:eastAsia="en-US"/>
        </w:rPr>
        <w:t xml:space="preserve">ирование навыков чтения. </w:t>
      </w:r>
      <w:r w:rsidR="002D749D" w:rsidRPr="002D749D">
        <w:rPr>
          <w:rFonts w:eastAsia="Calibri"/>
          <w:sz w:val="28"/>
          <w:szCs w:val="24"/>
          <w:lang w:eastAsia="en-US"/>
        </w:rPr>
        <w:t>Проектная работа «Мои каникулы» Праздники в России. Формирование навыков чтения. Сказка о сельской и городской мыш</w:t>
      </w:r>
      <w:r w:rsidR="002D749D">
        <w:rPr>
          <w:rFonts w:eastAsia="Calibri"/>
          <w:sz w:val="28"/>
          <w:szCs w:val="24"/>
          <w:lang w:eastAsia="en-US"/>
        </w:rPr>
        <w:t>ке. Формирование навыков чтения.</w:t>
      </w:r>
      <w:r>
        <w:rPr>
          <w:rFonts w:eastAsia="Calibri"/>
          <w:sz w:val="28"/>
          <w:szCs w:val="24"/>
          <w:lang w:eastAsia="en-US"/>
        </w:rPr>
        <w:t xml:space="preserve">  Теперь я знаю.  </w:t>
      </w:r>
      <w:r w:rsidR="002D749D" w:rsidRPr="002D749D">
        <w:rPr>
          <w:rFonts w:eastAsia="Calibri"/>
          <w:sz w:val="28"/>
          <w:szCs w:val="24"/>
          <w:lang w:eastAsia="en-US"/>
        </w:rPr>
        <w:t>Закрепление языкового материала. Мо</w:t>
      </w:r>
      <w:r>
        <w:rPr>
          <w:rFonts w:eastAsia="Calibri"/>
          <w:sz w:val="28"/>
          <w:szCs w:val="24"/>
          <w:lang w:eastAsia="en-US"/>
        </w:rPr>
        <w:t xml:space="preserve">дуля. Мне нравится английский.  </w:t>
      </w:r>
      <w:r w:rsidR="002D749D" w:rsidRPr="002D749D">
        <w:rPr>
          <w:rFonts w:eastAsia="Calibri"/>
          <w:sz w:val="28"/>
          <w:szCs w:val="24"/>
          <w:lang w:eastAsia="en-US"/>
        </w:rPr>
        <w:t>Провероч</w:t>
      </w:r>
      <w:r w:rsidR="002D749D">
        <w:rPr>
          <w:rFonts w:eastAsia="Calibri"/>
          <w:sz w:val="28"/>
          <w:szCs w:val="24"/>
          <w:lang w:eastAsia="en-US"/>
        </w:rPr>
        <w:t>ная работа модуля 5. Время шоу. П</w:t>
      </w:r>
      <w:r w:rsidR="002D749D" w:rsidRPr="002D749D">
        <w:rPr>
          <w:rFonts w:eastAsia="Calibri"/>
          <w:sz w:val="28"/>
          <w:szCs w:val="24"/>
          <w:lang w:eastAsia="en-US"/>
        </w:rPr>
        <w:t xml:space="preserve">ригласительная открытка. Время шоу. Просмотр мультфильма. Обобщающее повторение. </w:t>
      </w:r>
    </w:p>
    <w:p w:rsidR="002D749D" w:rsidRPr="002D749D" w:rsidRDefault="002D749D" w:rsidP="006F05B0">
      <w:pPr>
        <w:jc w:val="both"/>
        <w:rPr>
          <w:rFonts w:eastAsia="Calibri"/>
          <w:sz w:val="28"/>
          <w:szCs w:val="24"/>
          <w:lang w:eastAsia="en-US"/>
        </w:rPr>
      </w:pPr>
    </w:p>
    <w:p w:rsidR="00A472E1" w:rsidRPr="002D749D" w:rsidRDefault="00A472E1" w:rsidP="00080EBB">
      <w:pPr>
        <w:pStyle w:val="a3"/>
        <w:widowControl/>
        <w:numPr>
          <w:ilvl w:val="0"/>
          <w:numId w:val="12"/>
        </w:numPr>
        <w:shd w:val="clear" w:color="auto" w:fill="FFFFFF"/>
        <w:autoSpaceDE/>
        <w:autoSpaceDN/>
        <w:adjustRightInd/>
        <w:spacing w:after="150"/>
        <w:jc w:val="center"/>
        <w:rPr>
          <w:rFonts w:ascii="Arial" w:hAnsi="Arial" w:cs="Arial"/>
          <w:color w:val="000000"/>
          <w:sz w:val="28"/>
          <w:szCs w:val="28"/>
        </w:rPr>
      </w:pPr>
      <w:r w:rsidRPr="002D749D">
        <w:rPr>
          <w:b/>
          <w:bCs/>
          <w:color w:val="000000"/>
          <w:sz w:val="28"/>
          <w:szCs w:val="28"/>
        </w:rPr>
        <w:t>класс (68 часов)</w:t>
      </w:r>
    </w:p>
    <w:p w:rsidR="002D749D" w:rsidRPr="002D749D" w:rsidRDefault="002D749D" w:rsidP="006F05B0">
      <w:pPr>
        <w:pStyle w:val="a3"/>
        <w:widowControl/>
        <w:numPr>
          <w:ilvl w:val="0"/>
          <w:numId w:val="13"/>
        </w:numPr>
        <w:shd w:val="clear" w:color="auto" w:fill="FFFFFF"/>
        <w:autoSpaceDE/>
        <w:autoSpaceDN/>
        <w:adjustRightInd/>
        <w:spacing w:after="150"/>
        <w:jc w:val="both"/>
        <w:rPr>
          <w:rFonts w:ascii="Arial" w:hAnsi="Arial" w:cs="Arial"/>
          <w:color w:val="000000"/>
          <w:sz w:val="28"/>
          <w:szCs w:val="28"/>
        </w:rPr>
      </w:pPr>
      <w:r w:rsidRPr="002D749D">
        <w:rPr>
          <w:b/>
          <w:bCs/>
          <w:sz w:val="28"/>
          <w:szCs w:val="28"/>
        </w:rPr>
        <w:t>Вводный модуль: Добро пожаловать!</w:t>
      </w:r>
      <w:r w:rsidRPr="002D749D">
        <w:rPr>
          <w:b/>
          <w:bCs/>
          <w:color w:val="000000"/>
          <w:sz w:val="28"/>
          <w:szCs w:val="28"/>
        </w:rPr>
        <w:t xml:space="preserve">2 ч. </w:t>
      </w:r>
    </w:p>
    <w:p w:rsidR="002D749D" w:rsidRDefault="002D749D" w:rsidP="006F05B0">
      <w:pPr>
        <w:pStyle w:val="af0"/>
        <w:jc w:val="both"/>
        <w:rPr>
          <w:rFonts w:eastAsia="Calibri"/>
          <w:sz w:val="28"/>
          <w:szCs w:val="28"/>
          <w:lang w:eastAsia="en-US"/>
        </w:rPr>
      </w:pPr>
      <w:r w:rsidRPr="002D749D">
        <w:rPr>
          <w:iCs/>
          <w:sz w:val="28"/>
          <w:szCs w:val="28"/>
        </w:rPr>
        <w:t>С возвращением! Повторение фраз приветствия и знакомства.</w:t>
      </w:r>
      <w:r w:rsidRPr="002D749D">
        <w:rPr>
          <w:rFonts w:eastAsia="Calibri"/>
          <w:sz w:val="28"/>
          <w:szCs w:val="28"/>
          <w:lang w:eastAsia="en-US"/>
        </w:rPr>
        <w:t xml:space="preserve"> С возвращением! Повторение тем «Одежда», «Дом», «Еда», «Каникулы». Повторение числительных</w:t>
      </w:r>
    </w:p>
    <w:p w:rsidR="006F05B0" w:rsidRPr="002D749D" w:rsidRDefault="006F05B0" w:rsidP="006F05B0">
      <w:pPr>
        <w:pStyle w:val="af0"/>
        <w:jc w:val="both"/>
        <w:rPr>
          <w:iCs/>
          <w:sz w:val="28"/>
          <w:szCs w:val="28"/>
        </w:rPr>
      </w:pPr>
    </w:p>
    <w:p w:rsidR="002D749D" w:rsidRPr="002D749D" w:rsidRDefault="002D749D" w:rsidP="006F05B0">
      <w:pPr>
        <w:pStyle w:val="a3"/>
        <w:widowControl/>
        <w:numPr>
          <w:ilvl w:val="0"/>
          <w:numId w:val="13"/>
        </w:numPr>
        <w:shd w:val="clear" w:color="auto" w:fill="FFFFFF"/>
        <w:autoSpaceDE/>
        <w:autoSpaceDN/>
        <w:adjustRightInd/>
        <w:spacing w:after="150"/>
        <w:jc w:val="both"/>
        <w:rPr>
          <w:rFonts w:eastAsia="Calibri"/>
          <w:b/>
          <w:sz w:val="28"/>
          <w:szCs w:val="28"/>
          <w:lang w:eastAsia="en-US"/>
        </w:rPr>
      </w:pPr>
      <w:r w:rsidRPr="002D749D">
        <w:rPr>
          <w:rFonts w:eastAsia="Calibri"/>
          <w:b/>
          <w:sz w:val="28"/>
          <w:szCs w:val="28"/>
          <w:lang w:eastAsia="en-US"/>
        </w:rPr>
        <w:t>Школьные дни!</w:t>
      </w:r>
      <w:r w:rsidR="006F05B0">
        <w:rPr>
          <w:rFonts w:eastAsia="Calibri"/>
          <w:b/>
          <w:sz w:val="28"/>
          <w:szCs w:val="28"/>
          <w:lang w:eastAsia="en-US"/>
        </w:rPr>
        <w:t xml:space="preserve"> (8 часов)</w:t>
      </w:r>
    </w:p>
    <w:p w:rsidR="002D749D" w:rsidRPr="006F05B0" w:rsidRDefault="002D749D" w:rsidP="006F05B0">
      <w:pPr>
        <w:pStyle w:val="af0"/>
        <w:jc w:val="both"/>
        <w:rPr>
          <w:rFonts w:eastAsia="Calibri"/>
          <w:sz w:val="28"/>
          <w:szCs w:val="28"/>
          <w:lang w:eastAsia="en-US"/>
        </w:rPr>
      </w:pPr>
      <w:r w:rsidRPr="006F05B0">
        <w:rPr>
          <w:rFonts w:eastAsia="Calibri"/>
          <w:sz w:val="28"/>
          <w:szCs w:val="28"/>
          <w:lang w:eastAsia="en-US"/>
        </w:rPr>
        <w:t xml:space="preserve">Снова в школу!  </w:t>
      </w:r>
      <w:r w:rsidRPr="006F05B0">
        <w:rPr>
          <w:sz w:val="28"/>
          <w:szCs w:val="28"/>
        </w:rPr>
        <w:t>Знакомство с новыми лексическими единицами</w:t>
      </w:r>
      <w:r w:rsidR="006F05B0">
        <w:rPr>
          <w:sz w:val="28"/>
          <w:szCs w:val="28"/>
        </w:rPr>
        <w:t>.</w:t>
      </w:r>
      <w:r w:rsidRPr="006F05B0">
        <w:rPr>
          <w:sz w:val="28"/>
          <w:szCs w:val="28"/>
        </w:rPr>
        <w:t xml:space="preserve"> </w:t>
      </w:r>
      <w:r w:rsidRPr="006F05B0">
        <w:rPr>
          <w:rFonts w:eastAsia="Calibri"/>
          <w:sz w:val="28"/>
          <w:szCs w:val="28"/>
          <w:lang w:eastAsia="en-US"/>
        </w:rPr>
        <w:t>Снова в школу!  Закрепление изученной лексики</w:t>
      </w:r>
      <w:r w:rsidR="006F05B0" w:rsidRPr="006F05B0">
        <w:rPr>
          <w:rFonts w:eastAsia="Calibri"/>
          <w:sz w:val="28"/>
          <w:szCs w:val="28"/>
          <w:lang w:eastAsia="en-US"/>
        </w:rPr>
        <w:t>.</w:t>
      </w:r>
      <w:r w:rsidRPr="006F05B0">
        <w:rPr>
          <w:rFonts w:eastAsia="Calibri"/>
          <w:sz w:val="28"/>
          <w:szCs w:val="28"/>
          <w:lang w:eastAsia="en-US"/>
        </w:rPr>
        <w:t xml:space="preserve"> </w:t>
      </w:r>
      <w:r w:rsidR="006F05B0">
        <w:rPr>
          <w:rFonts w:eastAsia="Calibri"/>
          <w:sz w:val="28"/>
          <w:szCs w:val="28"/>
          <w:lang w:eastAsia="en-US"/>
        </w:rPr>
        <w:t>Школьные предметы</w:t>
      </w:r>
      <w:r w:rsidR="006F05B0" w:rsidRPr="006F05B0">
        <w:rPr>
          <w:rFonts w:eastAsia="Calibri"/>
          <w:sz w:val="28"/>
          <w:szCs w:val="28"/>
          <w:lang w:eastAsia="en-US"/>
        </w:rPr>
        <w:t>.</w:t>
      </w:r>
      <w:r w:rsidR="006F05B0">
        <w:rPr>
          <w:rFonts w:eastAsia="Calibri"/>
          <w:sz w:val="28"/>
          <w:szCs w:val="28"/>
          <w:lang w:eastAsia="en-US"/>
        </w:rPr>
        <w:t xml:space="preserve"> </w:t>
      </w:r>
      <w:r w:rsidRPr="006F05B0">
        <w:rPr>
          <w:sz w:val="28"/>
          <w:szCs w:val="28"/>
        </w:rPr>
        <w:t xml:space="preserve">Знакомство </w:t>
      </w:r>
      <w:r w:rsidR="006F05B0">
        <w:rPr>
          <w:sz w:val="28"/>
          <w:szCs w:val="28"/>
        </w:rPr>
        <w:t>с новыми лексическими единицами</w:t>
      </w:r>
      <w:r w:rsidR="006F05B0" w:rsidRPr="006F05B0">
        <w:rPr>
          <w:sz w:val="28"/>
          <w:szCs w:val="28"/>
        </w:rPr>
        <w:t>.</w:t>
      </w:r>
      <w:r w:rsidRPr="006F05B0">
        <w:rPr>
          <w:sz w:val="28"/>
          <w:szCs w:val="28"/>
        </w:rPr>
        <w:t xml:space="preserve"> </w:t>
      </w:r>
      <w:r w:rsidRPr="006F05B0">
        <w:rPr>
          <w:rFonts w:eastAsia="Calibri"/>
          <w:sz w:val="28"/>
          <w:szCs w:val="28"/>
          <w:lang w:eastAsia="en-US"/>
        </w:rPr>
        <w:t>Школьные предметы. Весёлые дни в школе</w:t>
      </w:r>
      <w:r w:rsidR="006F05B0">
        <w:rPr>
          <w:rFonts w:eastAsia="Calibri"/>
          <w:sz w:val="28"/>
          <w:szCs w:val="28"/>
          <w:lang w:eastAsia="en-US"/>
        </w:rPr>
        <w:t>.</w:t>
      </w:r>
      <w:r w:rsidRPr="006F05B0">
        <w:rPr>
          <w:rFonts w:eastAsia="Calibri"/>
          <w:sz w:val="28"/>
          <w:szCs w:val="28"/>
          <w:lang w:eastAsia="en-US"/>
        </w:rPr>
        <w:t xml:space="preserve"> Артур и Раскаль. Формирование навыков устной речи/ Оловянный солдатик Формирование навыков чтения и аудирования. </w:t>
      </w:r>
      <w:r w:rsidRPr="006F05B0">
        <w:rPr>
          <w:rFonts w:eastAsia="Calibri"/>
          <w:sz w:val="28"/>
          <w:szCs w:val="28"/>
          <w:lang w:eastAsia="en-US"/>
        </w:rPr>
        <w:lastRenderedPageBreak/>
        <w:t>Шко</w:t>
      </w:r>
      <w:r w:rsidR="006F05B0">
        <w:rPr>
          <w:rFonts w:eastAsia="Calibri"/>
          <w:sz w:val="28"/>
          <w:szCs w:val="28"/>
          <w:lang w:eastAsia="en-US"/>
        </w:rPr>
        <w:t xml:space="preserve">лы в Соединённом королевстве и </w:t>
      </w:r>
      <w:r w:rsidRPr="006F05B0">
        <w:rPr>
          <w:rFonts w:eastAsia="Calibri"/>
          <w:sz w:val="28"/>
          <w:szCs w:val="28"/>
          <w:lang w:eastAsia="en-US"/>
        </w:rPr>
        <w:t xml:space="preserve">России. </w:t>
      </w:r>
      <w:r w:rsidRPr="006F05B0">
        <w:rPr>
          <w:sz w:val="28"/>
          <w:szCs w:val="28"/>
        </w:rPr>
        <w:t xml:space="preserve">Знакомство с новыми лексическими единицами. </w:t>
      </w:r>
      <w:r w:rsidRPr="006F05B0">
        <w:rPr>
          <w:rFonts w:eastAsia="Calibri"/>
          <w:sz w:val="28"/>
          <w:szCs w:val="28"/>
          <w:lang w:eastAsia="en-US"/>
        </w:rPr>
        <w:t xml:space="preserve"> Теперь я знаю.  Закрепление языкового материала модуля 1.  Итоговый тест модуля 1</w:t>
      </w:r>
      <w:r w:rsidR="006F05B0" w:rsidRPr="006F05B0">
        <w:rPr>
          <w:rFonts w:eastAsia="Calibri"/>
          <w:sz w:val="28"/>
          <w:szCs w:val="28"/>
          <w:lang w:eastAsia="en-US"/>
        </w:rPr>
        <w:t>.</w:t>
      </w:r>
    </w:p>
    <w:p w:rsidR="006F05B0" w:rsidRPr="006F05B0" w:rsidRDefault="006F05B0" w:rsidP="006F05B0">
      <w:pPr>
        <w:pStyle w:val="af0"/>
        <w:jc w:val="both"/>
        <w:rPr>
          <w:rFonts w:eastAsia="Calibri"/>
          <w:sz w:val="28"/>
          <w:szCs w:val="28"/>
          <w:lang w:eastAsia="en-US"/>
        </w:rPr>
      </w:pPr>
    </w:p>
    <w:p w:rsidR="002D749D" w:rsidRPr="006F05B0" w:rsidRDefault="006F05B0" w:rsidP="006F05B0">
      <w:pPr>
        <w:pStyle w:val="a3"/>
        <w:widowControl/>
        <w:numPr>
          <w:ilvl w:val="0"/>
          <w:numId w:val="13"/>
        </w:numPr>
        <w:shd w:val="clear" w:color="auto" w:fill="FFFFFF"/>
        <w:autoSpaceDE/>
        <w:autoSpaceDN/>
        <w:adjustRightInd/>
        <w:spacing w:after="150"/>
        <w:jc w:val="both"/>
        <w:rPr>
          <w:rFonts w:ascii="Arial" w:hAnsi="Arial" w:cs="Arial"/>
          <w:color w:val="000000"/>
          <w:sz w:val="28"/>
          <w:szCs w:val="28"/>
        </w:rPr>
      </w:pPr>
      <w:r w:rsidRPr="006F05B0">
        <w:rPr>
          <w:rFonts w:eastAsia="Calibri"/>
          <w:b/>
          <w:sz w:val="28"/>
          <w:szCs w:val="28"/>
          <w:lang w:eastAsia="en-US"/>
        </w:rPr>
        <w:t>Семья</w:t>
      </w:r>
      <w:r w:rsidRPr="006F05B0">
        <w:rPr>
          <w:rFonts w:eastAsia="Calibri"/>
          <w:b/>
          <w:sz w:val="28"/>
          <w:szCs w:val="28"/>
          <w:lang w:val="en-US" w:eastAsia="en-US"/>
        </w:rPr>
        <w:t xml:space="preserve"> (8 </w:t>
      </w:r>
      <w:r w:rsidRPr="006F05B0">
        <w:rPr>
          <w:rFonts w:eastAsia="Calibri"/>
          <w:b/>
          <w:sz w:val="28"/>
          <w:szCs w:val="28"/>
          <w:lang w:eastAsia="en-US"/>
        </w:rPr>
        <w:t xml:space="preserve"> часов)</w:t>
      </w:r>
    </w:p>
    <w:p w:rsidR="006F05B0" w:rsidRPr="006F05B0" w:rsidRDefault="006F05B0" w:rsidP="006F05B0">
      <w:pPr>
        <w:pStyle w:val="af0"/>
        <w:jc w:val="both"/>
        <w:rPr>
          <w:rFonts w:eastAsia="Calibri"/>
          <w:sz w:val="28"/>
          <w:szCs w:val="28"/>
          <w:lang w:eastAsia="en-US"/>
        </w:rPr>
      </w:pPr>
      <w:r w:rsidRPr="00823716">
        <w:rPr>
          <w:iCs/>
          <w:sz w:val="28"/>
          <w:szCs w:val="28"/>
        </w:rPr>
        <w:t xml:space="preserve">Новый член семьи! Повторение лексики по Знакомство с новыми лексическими единицами. </w:t>
      </w:r>
      <w:r>
        <w:rPr>
          <w:rFonts w:eastAsia="Calibri"/>
          <w:sz w:val="28"/>
          <w:szCs w:val="28"/>
          <w:lang w:eastAsia="en-US"/>
        </w:rPr>
        <w:t xml:space="preserve">Новый член семьи! </w:t>
      </w:r>
      <w:r w:rsidRPr="00823716">
        <w:rPr>
          <w:rFonts w:eastAsia="Calibri"/>
          <w:sz w:val="28"/>
          <w:szCs w:val="28"/>
          <w:lang w:eastAsia="ar-SA"/>
        </w:rPr>
        <w:t xml:space="preserve">Формирование навыков чтения, говорения и письма. </w:t>
      </w:r>
      <w:r>
        <w:rPr>
          <w:rFonts w:eastAsia="Calibri"/>
          <w:sz w:val="28"/>
          <w:szCs w:val="28"/>
          <w:lang w:eastAsia="en-US"/>
        </w:rPr>
        <w:t xml:space="preserve">Счастливая семья. </w:t>
      </w:r>
      <w:r w:rsidRPr="00823716">
        <w:rPr>
          <w:sz w:val="28"/>
          <w:szCs w:val="28"/>
        </w:rPr>
        <w:t xml:space="preserve">Знакомство с новыми лексическими единицами </w:t>
      </w:r>
    </w:p>
    <w:p w:rsidR="002D749D" w:rsidRDefault="006F05B0" w:rsidP="006F05B0">
      <w:pPr>
        <w:pStyle w:val="af0"/>
        <w:jc w:val="both"/>
        <w:rPr>
          <w:rFonts w:eastAsia="Calibri"/>
          <w:sz w:val="28"/>
          <w:szCs w:val="28"/>
          <w:lang w:eastAsia="ar-SA"/>
        </w:rPr>
      </w:pPr>
      <w:r>
        <w:rPr>
          <w:rFonts w:eastAsia="Calibri"/>
          <w:sz w:val="28"/>
          <w:szCs w:val="28"/>
          <w:lang w:eastAsia="en-US"/>
        </w:rPr>
        <w:t xml:space="preserve">Счастливая семья. Артур и Раскаль. </w:t>
      </w:r>
      <w:r w:rsidRPr="00823716">
        <w:rPr>
          <w:rFonts w:eastAsia="Calibri"/>
          <w:sz w:val="28"/>
          <w:szCs w:val="28"/>
          <w:lang w:eastAsia="ar-SA"/>
        </w:rPr>
        <w:t xml:space="preserve">Участие в беседе о членах семьи, описание цвета предметов, использование множественного числа/. </w:t>
      </w:r>
      <w:r>
        <w:rPr>
          <w:rFonts w:eastAsia="Calibri"/>
          <w:sz w:val="28"/>
          <w:szCs w:val="28"/>
          <w:lang w:eastAsia="en-US"/>
        </w:rPr>
        <w:t xml:space="preserve">Оловянный солдатик. </w:t>
      </w:r>
      <w:r w:rsidRPr="00823716">
        <w:rPr>
          <w:rFonts w:eastAsia="Calibri"/>
          <w:sz w:val="28"/>
          <w:szCs w:val="28"/>
          <w:lang w:eastAsia="en-US"/>
        </w:rPr>
        <w:t>Формирование навыков чтения, аудирования. Семьи в Австралии и Соединённо</w:t>
      </w:r>
      <w:r>
        <w:rPr>
          <w:rFonts w:eastAsia="Calibri"/>
          <w:sz w:val="28"/>
          <w:szCs w:val="28"/>
          <w:lang w:eastAsia="en-US"/>
        </w:rPr>
        <w:t xml:space="preserve">м королевстве. Семьи в России. Теперь я знаю. </w:t>
      </w:r>
      <w:r w:rsidRPr="00823716">
        <w:rPr>
          <w:rFonts w:eastAsia="Calibri"/>
          <w:sz w:val="28"/>
          <w:szCs w:val="28"/>
          <w:lang w:eastAsia="ar-SA"/>
        </w:rPr>
        <w:t>Закрепление языкового материала модуля 2. Итоговый тест модуля 2</w:t>
      </w:r>
    </w:p>
    <w:p w:rsidR="006F05B0" w:rsidRPr="006F05B0" w:rsidRDefault="006F05B0" w:rsidP="006F05B0">
      <w:pPr>
        <w:pStyle w:val="af0"/>
        <w:numPr>
          <w:ilvl w:val="0"/>
          <w:numId w:val="13"/>
        </w:numPr>
        <w:jc w:val="both"/>
        <w:rPr>
          <w:rFonts w:eastAsia="Calibri"/>
          <w:sz w:val="28"/>
          <w:szCs w:val="28"/>
          <w:lang w:eastAsia="en-US"/>
        </w:rPr>
      </w:pPr>
      <w:r w:rsidRPr="00823716">
        <w:rPr>
          <w:rFonts w:eastAsia="Calibri"/>
          <w:b/>
          <w:sz w:val="28"/>
          <w:szCs w:val="28"/>
          <w:lang w:eastAsia="ar-SA"/>
        </w:rPr>
        <w:t>Все, что я люблю</w:t>
      </w:r>
    </w:p>
    <w:p w:rsidR="006F05B0" w:rsidRPr="006F05B0" w:rsidRDefault="006F05B0" w:rsidP="006F05B0">
      <w:pPr>
        <w:pStyle w:val="af0"/>
        <w:jc w:val="both"/>
        <w:rPr>
          <w:sz w:val="28"/>
          <w:szCs w:val="28"/>
        </w:rPr>
      </w:pPr>
      <w:r>
        <w:rPr>
          <w:sz w:val="28"/>
          <w:szCs w:val="28"/>
        </w:rPr>
        <w:t xml:space="preserve">Он любит желе! </w:t>
      </w:r>
      <w:r w:rsidRPr="00823716">
        <w:rPr>
          <w:sz w:val="28"/>
          <w:szCs w:val="28"/>
        </w:rPr>
        <w:t xml:space="preserve">Знакомство с новыми лексическими единицами. </w:t>
      </w:r>
      <w:r w:rsidRPr="00823716">
        <w:rPr>
          <w:rFonts w:eastAsia="Calibri"/>
          <w:sz w:val="28"/>
          <w:szCs w:val="28"/>
          <w:lang w:eastAsia="en-US"/>
        </w:rPr>
        <w:t xml:space="preserve">Он любит желе! </w:t>
      </w:r>
      <w:r>
        <w:rPr>
          <w:sz w:val="28"/>
          <w:szCs w:val="28"/>
        </w:rPr>
        <w:t xml:space="preserve"> </w:t>
      </w:r>
      <w:r w:rsidRPr="00823716">
        <w:rPr>
          <w:rFonts w:eastAsia="Calibri"/>
          <w:sz w:val="28"/>
          <w:szCs w:val="28"/>
          <w:lang w:eastAsia="ar-SA"/>
        </w:rPr>
        <w:t>Закрепление пройденной лексики.</w:t>
      </w:r>
      <w:r>
        <w:rPr>
          <w:rFonts w:eastAsia="Calibri"/>
          <w:sz w:val="28"/>
          <w:szCs w:val="28"/>
          <w:lang w:eastAsia="en-US"/>
        </w:rPr>
        <w:t xml:space="preserve"> Мой чемоданчик для завтрака</w:t>
      </w:r>
      <w:r w:rsidRPr="00823716">
        <w:rPr>
          <w:rFonts w:eastAsia="Calibri"/>
          <w:sz w:val="28"/>
          <w:szCs w:val="28"/>
          <w:lang w:eastAsia="en-US"/>
        </w:rPr>
        <w:t>.</w:t>
      </w:r>
      <w:r>
        <w:rPr>
          <w:sz w:val="28"/>
          <w:szCs w:val="28"/>
        </w:rPr>
        <w:t xml:space="preserve"> </w:t>
      </w:r>
      <w:r w:rsidRPr="00823716">
        <w:rPr>
          <w:sz w:val="28"/>
          <w:szCs w:val="28"/>
        </w:rPr>
        <w:t>Знакомство с новым</w:t>
      </w:r>
      <w:r>
        <w:rPr>
          <w:sz w:val="28"/>
          <w:szCs w:val="28"/>
        </w:rPr>
        <w:t>и лексическими единицами</w:t>
      </w:r>
      <w:r w:rsidRPr="00823716">
        <w:rPr>
          <w:sz w:val="28"/>
          <w:szCs w:val="28"/>
        </w:rPr>
        <w:t xml:space="preserve">. </w:t>
      </w:r>
      <w:r w:rsidRPr="00823716">
        <w:rPr>
          <w:rFonts w:eastAsia="Calibri"/>
          <w:sz w:val="28"/>
          <w:szCs w:val="28"/>
          <w:lang w:eastAsia="en-US"/>
        </w:rPr>
        <w:t>Мой чемоданчик для завтрака Весё</w:t>
      </w:r>
      <w:r>
        <w:rPr>
          <w:rFonts w:eastAsia="Calibri"/>
          <w:sz w:val="28"/>
          <w:szCs w:val="28"/>
          <w:lang w:eastAsia="en-US"/>
        </w:rPr>
        <w:t>лые дни в школе Артур и Раскаль</w:t>
      </w:r>
      <w:r w:rsidRPr="00823716">
        <w:rPr>
          <w:rFonts w:eastAsia="Calibri"/>
          <w:sz w:val="28"/>
          <w:szCs w:val="28"/>
          <w:lang w:eastAsia="en-US"/>
        </w:rPr>
        <w:t xml:space="preserve">. </w:t>
      </w:r>
      <w:r w:rsidRPr="00823716">
        <w:rPr>
          <w:rFonts w:eastAsia="Calibri"/>
          <w:sz w:val="28"/>
          <w:szCs w:val="28"/>
          <w:lang w:eastAsia="ar-SA"/>
        </w:rPr>
        <w:t xml:space="preserve">Закрепление лексики по теме «Еда». </w:t>
      </w:r>
      <w:r>
        <w:rPr>
          <w:rFonts w:eastAsia="Calibri"/>
          <w:sz w:val="28"/>
          <w:szCs w:val="28"/>
          <w:lang w:eastAsia="en-US"/>
        </w:rPr>
        <w:t xml:space="preserve">Оловянный солдатик. </w:t>
      </w:r>
      <w:r w:rsidRPr="00823716">
        <w:rPr>
          <w:rFonts w:eastAsia="Calibri"/>
          <w:sz w:val="28"/>
          <w:szCs w:val="28"/>
          <w:lang w:eastAsia="en-US"/>
        </w:rPr>
        <w:t>Формирование навыков чтения</w:t>
      </w:r>
    </w:p>
    <w:p w:rsidR="006F05B0" w:rsidRDefault="006F05B0" w:rsidP="006F05B0">
      <w:pPr>
        <w:pStyle w:val="af0"/>
        <w:jc w:val="both"/>
        <w:rPr>
          <w:rFonts w:eastAsia="Calibri"/>
          <w:bCs/>
          <w:sz w:val="28"/>
          <w:szCs w:val="28"/>
          <w:lang w:eastAsia="ar-SA"/>
        </w:rPr>
      </w:pPr>
      <w:r>
        <w:rPr>
          <w:rFonts w:eastAsia="Calibri"/>
          <w:sz w:val="28"/>
          <w:szCs w:val="28"/>
          <w:lang w:eastAsia="en-US"/>
        </w:rPr>
        <w:t xml:space="preserve">Перекус.  Я обожаю мороженое.  </w:t>
      </w:r>
      <w:r w:rsidRPr="00823716">
        <w:rPr>
          <w:sz w:val="28"/>
          <w:szCs w:val="28"/>
        </w:rPr>
        <w:t xml:space="preserve">Знакомство с </w:t>
      </w:r>
      <w:r>
        <w:rPr>
          <w:sz w:val="28"/>
          <w:szCs w:val="28"/>
        </w:rPr>
        <w:t xml:space="preserve">новыми лексическими единицами. </w:t>
      </w:r>
      <w:r w:rsidRPr="00823716">
        <w:rPr>
          <w:rFonts w:eastAsia="Calibri"/>
          <w:sz w:val="28"/>
          <w:szCs w:val="28"/>
          <w:lang w:eastAsia="en-US"/>
        </w:rPr>
        <w:t>Тепе</w:t>
      </w:r>
      <w:r>
        <w:rPr>
          <w:rFonts w:eastAsia="Calibri"/>
          <w:sz w:val="28"/>
          <w:szCs w:val="28"/>
          <w:lang w:eastAsia="en-US"/>
        </w:rPr>
        <w:t xml:space="preserve">рь я знаю. </w:t>
      </w:r>
      <w:r w:rsidRPr="00823716">
        <w:rPr>
          <w:rFonts w:eastAsia="Calibri"/>
          <w:sz w:val="28"/>
          <w:szCs w:val="28"/>
          <w:lang w:eastAsia="ar-SA"/>
        </w:rPr>
        <w:t xml:space="preserve">Закрепление языкового материала модуля 3. </w:t>
      </w:r>
      <w:r w:rsidRPr="00823716">
        <w:rPr>
          <w:rFonts w:eastAsia="Calibri"/>
          <w:bCs/>
          <w:sz w:val="28"/>
          <w:szCs w:val="28"/>
          <w:lang w:eastAsia="ar-SA"/>
        </w:rPr>
        <w:t>Итоговый тест модуля 3</w:t>
      </w:r>
      <w:r>
        <w:rPr>
          <w:rFonts w:eastAsia="Calibri"/>
          <w:bCs/>
          <w:sz w:val="28"/>
          <w:szCs w:val="28"/>
          <w:lang w:eastAsia="ar-SA"/>
        </w:rPr>
        <w:t>.</w:t>
      </w:r>
    </w:p>
    <w:p w:rsidR="006F05B0" w:rsidRDefault="006F05B0" w:rsidP="006F05B0">
      <w:pPr>
        <w:pStyle w:val="af0"/>
        <w:jc w:val="both"/>
        <w:rPr>
          <w:rFonts w:eastAsia="Calibri"/>
          <w:bCs/>
          <w:sz w:val="28"/>
          <w:szCs w:val="28"/>
          <w:lang w:eastAsia="ar-SA"/>
        </w:rPr>
      </w:pPr>
    </w:p>
    <w:p w:rsidR="006F05B0" w:rsidRPr="006F05B0" w:rsidRDefault="006F05B0" w:rsidP="006F05B0">
      <w:pPr>
        <w:pStyle w:val="af0"/>
        <w:numPr>
          <w:ilvl w:val="0"/>
          <w:numId w:val="13"/>
        </w:numPr>
        <w:jc w:val="both"/>
        <w:rPr>
          <w:rFonts w:eastAsia="Calibri"/>
          <w:sz w:val="28"/>
          <w:szCs w:val="28"/>
          <w:lang w:val="en-US" w:eastAsia="en-US"/>
        </w:rPr>
      </w:pPr>
      <w:r w:rsidRPr="00C5769A">
        <w:rPr>
          <w:rFonts w:eastAsia="Calibri"/>
          <w:b/>
          <w:bCs/>
          <w:sz w:val="28"/>
          <w:szCs w:val="28"/>
          <w:lang w:eastAsia="ar-SA"/>
        </w:rPr>
        <w:t>Идем и играем</w:t>
      </w:r>
      <w:r>
        <w:rPr>
          <w:rFonts w:eastAsia="Calibri"/>
          <w:b/>
          <w:bCs/>
          <w:sz w:val="28"/>
          <w:szCs w:val="28"/>
          <w:lang w:val="en-US" w:eastAsia="ar-SA"/>
        </w:rPr>
        <w:t xml:space="preserve">  (9 </w:t>
      </w:r>
      <w:r>
        <w:rPr>
          <w:rFonts w:eastAsia="Calibri"/>
          <w:b/>
          <w:bCs/>
          <w:sz w:val="28"/>
          <w:szCs w:val="28"/>
          <w:lang w:eastAsia="ar-SA"/>
        </w:rPr>
        <w:t xml:space="preserve"> часов)</w:t>
      </w:r>
    </w:p>
    <w:p w:rsidR="006F05B0" w:rsidRPr="006F05B0" w:rsidRDefault="006F05B0" w:rsidP="00080EBB">
      <w:pPr>
        <w:pStyle w:val="af0"/>
        <w:jc w:val="both"/>
        <w:rPr>
          <w:rFonts w:eastAsia="Calibri"/>
          <w:sz w:val="28"/>
          <w:lang w:eastAsia="en-US"/>
        </w:rPr>
      </w:pPr>
      <w:r w:rsidRPr="001B4A78">
        <w:rPr>
          <w:rFonts w:eastAsia="Calibri"/>
          <w:sz w:val="28"/>
          <w:lang w:eastAsia="en-US"/>
        </w:rPr>
        <w:t>Игрушки для маленькой Бетси</w:t>
      </w:r>
      <w:r>
        <w:rPr>
          <w:rFonts w:eastAsia="Calibri"/>
          <w:sz w:val="28"/>
          <w:lang w:eastAsia="en-US"/>
        </w:rPr>
        <w:t>.</w:t>
      </w:r>
      <w:r w:rsidRPr="001B4A78">
        <w:rPr>
          <w:rFonts w:eastAsia="Calibri"/>
          <w:sz w:val="28"/>
          <w:lang w:eastAsia="en-US"/>
        </w:rPr>
        <w:t xml:space="preserve"> </w:t>
      </w:r>
      <w:r w:rsidRPr="001B4A78">
        <w:rPr>
          <w:sz w:val="28"/>
        </w:rPr>
        <w:t xml:space="preserve">Знакомство </w:t>
      </w:r>
      <w:r>
        <w:rPr>
          <w:sz w:val="28"/>
        </w:rPr>
        <w:t>с новыми лексическими единицами</w:t>
      </w:r>
      <w:r w:rsidRPr="001B4A78">
        <w:rPr>
          <w:sz w:val="28"/>
        </w:rPr>
        <w:t xml:space="preserve">. </w:t>
      </w:r>
      <w:r w:rsidRPr="001B4A78">
        <w:rPr>
          <w:rFonts w:eastAsia="Calibri"/>
          <w:sz w:val="28"/>
          <w:lang w:eastAsia="en-US"/>
        </w:rPr>
        <w:t xml:space="preserve">Игрушки для маленькой Бетси. </w:t>
      </w:r>
      <w:r w:rsidRPr="001B4A78">
        <w:rPr>
          <w:rFonts w:eastAsia="Calibri"/>
          <w:bCs/>
          <w:sz w:val="28"/>
          <w:lang w:eastAsia="en-US"/>
        </w:rPr>
        <w:t>Закрепление лексики на тему «Игрушки</w:t>
      </w:r>
      <w:r>
        <w:rPr>
          <w:rFonts w:eastAsia="Calibri"/>
          <w:sz w:val="28"/>
          <w:lang w:eastAsia="en-US"/>
        </w:rPr>
        <w:t xml:space="preserve">. </w:t>
      </w:r>
      <w:r w:rsidRPr="001B4A78">
        <w:rPr>
          <w:rFonts w:eastAsia="Calibri"/>
          <w:bCs/>
          <w:sz w:val="28"/>
          <w:lang w:eastAsia="en-US"/>
        </w:rPr>
        <w:t>В моей комнате</w:t>
      </w:r>
      <w:r>
        <w:rPr>
          <w:rFonts w:eastAsia="Calibri"/>
          <w:sz w:val="28"/>
          <w:lang w:eastAsia="en-US"/>
        </w:rPr>
        <w:t xml:space="preserve">. </w:t>
      </w:r>
      <w:r w:rsidRPr="001B4A78">
        <w:rPr>
          <w:sz w:val="28"/>
        </w:rPr>
        <w:t xml:space="preserve">Знакомство с новыми лексическими единицами </w:t>
      </w:r>
    </w:p>
    <w:p w:rsidR="006F05B0" w:rsidRPr="006F05B0" w:rsidRDefault="006F05B0" w:rsidP="00080EBB">
      <w:pPr>
        <w:pStyle w:val="af0"/>
        <w:jc w:val="both"/>
        <w:rPr>
          <w:rFonts w:eastAsia="Calibri"/>
          <w:sz w:val="28"/>
          <w:lang w:eastAsia="en-US"/>
        </w:rPr>
      </w:pPr>
      <w:r>
        <w:rPr>
          <w:rFonts w:eastAsia="Calibri"/>
          <w:sz w:val="28"/>
          <w:lang w:eastAsia="en-US"/>
        </w:rPr>
        <w:t xml:space="preserve">В моей комнате. Забавы в школе. </w:t>
      </w:r>
      <w:r w:rsidRPr="001B4A78">
        <w:rPr>
          <w:rFonts w:eastAsia="Calibri"/>
          <w:sz w:val="28"/>
          <w:lang w:eastAsia="en-US"/>
        </w:rPr>
        <w:t>А</w:t>
      </w:r>
      <w:r>
        <w:rPr>
          <w:rFonts w:eastAsia="Calibri"/>
          <w:sz w:val="28"/>
          <w:lang w:eastAsia="en-US"/>
        </w:rPr>
        <w:t xml:space="preserve">ртур и Раскаль. </w:t>
      </w:r>
      <w:r w:rsidRPr="001B4A78">
        <w:rPr>
          <w:rFonts w:eastAsia="Calibri"/>
          <w:sz w:val="28"/>
          <w:lang w:eastAsia="en-US"/>
        </w:rPr>
        <w:t>Закрепление грамматических и лексическ</w:t>
      </w:r>
      <w:r>
        <w:rPr>
          <w:rFonts w:eastAsia="Calibri"/>
          <w:sz w:val="28"/>
          <w:lang w:eastAsia="en-US"/>
        </w:rPr>
        <w:t xml:space="preserve">их структур. Оловянный солдатик. </w:t>
      </w:r>
      <w:r w:rsidRPr="001B4A78">
        <w:rPr>
          <w:rFonts w:eastAsia="Calibri"/>
          <w:sz w:val="28"/>
          <w:lang w:eastAsia="en-US"/>
        </w:rPr>
        <w:t xml:space="preserve">Формирование навыков чтения. </w:t>
      </w:r>
      <w:r w:rsidRPr="001B4A78">
        <w:rPr>
          <w:rFonts w:eastAsia="Calibri"/>
          <w:bCs/>
          <w:sz w:val="28"/>
          <w:lang w:eastAsia="ar-SA"/>
        </w:rPr>
        <w:t>Каждый любит подарки!</w:t>
      </w:r>
      <w:r w:rsidRPr="001B4A78">
        <w:rPr>
          <w:sz w:val="28"/>
        </w:rPr>
        <w:t xml:space="preserve"> Знакомство с новыми лексическими единицами </w:t>
      </w:r>
    </w:p>
    <w:p w:rsidR="006F05B0" w:rsidRPr="001B4A78" w:rsidRDefault="006F05B0" w:rsidP="00080EBB">
      <w:pPr>
        <w:pStyle w:val="af0"/>
        <w:jc w:val="both"/>
        <w:rPr>
          <w:rFonts w:eastAsia="Calibri"/>
          <w:sz w:val="28"/>
          <w:lang w:eastAsia="en-US"/>
        </w:rPr>
      </w:pPr>
      <w:r w:rsidRPr="001B4A78">
        <w:rPr>
          <w:rFonts w:eastAsia="Calibri"/>
          <w:sz w:val="28"/>
          <w:lang w:eastAsia="en-US"/>
        </w:rPr>
        <w:t>Теперь я знаю.</w:t>
      </w:r>
      <w:r w:rsidRPr="001B4A78">
        <w:rPr>
          <w:rFonts w:eastAsia="Calibri"/>
          <w:sz w:val="28"/>
          <w:lang w:eastAsia="ar-SA"/>
        </w:rPr>
        <w:t xml:space="preserve"> Закрепление языкового материала модуля 4. </w:t>
      </w:r>
      <w:r w:rsidRPr="001B4A78">
        <w:rPr>
          <w:rFonts w:eastAsia="Calibri"/>
          <w:sz w:val="28"/>
          <w:lang w:eastAsia="en-US"/>
        </w:rPr>
        <w:t>Особенные дни.</w:t>
      </w:r>
    </w:p>
    <w:p w:rsidR="00A472E1" w:rsidRPr="00A472E1" w:rsidRDefault="00A472E1" w:rsidP="00080EBB">
      <w:pPr>
        <w:widowControl/>
        <w:autoSpaceDE/>
        <w:autoSpaceDN/>
        <w:adjustRightInd/>
        <w:spacing w:after="150"/>
        <w:jc w:val="both"/>
        <w:rPr>
          <w:rFonts w:ascii="Arial" w:hAnsi="Arial" w:cs="Arial"/>
          <w:color w:val="000000"/>
          <w:sz w:val="21"/>
          <w:szCs w:val="21"/>
        </w:rPr>
      </w:pPr>
    </w:p>
    <w:p w:rsidR="00A472E1" w:rsidRPr="00A472E1" w:rsidRDefault="006F05B0" w:rsidP="00080EBB">
      <w:pPr>
        <w:widowControl/>
        <w:autoSpaceDE/>
        <w:autoSpaceDN/>
        <w:adjustRightInd/>
        <w:spacing w:after="150"/>
        <w:jc w:val="both"/>
        <w:rPr>
          <w:rFonts w:ascii="Arial" w:hAnsi="Arial" w:cs="Arial"/>
          <w:color w:val="000000"/>
          <w:sz w:val="21"/>
          <w:szCs w:val="21"/>
        </w:rPr>
      </w:pPr>
      <w:r w:rsidRPr="00C5769A">
        <w:rPr>
          <w:rFonts w:eastAsia="Calibri"/>
          <w:b/>
          <w:sz w:val="28"/>
          <w:szCs w:val="28"/>
          <w:lang w:val="en-US" w:eastAsia="en-US"/>
        </w:rPr>
        <w:t>VI</w:t>
      </w:r>
      <w:r w:rsidRPr="00C5769A">
        <w:rPr>
          <w:rFonts w:eastAsia="Calibri"/>
          <w:b/>
          <w:sz w:val="28"/>
          <w:szCs w:val="28"/>
          <w:lang w:eastAsia="en-US"/>
        </w:rPr>
        <w:t>. Пушистые друзья!</w:t>
      </w:r>
      <w:r>
        <w:rPr>
          <w:rFonts w:eastAsia="Calibri"/>
          <w:b/>
          <w:sz w:val="28"/>
          <w:szCs w:val="28"/>
          <w:lang w:eastAsia="en-US"/>
        </w:rPr>
        <w:t xml:space="preserve"> (8 часов)</w:t>
      </w:r>
    </w:p>
    <w:p w:rsidR="006F05B0" w:rsidRPr="006F05B0" w:rsidRDefault="006F05B0" w:rsidP="00080EBB">
      <w:pPr>
        <w:widowControl/>
        <w:jc w:val="both"/>
        <w:rPr>
          <w:rFonts w:eastAsia="Calibri"/>
          <w:sz w:val="28"/>
          <w:szCs w:val="24"/>
          <w:lang w:eastAsia="en-US"/>
        </w:rPr>
      </w:pPr>
      <w:r>
        <w:rPr>
          <w:rFonts w:eastAsia="Calibri"/>
          <w:sz w:val="28"/>
          <w:szCs w:val="24"/>
          <w:lang w:eastAsia="en-US"/>
        </w:rPr>
        <w:t>Забавные коровы</w:t>
      </w:r>
      <w:r w:rsidRPr="006F05B0">
        <w:rPr>
          <w:rFonts w:eastAsia="Calibri"/>
          <w:sz w:val="28"/>
          <w:szCs w:val="24"/>
          <w:lang w:eastAsia="en-US"/>
        </w:rPr>
        <w:t>.</w:t>
      </w:r>
      <w:r>
        <w:rPr>
          <w:rFonts w:eastAsia="Calibri"/>
          <w:sz w:val="28"/>
          <w:szCs w:val="24"/>
          <w:lang w:eastAsia="en-US"/>
        </w:rPr>
        <w:t xml:space="preserve"> </w:t>
      </w:r>
      <w:r w:rsidRPr="006F05B0">
        <w:rPr>
          <w:sz w:val="28"/>
          <w:szCs w:val="24"/>
        </w:rPr>
        <w:t xml:space="preserve">Знакомство </w:t>
      </w:r>
      <w:r>
        <w:rPr>
          <w:sz w:val="28"/>
          <w:szCs w:val="24"/>
        </w:rPr>
        <w:t>с новыми лексическими единицами</w:t>
      </w:r>
      <w:r w:rsidRPr="006F05B0">
        <w:rPr>
          <w:sz w:val="28"/>
          <w:szCs w:val="24"/>
        </w:rPr>
        <w:t xml:space="preserve">. </w:t>
      </w:r>
      <w:r w:rsidRPr="006F05B0">
        <w:rPr>
          <w:rFonts w:eastAsia="Calibri"/>
          <w:sz w:val="28"/>
          <w:szCs w:val="24"/>
          <w:lang w:eastAsia="en-US"/>
        </w:rPr>
        <w:t>Забавные коровы.</w:t>
      </w:r>
      <w:r>
        <w:rPr>
          <w:rFonts w:eastAsia="Calibri"/>
          <w:sz w:val="28"/>
          <w:szCs w:val="24"/>
          <w:lang w:eastAsia="en-US"/>
        </w:rPr>
        <w:t xml:space="preserve"> </w:t>
      </w:r>
      <w:r w:rsidRPr="006F05B0">
        <w:rPr>
          <w:rFonts w:eastAsia="Calibri"/>
          <w:sz w:val="28"/>
          <w:szCs w:val="24"/>
          <w:lang w:eastAsia="en-US"/>
        </w:rPr>
        <w:t>Закрепление лексики по теме.</w:t>
      </w:r>
    </w:p>
    <w:p w:rsidR="006F05B0" w:rsidRPr="006F05B0" w:rsidRDefault="006F05B0" w:rsidP="00080EBB">
      <w:pPr>
        <w:widowControl/>
        <w:jc w:val="both"/>
        <w:rPr>
          <w:rFonts w:eastAsia="Calibri"/>
          <w:sz w:val="28"/>
          <w:szCs w:val="24"/>
          <w:lang w:eastAsia="en-US"/>
        </w:rPr>
      </w:pPr>
      <w:r>
        <w:rPr>
          <w:rFonts w:eastAsia="Calibri"/>
          <w:sz w:val="28"/>
          <w:szCs w:val="24"/>
          <w:lang w:eastAsia="en-US"/>
        </w:rPr>
        <w:t>Умные животные</w:t>
      </w:r>
      <w:r w:rsidRPr="006F05B0">
        <w:rPr>
          <w:rFonts w:eastAsia="Calibri"/>
          <w:sz w:val="28"/>
          <w:szCs w:val="24"/>
          <w:lang w:eastAsia="en-US"/>
        </w:rPr>
        <w:t>.</w:t>
      </w:r>
      <w:r>
        <w:rPr>
          <w:rFonts w:eastAsia="Calibri"/>
          <w:sz w:val="28"/>
          <w:szCs w:val="24"/>
          <w:lang w:eastAsia="en-US"/>
        </w:rPr>
        <w:t xml:space="preserve"> </w:t>
      </w:r>
      <w:r w:rsidRPr="006F05B0">
        <w:rPr>
          <w:sz w:val="28"/>
          <w:szCs w:val="24"/>
        </w:rPr>
        <w:t xml:space="preserve">Знакомство </w:t>
      </w:r>
      <w:r>
        <w:rPr>
          <w:sz w:val="28"/>
          <w:szCs w:val="24"/>
        </w:rPr>
        <w:t>с новыми лексическими единицами</w:t>
      </w:r>
      <w:r>
        <w:rPr>
          <w:rFonts w:eastAsia="Calibri"/>
          <w:sz w:val="28"/>
          <w:szCs w:val="24"/>
          <w:lang w:eastAsia="en-US"/>
        </w:rPr>
        <w:t xml:space="preserve">. </w:t>
      </w:r>
      <w:r w:rsidRPr="006F05B0">
        <w:rPr>
          <w:rFonts w:eastAsia="Calibri"/>
          <w:sz w:val="28"/>
          <w:szCs w:val="24"/>
          <w:lang w:eastAsia="en-US"/>
        </w:rPr>
        <w:t>Умные животные. Весёлые дни в школе.</w:t>
      </w:r>
    </w:p>
    <w:p w:rsidR="006F05B0" w:rsidRDefault="006F05B0" w:rsidP="00080EBB">
      <w:pPr>
        <w:widowControl/>
        <w:jc w:val="both"/>
        <w:rPr>
          <w:rFonts w:eastAsia="Calibri"/>
          <w:sz w:val="28"/>
          <w:szCs w:val="24"/>
          <w:lang w:eastAsia="ar-SA"/>
        </w:rPr>
      </w:pPr>
      <w:r w:rsidRPr="006F05B0">
        <w:rPr>
          <w:rFonts w:eastAsia="Calibri"/>
          <w:sz w:val="28"/>
          <w:szCs w:val="24"/>
          <w:lang w:eastAsia="en-US"/>
        </w:rPr>
        <w:t>Артур и Раскаль</w:t>
      </w:r>
      <w:r>
        <w:rPr>
          <w:rFonts w:eastAsia="Calibri"/>
          <w:sz w:val="28"/>
          <w:szCs w:val="24"/>
          <w:lang w:eastAsia="en-US"/>
        </w:rPr>
        <w:t xml:space="preserve">. </w:t>
      </w:r>
      <w:r w:rsidRPr="006F05B0">
        <w:rPr>
          <w:rFonts w:eastAsia="Calibri"/>
          <w:sz w:val="28"/>
          <w:szCs w:val="24"/>
          <w:lang w:eastAsia="en-US"/>
        </w:rPr>
        <w:t>Изучение чис</w:t>
      </w:r>
      <w:r>
        <w:rPr>
          <w:rFonts w:eastAsia="Calibri"/>
          <w:sz w:val="28"/>
          <w:szCs w:val="24"/>
          <w:lang w:eastAsia="en-US"/>
        </w:rPr>
        <w:t>лительных. Оловянный солдатик</w:t>
      </w:r>
      <w:r w:rsidRPr="006F05B0">
        <w:rPr>
          <w:rFonts w:eastAsia="Calibri"/>
          <w:sz w:val="28"/>
          <w:szCs w:val="24"/>
          <w:lang w:eastAsia="en-US"/>
        </w:rPr>
        <w:t>.</w:t>
      </w:r>
      <w:r>
        <w:rPr>
          <w:rFonts w:eastAsia="Calibri"/>
          <w:sz w:val="28"/>
          <w:szCs w:val="24"/>
          <w:lang w:eastAsia="en-US"/>
        </w:rPr>
        <w:t xml:space="preserve"> </w:t>
      </w:r>
      <w:r w:rsidRPr="006F05B0">
        <w:rPr>
          <w:rFonts w:eastAsia="Calibri"/>
          <w:sz w:val="28"/>
          <w:szCs w:val="24"/>
          <w:lang w:eastAsia="en-US"/>
        </w:rPr>
        <w:t xml:space="preserve">Формирование навыков чтения и перевода. Страноведение Знакомство с «Уголком дедушки </w:t>
      </w:r>
      <w:r>
        <w:rPr>
          <w:rFonts w:eastAsia="Calibri"/>
          <w:sz w:val="28"/>
          <w:szCs w:val="24"/>
          <w:lang w:eastAsia="en-US"/>
        </w:rPr>
        <w:t xml:space="preserve">Дурова» в России. Теперь я знаю. </w:t>
      </w:r>
      <w:r w:rsidRPr="006F05B0">
        <w:rPr>
          <w:rFonts w:eastAsia="Calibri"/>
          <w:sz w:val="28"/>
          <w:szCs w:val="24"/>
          <w:lang w:eastAsia="ar-SA"/>
        </w:rPr>
        <w:t>Закрепление языкового материала модуля. Итоговый тест модуля 5</w:t>
      </w:r>
      <w:r>
        <w:rPr>
          <w:rFonts w:eastAsia="Calibri"/>
          <w:sz w:val="28"/>
          <w:szCs w:val="24"/>
          <w:lang w:eastAsia="ar-SA"/>
        </w:rPr>
        <w:t>.</w:t>
      </w:r>
    </w:p>
    <w:p w:rsidR="006F05B0" w:rsidRDefault="006F05B0" w:rsidP="00080EBB">
      <w:pPr>
        <w:widowControl/>
        <w:jc w:val="both"/>
        <w:rPr>
          <w:rFonts w:eastAsia="Calibri"/>
          <w:sz w:val="28"/>
          <w:szCs w:val="24"/>
          <w:lang w:eastAsia="ar-SA"/>
        </w:rPr>
      </w:pPr>
    </w:p>
    <w:p w:rsidR="006F05B0" w:rsidRPr="00080EBB" w:rsidRDefault="006F05B0" w:rsidP="00080EBB">
      <w:pPr>
        <w:pStyle w:val="a3"/>
        <w:widowControl/>
        <w:numPr>
          <w:ilvl w:val="0"/>
          <w:numId w:val="14"/>
        </w:numPr>
        <w:jc w:val="both"/>
        <w:rPr>
          <w:rFonts w:eastAsia="Calibri"/>
          <w:b/>
          <w:sz w:val="28"/>
          <w:szCs w:val="28"/>
          <w:lang w:eastAsia="ar-SA"/>
        </w:rPr>
      </w:pPr>
      <w:r w:rsidRPr="00080EBB">
        <w:rPr>
          <w:rFonts w:eastAsia="Calibri"/>
          <w:b/>
          <w:sz w:val="28"/>
          <w:szCs w:val="28"/>
          <w:lang w:eastAsia="ar-SA"/>
        </w:rPr>
        <w:lastRenderedPageBreak/>
        <w:t>Дом, милый дом!</w:t>
      </w:r>
      <w:r w:rsidRPr="00080EBB">
        <w:rPr>
          <w:rFonts w:eastAsia="Calibri"/>
          <w:b/>
          <w:sz w:val="28"/>
          <w:szCs w:val="28"/>
          <w:lang w:eastAsia="ar-SA"/>
        </w:rPr>
        <w:t xml:space="preserve"> (8 часов)</w:t>
      </w:r>
    </w:p>
    <w:p w:rsidR="006F05B0" w:rsidRDefault="006F05B0" w:rsidP="00080EBB">
      <w:pPr>
        <w:pStyle w:val="af0"/>
        <w:jc w:val="both"/>
        <w:rPr>
          <w:rFonts w:eastAsia="Calibri"/>
          <w:sz w:val="28"/>
          <w:lang w:eastAsia="ar-SA"/>
        </w:rPr>
      </w:pPr>
      <w:r w:rsidRPr="001B4A78">
        <w:rPr>
          <w:rFonts w:eastAsia="Calibri"/>
          <w:sz w:val="28"/>
          <w:lang w:eastAsia="en-US"/>
        </w:rPr>
        <w:t xml:space="preserve">Бабушка, дедушка. </w:t>
      </w:r>
      <w:r>
        <w:rPr>
          <w:rFonts w:eastAsia="Calibri"/>
          <w:sz w:val="28"/>
          <w:lang w:eastAsia="en-US"/>
        </w:rPr>
        <w:t xml:space="preserve"> </w:t>
      </w:r>
      <w:r w:rsidRPr="001B4A78">
        <w:rPr>
          <w:sz w:val="28"/>
        </w:rPr>
        <w:t xml:space="preserve">Знакомство </w:t>
      </w:r>
      <w:r>
        <w:rPr>
          <w:sz w:val="28"/>
        </w:rPr>
        <w:t>с новыми лексическими единицами</w:t>
      </w:r>
      <w:r>
        <w:rPr>
          <w:rFonts w:eastAsia="Calibri"/>
          <w:sz w:val="28"/>
          <w:lang w:eastAsia="en-US"/>
        </w:rPr>
        <w:t xml:space="preserve">. Бабушка, дедушка.    </w:t>
      </w:r>
      <w:r w:rsidRPr="001B4A78">
        <w:rPr>
          <w:rFonts w:eastAsia="Calibri"/>
          <w:sz w:val="28"/>
          <w:lang w:eastAsia="en-US"/>
        </w:rPr>
        <w:t>Изуч</w:t>
      </w:r>
      <w:r>
        <w:rPr>
          <w:rFonts w:eastAsia="Calibri"/>
          <w:sz w:val="28"/>
          <w:lang w:eastAsia="en-US"/>
        </w:rPr>
        <w:t xml:space="preserve">ение предлогов местонахождения. Мой дом. </w:t>
      </w:r>
      <w:r w:rsidRPr="001B4A78">
        <w:rPr>
          <w:sz w:val="28"/>
        </w:rPr>
        <w:t xml:space="preserve">Знакомство </w:t>
      </w:r>
      <w:r>
        <w:rPr>
          <w:sz w:val="28"/>
        </w:rPr>
        <w:t>с новыми лексическими единицами</w:t>
      </w:r>
      <w:r w:rsidRPr="001B4A78">
        <w:rPr>
          <w:sz w:val="28"/>
        </w:rPr>
        <w:t xml:space="preserve">. </w:t>
      </w:r>
      <w:r w:rsidRPr="001B4A78">
        <w:rPr>
          <w:rFonts w:eastAsia="Calibri"/>
          <w:sz w:val="28"/>
          <w:lang w:eastAsia="en-US"/>
        </w:rPr>
        <w:t>Мой дом. Изучение множес</w:t>
      </w:r>
      <w:r>
        <w:rPr>
          <w:rFonts w:eastAsia="Calibri"/>
          <w:sz w:val="28"/>
          <w:lang w:eastAsia="en-US"/>
        </w:rPr>
        <w:t xml:space="preserve">твенного числа существительных. Забавы в школе. Артур и Раскаль. Оловянный солдатик.   </w:t>
      </w:r>
      <w:r w:rsidRPr="001B4A78">
        <w:rPr>
          <w:rFonts w:eastAsia="Calibri"/>
          <w:sz w:val="28"/>
          <w:lang w:eastAsia="en-US"/>
        </w:rPr>
        <w:t>Формирование навыков чтения и перевода. Страноведение. Знакомство с видом домов в Британии и Домом-музее</w:t>
      </w:r>
      <w:r>
        <w:rPr>
          <w:rFonts w:eastAsia="Calibri"/>
          <w:sz w:val="28"/>
          <w:lang w:eastAsia="en-US"/>
        </w:rPr>
        <w:t xml:space="preserve">м Л.Н. Толстого. Теперь я знаю. </w:t>
      </w:r>
      <w:r w:rsidRPr="001B4A78">
        <w:rPr>
          <w:rFonts w:eastAsia="Calibri"/>
          <w:sz w:val="28"/>
          <w:lang w:eastAsia="ar-SA"/>
        </w:rPr>
        <w:t>Закрепление языкового материала модуля. Итоговый тест модуля 6</w:t>
      </w:r>
      <w:r>
        <w:rPr>
          <w:rFonts w:eastAsia="Calibri"/>
          <w:sz w:val="28"/>
          <w:lang w:eastAsia="ar-SA"/>
        </w:rPr>
        <w:t>.</w:t>
      </w:r>
    </w:p>
    <w:p w:rsidR="00080EBB" w:rsidRDefault="00080EBB" w:rsidP="00080EBB">
      <w:pPr>
        <w:pStyle w:val="af0"/>
        <w:jc w:val="both"/>
        <w:rPr>
          <w:rFonts w:eastAsia="Calibri"/>
          <w:sz w:val="28"/>
          <w:lang w:eastAsia="ar-SA"/>
        </w:rPr>
      </w:pPr>
    </w:p>
    <w:p w:rsidR="00EA2CD8" w:rsidRDefault="00080EBB" w:rsidP="00EA2CD8">
      <w:pPr>
        <w:pStyle w:val="a3"/>
        <w:widowControl/>
        <w:numPr>
          <w:ilvl w:val="0"/>
          <w:numId w:val="14"/>
        </w:numPr>
        <w:autoSpaceDE/>
        <w:autoSpaceDN/>
        <w:adjustRightInd/>
        <w:spacing w:after="150"/>
        <w:jc w:val="both"/>
        <w:rPr>
          <w:b/>
          <w:iCs/>
          <w:sz w:val="28"/>
          <w:szCs w:val="28"/>
        </w:rPr>
      </w:pPr>
      <w:r w:rsidRPr="00080EBB">
        <w:rPr>
          <w:b/>
          <w:iCs/>
          <w:sz w:val="28"/>
          <w:szCs w:val="28"/>
        </w:rPr>
        <w:t>Выходной день (8 часов)</w:t>
      </w:r>
      <w:r w:rsidR="00EA2CD8">
        <w:rPr>
          <w:b/>
          <w:iCs/>
          <w:sz w:val="28"/>
          <w:szCs w:val="28"/>
        </w:rPr>
        <w:t xml:space="preserve"> </w:t>
      </w:r>
    </w:p>
    <w:p w:rsidR="00080EBB" w:rsidRPr="00EA2CD8" w:rsidRDefault="00080EBB" w:rsidP="00EA2CD8">
      <w:pPr>
        <w:widowControl/>
        <w:autoSpaceDE/>
        <w:autoSpaceDN/>
        <w:adjustRightInd/>
        <w:spacing w:after="150"/>
        <w:jc w:val="both"/>
        <w:rPr>
          <w:b/>
          <w:iCs/>
          <w:sz w:val="28"/>
          <w:szCs w:val="28"/>
        </w:rPr>
      </w:pPr>
      <w:r w:rsidRPr="00EA2CD8">
        <w:rPr>
          <w:rFonts w:eastAsia="Calibri"/>
          <w:sz w:val="28"/>
          <w:szCs w:val="28"/>
          <w:lang w:eastAsia="en-US"/>
        </w:rPr>
        <w:t xml:space="preserve">Мы замечательно проводим время. </w:t>
      </w:r>
      <w:r w:rsidRPr="00EA2CD8">
        <w:rPr>
          <w:sz w:val="28"/>
          <w:szCs w:val="28"/>
        </w:rPr>
        <w:t xml:space="preserve">Знакомство с новыми лексическими единицами / Мы замечательно проводим время </w:t>
      </w:r>
      <w:r w:rsidR="00EA2CD8" w:rsidRPr="00EA2CD8">
        <w:rPr>
          <w:sz w:val="28"/>
          <w:szCs w:val="28"/>
        </w:rPr>
        <w:t xml:space="preserve">  </w:t>
      </w:r>
      <w:r w:rsidRPr="00EA2CD8">
        <w:rPr>
          <w:sz w:val="28"/>
          <w:szCs w:val="28"/>
        </w:rPr>
        <w:t xml:space="preserve">Формирование навыков чтения и говорения. В парке.  Знакомство с новыми лексическими единицами. </w:t>
      </w:r>
      <w:r w:rsidRPr="00EA2CD8">
        <w:rPr>
          <w:rFonts w:eastAsia="Calibri"/>
          <w:sz w:val="28"/>
          <w:szCs w:val="28"/>
          <w:lang w:eastAsia="en-US"/>
        </w:rPr>
        <w:t xml:space="preserve">В парке. </w:t>
      </w:r>
      <w:r w:rsidR="00EA2CD8" w:rsidRPr="00EA2CD8">
        <w:rPr>
          <w:rFonts w:eastAsia="Calibri"/>
          <w:sz w:val="28"/>
          <w:szCs w:val="28"/>
          <w:lang w:eastAsia="en-US"/>
        </w:rPr>
        <w:t xml:space="preserve"> </w:t>
      </w:r>
      <w:r w:rsidRPr="00EA2CD8">
        <w:rPr>
          <w:rFonts w:eastAsia="Calibri"/>
          <w:sz w:val="28"/>
          <w:szCs w:val="28"/>
          <w:lang w:eastAsia="en-US"/>
        </w:rPr>
        <w:t xml:space="preserve">Артур и Раскаль . Формирование умения говорить о действиях, происходящих в данный момент. Оловянный солдатик. Формирование навыков чтения. На старт, внимание, марш! Веселье после школы. Теперь я знаю / Закрепление языкового материала модуля. </w:t>
      </w:r>
      <w:r w:rsidRPr="00EA2CD8">
        <w:rPr>
          <w:rFonts w:eastAsia="Calibri"/>
          <w:sz w:val="28"/>
          <w:szCs w:val="28"/>
          <w:lang w:eastAsia="ar-SA"/>
        </w:rPr>
        <w:t>Итоговый тест модуля 7</w:t>
      </w:r>
    </w:p>
    <w:p w:rsidR="006F05B0" w:rsidRDefault="006F05B0" w:rsidP="00080EBB">
      <w:pPr>
        <w:pStyle w:val="af0"/>
        <w:jc w:val="both"/>
        <w:rPr>
          <w:rFonts w:eastAsia="Calibri"/>
          <w:sz w:val="28"/>
          <w:lang w:eastAsia="ar-SA"/>
        </w:rPr>
      </w:pPr>
    </w:p>
    <w:p w:rsidR="006F05B0" w:rsidRDefault="00080EBB" w:rsidP="00080EBB">
      <w:pPr>
        <w:pStyle w:val="af0"/>
        <w:jc w:val="both"/>
        <w:rPr>
          <w:b/>
          <w:iCs/>
          <w:sz w:val="28"/>
          <w:szCs w:val="28"/>
        </w:rPr>
      </w:pPr>
      <w:r>
        <w:rPr>
          <w:b/>
          <w:iCs/>
          <w:sz w:val="28"/>
          <w:szCs w:val="28"/>
        </w:rPr>
        <w:t>IX</w:t>
      </w:r>
      <w:r w:rsidR="006F05B0" w:rsidRPr="00AC4D12">
        <w:rPr>
          <w:b/>
          <w:iCs/>
          <w:sz w:val="28"/>
          <w:szCs w:val="28"/>
        </w:rPr>
        <w:t>. День ото дня</w:t>
      </w:r>
      <w:r w:rsidR="006F05B0">
        <w:rPr>
          <w:b/>
          <w:iCs/>
          <w:sz w:val="28"/>
          <w:szCs w:val="28"/>
        </w:rPr>
        <w:t xml:space="preserve">  (9 часов)</w:t>
      </w:r>
    </w:p>
    <w:p w:rsidR="006F05B0" w:rsidRPr="006F05B0" w:rsidRDefault="006F05B0" w:rsidP="00080EBB">
      <w:pPr>
        <w:widowControl/>
        <w:jc w:val="both"/>
        <w:rPr>
          <w:rFonts w:eastAsia="Calibri"/>
          <w:sz w:val="28"/>
          <w:szCs w:val="24"/>
          <w:lang w:eastAsia="en-US"/>
        </w:rPr>
      </w:pPr>
      <w:r w:rsidRPr="006F05B0">
        <w:rPr>
          <w:rFonts w:eastAsia="Calibri"/>
          <w:sz w:val="28"/>
          <w:szCs w:val="24"/>
          <w:lang w:eastAsia="en-US"/>
        </w:rPr>
        <w:t xml:space="preserve">Весёлый день. </w:t>
      </w:r>
      <w:r w:rsidRPr="006F05B0">
        <w:rPr>
          <w:sz w:val="28"/>
          <w:szCs w:val="24"/>
        </w:rPr>
        <w:t xml:space="preserve">Знакомство </w:t>
      </w:r>
      <w:r>
        <w:rPr>
          <w:sz w:val="28"/>
          <w:szCs w:val="24"/>
        </w:rPr>
        <w:t>с новыми лексическими единицами</w:t>
      </w:r>
      <w:r w:rsidRPr="006F05B0">
        <w:rPr>
          <w:rFonts w:eastAsia="Calibri"/>
          <w:sz w:val="28"/>
          <w:szCs w:val="24"/>
          <w:lang w:eastAsia="en-US"/>
        </w:rPr>
        <w:t>.</w:t>
      </w:r>
      <w:r w:rsidR="00080EBB">
        <w:rPr>
          <w:rFonts w:eastAsia="Calibri"/>
          <w:sz w:val="28"/>
          <w:szCs w:val="24"/>
          <w:lang w:eastAsia="en-US"/>
        </w:rPr>
        <w:t xml:space="preserve"> </w:t>
      </w:r>
      <w:r w:rsidRPr="006F05B0">
        <w:rPr>
          <w:rFonts w:eastAsia="Calibri"/>
          <w:sz w:val="28"/>
          <w:szCs w:val="24"/>
          <w:lang w:eastAsia="en-US"/>
        </w:rPr>
        <w:t>Весёлый день. Правила чтения согла</w:t>
      </w:r>
      <w:r>
        <w:rPr>
          <w:rFonts w:eastAsia="Calibri"/>
          <w:sz w:val="28"/>
          <w:szCs w:val="24"/>
          <w:lang w:eastAsia="en-US"/>
        </w:rPr>
        <w:t>сной буквы «с». По воскресеньям</w:t>
      </w:r>
      <w:r w:rsidRPr="006F05B0">
        <w:rPr>
          <w:rFonts w:eastAsia="Calibri"/>
          <w:sz w:val="28"/>
          <w:szCs w:val="24"/>
          <w:lang w:eastAsia="en-US"/>
        </w:rPr>
        <w:t>.</w:t>
      </w:r>
      <w:r>
        <w:rPr>
          <w:rFonts w:eastAsia="Calibri"/>
          <w:sz w:val="28"/>
          <w:szCs w:val="24"/>
          <w:lang w:eastAsia="en-US"/>
        </w:rPr>
        <w:t xml:space="preserve"> </w:t>
      </w:r>
      <w:r w:rsidRPr="006F05B0">
        <w:rPr>
          <w:sz w:val="28"/>
          <w:szCs w:val="24"/>
        </w:rPr>
        <w:t>Знакомство с н</w:t>
      </w:r>
      <w:r w:rsidR="00080EBB">
        <w:rPr>
          <w:sz w:val="28"/>
          <w:szCs w:val="24"/>
        </w:rPr>
        <w:t xml:space="preserve">овыми лексическими единицами. </w:t>
      </w:r>
      <w:r w:rsidRPr="006F05B0">
        <w:rPr>
          <w:rFonts w:eastAsia="Calibri"/>
          <w:sz w:val="28"/>
          <w:szCs w:val="24"/>
          <w:lang w:eastAsia="en-US"/>
        </w:rPr>
        <w:t>По воскресеньям.</w:t>
      </w:r>
      <w:r>
        <w:rPr>
          <w:rFonts w:eastAsia="Calibri"/>
          <w:sz w:val="28"/>
          <w:szCs w:val="24"/>
          <w:lang w:eastAsia="en-US"/>
        </w:rPr>
        <w:t xml:space="preserve"> </w:t>
      </w:r>
      <w:r w:rsidRPr="006F05B0">
        <w:rPr>
          <w:rFonts w:eastAsia="Calibri"/>
          <w:sz w:val="28"/>
          <w:szCs w:val="24"/>
          <w:lang w:eastAsia="en-US"/>
        </w:rPr>
        <w:t>Веселье в школе.</w:t>
      </w:r>
      <w:r>
        <w:rPr>
          <w:rFonts w:eastAsia="Calibri"/>
          <w:sz w:val="28"/>
          <w:szCs w:val="24"/>
          <w:lang w:eastAsia="en-US"/>
        </w:rPr>
        <w:t xml:space="preserve"> </w:t>
      </w:r>
      <w:r w:rsidRPr="006F05B0">
        <w:rPr>
          <w:rFonts w:eastAsia="Calibri"/>
          <w:sz w:val="28"/>
          <w:szCs w:val="24"/>
          <w:lang w:eastAsia="en-US"/>
        </w:rPr>
        <w:t xml:space="preserve"> Артур и Раскаль</w:t>
      </w:r>
      <w:r>
        <w:rPr>
          <w:rFonts w:eastAsia="Calibri"/>
          <w:sz w:val="28"/>
          <w:szCs w:val="24"/>
          <w:lang w:eastAsia="en-US"/>
        </w:rPr>
        <w:t xml:space="preserve">. </w:t>
      </w:r>
      <w:r w:rsidRPr="006F05B0">
        <w:rPr>
          <w:rFonts w:eastAsia="Calibri"/>
          <w:sz w:val="28"/>
          <w:szCs w:val="24"/>
          <w:lang w:eastAsia="en-US"/>
        </w:rPr>
        <w:t>Понятие разницы во времени в разных частях мира. Оловянный солдатик. Лю</w:t>
      </w:r>
      <w:r>
        <w:rPr>
          <w:rFonts w:eastAsia="Calibri"/>
          <w:sz w:val="28"/>
          <w:szCs w:val="24"/>
          <w:lang w:eastAsia="en-US"/>
        </w:rPr>
        <w:t>бимые мультики. Время мультиков</w:t>
      </w:r>
      <w:r w:rsidRPr="006F05B0">
        <w:rPr>
          <w:rFonts w:eastAsia="Calibri"/>
          <w:sz w:val="28"/>
          <w:szCs w:val="24"/>
          <w:lang w:eastAsia="en-US"/>
        </w:rPr>
        <w:t>.</w:t>
      </w:r>
      <w:r>
        <w:rPr>
          <w:rFonts w:eastAsia="Calibri"/>
          <w:sz w:val="28"/>
          <w:szCs w:val="24"/>
          <w:lang w:eastAsia="en-US"/>
        </w:rPr>
        <w:t xml:space="preserve"> </w:t>
      </w:r>
      <w:r w:rsidRPr="006F05B0">
        <w:rPr>
          <w:rFonts w:eastAsia="Calibri"/>
          <w:sz w:val="28"/>
          <w:szCs w:val="24"/>
          <w:lang w:eastAsia="en-US"/>
        </w:rPr>
        <w:t>Беседа об американских и российских героях мультфильмов. Теперь я знаю</w:t>
      </w:r>
      <w:r>
        <w:rPr>
          <w:rFonts w:eastAsia="Calibri"/>
          <w:sz w:val="28"/>
          <w:szCs w:val="24"/>
          <w:lang w:eastAsia="en-US"/>
        </w:rPr>
        <w:t xml:space="preserve">. </w:t>
      </w:r>
      <w:r w:rsidRPr="006F05B0">
        <w:rPr>
          <w:rFonts w:eastAsia="Calibri"/>
          <w:sz w:val="28"/>
          <w:szCs w:val="24"/>
          <w:lang w:eastAsia="en-US"/>
        </w:rPr>
        <w:t xml:space="preserve">Закрепление языкового материала модуля. </w:t>
      </w:r>
      <w:r w:rsidRPr="006F05B0">
        <w:rPr>
          <w:rFonts w:eastAsia="Calibri"/>
          <w:sz w:val="28"/>
          <w:szCs w:val="24"/>
          <w:lang w:eastAsia="ar-SA"/>
        </w:rPr>
        <w:t>Итоговый тест модуля 8.</w:t>
      </w:r>
      <w:r>
        <w:rPr>
          <w:rFonts w:eastAsia="Calibri"/>
          <w:sz w:val="28"/>
          <w:szCs w:val="24"/>
          <w:lang w:eastAsia="en-US"/>
        </w:rPr>
        <w:t xml:space="preserve"> </w:t>
      </w:r>
      <w:r w:rsidRPr="006F05B0">
        <w:rPr>
          <w:rFonts w:eastAsia="Calibri"/>
          <w:sz w:val="28"/>
          <w:szCs w:val="24"/>
          <w:lang w:eastAsia="en-US"/>
        </w:rPr>
        <w:t>Особенны день. День матери!</w:t>
      </w:r>
    </w:p>
    <w:p w:rsidR="006F05B0" w:rsidRPr="006F05B0" w:rsidRDefault="006F05B0" w:rsidP="006F05B0">
      <w:pPr>
        <w:pStyle w:val="af0"/>
        <w:jc w:val="both"/>
        <w:rPr>
          <w:rFonts w:eastAsia="Calibri"/>
          <w:sz w:val="28"/>
          <w:lang w:eastAsia="en-US"/>
        </w:rPr>
      </w:pPr>
    </w:p>
    <w:p w:rsidR="00A472E1" w:rsidRPr="00EA2CD8" w:rsidRDefault="00A472E1" w:rsidP="00EA2CD8">
      <w:pPr>
        <w:pStyle w:val="a3"/>
        <w:widowControl/>
        <w:numPr>
          <w:ilvl w:val="0"/>
          <w:numId w:val="12"/>
        </w:numPr>
        <w:shd w:val="clear" w:color="auto" w:fill="FFFFFF"/>
        <w:autoSpaceDE/>
        <w:autoSpaceDN/>
        <w:adjustRightInd/>
        <w:spacing w:after="150"/>
        <w:jc w:val="both"/>
        <w:rPr>
          <w:rFonts w:ascii="Arial" w:hAnsi="Arial" w:cs="Arial"/>
          <w:color w:val="000000"/>
          <w:sz w:val="28"/>
          <w:szCs w:val="28"/>
        </w:rPr>
      </w:pPr>
      <w:r w:rsidRPr="00EA2CD8">
        <w:rPr>
          <w:b/>
          <w:bCs/>
          <w:color w:val="000000"/>
          <w:sz w:val="28"/>
          <w:szCs w:val="28"/>
        </w:rPr>
        <w:t>класс (68 часов)</w:t>
      </w:r>
    </w:p>
    <w:p w:rsidR="00080EBB" w:rsidRPr="00080EBB" w:rsidRDefault="00080EBB" w:rsidP="00EA2CD8">
      <w:pPr>
        <w:pStyle w:val="a3"/>
        <w:widowControl/>
        <w:numPr>
          <w:ilvl w:val="0"/>
          <w:numId w:val="18"/>
        </w:numPr>
        <w:autoSpaceDE/>
        <w:autoSpaceDN/>
        <w:adjustRightInd/>
        <w:spacing w:after="150"/>
        <w:jc w:val="both"/>
        <w:rPr>
          <w:color w:val="000000"/>
          <w:sz w:val="28"/>
          <w:szCs w:val="28"/>
        </w:rPr>
      </w:pPr>
      <w:r w:rsidRPr="00080EBB">
        <w:rPr>
          <w:rFonts w:eastAsia="Calibri"/>
          <w:b/>
          <w:sz w:val="28"/>
          <w:szCs w:val="28"/>
          <w:lang w:eastAsia="en-US"/>
        </w:rPr>
        <w:t xml:space="preserve">Добро пожаловать!  </w:t>
      </w:r>
      <w:r w:rsidRPr="00080EBB">
        <w:rPr>
          <w:rFonts w:eastAsia="Calibri"/>
          <w:b/>
          <w:sz w:val="28"/>
          <w:szCs w:val="28"/>
          <w:lang w:eastAsia="en-US"/>
        </w:rPr>
        <w:t>( 2  часа)</w:t>
      </w:r>
    </w:p>
    <w:p w:rsidR="00080EBB" w:rsidRDefault="00080EBB" w:rsidP="00EA2CD8">
      <w:pPr>
        <w:pStyle w:val="af0"/>
        <w:jc w:val="both"/>
        <w:rPr>
          <w:sz w:val="28"/>
          <w:szCs w:val="28"/>
        </w:rPr>
      </w:pPr>
      <w:r>
        <w:rPr>
          <w:sz w:val="28"/>
          <w:szCs w:val="28"/>
        </w:rPr>
        <w:t>Снова вместе!</w:t>
      </w:r>
      <w:r w:rsidRPr="00080EBB">
        <w:rPr>
          <w:sz w:val="28"/>
          <w:szCs w:val="28"/>
        </w:rPr>
        <w:t xml:space="preserve"> </w:t>
      </w:r>
      <w:r w:rsidRPr="001C2B7A">
        <w:rPr>
          <w:sz w:val="28"/>
          <w:szCs w:val="28"/>
        </w:rPr>
        <w:t>Повторение фраз приветствия и знакомства.</w:t>
      </w:r>
      <w:r w:rsidRPr="00080EBB">
        <w:rPr>
          <w:sz w:val="28"/>
          <w:szCs w:val="28"/>
        </w:rPr>
        <w:t xml:space="preserve"> </w:t>
      </w:r>
      <w:r>
        <w:rPr>
          <w:sz w:val="28"/>
          <w:szCs w:val="28"/>
        </w:rPr>
        <w:t>Снова вместе!</w:t>
      </w:r>
      <w:r w:rsidRPr="00080EBB">
        <w:rPr>
          <w:sz w:val="28"/>
          <w:szCs w:val="28"/>
        </w:rPr>
        <w:t xml:space="preserve"> </w:t>
      </w:r>
      <w:r w:rsidRPr="001C2B7A">
        <w:rPr>
          <w:sz w:val="28"/>
          <w:szCs w:val="28"/>
        </w:rPr>
        <w:t>Повторение тем «Одежда», «Дом», «Еда», «Каникулы». Повторение числительных</w:t>
      </w:r>
      <w:r>
        <w:rPr>
          <w:sz w:val="28"/>
          <w:szCs w:val="28"/>
        </w:rPr>
        <w:t>.</w:t>
      </w:r>
    </w:p>
    <w:p w:rsidR="00080EBB" w:rsidRPr="00080EBB" w:rsidRDefault="00080EBB" w:rsidP="00EA2CD8">
      <w:pPr>
        <w:pStyle w:val="af0"/>
        <w:jc w:val="both"/>
        <w:rPr>
          <w:sz w:val="28"/>
          <w:szCs w:val="28"/>
        </w:rPr>
      </w:pPr>
      <w:r>
        <w:rPr>
          <w:rFonts w:eastAsia="Calibri"/>
          <w:b/>
          <w:sz w:val="28"/>
          <w:szCs w:val="28"/>
          <w:lang w:val="en-US" w:eastAsia="en-US"/>
        </w:rPr>
        <w:t>II</w:t>
      </w:r>
      <w:r w:rsidRPr="00080EBB">
        <w:rPr>
          <w:rFonts w:eastAsia="Calibri"/>
          <w:b/>
          <w:sz w:val="28"/>
          <w:szCs w:val="28"/>
          <w:lang w:eastAsia="en-US"/>
        </w:rPr>
        <w:t xml:space="preserve">. </w:t>
      </w:r>
      <w:r>
        <w:rPr>
          <w:rFonts w:eastAsia="Calibri"/>
          <w:b/>
          <w:sz w:val="28"/>
          <w:szCs w:val="28"/>
          <w:lang w:eastAsia="en-US"/>
        </w:rPr>
        <w:t>Семья и друзья</w:t>
      </w:r>
      <w:r w:rsidRPr="00080EBB">
        <w:rPr>
          <w:rFonts w:eastAsia="Calibri"/>
          <w:b/>
          <w:sz w:val="28"/>
          <w:szCs w:val="28"/>
          <w:lang w:eastAsia="en-US"/>
        </w:rPr>
        <w:t xml:space="preserve">  ( 8 </w:t>
      </w:r>
      <w:r>
        <w:rPr>
          <w:rFonts w:eastAsia="Calibri"/>
          <w:b/>
          <w:sz w:val="28"/>
          <w:szCs w:val="28"/>
          <w:lang w:eastAsia="en-US"/>
        </w:rPr>
        <w:t xml:space="preserve"> часов</w:t>
      </w:r>
      <w:r w:rsidRPr="00080EBB">
        <w:rPr>
          <w:rFonts w:eastAsia="Calibri"/>
          <w:b/>
          <w:sz w:val="28"/>
          <w:szCs w:val="28"/>
          <w:lang w:eastAsia="en-US"/>
        </w:rPr>
        <w:t>)</w:t>
      </w:r>
    </w:p>
    <w:p w:rsidR="005C317F" w:rsidRDefault="00080EBB" w:rsidP="00EA2CD8">
      <w:pPr>
        <w:pStyle w:val="Default"/>
        <w:jc w:val="both"/>
        <w:rPr>
          <w:iCs/>
          <w:sz w:val="28"/>
          <w:szCs w:val="28"/>
        </w:rPr>
      </w:pPr>
      <w:r w:rsidRPr="00080EBB">
        <w:rPr>
          <w:iCs/>
          <w:sz w:val="28"/>
          <w:szCs w:val="28"/>
        </w:rPr>
        <w:t>Одна бо</w:t>
      </w:r>
      <w:r>
        <w:rPr>
          <w:iCs/>
          <w:sz w:val="28"/>
          <w:szCs w:val="28"/>
        </w:rPr>
        <w:t xml:space="preserve">льшая счастливая семья. </w:t>
      </w:r>
      <w:r w:rsidRPr="00080EBB">
        <w:rPr>
          <w:iCs/>
          <w:sz w:val="28"/>
          <w:szCs w:val="28"/>
        </w:rPr>
        <w:t>Знакомство с новыми лексическими единицами.</w:t>
      </w:r>
      <w:r>
        <w:rPr>
          <w:iCs/>
          <w:sz w:val="28"/>
          <w:szCs w:val="28"/>
        </w:rPr>
        <w:t xml:space="preserve"> </w:t>
      </w:r>
      <w:r w:rsidRPr="00080EBB">
        <w:rPr>
          <w:iCs/>
          <w:sz w:val="28"/>
          <w:szCs w:val="28"/>
        </w:rPr>
        <w:t>Одна большая счастливая семья.</w:t>
      </w:r>
      <w:r>
        <w:rPr>
          <w:iCs/>
          <w:sz w:val="28"/>
          <w:szCs w:val="28"/>
        </w:rPr>
        <w:t xml:space="preserve"> Закрепление изученной лексики. </w:t>
      </w:r>
      <w:r w:rsidRPr="00080EBB">
        <w:rPr>
          <w:sz w:val="28"/>
          <w:szCs w:val="28"/>
        </w:rPr>
        <w:t>Мой лучший друг.</w:t>
      </w:r>
      <w:r>
        <w:rPr>
          <w:iCs/>
          <w:sz w:val="28"/>
          <w:szCs w:val="28"/>
        </w:rPr>
        <w:t xml:space="preserve"> </w:t>
      </w:r>
      <w:r w:rsidRPr="00080EBB">
        <w:rPr>
          <w:sz w:val="28"/>
          <w:szCs w:val="28"/>
        </w:rPr>
        <w:t xml:space="preserve">Знакомство с новыми лексическими единицами </w:t>
      </w:r>
      <w:r>
        <w:rPr>
          <w:iCs/>
          <w:sz w:val="28"/>
          <w:szCs w:val="28"/>
        </w:rPr>
        <w:t xml:space="preserve">. </w:t>
      </w:r>
      <w:r w:rsidRPr="00080EBB">
        <w:rPr>
          <w:iCs/>
          <w:sz w:val="28"/>
          <w:szCs w:val="28"/>
        </w:rPr>
        <w:t>М</w:t>
      </w:r>
      <w:r>
        <w:rPr>
          <w:iCs/>
          <w:sz w:val="28"/>
          <w:szCs w:val="28"/>
        </w:rPr>
        <w:t xml:space="preserve">ой лучший друг. Весело в школе. </w:t>
      </w:r>
      <w:r w:rsidRPr="00080EBB">
        <w:rPr>
          <w:iCs/>
          <w:sz w:val="28"/>
          <w:szCs w:val="28"/>
        </w:rPr>
        <w:t>Артур и Раскаль. Сказка “ Голдилакс и три медведя”. Формирование навыков чтения и аудирования.</w:t>
      </w:r>
      <w:r w:rsidRPr="00080EBB">
        <w:rPr>
          <w:sz w:val="28"/>
          <w:szCs w:val="28"/>
        </w:rPr>
        <w:t xml:space="preserve"> </w:t>
      </w:r>
      <w:r w:rsidRPr="00080EBB">
        <w:rPr>
          <w:iCs/>
          <w:sz w:val="28"/>
          <w:szCs w:val="28"/>
        </w:rPr>
        <w:t>Англоговорящие страны мира. Знакомство с новыми лексиче</w:t>
      </w:r>
      <w:r>
        <w:rPr>
          <w:iCs/>
          <w:sz w:val="28"/>
          <w:szCs w:val="28"/>
        </w:rPr>
        <w:t xml:space="preserve">скими единицами. Теперь я знаю. </w:t>
      </w:r>
      <w:r w:rsidRPr="00080EBB">
        <w:rPr>
          <w:iCs/>
          <w:sz w:val="28"/>
          <w:szCs w:val="28"/>
        </w:rPr>
        <w:t>Закрепление языкового материала модуля 1. Итоговый тест модуля 1</w:t>
      </w:r>
    </w:p>
    <w:p w:rsidR="00080EBB" w:rsidRPr="00080EBB" w:rsidRDefault="00080EBB" w:rsidP="00EA2CD8">
      <w:pPr>
        <w:pStyle w:val="af0"/>
        <w:jc w:val="both"/>
        <w:rPr>
          <w:sz w:val="28"/>
          <w:szCs w:val="28"/>
        </w:rPr>
      </w:pPr>
      <w:r w:rsidRPr="00CA24D3">
        <w:rPr>
          <w:b/>
          <w:iCs/>
          <w:sz w:val="28"/>
          <w:szCs w:val="28"/>
          <w:lang w:val="en-US"/>
        </w:rPr>
        <w:lastRenderedPageBreak/>
        <w:t>III</w:t>
      </w:r>
      <w:r w:rsidRPr="00CA24D3">
        <w:rPr>
          <w:b/>
          <w:iCs/>
          <w:sz w:val="28"/>
          <w:szCs w:val="28"/>
        </w:rPr>
        <w:t>.</w:t>
      </w:r>
      <w:r>
        <w:rPr>
          <w:b/>
          <w:iCs/>
          <w:sz w:val="28"/>
          <w:szCs w:val="28"/>
        </w:rPr>
        <w:t xml:space="preserve"> Рабочий день </w:t>
      </w:r>
      <w:r w:rsidRPr="00080EBB">
        <w:rPr>
          <w:rFonts w:eastAsia="Calibri"/>
          <w:b/>
          <w:sz w:val="28"/>
          <w:szCs w:val="28"/>
          <w:lang w:eastAsia="en-US"/>
        </w:rPr>
        <w:t xml:space="preserve">( 8 </w:t>
      </w:r>
      <w:r>
        <w:rPr>
          <w:rFonts w:eastAsia="Calibri"/>
          <w:b/>
          <w:sz w:val="28"/>
          <w:szCs w:val="28"/>
          <w:lang w:eastAsia="en-US"/>
        </w:rPr>
        <w:t xml:space="preserve"> часов</w:t>
      </w:r>
      <w:r w:rsidRPr="00080EBB">
        <w:rPr>
          <w:rFonts w:eastAsia="Calibri"/>
          <w:b/>
          <w:sz w:val="28"/>
          <w:szCs w:val="28"/>
          <w:lang w:eastAsia="en-US"/>
        </w:rPr>
        <w:t>)</w:t>
      </w:r>
    </w:p>
    <w:p w:rsidR="00080EBB" w:rsidRPr="00080EBB" w:rsidRDefault="00080EBB" w:rsidP="00EA2CD8">
      <w:pPr>
        <w:widowControl/>
        <w:jc w:val="both"/>
        <w:rPr>
          <w:iCs/>
          <w:sz w:val="28"/>
          <w:szCs w:val="28"/>
        </w:rPr>
      </w:pPr>
      <w:r w:rsidRPr="00080EBB">
        <w:rPr>
          <w:iCs/>
          <w:sz w:val="28"/>
          <w:szCs w:val="28"/>
        </w:rPr>
        <w:t>Больница для животных! Знакомство с новыми лексическими единицами. Больница для животных! Формирование навыков чтения, говорения и письма. Работай и играй!</w:t>
      </w:r>
      <w:r>
        <w:rPr>
          <w:iCs/>
          <w:sz w:val="28"/>
          <w:szCs w:val="28"/>
        </w:rPr>
        <w:t xml:space="preserve"> </w:t>
      </w:r>
      <w:r w:rsidRPr="00080EBB">
        <w:rPr>
          <w:iCs/>
          <w:sz w:val="28"/>
          <w:szCs w:val="28"/>
        </w:rPr>
        <w:t>Знакомство с новыми лексическими единицами. Работай и играй! Весело в школе. Артур и  Раскаль. Сказка “ Голдилакс и три медведя”. Формирование навыков чтения и аудирования.</w:t>
      </w:r>
      <w:r w:rsidRPr="00080EBB">
        <w:rPr>
          <w:sz w:val="24"/>
          <w:szCs w:val="24"/>
        </w:rPr>
        <w:t xml:space="preserve"> </w:t>
      </w:r>
      <w:r>
        <w:rPr>
          <w:sz w:val="24"/>
          <w:szCs w:val="24"/>
        </w:rPr>
        <w:t xml:space="preserve"> </w:t>
      </w:r>
      <w:r w:rsidRPr="00080EBB">
        <w:rPr>
          <w:iCs/>
          <w:sz w:val="28"/>
          <w:szCs w:val="28"/>
        </w:rPr>
        <w:t xml:space="preserve">Кем </w:t>
      </w:r>
      <w:r>
        <w:rPr>
          <w:iCs/>
          <w:sz w:val="28"/>
          <w:szCs w:val="28"/>
        </w:rPr>
        <w:t xml:space="preserve">    хотят стать российские дети</w:t>
      </w:r>
      <w:r w:rsidRPr="00080EBB">
        <w:rPr>
          <w:iCs/>
          <w:sz w:val="28"/>
          <w:szCs w:val="28"/>
        </w:rPr>
        <w:t>? Формирование навыков чтения, говорения, письма.</w:t>
      </w:r>
      <w:r w:rsidRPr="00080EBB">
        <w:rPr>
          <w:sz w:val="24"/>
          <w:szCs w:val="24"/>
        </w:rPr>
        <w:t xml:space="preserve"> </w:t>
      </w:r>
      <w:r w:rsidRPr="00080EBB">
        <w:rPr>
          <w:iCs/>
          <w:sz w:val="28"/>
          <w:szCs w:val="28"/>
        </w:rPr>
        <w:t xml:space="preserve">Теперь я знаю </w:t>
      </w:r>
    </w:p>
    <w:p w:rsidR="00080EBB" w:rsidRDefault="00080EBB" w:rsidP="00080EBB">
      <w:pPr>
        <w:pStyle w:val="Default"/>
        <w:rPr>
          <w:iCs/>
          <w:color w:val="auto"/>
          <w:sz w:val="28"/>
          <w:szCs w:val="28"/>
        </w:rPr>
      </w:pPr>
      <w:r w:rsidRPr="00080EBB">
        <w:rPr>
          <w:iCs/>
          <w:color w:val="auto"/>
          <w:sz w:val="28"/>
          <w:szCs w:val="28"/>
        </w:rPr>
        <w:t>Закрепление языкового материала модуля 2. Итоговый тест модуля 2</w:t>
      </w:r>
      <w:r>
        <w:rPr>
          <w:iCs/>
          <w:color w:val="auto"/>
          <w:sz w:val="28"/>
          <w:szCs w:val="28"/>
        </w:rPr>
        <w:t>.</w:t>
      </w:r>
    </w:p>
    <w:p w:rsidR="00080EBB" w:rsidRDefault="00080EBB" w:rsidP="00080EBB">
      <w:pPr>
        <w:pStyle w:val="Default"/>
        <w:rPr>
          <w:iCs/>
          <w:color w:val="auto"/>
          <w:sz w:val="28"/>
          <w:szCs w:val="28"/>
        </w:rPr>
      </w:pPr>
      <w:r>
        <w:rPr>
          <w:b/>
          <w:iCs/>
          <w:sz w:val="28"/>
          <w:szCs w:val="28"/>
        </w:rPr>
        <w:t>IV.</w:t>
      </w:r>
      <w:r>
        <w:rPr>
          <w:b/>
          <w:iCs/>
          <w:sz w:val="28"/>
          <w:szCs w:val="28"/>
        </w:rPr>
        <w:t xml:space="preserve"> Вкусное Угощение! </w:t>
      </w:r>
      <w:r w:rsidRPr="00080EBB">
        <w:rPr>
          <w:rFonts w:eastAsia="Calibri"/>
          <w:b/>
          <w:sz w:val="28"/>
          <w:szCs w:val="28"/>
          <w:lang w:eastAsia="en-US"/>
        </w:rPr>
        <w:t xml:space="preserve">( 8 </w:t>
      </w:r>
      <w:r>
        <w:rPr>
          <w:rFonts w:eastAsia="Calibri"/>
          <w:b/>
          <w:sz w:val="28"/>
          <w:szCs w:val="28"/>
          <w:lang w:eastAsia="en-US"/>
        </w:rPr>
        <w:t xml:space="preserve"> часов</w:t>
      </w:r>
      <w:r w:rsidRPr="00080EBB">
        <w:rPr>
          <w:rFonts w:eastAsia="Calibri"/>
          <w:b/>
          <w:sz w:val="28"/>
          <w:szCs w:val="28"/>
          <w:lang w:eastAsia="en-US"/>
        </w:rPr>
        <w:t>)</w:t>
      </w:r>
    </w:p>
    <w:p w:rsidR="00080EBB" w:rsidRDefault="00080EBB" w:rsidP="00080EBB">
      <w:pPr>
        <w:pStyle w:val="Default"/>
        <w:rPr>
          <w:iCs/>
          <w:sz w:val="28"/>
          <w:szCs w:val="28"/>
        </w:rPr>
      </w:pPr>
      <w:r>
        <w:rPr>
          <w:iCs/>
          <w:sz w:val="28"/>
          <w:szCs w:val="28"/>
        </w:rPr>
        <w:t xml:space="preserve">Фруктовый салат пирата. </w:t>
      </w:r>
      <w:r w:rsidRPr="00080EBB">
        <w:rPr>
          <w:iCs/>
          <w:sz w:val="28"/>
          <w:szCs w:val="28"/>
        </w:rPr>
        <w:t xml:space="preserve">Знакомство с новыми лексическими единицами Фруктовый салат пирата. </w:t>
      </w:r>
      <w:r>
        <w:rPr>
          <w:iCs/>
          <w:sz w:val="28"/>
          <w:szCs w:val="28"/>
        </w:rPr>
        <w:t xml:space="preserve">Закрепление пройденной лексики. Приготовь блюдо! </w:t>
      </w:r>
      <w:r w:rsidRPr="00080EBB">
        <w:rPr>
          <w:iCs/>
          <w:sz w:val="28"/>
          <w:szCs w:val="28"/>
        </w:rPr>
        <w:t xml:space="preserve">Знакомство </w:t>
      </w:r>
      <w:r>
        <w:rPr>
          <w:iCs/>
          <w:sz w:val="28"/>
          <w:szCs w:val="28"/>
        </w:rPr>
        <w:t xml:space="preserve">с новыми лексическими единицами </w:t>
      </w:r>
      <w:r w:rsidRPr="00080EBB">
        <w:rPr>
          <w:iCs/>
          <w:sz w:val="28"/>
          <w:szCs w:val="28"/>
        </w:rPr>
        <w:t xml:space="preserve">Приготовь блюдо! Весело  в школе. </w:t>
      </w:r>
      <w:r>
        <w:rPr>
          <w:iCs/>
          <w:sz w:val="28"/>
          <w:szCs w:val="28"/>
        </w:rPr>
        <w:t xml:space="preserve"> </w:t>
      </w:r>
      <w:r w:rsidRPr="00080EBB">
        <w:rPr>
          <w:iCs/>
          <w:sz w:val="28"/>
          <w:szCs w:val="28"/>
        </w:rPr>
        <w:t>Закрепление лексики</w:t>
      </w:r>
      <w:r>
        <w:rPr>
          <w:iCs/>
          <w:sz w:val="28"/>
          <w:szCs w:val="28"/>
        </w:rPr>
        <w:t xml:space="preserve"> по теме «Еда». Артур и Раскаль. </w:t>
      </w:r>
      <w:r w:rsidRPr="00080EBB">
        <w:rPr>
          <w:iCs/>
          <w:sz w:val="28"/>
          <w:szCs w:val="28"/>
        </w:rPr>
        <w:t>Сказка “ Голдилакс и три медведя”. Формирование навыков чтения и аудирования.</w:t>
      </w:r>
      <w:r>
        <w:rPr>
          <w:iCs/>
          <w:sz w:val="28"/>
          <w:szCs w:val="28"/>
        </w:rPr>
        <w:t xml:space="preserve"> </w:t>
      </w:r>
      <w:r w:rsidRPr="00080EBB">
        <w:rPr>
          <w:iCs/>
          <w:sz w:val="28"/>
          <w:szCs w:val="28"/>
        </w:rPr>
        <w:t>Что на десерт? Что бы вы хотели к чаю?</w:t>
      </w:r>
      <w:r>
        <w:rPr>
          <w:iCs/>
          <w:sz w:val="28"/>
          <w:szCs w:val="28"/>
        </w:rPr>
        <w:t xml:space="preserve"> </w:t>
      </w:r>
      <w:r w:rsidRPr="00080EBB">
        <w:rPr>
          <w:iCs/>
          <w:sz w:val="28"/>
          <w:szCs w:val="28"/>
        </w:rPr>
        <w:t>Теперь я знаю .</w:t>
      </w:r>
      <w:r>
        <w:rPr>
          <w:iCs/>
          <w:sz w:val="28"/>
          <w:szCs w:val="28"/>
        </w:rPr>
        <w:t xml:space="preserve"> </w:t>
      </w:r>
      <w:r w:rsidRPr="00080EBB">
        <w:rPr>
          <w:iCs/>
          <w:sz w:val="28"/>
          <w:szCs w:val="28"/>
        </w:rPr>
        <w:t>Закрепление языкового материала модуля 3</w:t>
      </w:r>
      <w:r>
        <w:rPr>
          <w:iCs/>
          <w:sz w:val="28"/>
          <w:szCs w:val="28"/>
        </w:rPr>
        <w:t xml:space="preserve"> </w:t>
      </w:r>
      <w:r w:rsidRPr="00080EBB">
        <w:rPr>
          <w:iCs/>
          <w:sz w:val="28"/>
          <w:szCs w:val="28"/>
        </w:rPr>
        <w:t>Итоговый тест модуля 3</w:t>
      </w:r>
    </w:p>
    <w:p w:rsidR="00080EBB" w:rsidRDefault="00080EBB" w:rsidP="00080EBB">
      <w:pPr>
        <w:pStyle w:val="Default"/>
        <w:rPr>
          <w:iCs/>
          <w:color w:val="auto"/>
          <w:sz w:val="28"/>
          <w:szCs w:val="28"/>
        </w:rPr>
      </w:pPr>
      <w:r w:rsidRPr="00080EBB">
        <w:rPr>
          <w:b/>
          <w:iCs/>
          <w:sz w:val="28"/>
          <w:szCs w:val="28"/>
        </w:rPr>
        <w:t xml:space="preserve"> </w:t>
      </w:r>
      <w:r>
        <w:rPr>
          <w:b/>
          <w:iCs/>
          <w:sz w:val="28"/>
          <w:szCs w:val="28"/>
          <w:lang w:val="en-US"/>
        </w:rPr>
        <w:t>V</w:t>
      </w:r>
      <w:r w:rsidRPr="00080EBB">
        <w:rPr>
          <w:b/>
          <w:iCs/>
          <w:sz w:val="28"/>
          <w:szCs w:val="28"/>
        </w:rPr>
        <w:t>.</w:t>
      </w:r>
      <w:r>
        <w:rPr>
          <w:b/>
          <w:iCs/>
          <w:sz w:val="28"/>
          <w:szCs w:val="28"/>
        </w:rPr>
        <w:t>В зоопарке</w:t>
      </w:r>
      <w:r w:rsidRPr="00080EBB">
        <w:rPr>
          <w:b/>
          <w:iCs/>
          <w:sz w:val="28"/>
          <w:szCs w:val="28"/>
        </w:rPr>
        <w:t xml:space="preserve"> </w:t>
      </w:r>
      <w:r w:rsidR="00EA2CD8">
        <w:rPr>
          <w:rFonts w:eastAsia="Calibri"/>
          <w:b/>
          <w:sz w:val="28"/>
          <w:szCs w:val="28"/>
          <w:lang w:eastAsia="en-US"/>
        </w:rPr>
        <w:t>(8</w:t>
      </w:r>
      <w:r>
        <w:rPr>
          <w:rFonts w:eastAsia="Calibri"/>
          <w:b/>
          <w:sz w:val="28"/>
          <w:szCs w:val="28"/>
          <w:lang w:eastAsia="en-US"/>
        </w:rPr>
        <w:t xml:space="preserve"> часов</w:t>
      </w:r>
      <w:r w:rsidRPr="00080EBB">
        <w:rPr>
          <w:rFonts w:eastAsia="Calibri"/>
          <w:b/>
          <w:sz w:val="28"/>
          <w:szCs w:val="28"/>
          <w:lang w:eastAsia="en-US"/>
        </w:rPr>
        <w:t>)</w:t>
      </w:r>
    </w:p>
    <w:p w:rsidR="00EA2CD8" w:rsidRPr="00EA2CD8" w:rsidRDefault="00080EBB" w:rsidP="00080EBB">
      <w:pPr>
        <w:widowControl/>
        <w:jc w:val="both"/>
        <w:rPr>
          <w:iCs/>
          <w:sz w:val="28"/>
          <w:szCs w:val="28"/>
        </w:rPr>
      </w:pPr>
      <w:r w:rsidRPr="00080EBB">
        <w:rPr>
          <w:iCs/>
          <w:sz w:val="28"/>
          <w:szCs w:val="28"/>
        </w:rPr>
        <w:t>Забавные животные.</w:t>
      </w:r>
      <w:r w:rsidRPr="00080EBB">
        <w:rPr>
          <w:iCs/>
          <w:sz w:val="28"/>
          <w:szCs w:val="28"/>
        </w:rPr>
        <w:t xml:space="preserve"> </w:t>
      </w:r>
      <w:r w:rsidRPr="00080EBB">
        <w:rPr>
          <w:iCs/>
          <w:sz w:val="28"/>
          <w:szCs w:val="28"/>
        </w:rPr>
        <w:t>Знакомство с новыми лексическими единицами.</w:t>
      </w:r>
      <w:r w:rsidRPr="00080EBB">
        <w:rPr>
          <w:iCs/>
          <w:sz w:val="28"/>
          <w:szCs w:val="28"/>
        </w:rPr>
        <w:t xml:space="preserve"> </w:t>
      </w:r>
      <w:r w:rsidRPr="00080EBB">
        <w:rPr>
          <w:iCs/>
          <w:sz w:val="28"/>
          <w:szCs w:val="28"/>
        </w:rPr>
        <w:t>Забавные животные. Закрепление грамматических и лексических структур.</w:t>
      </w:r>
      <w:r w:rsidRPr="00080EBB">
        <w:rPr>
          <w:iCs/>
          <w:sz w:val="28"/>
          <w:szCs w:val="28"/>
        </w:rPr>
        <w:t xml:space="preserve"> </w:t>
      </w:r>
      <w:r w:rsidRPr="00080EBB">
        <w:rPr>
          <w:iCs/>
          <w:sz w:val="28"/>
          <w:szCs w:val="28"/>
        </w:rPr>
        <w:t>Необычное о животных! Знакомство с новыми лексическими единицами.</w:t>
      </w:r>
      <w:r w:rsidRPr="00080EBB">
        <w:rPr>
          <w:iCs/>
          <w:sz w:val="28"/>
          <w:szCs w:val="28"/>
        </w:rPr>
        <w:t xml:space="preserve"> </w:t>
      </w:r>
      <w:r w:rsidRPr="00080EBB">
        <w:rPr>
          <w:iCs/>
          <w:sz w:val="28"/>
          <w:szCs w:val="28"/>
        </w:rPr>
        <w:t xml:space="preserve">Необычное о животных! </w:t>
      </w:r>
      <w:r w:rsidR="00EA2CD8">
        <w:rPr>
          <w:iCs/>
          <w:sz w:val="28"/>
          <w:szCs w:val="28"/>
        </w:rPr>
        <w:t>Весело в школе. Артур и Раскаль</w:t>
      </w:r>
      <w:r w:rsidRPr="00080EBB">
        <w:rPr>
          <w:iCs/>
          <w:sz w:val="28"/>
          <w:szCs w:val="28"/>
        </w:rPr>
        <w:t>. Формирование навыков чтения.</w:t>
      </w:r>
      <w:r w:rsidRPr="00EA2CD8">
        <w:rPr>
          <w:iCs/>
          <w:sz w:val="28"/>
          <w:szCs w:val="28"/>
        </w:rPr>
        <w:t xml:space="preserve"> </w:t>
      </w:r>
      <w:r w:rsidRPr="00080EBB">
        <w:rPr>
          <w:iCs/>
          <w:sz w:val="28"/>
          <w:szCs w:val="28"/>
        </w:rPr>
        <w:t>Сказка “ Голдилакс и три медведя”. Формирование навыков чтения и аудирования.</w:t>
      </w:r>
      <w:r w:rsidRPr="00080EBB">
        <w:rPr>
          <w:iCs/>
          <w:sz w:val="28"/>
          <w:szCs w:val="28"/>
        </w:rPr>
        <w:t xml:space="preserve"> </w:t>
      </w:r>
      <w:r w:rsidRPr="00080EBB">
        <w:rPr>
          <w:iCs/>
          <w:sz w:val="28"/>
          <w:szCs w:val="28"/>
        </w:rPr>
        <w:t>Прогулка в дикой местности! Знакомство с новыми лексическими единицами.</w:t>
      </w:r>
      <w:r w:rsidRPr="00080EBB">
        <w:rPr>
          <w:iCs/>
          <w:sz w:val="28"/>
          <w:szCs w:val="28"/>
        </w:rPr>
        <w:t xml:space="preserve"> </w:t>
      </w:r>
      <w:r w:rsidRPr="00080EBB">
        <w:rPr>
          <w:iCs/>
          <w:sz w:val="28"/>
          <w:szCs w:val="28"/>
        </w:rPr>
        <w:t>Теперь я знаю. Закрепление языкового материала модуля 4.</w:t>
      </w:r>
      <w:r w:rsidRPr="00EA2CD8">
        <w:rPr>
          <w:iCs/>
          <w:sz w:val="28"/>
          <w:szCs w:val="28"/>
        </w:rPr>
        <w:t xml:space="preserve"> </w:t>
      </w:r>
      <w:r w:rsidRPr="00080EBB">
        <w:rPr>
          <w:iCs/>
          <w:sz w:val="28"/>
          <w:szCs w:val="28"/>
        </w:rPr>
        <w:t>Итоговый тест модуля 4</w:t>
      </w:r>
      <w:r w:rsidR="00EA2CD8" w:rsidRPr="00EA2CD8">
        <w:rPr>
          <w:iCs/>
          <w:sz w:val="28"/>
          <w:szCs w:val="28"/>
        </w:rPr>
        <w:t>.</w:t>
      </w:r>
    </w:p>
    <w:p w:rsidR="00EA2CD8" w:rsidRPr="00EA2CD8" w:rsidRDefault="00EA2CD8" w:rsidP="00080EBB">
      <w:pPr>
        <w:widowControl/>
        <w:jc w:val="both"/>
        <w:rPr>
          <w:iCs/>
          <w:sz w:val="28"/>
          <w:szCs w:val="28"/>
        </w:rPr>
      </w:pPr>
      <w:r w:rsidRPr="00A472E1">
        <w:rPr>
          <w:b/>
          <w:iCs/>
          <w:sz w:val="28"/>
          <w:szCs w:val="28"/>
        </w:rPr>
        <w:t xml:space="preserve"> </w:t>
      </w:r>
      <w:r>
        <w:rPr>
          <w:b/>
          <w:iCs/>
          <w:sz w:val="28"/>
          <w:szCs w:val="28"/>
          <w:lang w:val="en-US"/>
        </w:rPr>
        <w:t>VI</w:t>
      </w:r>
      <w:r w:rsidRPr="00EA2CD8">
        <w:rPr>
          <w:b/>
          <w:iCs/>
          <w:sz w:val="28"/>
          <w:szCs w:val="28"/>
        </w:rPr>
        <w:t>.</w:t>
      </w:r>
      <w:r w:rsidRPr="00A472E1">
        <w:rPr>
          <w:b/>
          <w:iCs/>
          <w:sz w:val="28"/>
          <w:szCs w:val="28"/>
        </w:rPr>
        <w:t xml:space="preserve"> </w:t>
      </w:r>
      <w:r w:rsidRPr="00334B33">
        <w:rPr>
          <w:b/>
          <w:iCs/>
          <w:sz w:val="28"/>
          <w:szCs w:val="28"/>
        </w:rPr>
        <w:t>ГДЕ ВЫ БЫЛИ ВЧЕРА?</w:t>
      </w:r>
      <w:r w:rsidRPr="00EA2CD8">
        <w:rPr>
          <w:rFonts w:eastAsia="Calibri"/>
          <w:b/>
          <w:sz w:val="28"/>
          <w:szCs w:val="28"/>
          <w:lang w:eastAsia="en-US"/>
        </w:rPr>
        <w:t xml:space="preserve"> </w:t>
      </w:r>
      <w:r w:rsidRPr="00080EBB">
        <w:rPr>
          <w:rFonts w:eastAsia="Calibri"/>
          <w:b/>
          <w:sz w:val="28"/>
          <w:szCs w:val="28"/>
          <w:lang w:eastAsia="en-US"/>
        </w:rPr>
        <w:t xml:space="preserve">(8 </w:t>
      </w:r>
      <w:r>
        <w:rPr>
          <w:rFonts w:eastAsia="Calibri"/>
          <w:b/>
          <w:sz w:val="28"/>
          <w:szCs w:val="28"/>
          <w:lang w:eastAsia="en-US"/>
        </w:rPr>
        <w:t>часов</w:t>
      </w:r>
      <w:r w:rsidRPr="00080EBB">
        <w:rPr>
          <w:rFonts w:eastAsia="Calibri"/>
          <w:b/>
          <w:sz w:val="28"/>
          <w:szCs w:val="28"/>
          <w:lang w:eastAsia="en-US"/>
        </w:rPr>
        <w:t>)</w:t>
      </w:r>
    </w:p>
    <w:p w:rsidR="00EA2CD8" w:rsidRPr="00EA2CD8" w:rsidRDefault="00EA2CD8" w:rsidP="00EA2CD8">
      <w:pPr>
        <w:widowControl/>
        <w:jc w:val="both"/>
        <w:rPr>
          <w:iCs/>
          <w:sz w:val="28"/>
          <w:szCs w:val="28"/>
        </w:rPr>
      </w:pPr>
      <w:r w:rsidRPr="00EA2CD8">
        <w:rPr>
          <w:iCs/>
          <w:sz w:val="28"/>
          <w:szCs w:val="28"/>
        </w:rPr>
        <w:t>Чаепитие! Знакомство с новыми лексическими единицами.</w:t>
      </w:r>
      <w:r w:rsidRPr="00EA2CD8">
        <w:rPr>
          <w:iCs/>
          <w:sz w:val="28"/>
          <w:szCs w:val="28"/>
        </w:rPr>
        <w:t xml:space="preserve"> </w:t>
      </w:r>
      <w:r w:rsidRPr="00EA2CD8">
        <w:rPr>
          <w:iCs/>
          <w:sz w:val="28"/>
          <w:szCs w:val="28"/>
        </w:rPr>
        <w:t>Чаепитие! Закрепление лексики по теме.</w:t>
      </w:r>
      <w:r w:rsidRPr="00EA2CD8">
        <w:rPr>
          <w:iCs/>
          <w:sz w:val="28"/>
          <w:szCs w:val="28"/>
        </w:rPr>
        <w:t xml:space="preserve"> </w:t>
      </w:r>
      <w:r w:rsidRPr="00EA2CD8">
        <w:rPr>
          <w:iCs/>
          <w:sz w:val="28"/>
          <w:szCs w:val="28"/>
        </w:rPr>
        <w:t>Наши вчерашние дни!</w:t>
      </w:r>
      <w:r>
        <w:rPr>
          <w:iCs/>
          <w:sz w:val="28"/>
          <w:szCs w:val="28"/>
          <w:lang w:val="en-US"/>
        </w:rPr>
        <w:t xml:space="preserve"> </w:t>
      </w:r>
      <w:r w:rsidRPr="00EA2CD8">
        <w:rPr>
          <w:iCs/>
          <w:sz w:val="28"/>
          <w:szCs w:val="28"/>
        </w:rPr>
        <w:t>Знакомство с новыми лексическими единицами.</w:t>
      </w:r>
      <w:r w:rsidRPr="00EA2CD8">
        <w:rPr>
          <w:iCs/>
          <w:sz w:val="28"/>
          <w:szCs w:val="28"/>
        </w:rPr>
        <w:t xml:space="preserve"> </w:t>
      </w:r>
      <w:r w:rsidRPr="00EA2CD8">
        <w:rPr>
          <w:iCs/>
          <w:sz w:val="28"/>
          <w:szCs w:val="28"/>
        </w:rPr>
        <w:t>Наши вчера</w:t>
      </w:r>
      <w:r>
        <w:rPr>
          <w:iCs/>
          <w:sz w:val="28"/>
          <w:szCs w:val="28"/>
        </w:rPr>
        <w:t xml:space="preserve">шние дни! Весело </w:t>
      </w:r>
      <w:r w:rsidRPr="00EA2CD8">
        <w:rPr>
          <w:iCs/>
          <w:sz w:val="28"/>
          <w:szCs w:val="28"/>
        </w:rPr>
        <w:t>в школе.</w:t>
      </w:r>
      <w:r w:rsidRPr="00EA2CD8">
        <w:rPr>
          <w:iCs/>
          <w:sz w:val="28"/>
          <w:szCs w:val="28"/>
        </w:rPr>
        <w:t xml:space="preserve"> </w:t>
      </w:r>
      <w:r>
        <w:rPr>
          <w:iCs/>
          <w:sz w:val="28"/>
          <w:szCs w:val="28"/>
        </w:rPr>
        <w:t>Артур и Раскаль</w:t>
      </w:r>
      <w:r w:rsidRPr="00EA2CD8">
        <w:rPr>
          <w:iCs/>
          <w:sz w:val="28"/>
          <w:szCs w:val="28"/>
        </w:rPr>
        <w:t>. Формирование навыков чтения и перевода.</w:t>
      </w:r>
      <w:r w:rsidRPr="00EA2CD8">
        <w:rPr>
          <w:iCs/>
          <w:sz w:val="28"/>
          <w:szCs w:val="28"/>
        </w:rPr>
        <w:t xml:space="preserve"> </w:t>
      </w:r>
      <w:r w:rsidRPr="00EA2CD8">
        <w:rPr>
          <w:iCs/>
          <w:sz w:val="28"/>
          <w:szCs w:val="28"/>
        </w:rPr>
        <w:t>Сказка “ Голдилакс и три медведя”. Формирование навыков чтения и аудирования.</w:t>
      </w:r>
      <w:r>
        <w:rPr>
          <w:iCs/>
          <w:sz w:val="28"/>
          <w:szCs w:val="28"/>
          <w:lang w:val="en-US"/>
        </w:rPr>
        <w:t xml:space="preserve"> </w:t>
      </w:r>
      <w:r>
        <w:rPr>
          <w:iCs/>
          <w:sz w:val="28"/>
          <w:szCs w:val="28"/>
        </w:rPr>
        <w:t xml:space="preserve">Пожелания ко </w:t>
      </w:r>
      <w:r w:rsidRPr="00EA2CD8">
        <w:rPr>
          <w:iCs/>
          <w:sz w:val="28"/>
          <w:szCs w:val="28"/>
        </w:rPr>
        <w:t>дню рождения! День города. Формирование навыков чтения и перевода.</w:t>
      </w:r>
    </w:p>
    <w:p w:rsidR="00080EBB" w:rsidRDefault="00EA2CD8" w:rsidP="00EA2CD8">
      <w:pPr>
        <w:widowControl/>
        <w:jc w:val="both"/>
        <w:rPr>
          <w:iCs/>
          <w:sz w:val="28"/>
          <w:szCs w:val="28"/>
        </w:rPr>
      </w:pPr>
      <w:r w:rsidRPr="00EA2CD8">
        <w:rPr>
          <w:iCs/>
          <w:sz w:val="28"/>
          <w:szCs w:val="28"/>
        </w:rPr>
        <w:t>Теперь я зна</w:t>
      </w:r>
      <w:r>
        <w:rPr>
          <w:iCs/>
          <w:sz w:val="28"/>
          <w:szCs w:val="28"/>
        </w:rPr>
        <w:t xml:space="preserve">ю. </w:t>
      </w:r>
      <w:r w:rsidRPr="00EA2CD8">
        <w:rPr>
          <w:iCs/>
          <w:sz w:val="28"/>
          <w:szCs w:val="28"/>
        </w:rPr>
        <w:t>Закрепление языкового материала модуля.</w:t>
      </w:r>
      <w:r w:rsidRPr="00EA2CD8">
        <w:rPr>
          <w:iCs/>
          <w:sz w:val="28"/>
          <w:szCs w:val="28"/>
        </w:rPr>
        <w:t xml:space="preserve"> </w:t>
      </w:r>
      <w:r w:rsidRPr="00EA2CD8">
        <w:rPr>
          <w:iCs/>
          <w:sz w:val="28"/>
          <w:szCs w:val="28"/>
        </w:rPr>
        <w:t>Итоговый тест модуля 5</w:t>
      </w:r>
    </w:p>
    <w:p w:rsidR="00EA2CD8" w:rsidRPr="00EA2CD8" w:rsidRDefault="00EA2CD8" w:rsidP="00EA2CD8">
      <w:pPr>
        <w:widowControl/>
        <w:jc w:val="both"/>
        <w:rPr>
          <w:rFonts w:eastAsia="Calibri"/>
          <w:b/>
          <w:sz w:val="28"/>
          <w:szCs w:val="28"/>
          <w:lang w:eastAsia="en-US"/>
        </w:rPr>
      </w:pPr>
      <w:r>
        <w:rPr>
          <w:b/>
          <w:iCs/>
          <w:sz w:val="28"/>
          <w:szCs w:val="28"/>
          <w:lang w:val="en-US"/>
        </w:rPr>
        <w:t>VII.</w:t>
      </w:r>
      <w:r w:rsidRPr="00EA2CD8">
        <w:rPr>
          <w:b/>
          <w:iCs/>
          <w:sz w:val="28"/>
          <w:szCs w:val="28"/>
        </w:rPr>
        <w:t>Расскажи сказку</w:t>
      </w:r>
      <w:r w:rsidRPr="00EA2CD8">
        <w:rPr>
          <w:b/>
          <w:iCs/>
          <w:sz w:val="28"/>
          <w:szCs w:val="28"/>
          <w:lang w:val="en-US"/>
        </w:rPr>
        <w:t xml:space="preserve"> </w:t>
      </w:r>
      <w:r w:rsidRPr="00EA2CD8">
        <w:rPr>
          <w:rFonts w:eastAsia="Calibri"/>
          <w:b/>
          <w:sz w:val="28"/>
          <w:szCs w:val="28"/>
          <w:lang w:eastAsia="en-US"/>
        </w:rPr>
        <w:t>(8 часов)</w:t>
      </w:r>
    </w:p>
    <w:p w:rsidR="00EA2CD8" w:rsidRDefault="00EA2CD8" w:rsidP="00EA2CD8">
      <w:pPr>
        <w:pStyle w:val="af0"/>
        <w:jc w:val="both"/>
        <w:rPr>
          <w:iCs/>
          <w:sz w:val="28"/>
          <w:szCs w:val="28"/>
        </w:rPr>
      </w:pPr>
      <w:r>
        <w:rPr>
          <w:iCs/>
          <w:sz w:val="28"/>
          <w:szCs w:val="28"/>
        </w:rPr>
        <w:t xml:space="preserve">Заяц и черепаха. </w:t>
      </w:r>
      <w:r w:rsidRPr="00EA2CD8">
        <w:rPr>
          <w:iCs/>
          <w:sz w:val="28"/>
          <w:szCs w:val="28"/>
        </w:rPr>
        <w:t xml:space="preserve"> </w:t>
      </w:r>
      <w:r w:rsidRPr="00334B33">
        <w:rPr>
          <w:iCs/>
          <w:sz w:val="28"/>
          <w:szCs w:val="28"/>
        </w:rPr>
        <w:t>Знакомство с новыми лексическими единицами.</w:t>
      </w:r>
      <w:r w:rsidRPr="00EA2CD8">
        <w:rPr>
          <w:iCs/>
          <w:sz w:val="28"/>
          <w:szCs w:val="28"/>
        </w:rPr>
        <w:t xml:space="preserve"> </w:t>
      </w:r>
      <w:r w:rsidRPr="00334B33">
        <w:rPr>
          <w:iCs/>
          <w:sz w:val="28"/>
          <w:szCs w:val="28"/>
        </w:rPr>
        <w:t>Заяц и черепаха. Изучение предлогов местонахождения.</w:t>
      </w:r>
    </w:p>
    <w:p w:rsidR="00EA2CD8" w:rsidRPr="00EA2CD8" w:rsidRDefault="00EA2CD8" w:rsidP="00EA2CD8">
      <w:pPr>
        <w:pStyle w:val="af0"/>
        <w:jc w:val="both"/>
        <w:rPr>
          <w:iCs/>
          <w:sz w:val="28"/>
          <w:szCs w:val="28"/>
        </w:rPr>
      </w:pPr>
      <w:r>
        <w:rPr>
          <w:iCs/>
          <w:sz w:val="28"/>
          <w:szCs w:val="28"/>
        </w:rPr>
        <w:t>Однажды!</w:t>
      </w:r>
      <w:r w:rsidRPr="00EA2CD8">
        <w:rPr>
          <w:iCs/>
          <w:sz w:val="28"/>
          <w:szCs w:val="28"/>
        </w:rPr>
        <w:t xml:space="preserve"> </w:t>
      </w:r>
      <w:r w:rsidRPr="00334B33">
        <w:rPr>
          <w:iCs/>
          <w:sz w:val="28"/>
          <w:szCs w:val="28"/>
        </w:rPr>
        <w:t>Знакомство с</w:t>
      </w:r>
      <w:r>
        <w:rPr>
          <w:iCs/>
          <w:sz w:val="28"/>
          <w:szCs w:val="28"/>
        </w:rPr>
        <w:t xml:space="preserve"> новыми лексическими единицами.</w:t>
      </w:r>
      <w:r w:rsidRPr="00EA2CD8">
        <w:rPr>
          <w:iCs/>
          <w:sz w:val="28"/>
          <w:szCs w:val="28"/>
        </w:rPr>
        <w:t xml:space="preserve"> </w:t>
      </w:r>
      <w:r w:rsidRPr="00334B33">
        <w:rPr>
          <w:iCs/>
          <w:sz w:val="28"/>
          <w:szCs w:val="28"/>
        </w:rPr>
        <w:t>Однажды. Весело в школе. Артур и Раскаль . Формирование грамматических навыков.</w:t>
      </w:r>
      <w:r>
        <w:rPr>
          <w:iCs/>
          <w:sz w:val="28"/>
          <w:szCs w:val="28"/>
          <w:lang w:val="en-US"/>
        </w:rPr>
        <w:t xml:space="preserve"> </w:t>
      </w:r>
      <w:r w:rsidRPr="00334B33">
        <w:rPr>
          <w:iCs/>
          <w:sz w:val="28"/>
          <w:szCs w:val="28"/>
        </w:rPr>
        <w:t>Сказка “ Голдилакс и три медведя”. Формирование навыков чтения и аудирования.</w:t>
      </w:r>
      <w:r>
        <w:t xml:space="preserve"> </w:t>
      </w:r>
      <w:r w:rsidRPr="00334B33">
        <w:rPr>
          <w:iCs/>
          <w:sz w:val="28"/>
          <w:szCs w:val="28"/>
        </w:rPr>
        <w:t>Мир сказок! Формиров</w:t>
      </w:r>
      <w:r>
        <w:rPr>
          <w:iCs/>
          <w:sz w:val="28"/>
          <w:szCs w:val="28"/>
        </w:rPr>
        <w:t>ание навыков чтения и перевода.</w:t>
      </w:r>
      <w:r w:rsidRPr="00EA2CD8">
        <w:rPr>
          <w:iCs/>
          <w:sz w:val="28"/>
          <w:szCs w:val="28"/>
        </w:rPr>
        <w:t xml:space="preserve"> </w:t>
      </w:r>
      <w:r>
        <w:rPr>
          <w:iCs/>
          <w:sz w:val="28"/>
          <w:szCs w:val="28"/>
        </w:rPr>
        <w:t>Теперь я знаю.</w:t>
      </w:r>
      <w:r w:rsidRPr="00EA2CD8">
        <w:rPr>
          <w:iCs/>
          <w:sz w:val="28"/>
          <w:szCs w:val="28"/>
        </w:rPr>
        <w:t xml:space="preserve"> </w:t>
      </w:r>
      <w:r w:rsidRPr="00334B33">
        <w:rPr>
          <w:iCs/>
          <w:sz w:val="28"/>
          <w:szCs w:val="28"/>
        </w:rPr>
        <w:t>Закрепле</w:t>
      </w:r>
      <w:r>
        <w:rPr>
          <w:iCs/>
          <w:sz w:val="28"/>
          <w:szCs w:val="28"/>
        </w:rPr>
        <w:t>ние языкового материала модуля.</w:t>
      </w:r>
      <w:r w:rsidRPr="00EA2CD8">
        <w:rPr>
          <w:iCs/>
          <w:sz w:val="28"/>
          <w:szCs w:val="28"/>
        </w:rPr>
        <w:t xml:space="preserve"> </w:t>
      </w:r>
      <w:r w:rsidRPr="00334B33">
        <w:rPr>
          <w:iCs/>
          <w:sz w:val="28"/>
          <w:szCs w:val="28"/>
        </w:rPr>
        <w:t>Итоговый тест модуля 6</w:t>
      </w:r>
      <w:r w:rsidRPr="00EA2CD8">
        <w:rPr>
          <w:iCs/>
          <w:sz w:val="28"/>
          <w:szCs w:val="28"/>
        </w:rPr>
        <w:t>.</w:t>
      </w:r>
    </w:p>
    <w:p w:rsidR="00EA2CD8" w:rsidRDefault="00EA2CD8" w:rsidP="00EA2CD8">
      <w:pPr>
        <w:pStyle w:val="af0"/>
        <w:jc w:val="both"/>
        <w:rPr>
          <w:rFonts w:eastAsia="Calibri"/>
          <w:b/>
          <w:sz w:val="28"/>
          <w:szCs w:val="28"/>
          <w:lang w:eastAsia="en-US"/>
        </w:rPr>
      </w:pPr>
      <w:r>
        <w:rPr>
          <w:b/>
          <w:iCs/>
          <w:sz w:val="28"/>
          <w:szCs w:val="28"/>
          <w:lang w:val="en-US"/>
        </w:rPr>
        <w:t>VIII</w:t>
      </w:r>
      <w:r w:rsidRPr="00EA2CD8">
        <w:rPr>
          <w:b/>
          <w:iCs/>
          <w:sz w:val="28"/>
          <w:szCs w:val="28"/>
        </w:rPr>
        <w:t>.</w:t>
      </w:r>
      <w:r w:rsidRPr="0014477D">
        <w:rPr>
          <w:b/>
          <w:iCs/>
          <w:sz w:val="28"/>
          <w:szCs w:val="28"/>
        </w:rPr>
        <w:t>Дни которые нужно помнить</w:t>
      </w:r>
      <w:r w:rsidRPr="00EA2CD8">
        <w:rPr>
          <w:b/>
          <w:iCs/>
          <w:sz w:val="28"/>
          <w:szCs w:val="28"/>
        </w:rPr>
        <w:t xml:space="preserve"> </w:t>
      </w:r>
      <w:r w:rsidRPr="00EA2CD8">
        <w:rPr>
          <w:rFonts w:eastAsia="Calibri"/>
          <w:b/>
          <w:sz w:val="28"/>
          <w:szCs w:val="28"/>
          <w:lang w:eastAsia="en-US"/>
        </w:rPr>
        <w:t>(8 часов)</w:t>
      </w:r>
    </w:p>
    <w:p w:rsidR="00EA2CD8" w:rsidRDefault="00EA2CD8" w:rsidP="00EA2CD8">
      <w:pPr>
        <w:pStyle w:val="af0"/>
        <w:jc w:val="both"/>
        <w:rPr>
          <w:iCs/>
          <w:sz w:val="28"/>
          <w:szCs w:val="28"/>
          <w:lang w:val="en-US"/>
        </w:rPr>
      </w:pPr>
      <w:r w:rsidRPr="0014477D">
        <w:rPr>
          <w:iCs/>
          <w:sz w:val="28"/>
          <w:szCs w:val="28"/>
        </w:rPr>
        <w:lastRenderedPageBreak/>
        <w:t>Лучшее время! Знакомство с новыми лексическими единицами</w:t>
      </w:r>
      <w:r w:rsidRPr="00EA2CD8">
        <w:rPr>
          <w:iCs/>
          <w:sz w:val="28"/>
          <w:szCs w:val="28"/>
        </w:rPr>
        <w:t xml:space="preserve">. </w:t>
      </w:r>
      <w:r w:rsidRPr="0014477D">
        <w:rPr>
          <w:iCs/>
          <w:sz w:val="28"/>
          <w:szCs w:val="28"/>
        </w:rPr>
        <w:t>Лучшее время! Формирова</w:t>
      </w:r>
      <w:r>
        <w:rPr>
          <w:iCs/>
          <w:sz w:val="28"/>
          <w:szCs w:val="28"/>
        </w:rPr>
        <w:t>ние навыков чтения и говорения.</w:t>
      </w:r>
      <w:r w:rsidRPr="00EA2CD8">
        <w:rPr>
          <w:iCs/>
          <w:sz w:val="28"/>
          <w:szCs w:val="28"/>
        </w:rPr>
        <w:t xml:space="preserve"> </w:t>
      </w:r>
      <w:r>
        <w:rPr>
          <w:iCs/>
          <w:sz w:val="28"/>
          <w:szCs w:val="28"/>
        </w:rPr>
        <w:t xml:space="preserve">Волшебные моменты. </w:t>
      </w:r>
      <w:r w:rsidRPr="00EA2CD8">
        <w:rPr>
          <w:iCs/>
          <w:sz w:val="28"/>
          <w:szCs w:val="28"/>
        </w:rPr>
        <w:t xml:space="preserve"> </w:t>
      </w:r>
      <w:r w:rsidRPr="0014477D">
        <w:rPr>
          <w:iCs/>
          <w:sz w:val="28"/>
          <w:szCs w:val="28"/>
        </w:rPr>
        <w:t>Знакомство с новыми лексическими единицами.</w:t>
      </w:r>
      <w:r w:rsidRPr="00EA2CD8">
        <w:rPr>
          <w:iCs/>
          <w:sz w:val="28"/>
          <w:szCs w:val="28"/>
        </w:rPr>
        <w:t xml:space="preserve"> </w:t>
      </w:r>
      <w:r w:rsidRPr="0014477D">
        <w:rPr>
          <w:iCs/>
          <w:sz w:val="28"/>
          <w:szCs w:val="28"/>
        </w:rPr>
        <w:t>Волшебные моменты! Весело в школе. Артур и Раскаль . Формирование навыков чтения и говорения.</w:t>
      </w:r>
      <w:r w:rsidRPr="00EA2CD8">
        <w:rPr>
          <w:iCs/>
          <w:sz w:val="28"/>
          <w:szCs w:val="28"/>
        </w:rPr>
        <w:t xml:space="preserve"> </w:t>
      </w:r>
      <w:r w:rsidRPr="0014477D">
        <w:rPr>
          <w:iCs/>
          <w:sz w:val="28"/>
          <w:szCs w:val="28"/>
        </w:rPr>
        <w:t>Сказка “ Голдилакс и три медведя”. Формирование навыков чтения и аудирования.</w:t>
      </w:r>
      <w:r w:rsidRPr="00EA2CD8">
        <w:rPr>
          <w:iCs/>
          <w:sz w:val="28"/>
          <w:szCs w:val="28"/>
        </w:rPr>
        <w:t xml:space="preserve"> </w:t>
      </w:r>
      <w:r w:rsidRPr="0014477D">
        <w:rPr>
          <w:iCs/>
          <w:sz w:val="28"/>
          <w:szCs w:val="28"/>
        </w:rPr>
        <w:t>Дни, которые важно помнить! Формирование навыков чтения и говорения.</w:t>
      </w:r>
      <w:r w:rsidRPr="00EA2CD8">
        <w:rPr>
          <w:iCs/>
          <w:sz w:val="28"/>
          <w:szCs w:val="28"/>
        </w:rPr>
        <w:t xml:space="preserve"> </w:t>
      </w:r>
      <w:r>
        <w:rPr>
          <w:iCs/>
          <w:sz w:val="28"/>
          <w:szCs w:val="28"/>
        </w:rPr>
        <w:t xml:space="preserve">Теперь я знаю </w:t>
      </w:r>
      <w:r w:rsidRPr="00EA2CD8">
        <w:rPr>
          <w:iCs/>
          <w:sz w:val="28"/>
          <w:szCs w:val="28"/>
        </w:rPr>
        <w:t xml:space="preserve"> </w:t>
      </w:r>
      <w:r w:rsidRPr="0014477D">
        <w:rPr>
          <w:iCs/>
          <w:sz w:val="28"/>
          <w:szCs w:val="28"/>
        </w:rPr>
        <w:t>Закрепление языкового материала модуля.</w:t>
      </w:r>
      <w:r w:rsidRPr="00EA2CD8">
        <w:rPr>
          <w:iCs/>
          <w:sz w:val="28"/>
          <w:szCs w:val="28"/>
        </w:rPr>
        <w:t xml:space="preserve"> </w:t>
      </w:r>
      <w:r w:rsidRPr="0014477D">
        <w:rPr>
          <w:iCs/>
          <w:sz w:val="28"/>
          <w:szCs w:val="28"/>
        </w:rPr>
        <w:t>Итоговый тест модуля 7</w:t>
      </w:r>
      <w:r>
        <w:rPr>
          <w:iCs/>
          <w:sz w:val="28"/>
          <w:szCs w:val="28"/>
          <w:lang w:val="en-US"/>
        </w:rPr>
        <w:t>.</w:t>
      </w:r>
    </w:p>
    <w:p w:rsidR="00EA2CD8" w:rsidRDefault="00EA2CD8" w:rsidP="00EA2CD8">
      <w:pPr>
        <w:pStyle w:val="af0"/>
        <w:numPr>
          <w:ilvl w:val="0"/>
          <w:numId w:val="14"/>
        </w:numPr>
        <w:jc w:val="both"/>
        <w:rPr>
          <w:b/>
          <w:iCs/>
          <w:szCs w:val="28"/>
        </w:rPr>
      </w:pPr>
      <w:r w:rsidRPr="00FD11BE">
        <w:rPr>
          <w:b/>
          <w:iCs/>
          <w:sz w:val="28"/>
          <w:szCs w:val="28"/>
        </w:rPr>
        <w:t>Места, которые  нужно посетить!</w:t>
      </w:r>
      <w:r w:rsidRPr="00EA2CD8">
        <w:rPr>
          <w:b/>
          <w:iCs/>
          <w:sz w:val="28"/>
          <w:szCs w:val="28"/>
        </w:rPr>
        <w:t xml:space="preserve"> </w:t>
      </w:r>
      <w:r>
        <w:rPr>
          <w:b/>
          <w:iCs/>
          <w:szCs w:val="28"/>
        </w:rPr>
        <w:t xml:space="preserve"> (10 часов)</w:t>
      </w:r>
    </w:p>
    <w:p w:rsidR="00EA2CD8" w:rsidRDefault="00EA2CD8" w:rsidP="002801B9">
      <w:pPr>
        <w:pStyle w:val="af0"/>
        <w:jc w:val="both"/>
        <w:rPr>
          <w:iCs/>
          <w:sz w:val="28"/>
          <w:szCs w:val="28"/>
        </w:rPr>
      </w:pPr>
      <w:r w:rsidRPr="00EA2CD8">
        <w:rPr>
          <w:iCs/>
          <w:sz w:val="28"/>
          <w:szCs w:val="28"/>
        </w:rPr>
        <w:t xml:space="preserve">Хорошее время впереди! Знакомство с новыми лексическими единицами </w:t>
      </w:r>
      <w:r w:rsidRPr="00EA2CD8">
        <w:rPr>
          <w:iCs/>
          <w:sz w:val="28"/>
          <w:szCs w:val="28"/>
        </w:rPr>
        <w:t xml:space="preserve">. </w:t>
      </w:r>
      <w:r w:rsidRPr="00EA2CD8">
        <w:rPr>
          <w:iCs/>
          <w:sz w:val="28"/>
          <w:szCs w:val="28"/>
        </w:rPr>
        <w:t>Хорошее время впереди! Формирован</w:t>
      </w:r>
      <w:r>
        <w:rPr>
          <w:iCs/>
          <w:sz w:val="28"/>
          <w:szCs w:val="28"/>
        </w:rPr>
        <w:t>ие навыков аудирования,</w:t>
      </w:r>
      <w:r w:rsidRPr="00EA2CD8">
        <w:rPr>
          <w:iCs/>
          <w:sz w:val="28"/>
          <w:szCs w:val="28"/>
        </w:rPr>
        <w:t xml:space="preserve">письма. </w:t>
      </w:r>
      <w:r w:rsidRPr="00EA2CD8">
        <w:rPr>
          <w:iCs/>
          <w:sz w:val="28"/>
          <w:szCs w:val="28"/>
        </w:rPr>
        <w:t xml:space="preserve">Привет, солнышко! Знакомство </w:t>
      </w:r>
      <w:r w:rsidRPr="00EA2CD8">
        <w:rPr>
          <w:iCs/>
          <w:sz w:val="28"/>
          <w:szCs w:val="28"/>
        </w:rPr>
        <w:t xml:space="preserve">с новыми лексическими единицами. </w:t>
      </w:r>
      <w:r w:rsidRPr="00EA2CD8">
        <w:rPr>
          <w:iCs/>
          <w:sz w:val="28"/>
          <w:szCs w:val="28"/>
        </w:rPr>
        <w:t>Привет, солнышко! Весело в школе. Артур и Раскаль. Формирование навыков ч</w:t>
      </w:r>
      <w:r w:rsidRPr="00EA2CD8">
        <w:rPr>
          <w:iCs/>
          <w:sz w:val="28"/>
          <w:szCs w:val="28"/>
        </w:rPr>
        <w:t xml:space="preserve">тения. </w:t>
      </w:r>
      <w:r w:rsidRPr="00EA2CD8">
        <w:rPr>
          <w:iCs/>
          <w:sz w:val="28"/>
          <w:szCs w:val="28"/>
        </w:rPr>
        <w:t>Сказка “ Голдилакс и три медведя”. Формировани</w:t>
      </w:r>
      <w:r w:rsidRPr="00EA2CD8">
        <w:rPr>
          <w:iCs/>
          <w:sz w:val="28"/>
          <w:szCs w:val="28"/>
        </w:rPr>
        <w:t xml:space="preserve">е навыков чтения и аудирования. </w:t>
      </w:r>
      <w:r w:rsidRPr="00EA2CD8">
        <w:rPr>
          <w:iCs/>
          <w:sz w:val="28"/>
          <w:szCs w:val="28"/>
        </w:rPr>
        <w:t>Флорида! Путешествие – это забавн</w:t>
      </w:r>
      <w:r w:rsidRPr="00EA2CD8">
        <w:rPr>
          <w:iCs/>
          <w:sz w:val="28"/>
          <w:szCs w:val="28"/>
        </w:rPr>
        <w:t xml:space="preserve">о! Формирование навыков чтения. Теперь я знаю. </w:t>
      </w:r>
      <w:r w:rsidRPr="00EA2CD8">
        <w:rPr>
          <w:iCs/>
          <w:sz w:val="28"/>
          <w:szCs w:val="28"/>
        </w:rPr>
        <w:t>Закрепление языкового материала модуля.</w:t>
      </w:r>
      <w:r w:rsidRPr="00EA2CD8">
        <w:rPr>
          <w:sz w:val="28"/>
          <w:szCs w:val="28"/>
        </w:rPr>
        <w:t xml:space="preserve"> </w:t>
      </w:r>
      <w:r w:rsidRPr="00EA2CD8">
        <w:rPr>
          <w:iCs/>
          <w:sz w:val="28"/>
          <w:szCs w:val="28"/>
        </w:rPr>
        <w:t>Итоговый тест модуля 8</w:t>
      </w:r>
      <w:r w:rsidRPr="00EA2CD8">
        <w:rPr>
          <w:iCs/>
          <w:sz w:val="28"/>
          <w:szCs w:val="28"/>
        </w:rPr>
        <w:t xml:space="preserve">. </w:t>
      </w:r>
      <w:r w:rsidRPr="00EA2CD8">
        <w:rPr>
          <w:iCs/>
          <w:sz w:val="28"/>
          <w:szCs w:val="28"/>
        </w:rPr>
        <w:t>Итоговая тестовая работа</w:t>
      </w:r>
      <w:r w:rsidRPr="00EA2CD8">
        <w:rPr>
          <w:iCs/>
          <w:sz w:val="28"/>
          <w:szCs w:val="28"/>
        </w:rPr>
        <w:t xml:space="preserve">. </w:t>
      </w:r>
      <w:r w:rsidRPr="00EA2CD8">
        <w:rPr>
          <w:iCs/>
          <w:sz w:val="28"/>
          <w:szCs w:val="28"/>
        </w:rPr>
        <w:t>Закрепление</w:t>
      </w:r>
      <w:r w:rsidR="002801B9">
        <w:rPr>
          <w:iCs/>
          <w:sz w:val="28"/>
          <w:szCs w:val="28"/>
        </w:rPr>
        <w:t xml:space="preserve"> лексико-грамматических навыков</w:t>
      </w:r>
    </w:p>
    <w:p w:rsidR="005C317F" w:rsidRDefault="005C317F" w:rsidP="006F05B0">
      <w:pPr>
        <w:pStyle w:val="Default"/>
        <w:jc w:val="both"/>
        <w:rPr>
          <w:sz w:val="28"/>
          <w:szCs w:val="28"/>
        </w:rPr>
      </w:pPr>
      <w:r>
        <w:rPr>
          <w:b/>
          <w:bCs/>
          <w:sz w:val="28"/>
          <w:szCs w:val="28"/>
        </w:rPr>
        <w:t>Коммуникативные умения по видам речевой деятельности</w:t>
      </w:r>
    </w:p>
    <w:p w:rsidR="005C317F" w:rsidRDefault="005C317F" w:rsidP="006F05B0">
      <w:pPr>
        <w:pStyle w:val="Default"/>
        <w:jc w:val="both"/>
        <w:rPr>
          <w:sz w:val="28"/>
          <w:szCs w:val="28"/>
        </w:rPr>
      </w:pPr>
      <w:r>
        <w:rPr>
          <w:b/>
          <w:bCs/>
          <w:sz w:val="28"/>
          <w:szCs w:val="28"/>
        </w:rPr>
        <w:t xml:space="preserve">В русле говорения </w:t>
      </w:r>
    </w:p>
    <w:p w:rsidR="005C317F" w:rsidRDefault="005C317F" w:rsidP="006F05B0">
      <w:pPr>
        <w:pStyle w:val="Default"/>
        <w:jc w:val="both"/>
        <w:rPr>
          <w:sz w:val="28"/>
          <w:szCs w:val="28"/>
        </w:rPr>
      </w:pPr>
      <w:r>
        <w:rPr>
          <w:i/>
          <w:iCs/>
          <w:sz w:val="28"/>
          <w:szCs w:val="28"/>
        </w:rPr>
        <w:t xml:space="preserve">1. Диалогическая форма </w:t>
      </w:r>
    </w:p>
    <w:p w:rsidR="005C317F" w:rsidRDefault="005C317F" w:rsidP="006F05B0">
      <w:pPr>
        <w:pStyle w:val="Default"/>
        <w:jc w:val="both"/>
        <w:rPr>
          <w:sz w:val="28"/>
          <w:szCs w:val="28"/>
        </w:rPr>
      </w:pPr>
      <w:r>
        <w:rPr>
          <w:sz w:val="28"/>
          <w:szCs w:val="28"/>
        </w:rPr>
        <w:t xml:space="preserve">Уметь вести: </w:t>
      </w:r>
    </w:p>
    <w:p w:rsidR="005C317F" w:rsidRDefault="005C317F" w:rsidP="006F05B0">
      <w:pPr>
        <w:pStyle w:val="Default"/>
        <w:ind w:left="720" w:hanging="360"/>
        <w:jc w:val="both"/>
        <w:rPr>
          <w:sz w:val="28"/>
          <w:szCs w:val="28"/>
        </w:rPr>
      </w:pPr>
      <w:r>
        <w:rPr>
          <w:sz w:val="28"/>
          <w:szCs w:val="28"/>
        </w:rPr>
        <w:t xml:space="preserve">• этикетные диалоги в типичных ситуациях бытового, учебно-трудового и межкультурного общения, в том числе полученные с помощью средств коммуникации; </w:t>
      </w:r>
    </w:p>
    <w:p w:rsidR="005C317F" w:rsidRDefault="005C317F" w:rsidP="006F05B0">
      <w:pPr>
        <w:pStyle w:val="Default"/>
        <w:ind w:left="720" w:hanging="360"/>
        <w:jc w:val="both"/>
        <w:rPr>
          <w:sz w:val="28"/>
          <w:szCs w:val="28"/>
        </w:rPr>
      </w:pPr>
      <w:r>
        <w:rPr>
          <w:sz w:val="28"/>
          <w:szCs w:val="28"/>
        </w:rPr>
        <w:t xml:space="preserve">• диалог-расспрос (запрос информации и ответ на него); </w:t>
      </w:r>
    </w:p>
    <w:p w:rsidR="005C317F" w:rsidRDefault="005C317F" w:rsidP="006F05B0">
      <w:pPr>
        <w:pStyle w:val="Default"/>
        <w:ind w:left="720" w:hanging="360"/>
        <w:jc w:val="both"/>
        <w:rPr>
          <w:sz w:val="28"/>
          <w:szCs w:val="28"/>
        </w:rPr>
      </w:pPr>
      <w:r>
        <w:rPr>
          <w:sz w:val="28"/>
          <w:szCs w:val="28"/>
        </w:rPr>
        <w:t xml:space="preserve">• диалог-побуждение к действию. </w:t>
      </w:r>
    </w:p>
    <w:p w:rsidR="005C317F" w:rsidRDefault="005C317F" w:rsidP="006F05B0">
      <w:pPr>
        <w:pStyle w:val="Default"/>
        <w:jc w:val="both"/>
        <w:rPr>
          <w:sz w:val="28"/>
          <w:szCs w:val="28"/>
        </w:rPr>
      </w:pPr>
      <w:r>
        <w:rPr>
          <w:i/>
          <w:iCs/>
          <w:sz w:val="28"/>
          <w:szCs w:val="28"/>
        </w:rPr>
        <w:t xml:space="preserve">2. Монологическая форма </w:t>
      </w:r>
    </w:p>
    <w:p w:rsidR="005C317F" w:rsidRDefault="005C317F" w:rsidP="006F05B0">
      <w:pPr>
        <w:pStyle w:val="Default"/>
        <w:jc w:val="both"/>
        <w:rPr>
          <w:sz w:val="28"/>
          <w:szCs w:val="28"/>
        </w:rPr>
      </w:pPr>
      <w:r>
        <w:rPr>
          <w:sz w:val="28"/>
          <w:szCs w:val="28"/>
        </w:rPr>
        <w:t xml:space="preserve">Уметь пользоваться: </w:t>
      </w:r>
    </w:p>
    <w:p w:rsidR="005C317F" w:rsidRDefault="005C317F" w:rsidP="006F05B0">
      <w:pPr>
        <w:pStyle w:val="Default"/>
        <w:ind w:left="720" w:hanging="360"/>
        <w:jc w:val="both"/>
        <w:rPr>
          <w:sz w:val="28"/>
          <w:szCs w:val="28"/>
        </w:rPr>
      </w:pPr>
      <w:r>
        <w:rPr>
          <w:sz w:val="28"/>
          <w:szCs w:val="28"/>
        </w:rPr>
        <w:t xml:space="preserve">• основными коммуникативными типами речи: описание, рассказ, характеристика (персонажей). </w:t>
      </w:r>
    </w:p>
    <w:p w:rsidR="005C317F" w:rsidRDefault="005C317F" w:rsidP="006F05B0">
      <w:pPr>
        <w:pStyle w:val="Default"/>
        <w:jc w:val="both"/>
        <w:rPr>
          <w:sz w:val="28"/>
          <w:szCs w:val="28"/>
        </w:rPr>
      </w:pPr>
      <w:r>
        <w:rPr>
          <w:b/>
          <w:bCs/>
          <w:sz w:val="28"/>
          <w:szCs w:val="28"/>
        </w:rPr>
        <w:t xml:space="preserve">В русле аудирования </w:t>
      </w:r>
    </w:p>
    <w:p w:rsidR="005C317F" w:rsidRDefault="005C317F" w:rsidP="006F05B0">
      <w:pPr>
        <w:pStyle w:val="Default"/>
        <w:jc w:val="both"/>
        <w:rPr>
          <w:sz w:val="28"/>
          <w:szCs w:val="28"/>
        </w:rPr>
      </w:pPr>
      <w:r>
        <w:rPr>
          <w:sz w:val="28"/>
          <w:szCs w:val="28"/>
        </w:rPr>
        <w:t xml:space="preserve">Воспринимать на слух и понимать: </w:t>
      </w:r>
    </w:p>
    <w:p w:rsidR="005C317F" w:rsidRDefault="005C317F" w:rsidP="006F05B0">
      <w:pPr>
        <w:pStyle w:val="Default"/>
        <w:ind w:left="720" w:hanging="360"/>
        <w:jc w:val="both"/>
        <w:rPr>
          <w:sz w:val="28"/>
          <w:szCs w:val="28"/>
        </w:rPr>
      </w:pPr>
      <w:r>
        <w:rPr>
          <w:sz w:val="28"/>
          <w:szCs w:val="28"/>
        </w:rPr>
        <w:t xml:space="preserve">• речь учителя и одноклассников в процессе общения на уроке и вербально/невербально реагировать на услышанное; </w:t>
      </w:r>
    </w:p>
    <w:p w:rsidR="005C317F" w:rsidRDefault="005C317F" w:rsidP="006F05B0">
      <w:pPr>
        <w:pStyle w:val="Default"/>
        <w:ind w:left="720" w:hanging="360"/>
        <w:jc w:val="both"/>
        <w:rPr>
          <w:sz w:val="28"/>
          <w:szCs w:val="28"/>
        </w:rPr>
      </w:pPr>
      <w:r>
        <w:rPr>
          <w:sz w:val="28"/>
          <w:szCs w:val="28"/>
        </w:rPr>
        <w:t xml:space="preserve">• небольшие доступные тексты в аудиозаписи, построенные в основном на изученном языковом материале, в том числе полученные с помощью средств коммуникации. </w:t>
      </w:r>
    </w:p>
    <w:p w:rsidR="005C317F" w:rsidRDefault="005C317F" w:rsidP="006F05B0">
      <w:pPr>
        <w:pStyle w:val="Default"/>
        <w:jc w:val="both"/>
        <w:rPr>
          <w:sz w:val="28"/>
          <w:szCs w:val="28"/>
        </w:rPr>
      </w:pPr>
      <w:r>
        <w:rPr>
          <w:b/>
          <w:bCs/>
          <w:sz w:val="28"/>
          <w:szCs w:val="28"/>
        </w:rPr>
        <w:t xml:space="preserve">В русле чтения </w:t>
      </w:r>
    </w:p>
    <w:p w:rsidR="005C317F" w:rsidRDefault="005C317F" w:rsidP="006F05B0">
      <w:pPr>
        <w:pStyle w:val="Default"/>
        <w:jc w:val="both"/>
        <w:rPr>
          <w:sz w:val="28"/>
          <w:szCs w:val="28"/>
        </w:rPr>
      </w:pPr>
      <w:r>
        <w:rPr>
          <w:sz w:val="28"/>
          <w:szCs w:val="28"/>
        </w:rPr>
        <w:t xml:space="preserve">Читать: </w:t>
      </w:r>
    </w:p>
    <w:p w:rsidR="005C317F" w:rsidRDefault="005C317F" w:rsidP="006F05B0">
      <w:pPr>
        <w:pStyle w:val="Default"/>
        <w:ind w:left="720" w:hanging="360"/>
        <w:jc w:val="both"/>
        <w:rPr>
          <w:sz w:val="28"/>
          <w:szCs w:val="28"/>
        </w:rPr>
      </w:pPr>
      <w:r>
        <w:rPr>
          <w:sz w:val="28"/>
          <w:szCs w:val="28"/>
        </w:rPr>
        <w:t xml:space="preserve">• вслух небольшие тексты, построенные на изученном языковом материале; </w:t>
      </w:r>
    </w:p>
    <w:p w:rsidR="005C317F" w:rsidRDefault="005C317F" w:rsidP="006F05B0">
      <w:pPr>
        <w:pStyle w:val="Default"/>
        <w:ind w:left="720" w:hanging="360"/>
        <w:jc w:val="both"/>
        <w:rPr>
          <w:sz w:val="28"/>
          <w:szCs w:val="28"/>
        </w:rPr>
      </w:pPr>
      <w:r>
        <w:rPr>
          <w:sz w:val="28"/>
          <w:szCs w:val="28"/>
        </w:rPr>
        <w:lastRenderedPageBreak/>
        <w:t xml:space="preserve">• про себя и понимать тексты, содержащие как изученный языковой материал, так и отдельные новые слова, находить в тексте необходимую информацию (имена персонажей, где происходит действие и т. д.). </w:t>
      </w:r>
    </w:p>
    <w:p w:rsidR="005C317F" w:rsidRDefault="005C317F" w:rsidP="006F05B0">
      <w:pPr>
        <w:pStyle w:val="Default"/>
        <w:jc w:val="both"/>
        <w:rPr>
          <w:sz w:val="28"/>
          <w:szCs w:val="28"/>
        </w:rPr>
      </w:pPr>
      <w:r>
        <w:rPr>
          <w:b/>
          <w:bCs/>
          <w:sz w:val="28"/>
          <w:szCs w:val="28"/>
        </w:rPr>
        <w:t xml:space="preserve">В русле письма </w:t>
      </w:r>
    </w:p>
    <w:p w:rsidR="005C317F" w:rsidRDefault="005C317F" w:rsidP="00EC1467">
      <w:pPr>
        <w:pStyle w:val="Default"/>
        <w:jc w:val="both"/>
        <w:rPr>
          <w:sz w:val="28"/>
          <w:szCs w:val="28"/>
        </w:rPr>
      </w:pPr>
      <w:r>
        <w:rPr>
          <w:sz w:val="28"/>
          <w:szCs w:val="28"/>
        </w:rPr>
        <w:t xml:space="preserve">Владеть: </w:t>
      </w:r>
    </w:p>
    <w:p w:rsidR="005C317F" w:rsidRDefault="005C317F" w:rsidP="00EC1467">
      <w:pPr>
        <w:pStyle w:val="Default"/>
        <w:ind w:left="720" w:hanging="360"/>
        <w:jc w:val="both"/>
        <w:rPr>
          <w:sz w:val="28"/>
          <w:szCs w:val="28"/>
        </w:rPr>
      </w:pPr>
      <w:r>
        <w:rPr>
          <w:sz w:val="28"/>
          <w:szCs w:val="28"/>
        </w:rPr>
        <w:t xml:space="preserve">• умением выписывать из текста слова, словосочетания и предложения; </w:t>
      </w:r>
    </w:p>
    <w:p w:rsidR="005C317F" w:rsidRDefault="005C317F" w:rsidP="00EC1467">
      <w:pPr>
        <w:pStyle w:val="Default"/>
        <w:ind w:left="720" w:hanging="360"/>
        <w:jc w:val="both"/>
        <w:rPr>
          <w:sz w:val="28"/>
          <w:szCs w:val="28"/>
        </w:rPr>
      </w:pPr>
      <w:r>
        <w:rPr>
          <w:sz w:val="28"/>
          <w:szCs w:val="28"/>
        </w:rPr>
        <w:t xml:space="preserve">• основами письменной речи: писать по образцу поздравление с праздником, короткое личное письмо. </w:t>
      </w:r>
    </w:p>
    <w:p w:rsidR="00AA7256" w:rsidRDefault="00AA7256" w:rsidP="00EC1467">
      <w:pPr>
        <w:pStyle w:val="Default"/>
        <w:jc w:val="both"/>
        <w:rPr>
          <w:b/>
          <w:bCs/>
          <w:sz w:val="28"/>
          <w:szCs w:val="28"/>
        </w:rPr>
      </w:pPr>
    </w:p>
    <w:p w:rsidR="005C317F" w:rsidRPr="001317BF" w:rsidRDefault="005C317F" w:rsidP="00EC1467">
      <w:pPr>
        <w:pStyle w:val="Default"/>
        <w:jc w:val="both"/>
        <w:rPr>
          <w:b/>
          <w:bCs/>
          <w:sz w:val="28"/>
          <w:szCs w:val="28"/>
        </w:rPr>
      </w:pPr>
      <w:r>
        <w:rPr>
          <w:b/>
          <w:bCs/>
          <w:sz w:val="28"/>
          <w:szCs w:val="28"/>
        </w:rPr>
        <w:t xml:space="preserve">Языковые средства и навыки пользования ими </w:t>
      </w:r>
    </w:p>
    <w:p w:rsidR="005C317F" w:rsidRDefault="005C317F" w:rsidP="00EC1467">
      <w:pPr>
        <w:pStyle w:val="Default"/>
        <w:jc w:val="both"/>
        <w:rPr>
          <w:sz w:val="28"/>
          <w:szCs w:val="28"/>
        </w:rPr>
      </w:pPr>
      <w:r>
        <w:rPr>
          <w:b/>
          <w:bCs/>
          <w:sz w:val="28"/>
          <w:szCs w:val="28"/>
        </w:rPr>
        <w:t xml:space="preserve">Графика, каллиграфия, орфография. </w:t>
      </w:r>
      <w:r>
        <w:rPr>
          <w:sz w:val="28"/>
          <w:szCs w:val="28"/>
        </w:rPr>
        <w:t xml:space="preserve">Все буквы английского алфавита. Основные буквосочетания. Звуко-буквенные соответствия. Знаки транскрипции. Апостроф. Основные правила чтения и орфографии. Написание наиболее употребительных слов, вошедших в активный словарь. </w:t>
      </w:r>
    </w:p>
    <w:p w:rsidR="005C317F" w:rsidRDefault="005C317F" w:rsidP="00EC1467">
      <w:pPr>
        <w:pStyle w:val="Default"/>
        <w:jc w:val="both"/>
        <w:rPr>
          <w:sz w:val="28"/>
          <w:szCs w:val="28"/>
        </w:rPr>
      </w:pPr>
      <w:r>
        <w:rPr>
          <w:b/>
          <w:bCs/>
          <w:sz w:val="28"/>
          <w:szCs w:val="28"/>
        </w:rPr>
        <w:t xml:space="preserve">Фонетическая сторона речи. </w:t>
      </w:r>
      <w:r>
        <w:rPr>
          <w:sz w:val="28"/>
          <w:szCs w:val="28"/>
        </w:rPr>
        <w:t>Адекватное произношение и различение на слух всех звуков и звукосочетаний английского языка. Соблюдение норм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Дифтонги. Связующее “r” (</w:t>
      </w:r>
      <w:r>
        <w:rPr>
          <w:i/>
          <w:iCs/>
          <w:sz w:val="28"/>
          <w:szCs w:val="28"/>
        </w:rPr>
        <w:t>there is/there are</w:t>
      </w:r>
      <w:r>
        <w:rPr>
          <w:sz w:val="28"/>
          <w:szCs w:val="28"/>
        </w:rPr>
        <w:t>)</w:t>
      </w:r>
      <w:r>
        <w:rPr>
          <w:i/>
          <w:iCs/>
          <w:sz w:val="28"/>
          <w:szCs w:val="28"/>
        </w:rPr>
        <w:t xml:space="preserve">. </w:t>
      </w:r>
      <w:r>
        <w:rPr>
          <w:sz w:val="28"/>
          <w:szCs w:val="28"/>
        </w:rPr>
        <w:t>Ударение в слове, фразе. Отсутствие ударения на служебных словах (артиклях, союзах, предлогах). Членение предложений на смысловые группы</w:t>
      </w:r>
      <w:r>
        <w:rPr>
          <w:i/>
          <w:iCs/>
          <w:sz w:val="28"/>
          <w:szCs w:val="28"/>
        </w:rPr>
        <w:t xml:space="preserve">. </w:t>
      </w:r>
      <w:r>
        <w:rPr>
          <w:sz w:val="28"/>
          <w:szCs w:val="28"/>
        </w:rPr>
        <w:t xml:space="preserve">Ритмико-интонационные особенности повествовательного, побудительного и вопросительного (общий и специальный вопросы) предложений. Интонация перечисления. Чтение по транскрипции изученных слов. </w:t>
      </w:r>
    </w:p>
    <w:p w:rsidR="005C317F" w:rsidRPr="00464FB0" w:rsidRDefault="005C317F" w:rsidP="00EC1467">
      <w:pPr>
        <w:pStyle w:val="Default"/>
        <w:jc w:val="both"/>
        <w:rPr>
          <w:sz w:val="28"/>
          <w:szCs w:val="28"/>
        </w:rPr>
      </w:pPr>
      <w:r>
        <w:rPr>
          <w:b/>
          <w:bCs/>
          <w:sz w:val="28"/>
          <w:szCs w:val="28"/>
        </w:rPr>
        <w:t xml:space="preserve">Лексическая сторона речи. </w:t>
      </w:r>
      <w:r>
        <w:rPr>
          <w:sz w:val="28"/>
          <w:szCs w:val="28"/>
        </w:rPr>
        <w:t xml:space="preserve">Лексические единицы, обслуживающие ситуации общения в пределах тематики начальной школы, в объёме 500 лексических единиц для двустороннего (рецептивного и продуктивного) усвоения, простейшие устойчивые словосочетания, оценочная лексика и речевые клише как элементы речевого этикета, отражающие культуру англоговорящих стран. Интернациональные слова (например, </w:t>
      </w:r>
      <w:r>
        <w:rPr>
          <w:i/>
          <w:iCs/>
          <w:sz w:val="28"/>
          <w:szCs w:val="28"/>
        </w:rPr>
        <w:t>project, portfolio, garage, tennis</w:t>
      </w:r>
      <w:r>
        <w:rPr>
          <w:sz w:val="28"/>
          <w:szCs w:val="28"/>
        </w:rPr>
        <w:t xml:space="preserve">). Начальное представление о способах словообразования: суффиксация (суффиксы </w:t>
      </w:r>
      <w:r>
        <w:rPr>
          <w:i/>
          <w:iCs/>
          <w:sz w:val="28"/>
          <w:szCs w:val="28"/>
        </w:rPr>
        <w:t>-еr, -от, -tion, -ist, -ful, -ly, -</w:t>
      </w:r>
      <w:r w:rsidRPr="00FC5C05">
        <w:rPr>
          <w:i/>
          <w:iCs/>
          <w:sz w:val="28"/>
          <w:szCs w:val="28"/>
          <w:lang w:val="en-US"/>
        </w:rPr>
        <w:t>teen</w:t>
      </w:r>
      <w:r w:rsidRPr="00464FB0">
        <w:rPr>
          <w:i/>
          <w:iCs/>
          <w:sz w:val="28"/>
          <w:szCs w:val="28"/>
        </w:rPr>
        <w:t>, -</w:t>
      </w:r>
      <w:r w:rsidRPr="00FC5C05">
        <w:rPr>
          <w:i/>
          <w:iCs/>
          <w:sz w:val="28"/>
          <w:szCs w:val="28"/>
          <w:lang w:val="en-US"/>
        </w:rPr>
        <w:t>ty</w:t>
      </w:r>
      <w:r w:rsidRPr="00464FB0">
        <w:rPr>
          <w:i/>
          <w:iCs/>
          <w:sz w:val="28"/>
          <w:szCs w:val="28"/>
        </w:rPr>
        <w:t>, -</w:t>
      </w:r>
      <w:r w:rsidRPr="00FC5C05">
        <w:rPr>
          <w:i/>
          <w:iCs/>
          <w:sz w:val="28"/>
          <w:szCs w:val="28"/>
          <w:lang w:val="en-US"/>
        </w:rPr>
        <w:t>th</w:t>
      </w:r>
      <w:r w:rsidRPr="00464FB0">
        <w:rPr>
          <w:sz w:val="28"/>
          <w:szCs w:val="28"/>
        </w:rPr>
        <w:t xml:space="preserve">) </w:t>
      </w:r>
      <w:r w:rsidRPr="00FC5C05">
        <w:rPr>
          <w:i/>
          <w:iCs/>
          <w:sz w:val="28"/>
          <w:szCs w:val="28"/>
          <w:lang w:val="en-US"/>
        </w:rPr>
        <w:t>teach</w:t>
      </w:r>
      <w:r w:rsidRPr="00464FB0">
        <w:rPr>
          <w:i/>
          <w:iCs/>
          <w:sz w:val="28"/>
          <w:szCs w:val="28"/>
        </w:rPr>
        <w:t xml:space="preserve"> – </w:t>
      </w:r>
      <w:r w:rsidRPr="00FC5C05">
        <w:rPr>
          <w:i/>
          <w:iCs/>
          <w:sz w:val="28"/>
          <w:szCs w:val="28"/>
          <w:lang w:val="en-US"/>
        </w:rPr>
        <w:t>teacher</w:t>
      </w:r>
      <w:r w:rsidRPr="00464FB0">
        <w:rPr>
          <w:sz w:val="28"/>
          <w:szCs w:val="28"/>
        </w:rPr>
        <w:t xml:space="preserve">, </w:t>
      </w:r>
      <w:r w:rsidRPr="00FC5C05">
        <w:rPr>
          <w:i/>
          <w:iCs/>
          <w:sz w:val="28"/>
          <w:szCs w:val="28"/>
          <w:lang w:val="en-US"/>
        </w:rPr>
        <w:t>friend</w:t>
      </w:r>
      <w:r w:rsidRPr="00464FB0">
        <w:rPr>
          <w:i/>
          <w:iCs/>
          <w:sz w:val="28"/>
          <w:szCs w:val="28"/>
        </w:rPr>
        <w:t xml:space="preserve"> – </w:t>
      </w:r>
      <w:r w:rsidRPr="00FC5C05">
        <w:rPr>
          <w:i/>
          <w:iCs/>
          <w:sz w:val="28"/>
          <w:szCs w:val="28"/>
          <w:lang w:val="en-US"/>
        </w:rPr>
        <w:t>friendly</w:t>
      </w:r>
      <w:r w:rsidRPr="00464FB0">
        <w:rPr>
          <w:i/>
          <w:iCs/>
          <w:sz w:val="28"/>
          <w:szCs w:val="28"/>
        </w:rPr>
        <w:t xml:space="preserve">, </w:t>
      </w:r>
      <w:r>
        <w:rPr>
          <w:sz w:val="28"/>
          <w:szCs w:val="28"/>
        </w:rPr>
        <w:t>словосложение</w:t>
      </w:r>
      <w:r w:rsidRPr="00464FB0">
        <w:rPr>
          <w:sz w:val="28"/>
          <w:szCs w:val="28"/>
        </w:rPr>
        <w:t xml:space="preserve"> (</w:t>
      </w:r>
      <w:r w:rsidRPr="00FC5C05">
        <w:rPr>
          <w:i/>
          <w:iCs/>
          <w:sz w:val="28"/>
          <w:szCs w:val="28"/>
          <w:lang w:val="en-US"/>
        </w:rPr>
        <w:t>postcard</w:t>
      </w:r>
      <w:r w:rsidRPr="00464FB0">
        <w:rPr>
          <w:sz w:val="28"/>
          <w:szCs w:val="28"/>
        </w:rPr>
        <w:t>)</w:t>
      </w:r>
      <w:r w:rsidRPr="00464FB0">
        <w:rPr>
          <w:i/>
          <w:iCs/>
          <w:sz w:val="28"/>
          <w:szCs w:val="28"/>
        </w:rPr>
        <w:t xml:space="preserve">, </w:t>
      </w:r>
      <w:r>
        <w:rPr>
          <w:sz w:val="28"/>
          <w:szCs w:val="28"/>
        </w:rPr>
        <w:t>конверсия</w:t>
      </w:r>
      <w:r w:rsidRPr="00464FB0">
        <w:rPr>
          <w:sz w:val="28"/>
          <w:szCs w:val="28"/>
        </w:rPr>
        <w:t xml:space="preserve"> (</w:t>
      </w:r>
      <w:r w:rsidRPr="00FC5C05">
        <w:rPr>
          <w:i/>
          <w:iCs/>
          <w:sz w:val="28"/>
          <w:szCs w:val="28"/>
          <w:lang w:val="en-US"/>
        </w:rPr>
        <w:t>play</w:t>
      </w:r>
      <w:r w:rsidRPr="00464FB0">
        <w:rPr>
          <w:i/>
          <w:iCs/>
          <w:sz w:val="28"/>
          <w:szCs w:val="28"/>
        </w:rPr>
        <w:t xml:space="preserve"> </w:t>
      </w:r>
      <w:r w:rsidRPr="00464FB0">
        <w:rPr>
          <w:sz w:val="28"/>
          <w:szCs w:val="28"/>
        </w:rPr>
        <w:t xml:space="preserve">– </w:t>
      </w:r>
      <w:r w:rsidRPr="00FC5C05">
        <w:rPr>
          <w:i/>
          <w:iCs/>
          <w:sz w:val="28"/>
          <w:szCs w:val="28"/>
          <w:lang w:val="en-US"/>
        </w:rPr>
        <w:t>to</w:t>
      </w:r>
      <w:r w:rsidRPr="00464FB0">
        <w:rPr>
          <w:i/>
          <w:iCs/>
          <w:sz w:val="28"/>
          <w:szCs w:val="28"/>
        </w:rPr>
        <w:t xml:space="preserve"> </w:t>
      </w:r>
      <w:r w:rsidRPr="00FC5C05">
        <w:rPr>
          <w:i/>
          <w:iCs/>
          <w:sz w:val="28"/>
          <w:szCs w:val="28"/>
          <w:lang w:val="en-US"/>
        </w:rPr>
        <w:t>play</w:t>
      </w:r>
      <w:r w:rsidRPr="00464FB0">
        <w:rPr>
          <w:sz w:val="28"/>
          <w:szCs w:val="28"/>
        </w:rPr>
        <w:t>)</w:t>
      </w:r>
      <w:r w:rsidRPr="00464FB0">
        <w:rPr>
          <w:i/>
          <w:iCs/>
          <w:sz w:val="28"/>
          <w:szCs w:val="28"/>
        </w:rPr>
        <w:t xml:space="preserve">. </w:t>
      </w:r>
    </w:p>
    <w:p w:rsidR="005C317F" w:rsidRDefault="005C317F" w:rsidP="00EC1467">
      <w:pPr>
        <w:pStyle w:val="Default"/>
        <w:jc w:val="both"/>
        <w:rPr>
          <w:sz w:val="28"/>
          <w:szCs w:val="28"/>
        </w:rPr>
      </w:pPr>
      <w:r>
        <w:rPr>
          <w:b/>
          <w:bCs/>
          <w:sz w:val="28"/>
          <w:szCs w:val="28"/>
        </w:rPr>
        <w:t xml:space="preserve">Грамматическая сторона речи. </w:t>
      </w:r>
      <w:r>
        <w:rPr>
          <w:sz w:val="28"/>
          <w:szCs w:val="28"/>
        </w:rPr>
        <w:t xml:space="preserve">Основные коммуникативные типы предложений: повествовательное, вопросительное, побудительное. Общий и специальный вопросы. Вопросительные слова: </w:t>
      </w:r>
      <w:r>
        <w:rPr>
          <w:i/>
          <w:iCs/>
          <w:sz w:val="28"/>
          <w:szCs w:val="28"/>
        </w:rPr>
        <w:t xml:space="preserve">what, who, when, where, why, how. </w:t>
      </w:r>
      <w:r>
        <w:rPr>
          <w:sz w:val="28"/>
          <w:szCs w:val="28"/>
        </w:rPr>
        <w:t>Порядок слов в предложении. Утвердительные и отрицательные предложения. Простое предложение с простым глагольным сказуемым (</w:t>
      </w:r>
      <w:r>
        <w:rPr>
          <w:i/>
          <w:iCs/>
          <w:sz w:val="28"/>
          <w:szCs w:val="28"/>
        </w:rPr>
        <w:t>Не speaks English.</w:t>
      </w:r>
      <w:r>
        <w:rPr>
          <w:sz w:val="28"/>
          <w:szCs w:val="28"/>
        </w:rPr>
        <w:t>), составным именным (</w:t>
      </w:r>
      <w:r>
        <w:rPr>
          <w:i/>
          <w:iCs/>
          <w:sz w:val="28"/>
          <w:szCs w:val="28"/>
        </w:rPr>
        <w:t>My family is big.</w:t>
      </w:r>
      <w:r>
        <w:rPr>
          <w:sz w:val="28"/>
          <w:szCs w:val="28"/>
        </w:rPr>
        <w:t>) и составным глагольным (</w:t>
      </w:r>
      <w:r>
        <w:rPr>
          <w:i/>
          <w:iCs/>
          <w:sz w:val="28"/>
          <w:szCs w:val="28"/>
        </w:rPr>
        <w:t>I like to dance. She can skate well.</w:t>
      </w:r>
      <w:r>
        <w:rPr>
          <w:sz w:val="28"/>
          <w:szCs w:val="28"/>
        </w:rPr>
        <w:t>) сказуемым. Побудительные предложения в утвердительной (</w:t>
      </w:r>
      <w:r>
        <w:rPr>
          <w:i/>
          <w:iCs/>
          <w:sz w:val="28"/>
          <w:szCs w:val="28"/>
        </w:rPr>
        <w:t>Help me, please.</w:t>
      </w:r>
      <w:r>
        <w:rPr>
          <w:sz w:val="28"/>
          <w:szCs w:val="28"/>
        </w:rPr>
        <w:t>) и отрицательной (</w:t>
      </w:r>
      <w:r>
        <w:rPr>
          <w:i/>
          <w:iCs/>
          <w:sz w:val="28"/>
          <w:szCs w:val="28"/>
        </w:rPr>
        <w:t>Don’t be late!</w:t>
      </w:r>
      <w:r>
        <w:rPr>
          <w:sz w:val="28"/>
          <w:szCs w:val="28"/>
        </w:rPr>
        <w:t>) формах. Безличные предложения в настоящем времени (</w:t>
      </w:r>
      <w:r>
        <w:rPr>
          <w:i/>
          <w:iCs/>
          <w:sz w:val="28"/>
          <w:szCs w:val="28"/>
        </w:rPr>
        <w:t>It is cold. It’s five o’clock.</w:t>
      </w:r>
      <w:r>
        <w:rPr>
          <w:sz w:val="28"/>
          <w:szCs w:val="28"/>
        </w:rPr>
        <w:t>)</w:t>
      </w:r>
      <w:r>
        <w:rPr>
          <w:i/>
          <w:iCs/>
          <w:sz w:val="28"/>
          <w:szCs w:val="28"/>
        </w:rPr>
        <w:t xml:space="preserve">. </w:t>
      </w:r>
      <w:r>
        <w:rPr>
          <w:sz w:val="28"/>
          <w:szCs w:val="28"/>
        </w:rPr>
        <w:t xml:space="preserve">Предложения с оборотом </w:t>
      </w:r>
      <w:r>
        <w:rPr>
          <w:i/>
          <w:iCs/>
          <w:sz w:val="28"/>
          <w:szCs w:val="28"/>
        </w:rPr>
        <w:t>there is/there are</w:t>
      </w:r>
      <w:r>
        <w:rPr>
          <w:sz w:val="28"/>
          <w:szCs w:val="28"/>
        </w:rPr>
        <w:t xml:space="preserve">. Простые распространённые предложения. Предложения с однородными членами. Сложносочинённые предложения с союзами </w:t>
      </w:r>
      <w:r>
        <w:rPr>
          <w:i/>
          <w:iCs/>
          <w:sz w:val="28"/>
          <w:szCs w:val="28"/>
        </w:rPr>
        <w:t xml:space="preserve">and </w:t>
      </w:r>
      <w:r>
        <w:rPr>
          <w:sz w:val="28"/>
          <w:szCs w:val="28"/>
        </w:rPr>
        <w:t xml:space="preserve">и </w:t>
      </w:r>
      <w:r>
        <w:rPr>
          <w:i/>
          <w:iCs/>
          <w:sz w:val="28"/>
          <w:szCs w:val="28"/>
        </w:rPr>
        <w:t xml:space="preserve">but. </w:t>
      </w:r>
      <w:r>
        <w:rPr>
          <w:sz w:val="28"/>
          <w:szCs w:val="28"/>
        </w:rPr>
        <w:t xml:space="preserve">Сложноподчинённые предложения с союзом </w:t>
      </w:r>
      <w:r>
        <w:rPr>
          <w:i/>
          <w:iCs/>
          <w:sz w:val="28"/>
          <w:szCs w:val="28"/>
        </w:rPr>
        <w:t xml:space="preserve">because. </w:t>
      </w:r>
    </w:p>
    <w:p w:rsidR="005C317F" w:rsidRDefault="005C317F" w:rsidP="00EC1467">
      <w:pPr>
        <w:pStyle w:val="Default"/>
        <w:jc w:val="both"/>
        <w:rPr>
          <w:sz w:val="28"/>
          <w:szCs w:val="28"/>
        </w:rPr>
      </w:pPr>
      <w:r>
        <w:rPr>
          <w:sz w:val="28"/>
          <w:szCs w:val="28"/>
        </w:rPr>
        <w:lastRenderedPageBreak/>
        <w:t xml:space="preserve">Правильные и неправильные глаголы в </w:t>
      </w:r>
      <w:r>
        <w:rPr>
          <w:i/>
          <w:iCs/>
          <w:sz w:val="28"/>
          <w:szCs w:val="28"/>
        </w:rPr>
        <w:t>Present</w:t>
      </w:r>
      <w:r>
        <w:rPr>
          <w:sz w:val="28"/>
          <w:szCs w:val="28"/>
        </w:rPr>
        <w:t xml:space="preserve">, </w:t>
      </w:r>
      <w:r>
        <w:rPr>
          <w:i/>
          <w:iCs/>
          <w:sz w:val="28"/>
          <w:szCs w:val="28"/>
        </w:rPr>
        <w:t>Future</w:t>
      </w:r>
      <w:r>
        <w:rPr>
          <w:sz w:val="28"/>
          <w:szCs w:val="28"/>
        </w:rPr>
        <w:t xml:space="preserve">, </w:t>
      </w:r>
      <w:r>
        <w:rPr>
          <w:i/>
          <w:iCs/>
          <w:sz w:val="28"/>
          <w:szCs w:val="28"/>
        </w:rPr>
        <w:t>Past Simple</w:t>
      </w:r>
      <w:r>
        <w:rPr>
          <w:sz w:val="28"/>
          <w:szCs w:val="28"/>
        </w:rPr>
        <w:t xml:space="preserve">. Неопределённая форма глагола. Глагол-связка </w:t>
      </w:r>
      <w:r>
        <w:rPr>
          <w:i/>
          <w:iCs/>
          <w:sz w:val="28"/>
          <w:szCs w:val="28"/>
        </w:rPr>
        <w:t>to be</w:t>
      </w:r>
      <w:r>
        <w:rPr>
          <w:sz w:val="28"/>
          <w:szCs w:val="28"/>
        </w:rPr>
        <w:t xml:space="preserve">. Модальные глаголы </w:t>
      </w:r>
      <w:r>
        <w:rPr>
          <w:i/>
          <w:iCs/>
          <w:sz w:val="28"/>
          <w:szCs w:val="28"/>
        </w:rPr>
        <w:t>can</w:t>
      </w:r>
      <w:r>
        <w:rPr>
          <w:sz w:val="28"/>
          <w:szCs w:val="28"/>
        </w:rPr>
        <w:t xml:space="preserve">, </w:t>
      </w:r>
      <w:r>
        <w:rPr>
          <w:i/>
          <w:iCs/>
          <w:sz w:val="28"/>
          <w:szCs w:val="28"/>
        </w:rPr>
        <w:t>may</w:t>
      </w:r>
      <w:r>
        <w:rPr>
          <w:sz w:val="28"/>
          <w:szCs w:val="28"/>
        </w:rPr>
        <w:t xml:space="preserve">, </w:t>
      </w:r>
      <w:r>
        <w:rPr>
          <w:i/>
          <w:iCs/>
          <w:sz w:val="28"/>
          <w:szCs w:val="28"/>
        </w:rPr>
        <w:t>must</w:t>
      </w:r>
      <w:r>
        <w:rPr>
          <w:sz w:val="28"/>
          <w:szCs w:val="28"/>
        </w:rPr>
        <w:t xml:space="preserve">, </w:t>
      </w:r>
      <w:r>
        <w:rPr>
          <w:i/>
          <w:iCs/>
          <w:sz w:val="28"/>
          <w:szCs w:val="28"/>
        </w:rPr>
        <w:t xml:space="preserve">have to. </w:t>
      </w:r>
      <w:r>
        <w:rPr>
          <w:sz w:val="28"/>
          <w:szCs w:val="28"/>
        </w:rPr>
        <w:t xml:space="preserve">Глагольные конструкции </w:t>
      </w:r>
      <w:r>
        <w:rPr>
          <w:i/>
          <w:iCs/>
          <w:sz w:val="28"/>
          <w:szCs w:val="28"/>
        </w:rPr>
        <w:t xml:space="preserve">“I’d like to ...”. </w:t>
      </w:r>
      <w:r>
        <w:rPr>
          <w:sz w:val="28"/>
          <w:szCs w:val="28"/>
        </w:rPr>
        <w:t xml:space="preserve">Существительные в единственном и множественном числе (образованные по правилу и исключения), существительные с неопределённым, определённым и нулевым артиклем. Притяжательный падеж имён существительных. Прилагательные в положительной, сравнительной и превосходной степени, образованные по правилам и исключения. </w:t>
      </w:r>
    </w:p>
    <w:p w:rsidR="005C317F" w:rsidRDefault="005C317F" w:rsidP="00EC1467">
      <w:pPr>
        <w:pStyle w:val="Default"/>
        <w:jc w:val="both"/>
        <w:rPr>
          <w:sz w:val="28"/>
          <w:szCs w:val="28"/>
        </w:rPr>
      </w:pPr>
      <w:r>
        <w:rPr>
          <w:sz w:val="28"/>
          <w:szCs w:val="28"/>
        </w:rPr>
        <w:t xml:space="preserve">Местоимения: личные (в именительном и объектном падежах), притяжательные, вопросительные, указательные </w:t>
      </w:r>
      <w:r>
        <w:rPr>
          <w:i/>
          <w:iCs/>
          <w:sz w:val="28"/>
          <w:szCs w:val="28"/>
        </w:rPr>
        <w:t xml:space="preserve">(this/these, that/those), </w:t>
      </w:r>
      <w:r>
        <w:rPr>
          <w:sz w:val="28"/>
          <w:szCs w:val="28"/>
        </w:rPr>
        <w:t>неопределённые (</w:t>
      </w:r>
      <w:r>
        <w:rPr>
          <w:i/>
          <w:iCs/>
          <w:sz w:val="28"/>
          <w:szCs w:val="28"/>
        </w:rPr>
        <w:t xml:space="preserve">some, any </w:t>
      </w:r>
      <w:r>
        <w:rPr>
          <w:sz w:val="28"/>
          <w:szCs w:val="28"/>
        </w:rPr>
        <w:t xml:space="preserve">– некоторые случаи употребления). </w:t>
      </w:r>
    </w:p>
    <w:p w:rsidR="005C317F" w:rsidRDefault="005C317F" w:rsidP="00EC1467">
      <w:pPr>
        <w:pStyle w:val="Default"/>
        <w:jc w:val="both"/>
        <w:rPr>
          <w:i/>
          <w:iCs/>
          <w:sz w:val="28"/>
          <w:szCs w:val="28"/>
          <w:lang w:val="en-US"/>
        </w:rPr>
      </w:pPr>
      <w:r>
        <w:rPr>
          <w:sz w:val="28"/>
          <w:szCs w:val="28"/>
        </w:rPr>
        <w:t>Наречия</w:t>
      </w:r>
      <w:r w:rsidRPr="00FC5C05">
        <w:rPr>
          <w:sz w:val="28"/>
          <w:szCs w:val="28"/>
          <w:lang w:val="en-US"/>
        </w:rPr>
        <w:t xml:space="preserve"> </w:t>
      </w:r>
      <w:r>
        <w:rPr>
          <w:sz w:val="28"/>
          <w:szCs w:val="28"/>
        </w:rPr>
        <w:t>времени</w:t>
      </w:r>
      <w:r w:rsidRPr="00FC5C05">
        <w:rPr>
          <w:sz w:val="28"/>
          <w:szCs w:val="28"/>
          <w:lang w:val="en-US"/>
        </w:rPr>
        <w:t xml:space="preserve"> (</w:t>
      </w:r>
      <w:r w:rsidRPr="00FC5C05">
        <w:rPr>
          <w:i/>
          <w:iCs/>
          <w:sz w:val="28"/>
          <w:szCs w:val="28"/>
          <w:lang w:val="en-US"/>
        </w:rPr>
        <w:t>yesterday, tomorrow, never, usually, often, sometimes</w:t>
      </w:r>
      <w:r w:rsidRPr="00FC5C05">
        <w:rPr>
          <w:sz w:val="28"/>
          <w:szCs w:val="28"/>
          <w:lang w:val="en-US"/>
        </w:rPr>
        <w:t>)</w:t>
      </w:r>
      <w:r w:rsidRPr="00FC5C05">
        <w:rPr>
          <w:i/>
          <w:iCs/>
          <w:sz w:val="28"/>
          <w:szCs w:val="28"/>
          <w:lang w:val="en-US"/>
        </w:rPr>
        <w:t xml:space="preserve">. </w:t>
      </w:r>
      <w:r>
        <w:rPr>
          <w:sz w:val="28"/>
          <w:szCs w:val="28"/>
        </w:rPr>
        <w:t>Наречия степени (</w:t>
      </w:r>
      <w:r>
        <w:rPr>
          <w:i/>
          <w:iCs/>
          <w:sz w:val="28"/>
          <w:szCs w:val="28"/>
        </w:rPr>
        <w:t>much, little, very</w:t>
      </w:r>
      <w:r>
        <w:rPr>
          <w:sz w:val="28"/>
          <w:szCs w:val="28"/>
        </w:rPr>
        <w:t>)</w:t>
      </w:r>
      <w:r>
        <w:rPr>
          <w:i/>
          <w:iCs/>
          <w:sz w:val="28"/>
          <w:szCs w:val="28"/>
        </w:rPr>
        <w:t xml:space="preserve">. </w:t>
      </w:r>
      <w:r>
        <w:rPr>
          <w:sz w:val="28"/>
          <w:szCs w:val="28"/>
        </w:rPr>
        <w:t>Количественные числительные до 100, порядковые числительные до 30. Наиболее</w:t>
      </w:r>
      <w:r w:rsidRPr="00FC5C05">
        <w:rPr>
          <w:sz w:val="28"/>
          <w:szCs w:val="28"/>
          <w:lang w:val="en-US"/>
        </w:rPr>
        <w:t xml:space="preserve"> </w:t>
      </w:r>
      <w:r>
        <w:rPr>
          <w:sz w:val="28"/>
          <w:szCs w:val="28"/>
        </w:rPr>
        <w:t>употребительные</w:t>
      </w:r>
      <w:r w:rsidRPr="00FC5C05">
        <w:rPr>
          <w:sz w:val="28"/>
          <w:szCs w:val="28"/>
          <w:lang w:val="en-US"/>
        </w:rPr>
        <w:t xml:space="preserve"> </w:t>
      </w:r>
      <w:r>
        <w:rPr>
          <w:sz w:val="28"/>
          <w:szCs w:val="28"/>
        </w:rPr>
        <w:t>предлоги</w:t>
      </w:r>
      <w:r w:rsidRPr="00FC5C05">
        <w:rPr>
          <w:sz w:val="28"/>
          <w:szCs w:val="28"/>
          <w:lang w:val="en-US"/>
        </w:rPr>
        <w:t xml:space="preserve">: </w:t>
      </w:r>
      <w:r w:rsidRPr="00FC5C05">
        <w:rPr>
          <w:i/>
          <w:iCs/>
          <w:sz w:val="28"/>
          <w:szCs w:val="28"/>
          <w:lang w:val="en-US"/>
        </w:rPr>
        <w:t xml:space="preserve">in, on, at, into, to, from, of, with. </w:t>
      </w:r>
    </w:p>
    <w:p w:rsidR="005C317F" w:rsidRDefault="005C317F" w:rsidP="00EC1467">
      <w:pPr>
        <w:pStyle w:val="Default"/>
        <w:jc w:val="both"/>
        <w:rPr>
          <w:sz w:val="28"/>
          <w:szCs w:val="28"/>
        </w:rPr>
      </w:pPr>
      <w:r>
        <w:rPr>
          <w:b/>
          <w:bCs/>
          <w:sz w:val="28"/>
          <w:szCs w:val="28"/>
        </w:rPr>
        <w:t>Социокультурная осведомлённость</w:t>
      </w:r>
    </w:p>
    <w:p w:rsidR="005C317F" w:rsidRDefault="005C317F" w:rsidP="00EC1467">
      <w:pPr>
        <w:pStyle w:val="Default"/>
        <w:jc w:val="both"/>
        <w:rPr>
          <w:sz w:val="28"/>
          <w:szCs w:val="28"/>
        </w:rPr>
      </w:pPr>
      <w:r>
        <w:rPr>
          <w:sz w:val="28"/>
          <w:szCs w:val="28"/>
        </w:rPr>
        <w:t xml:space="preserve">В процессе обучения английскому языку в начальной школе учащиеся знакомятся с названиями стран изучаемого языка, некоторыми литературными персонажами популярных детских произведений, сюжетами некоторых популярных сказок, а также небольшими произведениями детского фольклора (стихи, песни) на иностранном языке, элементарными формами речевого и неречевого поведения, принятого в странах изучаемого языка. </w:t>
      </w:r>
    </w:p>
    <w:p w:rsidR="005C317F" w:rsidRDefault="005C317F" w:rsidP="00EC1467">
      <w:pPr>
        <w:pStyle w:val="Default"/>
        <w:jc w:val="both"/>
        <w:rPr>
          <w:sz w:val="28"/>
          <w:szCs w:val="28"/>
        </w:rPr>
      </w:pPr>
      <w:r>
        <w:rPr>
          <w:b/>
          <w:bCs/>
          <w:sz w:val="28"/>
          <w:szCs w:val="28"/>
        </w:rPr>
        <w:t xml:space="preserve">Общеучебные умения </w:t>
      </w:r>
    </w:p>
    <w:p w:rsidR="005C317F" w:rsidRDefault="005C317F" w:rsidP="00EC1467">
      <w:pPr>
        <w:pStyle w:val="Default"/>
        <w:ind w:firstLine="360"/>
        <w:jc w:val="both"/>
        <w:rPr>
          <w:sz w:val="28"/>
          <w:szCs w:val="28"/>
        </w:rPr>
      </w:pPr>
      <w:r>
        <w:rPr>
          <w:sz w:val="28"/>
          <w:szCs w:val="28"/>
        </w:rPr>
        <w:t xml:space="preserve">В процессе изучения курса «Иностранный язык» младшие школьники: </w:t>
      </w:r>
    </w:p>
    <w:p w:rsidR="005C317F" w:rsidRDefault="005C317F" w:rsidP="00EC1467">
      <w:pPr>
        <w:pStyle w:val="Default"/>
        <w:ind w:left="720" w:hanging="360"/>
        <w:jc w:val="both"/>
        <w:rPr>
          <w:sz w:val="28"/>
          <w:szCs w:val="28"/>
        </w:rPr>
      </w:pPr>
      <w:r>
        <w:rPr>
          <w:sz w:val="28"/>
          <w:szCs w:val="28"/>
        </w:rPr>
        <w:t xml:space="preserve">• совершенствуют приёмы работы с текстом, опираясь на умения, приобретённые на уроках родного языка (прогнозировать содержание текста по заголовку, данным к тексту рисункам, списывать текст, выписывать отдельные слова и предложения из текста и т. п.); </w:t>
      </w:r>
    </w:p>
    <w:p w:rsidR="005C317F" w:rsidRDefault="005C317F" w:rsidP="00EC1467">
      <w:pPr>
        <w:pStyle w:val="Default"/>
        <w:ind w:left="720" w:hanging="360"/>
        <w:jc w:val="both"/>
        <w:rPr>
          <w:sz w:val="28"/>
          <w:szCs w:val="28"/>
        </w:rPr>
      </w:pPr>
      <w:r>
        <w:rPr>
          <w:sz w:val="28"/>
          <w:szCs w:val="28"/>
        </w:rPr>
        <w:t xml:space="preserve">• овладевают более разнообразными приёмами раскрытия значения слова, используя словообразовательные элементы; синонимы, антонимы, контекст; </w:t>
      </w:r>
    </w:p>
    <w:p w:rsidR="00935195" w:rsidRDefault="005C317F" w:rsidP="005B472F">
      <w:pPr>
        <w:pStyle w:val="Default"/>
        <w:ind w:left="720" w:hanging="360"/>
        <w:jc w:val="both"/>
        <w:rPr>
          <w:sz w:val="28"/>
          <w:szCs w:val="28"/>
        </w:rPr>
      </w:pPr>
      <w:r>
        <w:rPr>
          <w:sz w:val="28"/>
          <w:szCs w:val="28"/>
        </w:rPr>
        <w:t>• совершенствуют общеречевые коммуникативные умения, например: начинать и завершать разговор, используя речевые клише; поддерживать беседу, за</w:t>
      </w:r>
      <w:r w:rsidR="005B472F">
        <w:rPr>
          <w:sz w:val="28"/>
          <w:szCs w:val="28"/>
        </w:rPr>
        <w:t xml:space="preserve">давая вопросы и переспрашивая; </w:t>
      </w:r>
    </w:p>
    <w:p w:rsidR="005C317F" w:rsidRDefault="005C317F" w:rsidP="00EC1467">
      <w:pPr>
        <w:pStyle w:val="Default"/>
        <w:ind w:left="720" w:hanging="360"/>
        <w:jc w:val="both"/>
        <w:rPr>
          <w:sz w:val="28"/>
          <w:szCs w:val="28"/>
        </w:rPr>
      </w:pPr>
      <w:r>
        <w:rPr>
          <w:sz w:val="28"/>
          <w:szCs w:val="28"/>
        </w:rPr>
        <w:t xml:space="preserve">• учатся осуществлять самоконтроль, самооценку; </w:t>
      </w:r>
    </w:p>
    <w:p w:rsidR="005C317F" w:rsidRDefault="005C317F" w:rsidP="00EC1467">
      <w:pPr>
        <w:pStyle w:val="Default"/>
        <w:ind w:left="720" w:hanging="360"/>
        <w:jc w:val="both"/>
        <w:rPr>
          <w:sz w:val="28"/>
          <w:szCs w:val="28"/>
        </w:rPr>
      </w:pPr>
      <w:r>
        <w:rPr>
          <w:sz w:val="28"/>
          <w:szCs w:val="28"/>
        </w:rPr>
        <w:t>• учатся самостоятельно выполнять задания с использованием компьютера (при наличи</w:t>
      </w:r>
      <w:r w:rsidR="001317BF">
        <w:rPr>
          <w:sz w:val="28"/>
          <w:szCs w:val="28"/>
        </w:rPr>
        <w:t xml:space="preserve">и мультимедийного приложения). </w:t>
      </w:r>
    </w:p>
    <w:p w:rsidR="005B472F" w:rsidRPr="009F4EBE" w:rsidRDefault="005C317F" w:rsidP="009F4EBE">
      <w:pPr>
        <w:pStyle w:val="Default"/>
        <w:jc w:val="both"/>
        <w:rPr>
          <w:rStyle w:val="FontStyle11"/>
          <w:b w:val="0"/>
          <w:bCs w:val="0"/>
          <w:sz w:val="28"/>
          <w:szCs w:val="28"/>
        </w:rPr>
      </w:pPr>
      <w:r>
        <w:rPr>
          <w:sz w:val="28"/>
          <w:szCs w:val="28"/>
        </w:rPr>
        <w:t xml:space="preserve">Общеучебные умения, а также социокультурная осведомлённость приобретаются учащимися в процессе формирования коммуникативных умений в основных видах речевой деятельности. Поэтому они не выделяются отдельно в тематическом планировании. </w:t>
      </w:r>
    </w:p>
    <w:tbl>
      <w:tblPr>
        <w:tblStyle w:val="af3"/>
        <w:tblW w:w="0" w:type="auto"/>
        <w:tblLook w:val="04A0" w:firstRow="1" w:lastRow="0" w:firstColumn="1" w:lastColumn="0" w:noHBand="0" w:noVBand="1"/>
      </w:tblPr>
      <w:tblGrid>
        <w:gridCol w:w="6062"/>
        <w:gridCol w:w="8724"/>
      </w:tblGrid>
      <w:tr w:rsidR="00DA409A" w:rsidTr="00AB1E00">
        <w:tc>
          <w:tcPr>
            <w:tcW w:w="14786" w:type="dxa"/>
            <w:gridSpan w:val="2"/>
          </w:tcPr>
          <w:p w:rsidR="00322AF2" w:rsidRDefault="00322AF2" w:rsidP="00322AF2">
            <w:pPr>
              <w:jc w:val="both"/>
              <w:rPr>
                <w:b/>
                <w:bCs/>
                <w:sz w:val="28"/>
                <w:szCs w:val="28"/>
                <w:lang w:eastAsia="en-US"/>
              </w:rPr>
            </w:pPr>
            <w:r w:rsidRPr="001317BF">
              <w:rPr>
                <w:b/>
                <w:bCs/>
                <w:sz w:val="28"/>
                <w:szCs w:val="28"/>
                <w:lang w:eastAsia="en-US"/>
              </w:rPr>
              <w:t xml:space="preserve">Перечень контрольных работ </w:t>
            </w:r>
          </w:p>
          <w:p w:rsidR="00322AF2" w:rsidRPr="00322AF2" w:rsidRDefault="00322AF2" w:rsidP="00322AF2">
            <w:pPr>
              <w:jc w:val="both"/>
              <w:rPr>
                <w:b/>
                <w:bCs/>
                <w:sz w:val="28"/>
                <w:szCs w:val="28"/>
                <w:lang w:eastAsia="en-US"/>
              </w:rPr>
            </w:pPr>
            <w:r>
              <w:rPr>
                <w:b/>
                <w:bCs/>
                <w:sz w:val="28"/>
                <w:szCs w:val="28"/>
                <w:lang w:eastAsia="en-US"/>
              </w:rPr>
              <w:t xml:space="preserve">            2 класс </w:t>
            </w:r>
          </w:p>
          <w:p w:rsidR="00DA409A" w:rsidRDefault="00322AF2" w:rsidP="00322AF2">
            <w:pPr>
              <w:widowControl/>
              <w:autoSpaceDE/>
              <w:autoSpaceDN/>
              <w:adjustRightInd/>
              <w:spacing w:after="200"/>
              <w:rPr>
                <w:rFonts w:eastAsia="Calibri"/>
                <w:sz w:val="28"/>
                <w:szCs w:val="28"/>
                <w:lang w:eastAsia="en-US"/>
              </w:rPr>
            </w:pPr>
            <w:r w:rsidRPr="00322AF2">
              <w:rPr>
                <w:rFonts w:eastAsia="Calibri"/>
                <w:sz w:val="28"/>
                <w:szCs w:val="28"/>
                <w:lang w:eastAsia="en-US"/>
              </w:rPr>
              <w:lastRenderedPageBreak/>
              <w:t>Проверочные работы по модулям: 5</w:t>
            </w:r>
          </w:p>
          <w:p w:rsidR="00EA2CD8" w:rsidRPr="00322AF2" w:rsidRDefault="00EA2CD8" w:rsidP="00322AF2">
            <w:pPr>
              <w:widowControl/>
              <w:autoSpaceDE/>
              <w:autoSpaceDN/>
              <w:adjustRightInd/>
              <w:spacing w:after="200"/>
              <w:rPr>
                <w:rFonts w:eastAsia="Calibri"/>
                <w:sz w:val="28"/>
                <w:szCs w:val="28"/>
                <w:lang w:eastAsia="en-US"/>
              </w:rPr>
            </w:pPr>
          </w:p>
        </w:tc>
      </w:tr>
      <w:tr w:rsidR="001317BF" w:rsidTr="002801B9">
        <w:tc>
          <w:tcPr>
            <w:tcW w:w="6062" w:type="dxa"/>
          </w:tcPr>
          <w:p w:rsidR="001317BF" w:rsidRDefault="001317BF" w:rsidP="00EC1467">
            <w:pPr>
              <w:jc w:val="both"/>
              <w:rPr>
                <w:b/>
                <w:bCs/>
                <w:sz w:val="28"/>
                <w:szCs w:val="28"/>
                <w:lang w:eastAsia="en-US"/>
              </w:rPr>
            </w:pPr>
            <w:r w:rsidRPr="001317BF">
              <w:rPr>
                <w:b/>
                <w:bCs/>
                <w:sz w:val="28"/>
                <w:szCs w:val="28"/>
                <w:lang w:eastAsia="en-US"/>
              </w:rPr>
              <w:lastRenderedPageBreak/>
              <w:t xml:space="preserve">Перечень контрольных работ </w:t>
            </w:r>
          </w:p>
          <w:p w:rsidR="001317BF" w:rsidRPr="001317BF" w:rsidRDefault="00935195" w:rsidP="00935195">
            <w:pPr>
              <w:jc w:val="both"/>
              <w:rPr>
                <w:b/>
                <w:bCs/>
                <w:sz w:val="28"/>
                <w:szCs w:val="28"/>
                <w:lang w:eastAsia="en-US"/>
              </w:rPr>
            </w:pPr>
            <w:r>
              <w:rPr>
                <w:b/>
                <w:bCs/>
                <w:sz w:val="28"/>
                <w:szCs w:val="28"/>
                <w:lang w:eastAsia="en-US"/>
              </w:rPr>
              <w:t xml:space="preserve">            </w:t>
            </w:r>
            <w:r w:rsidR="001317BF" w:rsidRPr="001317BF">
              <w:rPr>
                <w:b/>
                <w:bCs/>
                <w:sz w:val="28"/>
                <w:szCs w:val="28"/>
                <w:lang w:eastAsia="en-US"/>
              </w:rPr>
              <w:t xml:space="preserve">3 класс </w:t>
            </w:r>
          </w:p>
          <w:p w:rsidR="001317BF" w:rsidRDefault="001317BF" w:rsidP="009F4EBE">
            <w:pPr>
              <w:jc w:val="both"/>
              <w:rPr>
                <w:b/>
                <w:bCs/>
                <w:sz w:val="28"/>
                <w:szCs w:val="28"/>
                <w:lang w:eastAsia="en-US"/>
              </w:rPr>
            </w:pPr>
          </w:p>
          <w:p w:rsidR="009F4EBE" w:rsidRDefault="009F4EBE" w:rsidP="009F4EBE">
            <w:pPr>
              <w:jc w:val="both"/>
              <w:rPr>
                <w:b/>
                <w:bCs/>
                <w:sz w:val="28"/>
                <w:szCs w:val="28"/>
                <w:lang w:eastAsia="en-US"/>
              </w:rPr>
            </w:pPr>
            <w:r>
              <w:rPr>
                <w:b/>
                <w:bCs/>
                <w:sz w:val="28"/>
                <w:szCs w:val="28"/>
                <w:lang w:eastAsia="en-US"/>
              </w:rPr>
              <w:t xml:space="preserve">Итоговый тест по модулям </w:t>
            </w:r>
            <w:r w:rsidR="00322AF2">
              <w:rPr>
                <w:b/>
                <w:bCs/>
                <w:sz w:val="28"/>
                <w:szCs w:val="28"/>
                <w:lang w:eastAsia="en-US"/>
              </w:rPr>
              <w:t>:</w:t>
            </w:r>
            <w:r>
              <w:rPr>
                <w:b/>
                <w:bCs/>
                <w:sz w:val="28"/>
                <w:szCs w:val="28"/>
                <w:lang w:eastAsia="en-US"/>
              </w:rPr>
              <w:t xml:space="preserve">    8</w:t>
            </w:r>
          </w:p>
        </w:tc>
        <w:tc>
          <w:tcPr>
            <w:tcW w:w="8724" w:type="dxa"/>
          </w:tcPr>
          <w:p w:rsidR="00A87709" w:rsidRPr="001317BF" w:rsidRDefault="00A87709" w:rsidP="00A87709">
            <w:pPr>
              <w:jc w:val="both"/>
              <w:rPr>
                <w:b/>
                <w:bCs/>
                <w:sz w:val="28"/>
                <w:szCs w:val="28"/>
                <w:lang w:eastAsia="en-US"/>
              </w:rPr>
            </w:pPr>
            <w:r w:rsidRPr="001317BF">
              <w:rPr>
                <w:b/>
                <w:bCs/>
                <w:sz w:val="28"/>
                <w:szCs w:val="28"/>
                <w:lang w:eastAsia="en-US"/>
              </w:rPr>
              <w:t xml:space="preserve">Перечень контрольных работ </w:t>
            </w:r>
          </w:p>
          <w:p w:rsidR="001317BF" w:rsidRPr="001317BF" w:rsidRDefault="001317BF" w:rsidP="00EC1467">
            <w:pPr>
              <w:ind w:left="1080"/>
              <w:jc w:val="both"/>
              <w:rPr>
                <w:b/>
                <w:bCs/>
                <w:sz w:val="28"/>
                <w:szCs w:val="28"/>
                <w:lang w:eastAsia="en-US"/>
              </w:rPr>
            </w:pPr>
            <w:r w:rsidRPr="001317BF">
              <w:rPr>
                <w:b/>
                <w:bCs/>
                <w:sz w:val="28"/>
                <w:szCs w:val="28"/>
                <w:lang w:eastAsia="en-US"/>
              </w:rPr>
              <w:t xml:space="preserve">4 класс </w:t>
            </w:r>
          </w:p>
          <w:p w:rsidR="009F4EBE" w:rsidRDefault="009F4EBE" w:rsidP="009F4EBE">
            <w:pPr>
              <w:jc w:val="both"/>
              <w:rPr>
                <w:b/>
                <w:bCs/>
                <w:sz w:val="28"/>
                <w:szCs w:val="28"/>
                <w:lang w:eastAsia="en-US"/>
              </w:rPr>
            </w:pPr>
          </w:p>
          <w:p w:rsidR="001317BF" w:rsidRDefault="009F4EBE" w:rsidP="009F4EBE">
            <w:pPr>
              <w:jc w:val="both"/>
              <w:rPr>
                <w:b/>
                <w:bCs/>
                <w:sz w:val="28"/>
                <w:szCs w:val="28"/>
                <w:lang w:eastAsia="en-US"/>
              </w:rPr>
            </w:pPr>
            <w:r w:rsidRPr="009F4EBE">
              <w:rPr>
                <w:b/>
                <w:bCs/>
                <w:sz w:val="28"/>
                <w:szCs w:val="28"/>
                <w:lang w:eastAsia="en-US"/>
              </w:rPr>
              <w:t xml:space="preserve">Итоговый тест по модулям   </w:t>
            </w:r>
            <w:r w:rsidR="00322AF2">
              <w:rPr>
                <w:b/>
                <w:bCs/>
                <w:sz w:val="28"/>
                <w:szCs w:val="28"/>
                <w:lang w:eastAsia="en-US"/>
              </w:rPr>
              <w:t>:</w:t>
            </w:r>
            <w:r w:rsidRPr="009F4EBE">
              <w:rPr>
                <w:b/>
                <w:bCs/>
                <w:sz w:val="28"/>
                <w:szCs w:val="28"/>
                <w:lang w:eastAsia="en-US"/>
              </w:rPr>
              <w:t xml:space="preserve">  8</w:t>
            </w:r>
          </w:p>
          <w:p w:rsidR="00935195" w:rsidRDefault="00935195" w:rsidP="009F4EBE">
            <w:pPr>
              <w:jc w:val="both"/>
              <w:rPr>
                <w:b/>
                <w:bCs/>
                <w:sz w:val="28"/>
                <w:szCs w:val="28"/>
                <w:lang w:eastAsia="en-US"/>
              </w:rPr>
            </w:pPr>
            <w:r>
              <w:rPr>
                <w:b/>
                <w:bCs/>
                <w:sz w:val="28"/>
                <w:szCs w:val="28"/>
                <w:lang w:eastAsia="en-US"/>
              </w:rPr>
              <w:t xml:space="preserve">Итоговая тестовая работа    </w:t>
            </w:r>
            <w:r w:rsidR="00322AF2">
              <w:rPr>
                <w:b/>
                <w:bCs/>
                <w:sz w:val="28"/>
                <w:szCs w:val="28"/>
                <w:lang w:eastAsia="en-US"/>
              </w:rPr>
              <w:t>:</w:t>
            </w:r>
            <w:r>
              <w:rPr>
                <w:b/>
                <w:bCs/>
                <w:sz w:val="28"/>
                <w:szCs w:val="28"/>
                <w:lang w:eastAsia="en-US"/>
              </w:rPr>
              <w:t xml:space="preserve">  1</w:t>
            </w:r>
          </w:p>
          <w:p w:rsidR="00935195" w:rsidRDefault="00935195" w:rsidP="009F4EBE">
            <w:pPr>
              <w:jc w:val="both"/>
              <w:rPr>
                <w:b/>
                <w:bCs/>
                <w:sz w:val="28"/>
                <w:szCs w:val="28"/>
                <w:lang w:eastAsia="en-US"/>
              </w:rPr>
            </w:pPr>
          </w:p>
        </w:tc>
      </w:tr>
      <w:tr w:rsidR="009F4EBE" w:rsidTr="002801B9">
        <w:tc>
          <w:tcPr>
            <w:tcW w:w="6062" w:type="dxa"/>
          </w:tcPr>
          <w:p w:rsidR="009F4EBE" w:rsidRPr="009F4EBE" w:rsidRDefault="009F4EBE" w:rsidP="009F4EBE">
            <w:pPr>
              <w:jc w:val="both"/>
              <w:rPr>
                <w:b/>
                <w:bCs/>
                <w:sz w:val="28"/>
                <w:szCs w:val="28"/>
                <w:lang w:eastAsia="en-US"/>
              </w:rPr>
            </w:pPr>
            <w:r w:rsidRPr="009F4EBE">
              <w:rPr>
                <w:b/>
                <w:bCs/>
                <w:sz w:val="28"/>
                <w:szCs w:val="28"/>
                <w:lang w:eastAsia="en-US"/>
              </w:rPr>
              <w:t>Перечень проектных работ</w:t>
            </w:r>
            <w:r>
              <w:rPr>
                <w:b/>
                <w:bCs/>
                <w:sz w:val="28"/>
                <w:szCs w:val="28"/>
                <w:lang w:eastAsia="en-US"/>
              </w:rPr>
              <w:t xml:space="preserve"> 2 класс</w:t>
            </w:r>
          </w:p>
          <w:p w:rsidR="009F4EBE" w:rsidRPr="009F4EBE" w:rsidRDefault="009F4EBE" w:rsidP="009F4EBE">
            <w:pPr>
              <w:jc w:val="both"/>
              <w:rPr>
                <w:bCs/>
                <w:sz w:val="28"/>
                <w:szCs w:val="28"/>
                <w:lang w:eastAsia="en-US"/>
              </w:rPr>
            </w:pPr>
            <w:r>
              <w:rPr>
                <w:bCs/>
                <w:sz w:val="28"/>
                <w:szCs w:val="28"/>
                <w:lang w:eastAsia="en-US"/>
              </w:rPr>
              <w:t>1</w:t>
            </w:r>
            <w:r w:rsidRPr="009F4EBE">
              <w:rPr>
                <w:bCs/>
                <w:sz w:val="28"/>
                <w:szCs w:val="28"/>
                <w:lang w:eastAsia="en-US"/>
              </w:rPr>
              <w:t xml:space="preserve"> «Моя комната»</w:t>
            </w:r>
          </w:p>
          <w:p w:rsidR="009F4EBE" w:rsidRPr="009F4EBE" w:rsidRDefault="009F4EBE" w:rsidP="009F4EBE">
            <w:pPr>
              <w:jc w:val="both"/>
              <w:rPr>
                <w:bCs/>
                <w:sz w:val="28"/>
                <w:szCs w:val="28"/>
                <w:lang w:eastAsia="en-US"/>
              </w:rPr>
            </w:pPr>
            <w:r>
              <w:rPr>
                <w:bCs/>
                <w:sz w:val="28"/>
                <w:szCs w:val="28"/>
                <w:lang w:eastAsia="en-US"/>
              </w:rPr>
              <w:t>2</w:t>
            </w:r>
            <w:r w:rsidRPr="009F4EBE">
              <w:rPr>
                <w:bCs/>
                <w:sz w:val="28"/>
                <w:szCs w:val="28"/>
                <w:lang w:eastAsia="en-US"/>
              </w:rPr>
              <w:t xml:space="preserve"> «Моя любимая еда» </w:t>
            </w:r>
          </w:p>
          <w:p w:rsidR="009F4EBE" w:rsidRPr="009F4EBE" w:rsidRDefault="009F4EBE" w:rsidP="009F4EBE">
            <w:pPr>
              <w:jc w:val="both"/>
              <w:rPr>
                <w:bCs/>
                <w:sz w:val="28"/>
                <w:szCs w:val="28"/>
                <w:lang w:eastAsia="en-US"/>
              </w:rPr>
            </w:pPr>
            <w:r>
              <w:rPr>
                <w:bCs/>
                <w:sz w:val="28"/>
                <w:szCs w:val="28"/>
                <w:lang w:eastAsia="en-US"/>
              </w:rPr>
              <w:t>3</w:t>
            </w:r>
            <w:r w:rsidRPr="009F4EBE">
              <w:rPr>
                <w:bCs/>
                <w:sz w:val="28"/>
                <w:szCs w:val="28"/>
                <w:lang w:eastAsia="en-US"/>
              </w:rPr>
              <w:t xml:space="preserve"> «Я умею»</w:t>
            </w:r>
          </w:p>
          <w:p w:rsidR="009F4EBE" w:rsidRPr="009F4EBE" w:rsidRDefault="009F4EBE" w:rsidP="009F4EBE">
            <w:pPr>
              <w:jc w:val="both"/>
              <w:rPr>
                <w:bCs/>
                <w:sz w:val="28"/>
                <w:szCs w:val="28"/>
                <w:lang w:eastAsia="en-US"/>
              </w:rPr>
            </w:pPr>
            <w:r>
              <w:rPr>
                <w:bCs/>
                <w:sz w:val="28"/>
                <w:szCs w:val="28"/>
                <w:lang w:eastAsia="en-US"/>
              </w:rPr>
              <w:t>4</w:t>
            </w:r>
            <w:r w:rsidRPr="009F4EBE">
              <w:rPr>
                <w:bCs/>
                <w:sz w:val="28"/>
                <w:szCs w:val="28"/>
                <w:lang w:eastAsia="en-US"/>
              </w:rPr>
              <w:t>«Моя игрушка»</w:t>
            </w:r>
          </w:p>
          <w:p w:rsidR="009F4EBE" w:rsidRPr="001317BF" w:rsidRDefault="009F4EBE" w:rsidP="009F4EBE">
            <w:pPr>
              <w:jc w:val="both"/>
              <w:rPr>
                <w:b/>
                <w:bCs/>
                <w:sz w:val="28"/>
                <w:szCs w:val="28"/>
                <w:lang w:eastAsia="en-US"/>
              </w:rPr>
            </w:pPr>
            <w:r w:rsidRPr="009F4EBE">
              <w:rPr>
                <w:bCs/>
                <w:sz w:val="28"/>
                <w:szCs w:val="28"/>
                <w:lang w:eastAsia="en-US"/>
              </w:rPr>
              <w:t>5 «Мои каникулы»</w:t>
            </w:r>
          </w:p>
        </w:tc>
        <w:tc>
          <w:tcPr>
            <w:tcW w:w="8724" w:type="dxa"/>
          </w:tcPr>
          <w:p w:rsidR="009F4EBE" w:rsidRPr="009F4EBE" w:rsidRDefault="009F4EBE" w:rsidP="009F4EBE">
            <w:pPr>
              <w:jc w:val="both"/>
              <w:rPr>
                <w:b/>
                <w:bCs/>
                <w:sz w:val="28"/>
                <w:szCs w:val="28"/>
                <w:lang w:eastAsia="en-US"/>
              </w:rPr>
            </w:pPr>
            <w:r w:rsidRPr="009F4EBE">
              <w:rPr>
                <w:b/>
                <w:bCs/>
                <w:sz w:val="28"/>
                <w:szCs w:val="28"/>
                <w:lang w:eastAsia="en-US"/>
              </w:rPr>
              <w:t>Перечень проектных работ</w:t>
            </w:r>
            <w:r>
              <w:rPr>
                <w:b/>
                <w:bCs/>
                <w:sz w:val="28"/>
                <w:szCs w:val="28"/>
                <w:lang w:eastAsia="en-US"/>
              </w:rPr>
              <w:t xml:space="preserve"> 3 класс</w:t>
            </w:r>
          </w:p>
          <w:p w:rsidR="009F4EBE" w:rsidRPr="009F4EBE" w:rsidRDefault="009F4EBE" w:rsidP="009F4EBE">
            <w:pPr>
              <w:jc w:val="both"/>
              <w:rPr>
                <w:bCs/>
                <w:sz w:val="28"/>
                <w:szCs w:val="28"/>
                <w:lang w:eastAsia="en-US"/>
              </w:rPr>
            </w:pPr>
            <w:r>
              <w:rPr>
                <w:bCs/>
                <w:sz w:val="28"/>
                <w:szCs w:val="28"/>
                <w:lang w:eastAsia="en-US"/>
              </w:rPr>
              <w:t>1 «О школе»</w:t>
            </w:r>
          </w:p>
          <w:p w:rsidR="009F4EBE" w:rsidRPr="009F4EBE" w:rsidRDefault="009F4EBE" w:rsidP="009F4EBE">
            <w:pPr>
              <w:jc w:val="both"/>
              <w:rPr>
                <w:bCs/>
                <w:sz w:val="28"/>
                <w:szCs w:val="28"/>
                <w:lang w:eastAsia="en-US"/>
              </w:rPr>
            </w:pPr>
            <w:r>
              <w:rPr>
                <w:bCs/>
                <w:sz w:val="28"/>
                <w:szCs w:val="28"/>
                <w:lang w:eastAsia="en-US"/>
              </w:rPr>
              <w:t>2 «Семейное дерево</w:t>
            </w:r>
            <w:r w:rsidRPr="009F4EBE">
              <w:rPr>
                <w:bCs/>
                <w:sz w:val="28"/>
                <w:szCs w:val="28"/>
                <w:lang w:eastAsia="en-US"/>
              </w:rPr>
              <w:t xml:space="preserve">» </w:t>
            </w:r>
          </w:p>
          <w:p w:rsidR="009F4EBE" w:rsidRPr="009F4EBE" w:rsidRDefault="009F4EBE" w:rsidP="009F4EBE">
            <w:pPr>
              <w:jc w:val="both"/>
              <w:rPr>
                <w:bCs/>
                <w:sz w:val="28"/>
                <w:szCs w:val="28"/>
                <w:lang w:eastAsia="en-US"/>
              </w:rPr>
            </w:pPr>
            <w:r>
              <w:rPr>
                <w:bCs/>
                <w:sz w:val="28"/>
                <w:szCs w:val="28"/>
                <w:lang w:eastAsia="en-US"/>
              </w:rPr>
              <w:t>3 «Эмблема фестиваля мороженого</w:t>
            </w:r>
            <w:r w:rsidRPr="009F4EBE">
              <w:rPr>
                <w:bCs/>
                <w:sz w:val="28"/>
                <w:szCs w:val="28"/>
                <w:lang w:eastAsia="en-US"/>
              </w:rPr>
              <w:t>»</w:t>
            </w:r>
          </w:p>
          <w:p w:rsidR="009F4EBE" w:rsidRPr="009F4EBE" w:rsidRDefault="009F4EBE" w:rsidP="009F4EBE">
            <w:pPr>
              <w:jc w:val="both"/>
              <w:rPr>
                <w:bCs/>
                <w:sz w:val="28"/>
                <w:szCs w:val="28"/>
                <w:lang w:eastAsia="en-US"/>
              </w:rPr>
            </w:pPr>
            <w:r>
              <w:rPr>
                <w:bCs/>
                <w:sz w:val="28"/>
                <w:szCs w:val="28"/>
                <w:lang w:eastAsia="en-US"/>
              </w:rPr>
              <w:t>4«Письмо Деду Морозу</w:t>
            </w:r>
            <w:r w:rsidRPr="009F4EBE">
              <w:rPr>
                <w:bCs/>
                <w:sz w:val="28"/>
                <w:szCs w:val="28"/>
                <w:lang w:eastAsia="en-US"/>
              </w:rPr>
              <w:t>»</w:t>
            </w:r>
          </w:p>
          <w:p w:rsidR="009F4EBE" w:rsidRDefault="009F4EBE" w:rsidP="009F4EBE">
            <w:pPr>
              <w:jc w:val="both"/>
              <w:rPr>
                <w:bCs/>
                <w:sz w:val="28"/>
                <w:szCs w:val="28"/>
                <w:lang w:eastAsia="en-US"/>
              </w:rPr>
            </w:pPr>
            <w:r>
              <w:rPr>
                <w:bCs/>
                <w:sz w:val="28"/>
                <w:szCs w:val="28"/>
                <w:lang w:eastAsia="en-US"/>
              </w:rPr>
              <w:t>5 «Мое любимое животное</w:t>
            </w:r>
            <w:r w:rsidRPr="009F4EBE">
              <w:rPr>
                <w:bCs/>
                <w:sz w:val="28"/>
                <w:szCs w:val="28"/>
                <w:lang w:eastAsia="en-US"/>
              </w:rPr>
              <w:t>»</w:t>
            </w:r>
          </w:p>
          <w:p w:rsidR="009F4EBE" w:rsidRDefault="009F4EBE" w:rsidP="009F4EBE">
            <w:pPr>
              <w:jc w:val="both"/>
              <w:rPr>
                <w:bCs/>
                <w:sz w:val="28"/>
                <w:szCs w:val="28"/>
                <w:lang w:eastAsia="en-US"/>
              </w:rPr>
            </w:pPr>
            <w:r>
              <w:rPr>
                <w:bCs/>
                <w:sz w:val="28"/>
                <w:szCs w:val="28"/>
                <w:lang w:eastAsia="en-US"/>
              </w:rPr>
              <w:t>6. «Дом-музей моего города»</w:t>
            </w:r>
          </w:p>
          <w:p w:rsidR="009F4EBE" w:rsidRDefault="009F4EBE" w:rsidP="009F4EBE">
            <w:pPr>
              <w:jc w:val="both"/>
              <w:rPr>
                <w:bCs/>
                <w:sz w:val="28"/>
                <w:szCs w:val="28"/>
                <w:lang w:eastAsia="en-US"/>
              </w:rPr>
            </w:pPr>
            <w:r>
              <w:rPr>
                <w:bCs/>
                <w:sz w:val="28"/>
                <w:szCs w:val="28"/>
                <w:lang w:eastAsia="en-US"/>
              </w:rPr>
              <w:t>7. «Занятия в свободное время»</w:t>
            </w:r>
          </w:p>
          <w:p w:rsidR="009F4EBE" w:rsidRPr="001317BF" w:rsidRDefault="009F4EBE" w:rsidP="009F4EBE">
            <w:pPr>
              <w:jc w:val="both"/>
              <w:rPr>
                <w:b/>
                <w:bCs/>
                <w:sz w:val="28"/>
                <w:szCs w:val="28"/>
                <w:lang w:eastAsia="en-US"/>
              </w:rPr>
            </w:pPr>
            <w:r>
              <w:rPr>
                <w:bCs/>
                <w:sz w:val="28"/>
                <w:szCs w:val="28"/>
                <w:lang w:eastAsia="en-US"/>
              </w:rPr>
              <w:t>8. «Любимый герой мультфильма»</w:t>
            </w:r>
          </w:p>
        </w:tc>
      </w:tr>
      <w:tr w:rsidR="009F4EBE" w:rsidTr="00935195">
        <w:tc>
          <w:tcPr>
            <w:tcW w:w="14786" w:type="dxa"/>
            <w:gridSpan w:val="2"/>
          </w:tcPr>
          <w:p w:rsidR="009F4EBE" w:rsidRPr="009F4EBE" w:rsidRDefault="009F4EBE" w:rsidP="009F4EBE">
            <w:pPr>
              <w:jc w:val="both"/>
              <w:rPr>
                <w:b/>
                <w:bCs/>
                <w:sz w:val="28"/>
                <w:szCs w:val="28"/>
                <w:lang w:eastAsia="en-US"/>
              </w:rPr>
            </w:pPr>
            <w:r w:rsidRPr="009F4EBE">
              <w:rPr>
                <w:b/>
                <w:bCs/>
                <w:sz w:val="28"/>
                <w:szCs w:val="28"/>
                <w:lang w:eastAsia="en-US"/>
              </w:rPr>
              <w:t>Перечень проектных работ</w:t>
            </w:r>
            <w:r>
              <w:rPr>
                <w:b/>
                <w:bCs/>
                <w:sz w:val="28"/>
                <w:szCs w:val="28"/>
                <w:lang w:eastAsia="en-US"/>
              </w:rPr>
              <w:t xml:space="preserve"> 4 класс</w:t>
            </w:r>
          </w:p>
          <w:p w:rsidR="009F4EBE" w:rsidRPr="009F4EBE" w:rsidRDefault="009F4EBE" w:rsidP="009F4EBE">
            <w:pPr>
              <w:jc w:val="both"/>
              <w:rPr>
                <w:bCs/>
                <w:sz w:val="28"/>
                <w:szCs w:val="28"/>
                <w:lang w:eastAsia="en-US"/>
              </w:rPr>
            </w:pPr>
            <w:r>
              <w:rPr>
                <w:bCs/>
                <w:sz w:val="28"/>
                <w:szCs w:val="28"/>
                <w:lang w:eastAsia="en-US"/>
              </w:rPr>
              <w:t>1 «Моя деревня»</w:t>
            </w:r>
          </w:p>
          <w:p w:rsidR="009F4EBE" w:rsidRPr="009F4EBE" w:rsidRDefault="009F4EBE" w:rsidP="009F4EBE">
            <w:pPr>
              <w:jc w:val="both"/>
              <w:rPr>
                <w:bCs/>
                <w:sz w:val="28"/>
                <w:szCs w:val="28"/>
                <w:lang w:eastAsia="en-US"/>
              </w:rPr>
            </w:pPr>
            <w:r>
              <w:rPr>
                <w:bCs/>
                <w:sz w:val="28"/>
                <w:szCs w:val="28"/>
                <w:lang w:eastAsia="en-US"/>
              </w:rPr>
              <w:t>2 «Профессии</w:t>
            </w:r>
            <w:r w:rsidRPr="009F4EBE">
              <w:rPr>
                <w:bCs/>
                <w:sz w:val="28"/>
                <w:szCs w:val="28"/>
                <w:lang w:eastAsia="en-US"/>
              </w:rPr>
              <w:t xml:space="preserve">» </w:t>
            </w:r>
          </w:p>
          <w:p w:rsidR="009F4EBE" w:rsidRPr="009F4EBE" w:rsidRDefault="009F4EBE" w:rsidP="009F4EBE">
            <w:pPr>
              <w:jc w:val="both"/>
              <w:rPr>
                <w:bCs/>
                <w:sz w:val="28"/>
                <w:szCs w:val="28"/>
                <w:lang w:eastAsia="en-US"/>
              </w:rPr>
            </w:pPr>
            <w:r>
              <w:rPr>
                <w:bCs/>
                <w:sz w:val="28"/>
                <w:szCs w:val="28"/>
                <w:lang w:eastAsia="en-US"/>
              </w:rPr>
              <w:t>3 «Помоги животным</w:t>
            </w:r>
            <w:r w:rsidRPr="009F4EBE">
              <w:rPr>
                <w:bCs/>
                <w:sz w:val="28"/>
                <w:szCs w:val="28"/>
                <w:lang w:eastAsia="en-US"/>
              </w:rPr>
              <w:t>»</w:t>
            </w:r>
          </w:p>
          <w:p w:rsidR="009F4EBE" w:rsidRPr="009F4EBE" w:rsidRDefault="009F4EBE" w:rsidP="009F4EBE">
            <w:pPr>
              <w:jc w:val="both"/>
              <w:rPr>
                <w:bCs/>
                <w:sz w:val="28"/>
                <w:szCs w:val="28"/>
                <w:lang w:eastAsia="en-US"/>
              </w:rPr>
            </w:pPr>
            <w:r>
              <w:rPr>
                <w:bCs/>
                <w:sz w:val="28"/>
                <w:szCs w:val="28"/>
                <w:lang w:eastAsia="en-US"/>
              </w:rPr>
              <w:t>4«День города</w:t>
            </w:r>
            <w:r w:rsidRPr="009F4EBE">
              <w:rPr>
                <w:bCs/>
                <w:sz w:val="28"/>
                <w:szCs w:val="28"/>
                <w:lang w:eastAsia="en-US"/>
              </w:rPr>
              <w:t>»</w:t>
            </w:r>
          </w:p>
          <w:p w:rsidR="009F4EBE" w:rsidRDefault="009F4EBE" w:rsidP="009F4EBE">
            <w:pPr>
              <w:jc w:val="both"/>
              <w:rPr>
                <w:bCs/>
                <w:sz w:val="28"/>
                <w:szCs w:val="28"/>
                <w:lang w:eastAsia="en-US"/>
              </w:rPr>
            </w:pPr>
            <w:r>
              <w:rPr>
                <w:bCs/>
                <w:sz w:val="28"/>
                <w:szCs w:val="28"/>
                <w:lang w:eastAsia="en-US"/>
              </w:rPr>
              <w:t>5 «Любимые сказки</w:t>
            </w:r>
            <w:r w:rsidRPr="009F4EBE">
              <w:rPr>
                <w:bCs/>
                <w:sz w:val="28"/>
                <w:szCs w:val="28"/>
                <w:lang w:eastAsia="en-US"/>
              </w:rPr>
              <w:t>»</w:t>
            </w:r>
          </w:p>
          <w:p w:rsidR="009F4EBE" w:rsidRDefault="009F4EBE" w:rsidP="009F4EBE">
            <w:pPr>
              <w:jc w:val="both"/>
              <w:rPr>
                <w:bCs/>
                <w:sz w:val="28"/>
                <w:szCs w:val="28"/>
                <w:lang w:eastAsia="en-US"/>
              </w:rPr>
            </w:pPr>
            <w:r>
              <w:rPr>
                <w:bCs/>
                <w:sz w:val="28"/>
                <w:szCs w:val="28"/>
                <w:lang w:eastAsia="en-US"/>
              </w:rPr>
              <w:t>6. «Мой памятный день»</w:t>
            </w:r>
          </w:p>
          <w:p w:rsidR="009F4EBE" w:rsidRPr="009F4EBE" w:rsidRDefault="00935195" w:rsidP="009F4EBE">
            <w:pPr>
              <w:jc w:val="both"/>
              <w:rPr>
                <w:bCs/>
                <w:sz w:val="28"/>
                <w:szCs w:val="28"/>
                <w:lang w:eastAsia="en-US"/>
              </w:rPr>
            </w:pPr>
            <w:r>
              <w:rPr>
                <w:bCs/>
                <w:sz w:val="28"/>
                <w:szCs w:val="28"/>
                <w:lang w:eastAsia="en-US"/>
              </w:rPr>
              <w:t>7. «П</w:t>
            </w:r>
            <w:r w:rsidR="009F4EBE">
              <w:rPr>
                <w:bCs/>
                <w:sz w:val="28"/>
                <w:szCs w:val="28"/>
                <w:lang w:eastAsia="en-US"/>
              </w:rPr>
              <w:t>опулярное место отдыха в России»</w:t>
            </w:r>
          </w:p>
        </w:tc>
      </w:tr>
    </w:tbl>
    <w:p w:rsidR="00322AF2" w:rsidRDefault="00322AF2" w:rsidP="00EC1467">
      <w:pPr>
        <w:jc w:val="both"/>
        <w:rPr>
          <w:b/>
          <w:bCs/>
          <w:sz w:val="28"/>
          <w:szCs w:val="28"/>
          <w:lang w:eastAsia="en-US"/>
        </w:rPr>
      </w:pPr>
    </w:p>
    <w:p w:rsidR="00322AF2" w:rsidRPr="00FD11BE" w:rsidRDefault="001A40C4" w:rsidP="00322AF2">
      <w:pPr>
        <w:jc w:val="both"/>
        <w:rPr>
          <w:sz w:val="28"/>
          <w:szCs w:val="28"/>
          <w:lang w:eastAsia="en-US"/>
        </w:rPr>
      </w:pPr>
      <w:r w:rsidRPr="001A40C4">
        <w:rPr>
          <w:b/>
          <w:bCs/>
          <w:sz w:val="28"/>
          <w:szCs w:val="28"/>
          <w:lang w:val="en-US" w:eastAsia="en-US"/>
        </w:rPr>
        <w:t>VI</w:t>
      </w:r>
      <w:r w:rsidR="00A0687D" w:rsidRPr="00E4776B">
        <w:rPr>
          <w:b/>
          <w:bCs/>
          <w:sz w:val="28"/>
          <w:szCs w:val="28"/>
          <w:lang w:eastAsia="en-US"/>
        </w:rPr>
        <w:t xml:space="preserve"> </w:t>
      </w:r>
      <w:r w:rsidRPr="001A40C4">
        <w:rPr>
          <w:b/>
          <w:bCs/>
          <w:sz w:val="28"/>
          <w:szCs w:val="28"/>
          <w:lang w:eastAsia="en-US"/>
        </w:rPr>
        <w:t xml:space="preserve">. Тематическое планирование </w:t>
      </w:r>
      <w:r w:rsidRPr="001A40C4">
        <w:rPr>
          <w:sz w:val="28"/>
          <w:szCs w:val="28"/>
          <w:lang w:eastAsia="en-US"/>
        </w:rPr>
        <w:t>с определением основных видов деятельности</w:t>
      </w:r>
    </w:p>
    <w:p w:rsidR="00322AF2" w:rsidRDefault="00922F4F" w:rsidP="00322AF2">
      <w:pPr>
        <w:jc w:val="both"/>
        <w:rPr>
          <w:b/>
          <w:bCs/>
          <w:sz w:val="28"/>
          <w:szCs w:val="28"/>
          <w:lang w:eastAsia="en-US"/>
        </w:rPr>
      </w:pPr>
      <w:r>
        <w:rPr>
          <w:b/>
          <w:bCs/>
          <w:sz w:val="28"/>
          <w:szCs w:val="28"/>
          <w:lang w:eastAsia="en-US"/>
        </w:rPr>
        <w:t xml:space="preserve">2класс - 2часа </w:t>
      </w:r>
      <w:r w:rsidRPr="001A40C4">
        <w:rPr>
          <w:b/>
          <w:bCs/>
          <w:sz w:val="28"/>
          <w:szCs w:val="28"/>
          <w:lang w:eastAsia="en-US"/>
        </w:rPr>
        <w:t xml:space="preserve"> в неделю</w:t>
      </w:r>
      <w:r>
        <w:rPr>
          <w:b/>
          <w:bCs/>
          <w:sz w:val="28"/>
          <w:szCs w:val="28"/>
          <w:lang w:eastAsia="en-US"/>
        </w:rPr>
        <w:t xml:space="preserve"> </w:t>
      </w:r>
      <w:r w:rsidR="00322AF2">
        <w:rPr>
          <w:b/>
          <w:bCs/>
          <w:sz w:val="28"/>
          <w:szCs w:val="28"/>
          <w:lang w:eastAsia="en-US"/>
        </w:rPr>
        <w:t xml:space="preserve">   </w:t>
      </w:r>
      <w:r w:rsidR="00FD11BE">
        <w:rPr>
          <w:b/>
          <w:bCs/>
          <w:sz w:val="28"/>
          <w:szCs w:val="28"/>
          <w:lang w:eastAsia="en-US"/>
        </w:rPr>
        <w:t xml:space="preserve">         </w:t>
      </w:r>
    </w:p>
    <w:p w:rsidR="00322AF2" w:rsidRPr="00322AF2" w:rsidRDefault="00322AF2" w:rsidP="00322AF2">
      <w:pPr>
        <w:jc w:val="both"/>
        <w:rPr>
          <w:b/>
          <w:bCs/>
          <w:sz w:val="28"/>
          <w:szCs w:val="28"/>
          <w:lang w:eastAsia="en-US"/>
        </w:rPr>
      </w:pPr>
      <w:r>
        <w:rPr>
          <w:b/>
          <w:bCs/>
          <w:sz w:val="28"/>
          <w:szCs w:val="28"/>
          <w:lang w:eastAsia="en-US"/>
        </w:rPr>
        <w:t>Всего:  68 часов</w:t>
      </w:r>
    </w:p>
    <w:p w:rsidR="00431AD0" w:rsidRDefault="00431AD0" w:rsidP="00922F4F">
      <w:pPr>
        <w:ind w:left="1800"/>
        <w:jc w:val="both"/>
        <w:rPr>
          <w:b/>
          <w:bCs/>
          <w:sz w:val="28"/>
          <w:szCs w:val="28"/>
          <w:lang w:eastAsia="en-US"/>
        </w:rPr>
      </w:pPr>
    </w:p>
    <w:tbl>
      <w:tblPr>
        <w:tblStyle w:val="af3"/>
        <w:tblW w:w="15168" w:type="dxa"/>
        <w:tblInd w:w="-34" w:type="dxa"/>
        <w:tblLook w:val="04A0" w:firstRow="1" w:lastRow="0" w:firstColumn="1" w:lastColumn="0" w:noHBand="0" w:noVBand="1"/>
      </w:tblPr>
      <w:tblGrid>
        <w:gridCol w:w="1308"/>
        <w:gridCol w:w="3751"/>
        <w:gridCol w:w="1284"/>
        <w:gridCol w:w="8825"/>
      </w:tblGrid>
      <w:tr w:rsidR="005B472F" w:rsidTr="00322AF2">
        <w:tc>
          <w:tcPr>
            <w:tcW w:w="1308" w:type="dxa"/>
          </w:tcPr>
          <w:p w:rsidR="00431AD0" w:rsidRDefault="00431AD0" w:rsidP="00431AD0">
            <w:pPr>
              <w:spacing w:line="360" w:lineRule="auto"/>
              <w:ind w:left="245"/>
              <w:jc w:val="both"/>
              <w:rPr>
                <w:rFonts w:eastAsia="Calibri"/>
                <w:b/>
                <w:iCs/>
                <w:sz w:val="28"/>
                <w:szCs w:val="28"/>
                <w:lang w:eastAsia="en-US"/>
              </w:rPr>
            </w:pPr>
            <w:r>
              <w:rPr>
                <w:rFonts w:eastAsia="Calibri"/>
                <w:b/>
                <w:iCs/>
                <w:sz w:val="28"/>
                <w:szCs w:val="28"/>
                <w:lang w:eastAsia="en-US"/>
              </w:rPr>
              <w:lastRenderedPageBreak/>
              <w:t>Раздел</w:t>
            </w:r>
          </w:p>
          <w:p w:rsidR="00431AD0" w:rsidRDefault="00431AD0" w:rsidP="00431AD0">
            <w:pPr>
              <w:spacing w:line="360" w:lineRule="auto"/>
              <w:jc w:val="both"/>
              <w:rPr>
                <w:rFonts w:eastAsia="Calibri"/>
                <w:b/>
                <w:iCs/>
                <w:sz w:val="28"/>
                <w:szCs w:val="28"/>
                <w:lang w:eastAsia="en-US"/>
              </w:rPr>
            </w:pPr>
            <w:r w:rsidRPr="00265239">
              <w:rPr>
                <w:rFonts w:eastAsia="Calibri"/>
                <w:b/>
                <w:iCs/>
                <w:sz w:val="28"/>
                <w:szCs w:val="28"/>
                <w:lang w:eastAsia="en-US"/>
              </w:rPr>
              <w:t>програм</w:t>
            </w:r>
          </w:p>
          <w:p w:rsidR="00431AD0" w:rsidRPr="009B5E26" w:rsidRDefault="00431AD0" w:rsidP="00431AD0">
            <w:pPr>
              <w:spacing w:line="360" w:lineRule="auto"/>
              <w:jc w:val="both"/>
              <w:rPr>
                <w:b/>
                <w:sz w:val="28"/>
                <w:szCs w:val="28"/>
              </w:rPr>
            </w:pPr>
            <w:r w:rsidRPr="00265239">
              <w:rPr>
                <w:rFonts w:eastAsia="Calibri"/>
                <w:b/>
                <w:iCs/>
                <w:sz w:val="28"/>
                <w:szCs w:val="28"/>
                <w:lang w:eastAsia="en-US"/>
              </w:rPr>
              <w:t>мы</w:t>
            </w:r>
          </w:p>
        </w:tc>
        <w:tc>
          <w:tcPr>
            <w:tcW w:w="3937" w:type="dxa"/>
            <w:shd w:val="clear" w:color="auto" w:fill="auto"/>
          </w:tcPr>
          <w:p w:rsidR="00431AD0" w:rsidRPr="00715885" w:rsidRDefault="00431AD0" w:rsidP="00431AD0">
            <w:pPr>
              <w:rPr>
                <w:rFonts w:eastAsia="Calibri"/>
                <w:b/>
                <w:iCs/>
                <w:sz w:val="28"/>
                <w:szCs w:val="28"/>
                <w:lang w:eastAsia="en-US"/>
              </w:rPr>
            </w:pPr>
            <w:r w:rsidRPr="00715885">
              <w:rPr>
                <w:rFonts w:eastAsia="Calibri"/>
                <w:b/>
                <w:iCs/>
                <w:sz w:val="28"/>
                <w:szCs w:val="28"/>
                <w:lang w:eastAsia="en-US"/>
              </w:rPr>
              <w:t>Содержание материала</w:t>
            </w:r>
          </w:p>
        </w:tc>
        <w:tc>
          <w:tcPr>
            <w:tcW w:w="574" w:type="dxa"/>
            <w:shd w:val="clear" w:color="auto" w:fill="auto"/>
          </w:tcPr>
          <w:p w:rsidR="00431AD0" w:rsidRPr="00715885" w:rsidRDefault="00431AD0" w:rsidP="00431AD0">
            <w:pPr>
              <w:rPr>
                <w:rFonts w:eastAsia="Calibri"/>
                <w:b/>
                <w:iCs/>
                <w:sz w:val="28"/>
                <w:szCs w:val="28"/>
                <w:lang w:eastAsia="en-US"/>
              </w:rPr>
            </w:pPr>
            <w:r w:rsidRPr="00715885">
              <w:rPr>
                <w:rFonts w:eastAsia="Calibri"/>
                <w:b/>
                <w:iCs/>
                <w:sz w:val="28"/>
                <w:szCs w:val="28"/>
                <w:lang w:eastAsia="en-US"/>
              </w:rPr>
              <w:t>Количес</w:t>
            </w:r>
          </w:p>
          <w:p w:rsidR="00431AD0" w:rsidRPr="00715885" w:rsidRDefault="00431AD0" w:rsidP="00431AD0">
            <w:pPr>
              <w:rPr>
                <w:rFonts w:eastAsia="Calibri"/>
                <w:b/>
                <w:iCs/>
                <w:sz w:val="28"/>
                <w:szCs w:val="28"/>
                <w:lang w:eastAsia="en-US"/>
              </w:rPr>
            </w:pPr>
            <w:r w:rsidRPr="00715885">
              <w:rPr>
                <w:rFonts w:eastAsia="Calibri"/>
                <w:b/>
                <w:iCs/>
                <w:sz w:val="28"/>
                <w:szCs w:val="28"/>
                <w:lang w:eastAsia="en-US"/>
              </w:rPr>
              <w:t>тво часов</w:t>
            </w:r>
          </w:p>
        </w:tc>
        <w:tc>
          <w:tcPr>
            <w:tcW w:w="9349" w:type="dxa"/>
            <w:shd w:val="clear" w:color="auto" w:fill="auto"/>
          </w:tcPr>
          <w:p w:rsidR="00431AD0" w:rsidRDefault="00431AD0" w:rsidP="00431AD0">
            <w:pPr>
              <w:rPr>
                <w:rFonts w:eastAsia="Calibri"/>
                <w:b/>
                <w:iCs/>
                <w:sz w:val="28"/>
                <w:szCs w:val="28"/>
                <w:lang w:eastAsia="en-US"/>
              </w:rPr>
            </w:pPr>
            <w:r w:rsidRPr="00715885">
              <w:rPr>
                <w:rFonts w:eastAsia="Calibri"/>
                <w:b/>
                <w:iCs/>
                <w:sz w:val="28"/>
                <w:szCs w:val="28"/>
                <w:lang w:eastAsia="en-US"/>
              </w:rPr>
              <w:t>Характеристика основных видов учебной деятельности ученика</w:t>
            </w:r>
          </w:p>
          <w:p w:rsidR="00431AD0" w:rsidRPr="00715885" w:rsidRDefault="00431AD0" w:rsidP="00431AD0">
            <w:pPr>
              <w:rPr>
                <w:rFonts w:eastAsia="Calibri"/>
                <w:b/>
                <w:iCs/>
                <w:sz w:val="28"/>
                <w:szCs w:val="28"/>
                <w:lang w:eastAsia="en-US"/>
              </w:rPr>
            </w:pPr>
            <w:r w:rsidRPr="00715885">
              <w:rPr>
                <w:rFonts w:eastAsia="Calibri"/>
                <w:b/>
                <w:iCs/>
                <w:sz w:val="28"/>
                <w:szCs w:val="28"/>
                <w:lang w:eastAsia="en-US"/>
              </w:rPr>
              <w:t xml:space="preserve"> (на уровне учебных действий)</w:t>
            </w:r>
          </w:p>
        </w:tc>
      </w:tr>
      <w:tr w:rsidR="005B472F" w:rsidTr="00322AF2">
        <w:trPr>
          <w:cantSplit/>
          <w:trHeight w:val="3461"/>
        </w:trPr>
        <w:tc>
          <w:tcPr>
            <w:tcW w:w="1308" w:type="dxa"/>
            <w:textDirection w:val="btLr"/>
          </w:tcPr>
          <w:p w:rsidR="00431AD0" w:rsidRPr="00E67374" w:rsidRDefault="00E67374" w:rsidP="00E67374">
            <w:pPr>
              <w:ind w:left="360" w:right="113"/>
              <w:jc w:val="center"/>
              <w:rPr>
                <w:b/>
                <w:bCs/>
                <w:sz w:val="28"/>
                <w:szCs w:val="28"/>
                <w:lang w:eastAsia="en-US"/>
              </w:rPr>
            </w:pPr>
            <w:r>
              <w:rPr>
                <w:b/>
                <w:bCs/>
                <w:sz w:val="28"/>
                <w:szCs w:val="28"/>
                <w:lang w:val="en-US" w:eastAsia="en-US"/>
              </w:rPr>
              <w:t>I</w:t>
            </w:r>
            <w:r>
              <w:rPr>
                <w:b/>
                <w:bCs/>
                <w:sz w:val="28"/>
                <w:szCs w:val="28"/>
                <w:lang w:eastAsia="en-US"/>
              </w:rPr>
              <w:t xml:space="preserve"> . По</w:t>
            </w:r>
            <w:r w:rsidR="00431AD0" w:rsidRPr="00E67374">
              <w:rPr>
                <w:b/>
                <w:bCs/>
                <w:sz w:val="28"/>
                <w:szCs w:val="28"/>
                <w:lang w:eastAsia="en-US"/>
              </w:rPr>
              <w:t>дготовительный этап</w:t>
            </w:r>
          </w:p>
        </w:tc>
        <w:tc>
          <w:tcPr>
            <w:tcW w:w="3937" w:type="dxa"/>
          </w:tcPr>
          <w:p w:rsidR="00431AD0" w:rsidRPr="00322AF2" w:rsidRDefault="00431AD0" w:rsidP="00431AD0">
            <w:pPr>
              <w:jc w:val="both"/>
              <w:rPr>
                <w:bCs/>
                <w:sz w:val="24"/>
                <w:szCs w:val="28"/>
                <w:lang w:eastAsia="en-US"/>
              </w:rPr>
            </w:pPr>
            <w:r w:rsidRPr="00322AF2">
              <w:rPr>
                <w:bCs/>
                <w:sz w:val="24"/>
                <w:szCs w:val="28"/>
                <w:lang w:eastAsia="en-US"/>
              </w:rPr>
              <w:t xml:space="preserve">Поехали!    </w:t>
            </w:r>
          </w:p>
          <w:p w:rsidR="00431AD0" w:rsidRPr="00322AF2" w:rsidRDefault="00431AD0" w:rsidP="00431AD0">
            <w:pPr>
              <w:jc w:val="both"/>
              <w:rPr>
                <w:bCs/>
                <w:sz w:val="24"/>
                <w:szCs w:val="28"/>
                <w:lang w:eastAsia="en-US"/>
              </w:rPr>
            </w:pPr>
            <w:r w:rsidRPr="00322AF2">
              <w:rPr>
                <w:bCs/>
                <w:sz w:val="24"/>
                <w:szCs w:val="28"/>
                <w:lang w:eastAsia="en-US"/>
              </w:rPr>
              <w:t>Знакомство. Введение в предмет.</w:t>
            </w:r>
            <w:r w:rsidRPr="00322AF2">
              <w:rPr>
                <w:sz w:val="24"/>
              </w:rPr>
              <w:t xml:space="preserve"> </w:t>
            </w:r>
            <w:r w:rsidRPr="00322AF2">
              <w:rPr>
                <w:bCs/>
                <w:sz w:val="24"/>
                <w:szCs w:val="28"/>
                <w:lang w:eastAsia="en-US"/>
              </w:rPr>
              <w:t>Мои буквы Алфавит a-h</w:t>
            </w:r>
          </w:p>
          <w:p w:rsidR="00431AD0" w:rsidRPr="00322AF2" w:rsidRDefault="00431AD0" w:rsidP="00431AD0">
            <w:pPr>
              <w:jc w:val="both"/>
              <w:rPr>
                <w:bCs/>
                <w:sz w:val="24"/>
                <w:szCs w:val="28"/>
                <w:lang w:eastAsia="en-US"/>
              </w:rPr>
            </w:pPr>
            <w:r w:rsidRPr="00322AF2">
              <w:rPr>
                <w:bCs/>
                <w:sz w:val="24"/>
                <w:szCs w:val="28"/>
                <w:lang w:eastAsia="en-US"/>
              </w:rPr>
              <w:t>Знакомство с английскими буквами (a-h).</w:t>
            </w:r>
            <w:r w:rsidRPr="00322AF2">
              <w:rPr>
                <w:sz w:val="24"/>
              </w:rPr>
              <w:t xml:space="preserve"> </w:t>
            </w:r>
            <w:r w:rsidRPr="00322AF2">
              <w:rPr>
                <w:bCs/>
                <w:sz w:val="24"/>
                <w:szCs w:val="28"/>
                <w:lang w:eastAsia="en-US"/>
              </w:rPr>
              <w:t>Мои буквы Алфавит i-q</w:t>
            </w:r>
          </w:p>
          <w:p w:rsidR="00431AD0" w:rsidRPr="00322AF2" w:rsidRDefault="00431AD0" w:rsidP="00431AD0">
            <w:pPr>
              <w:jc w:val="both"/>
              <w:rPr>
                <w:bCs/>
                <w:sz w:val="24"/>
                <w:szCs w:val="28"/>
                <w:lang w:eastAsia="en-US"/>
              </w:rPr>
            </w:pPr>
            <w:r w:rsidRPr="00322AF2">
              <w:rPr>
                <w:bCs/>
                <w:sz w:val="24"/>
                <w:szCs w:val="28"/>
                <w:lang w:eastAsia="en-US"/>
              </w:rPr>
              <w:t>Знакомство с английскими буквами (i-q).</w:t>
            </w:r>
            <w:r w:rsidRPr="00322AF2">
              <w:rPr>
                <w:sz w:val="24"/>
              </w:rPr>
              <w:t xml:space="preserve"> </w:t>
            </w:r>
            <w:r w:rsidRPr="00322AF2">
              <w:rPr>
                <w:bCs/>
                <w:sz w:val="24"/>
                <w:szCs w:val="28"/>
                <w:lang w:eastAsia="en-US"/>
              </w:rPr>
              <w:t>Мои буквы Алфавит r-z.</w:t>
            </w:r>
          </w:p>
          <w:p w:rsidR="00431AD0" w:rsidRPr="00322AF2" w:rsidRDefault="00431AD0" w:rsidP="00431AD0">
            <w:pPr>
              <w:jc w:val="both"/>
              <w:rPr>
                <w:bCs/>
                <w:sz w:val="24"/>
                <w:szCs w:val="28"/>
                <w:lang w:eastAsia="en-US"/>
              </w:rPr>
            </w:pPr>
            <w:r w:rsidRPr="00322AF2">
              <w:rPr>
                <w:bCs/>
                <w:sz w:val="24"/>
                <w:szCs w:val="28"/>
                <w:lang w:eastAsia="en-US"/>
              </w:rPr>
              <w:t>Знакомство с английскими буквами (r-z).</w:t>
            </w:r>
            <w:r w:rsidRPr="00322AF2">
              <w:rPr>
                <w:sz w:val="24"/>
              </w:rPr>
              <w:t xml:space="preserve"> </w:t>
            </w:r>
            <w:r w:rsidRPr="00322AF2">
              <w:rPr>
                <w:bCs/>
                <w:sz w:val="24"/>
                <w:szCs w:val="28"/>
                <w:lang w:eastAsia="en-US"/>
              </w:rPr>
              <w:t>Буквосочетания sh, ch.</w:t>
            </w:r>
          </w:p>
          <w:p w:rsidR="00431AD0" w:rsidRPr="00322AF2" w:rsidRDefault="00431AD0" w:rsidP="00431AD0">
            <w:pPr>
              <w:jc w:val="both"/>
              <w:rPr>
                <w:bCs/>
                <w:sz w:val="24"/>
                <w:szCs w:val="28"/>
                <w:lang w:eastAsia="en-US"/>
              </w:rPr>
            </w:pPr>
            <w:r w:rsidRPr="00322AF2">
              <w:rPr>
                <w:bCs/>
                <w:sz w:val="24"/>
                <w:szCs w:val="28"/>
                <w:lang w:eastAsia="en-US"/>
              </w:rPr>
              <w:t>Учимся читать. Обучение навыкам чтения.</w:t>
            </w:r>
            <w:r w:rsidRPr="00322AF2">
              <w:rPr>
                <w:sz w:val="24"/>
              </w:rPr>
              <w:t xml:space="preserve"> </w:t>
            </w:r>
            <w:r w:rsidRPr="00322AF2">
              <w:rPr>
                <w:bCs/>
                <w:sz w:val="24"/>
                <w:szCs w:val="28"/>
                <w:lang w:eastAsia="en-US"/>
              </w:rPr>
              <w:t>Буквосочетания th, ph.</w:t>
            </w:r>
          </w:p>
          <w:p w:rsidR="00431AD0" w:rsidRPr="00322AF2" w:rsidRDefault="00431AD0" w:rsidP="00431AD0">
            <w:pPr>
              <w:jc w:val="both"/>
              <w:rPr>
                <w:bCs/>
                <w:sz w:val="24"/>
                <w:szCs w:val="28"/>
                <w:lang w:eastAsia="en-US"/>
              </w:rPr>
            </w:pPr>
            <w:r w:rsidRPr="00322AF2">
              <w:rPr>
                <w:bCs/>
                <w:sz w:val="24"/>
                <w:szCs w:val="28"/>
                <w:lang w:eastAsia="en-US"/>
              </w:rPr>
              <w:t>Обучение навыкам чтения.</w:t>
            </w:r>
            <w:r w:rsidRPr="00322AF2">
              <w:rPr>
                <w:sz w:val="24"/>
              </w:rPr>
              <w:t xml:space="preserve"> </w:t>
            </w:r>
            <w:r w:rsidRPr="00322AF2">
              <w:rPr>
                <w:bCs/>
                <w:sz w:val="24"/>
                <w:szCs w:val="28"/>
                <w:lang w:eastAsia="en-US"/>
              </w:rPr>
              <w:t>Заглавные буквы алфавита. Обучение навыкам чтения.</w:t>
            </w:r>
          </w:p>
        </w:tc>
        <w:tc>
          <w:tcPr>
            <w:tcW w:w="574" w:type="dxa"/>
          </w:tcPr>
          <w:p w:rsidR="00431AD0" w:rsidRDefault="00431AD0" w:rsidP="00431AD0">
            <w:pPr>
              <w:jc w:val="both"/>
              <w:rPr>
                <w:b/>
                <w:bCs/>
                <w:sz w:val="28"/>
                <w:szCs w:val="28"/>
                <w:lang w:eastAsia="en-US"/>
              </w:rPr>
            </w:pPr>
            <w:r>
              <w:rPr>
                <w:b/>
                <w:bCs/>
                <w:sz w:val="28"/>
                <w:szCs w:val="28"/>
                <w:lang w:eastAsia="en-US"/>
              </w:rPr>
              <w:t>7</w:t>
            </w:r>
          </w:p>
        </w:tc>
        <w:tc>
          <w:tcPr>
            <w:tcW w:w="9349" w:type="dxa"/>
          </w:tcPr>
          <w:p w:rsidR="00431AD0" w:rsidRDefault="00431AD0" w:rsidP="00431AD0">
            <w:pPr>
              <w:pStyle w:val="af0"/>
              <w:jc w:val="both"/>
              <w:rPr>
                <w:sz w:val="28"/>
                <w:szCs w:val="28"/>
              </w:rPr>
            </w:pPr>
            <w:r w:rsidRPr="00AC1175">
              <w:rPr>
                <w:sz w:val="28"/>
                <w:szCs w:val="28"/>
              </w:rPr>
              <w:t xml:space="preserve">Знакомство с главными героями учебника. Фразы приветствия, прощания. Алфавит: a-z. Буквы и </w:t>
            </w:r>
          </w:p>
          <w:p w:rsidR="00431AD0" w:rsidRDefault="00431AD0" w:rsidP="00431AD0">
            <w:pPr>
              <w:pStyle w:val="af0"/>
              <w:jc w:val="both"/>
              <w:rPr>
                <w:sz w:val="28"/>
                <w:szCs w:val="28"/>
              </w:rPr>
            </w:pPr>
            <w:r w:rsidRPr="00AC1175">
              <w:rPr>
                <w:sz w:val="28"/>
                <w:szCs w:val="28"/>
              </w:rPr>
              <w:t xml:space="preserve">звуки. Буквосочетания: sh, ch, th, ph. Заглавные буквы алфавита. Формирование умений и навыков </w:t>
            </w:r>
          </w:p>
          <w:p w:rsidR="00431AD0" w:rsidRDefault="00431AD0" w:rsidP="00431AD0">
            <w:pPr>
              <w:pStyle w:val="af0"/>
              <w:jc w:val="both"/>
              <w:rPr>
                <w:sz w:val="28"/>
                <w:szCs w:val="28"/>
              </w:rPr>
            </w:pPr>
            <w:r w:rsidRPr="00AC1175">
              <w:rPr>
                <w:sz w:val="28"/>
                <w:szCs w:val="28"/>
              </w:rPr>
              <w:t>в чтении по теме «Знакомство».</w:t>
            </w:r>
          </w:p>
          <w:p w:rsidR="00431AD0" w:rsidRDefault="00431AD0" w:rsidP="00431AD0">
            <w:pPr>
              <w:pStyle w:val="af0"/>
              <w:jc w:val="both"/>
              <w:rPr>
                <w:sz w:val="28"/>
                <w:szCs w:val="28"/>
              </w:rPr>
            </w:pPr>
            <w:r w:rsidRPr="00157DC2">
              <w:rPr>
                <w:sz w:val="28"/>
                <w:szCs w:val="28"/>
              </w:rPr>
              <w:t xml:space="preserve">Ведут этикетный диалог в ситуации бытового общения (приветствуют, прощаются, узнают, </w:t>
            </w:r>
          </w:p>
          <w:p w:rsidR="00431AD0" w:rsidRPr="00157DC2" w:rsidRDefault="00431AD0" w:rsidP="00431AD0">
            <w:pPr>
              <w:pStyle w:val="af0"/>
              <w:jc w:val="both"/>
              <w:rPr>
                <w:sz w:val="28"/>
                <w:szCs w:val="28"/>
              </w:rPr>
            </w:pPr>
            <w:r w:rsidRPr="00157DC2">
              <w:rPr>
                <w:sz w:val="28"/>
                <w:szCs w:val="28"/>
              </w:rPr>
              <w:t>как дела, знакомятся, расспрашивают о возрасте).</w:t>
            </w:r>
            <w:r w:rsidR="00E67374">
              <w:t xml:space="preserve"> </w:t>
            </w:r>
            <w:r w:rsidR="00E67374">
              <w:rPr>
                <w:sz w:val="28"/>
                <w:szCs w:val="28"/>
              </w:rPr>
              <w:t>У</w:t>
            </w:r>
            <w:r w:rsidR="00E67374" w:rsidRPr="00E67374">
              <w:rPr>
                <w:sz w:val="28"/>
                <w:szCs w:val="28"/>
              </w:rPr>
              <w:t>меть приветствовать друг друга, знакомиться и прощаться</w:t>
            </w:r>
          </w:p>
          <w:p w:rsidR="00431AD0" w:rsidRPr="00157DC2" w:rsidRDefault="00431AD0" w:rsidP="00431AD0">
            <w:pPr>
              <w:pStyle w:val="af0"/>
              <w:jc w:val="both"/>
              <w:rPr>
                <w:sz w:val="28"/>
                <w:szCs w:val="28"/>
              </w:rPr>
            </w:pPr>
            <w:r w:rsidRPr="00157DC2">
              <w:rPr>
                <w:sz w:val="28"/>
                <w:szCs w:val="28"/>
              </w:rPr>
              <w:t>Воспроизводят наизусть тексты рифмовок, песен.</w:t>
            </w:r>
          </w:p>
          <w:p w:rsidR="00431AD0" w:rsidRDefault="00431AD0" w:rsidP="00431AD0">
            <w:pPr>
              <w:pStyle w:val="af0"/>
              <w:jc w:val="both"/>
              <w:rPr>
                <w:iCs/>
                <w:sz w:val="28"/>
                <w:szCs w:val="28"/>
              </w:rPr>
            </w:pPr>
            <w:r w:rsidRPr="00157DC2">
              <w:rPr>
                <w:sz w:val="28"/>
                <w:szCs w:val="28"/>
              </w:rPr>
              <w:t>Воспроизводят графически и каллиграфически корректно все буквы английского алфавита</w:t>
            </w:r>
            <w:r w:rsidRPr="00157DC2">
              <w:rPr>
                <w:b/>
                <w:sz w:val="28"/>
                <w:szCs w:val="28"/>
              </w:rPr>
              <w:t xml:space="preserve"> </w:t>
            </w:r>
            <w:r w:rsidRPr="00157DC2">
              <w:rPr>
                <w:sz w:val="28"/>
                <w:szCs w:val="28"/>
              </w:rPr>
              <w:t>и</w:t>
            </w:r>
            <w:r w:rsidRPr="00157DC2">
              <w:rPr>
                <w:iCs/>
                <w:sz w:val="28"/>
                <w:szCs w:val="28"/>
              </w:rPr>
              <w:t xml:space="preserve"> </w:t>
            </w:r>
          </w:p>
          <w:p w:rsidR="00431AD0" w:rsidRPr="00157DC2" w:rsidRDefault="00431AD0" w:rsidP="00431AD0">
            <w:pPr>
              <w:pStyle w:val="af0"/>
              <w:jc w:val="both"/>
              <w:rPr>
                <w:iCs/>
                <w:sz w:val="28"/>
                <w:szCs w:val="28"/>
              </w:rPr>
            </w:pPr>
            <w:r w:rsidRPr="00157DC2">
              <w:rPr>
                <w:iCs/>
                <w:sz w:val="28"/>
                <w:szCs w:val="28"/>
              </w:rPr>
              <w:t>основные буквосочетания (полупечатным шрифтом).</w:t>
            </w:r>
          </w:p>
          <w:p w:rsidR="00431AD0" w:rsidRPr="00157DC2" w:rsidRDefault="00431AD0" w:rsidP="00431AD0">
            <w:pPr>
              <w:pStyle w:val="af0"/>
              <w:jc w:val="both"/>
              <w:rPr>
                <w:sz w:val="28"/>
                <w:szCs w:val="28"/>
              </w:rPr>
            </w:pPr>
            <w:r w:rsidRPr="00157DC2">
              <w:rPr>
                <w:sz w:val="28"/>
                <w:szCs w:val="28"/>
              </w:rPr>
              <w:t>Различают на слух и адекватно произносят все звуки английского языка.</w:t>
            </w:r>
          </w:p>
          <w:p w:rsidR="00431AD0" w:rsidRPr="00157DC2" w:rsidRDefault="00431AD0" w:rsidP="00431AD0">
            <w:pPr>
              <w:pStyle w:val="af0"/>
              <w:jc w:val="both"/>
              <w:rPr>
                <w:sz w:val="28"/>
                <w:szCs w:val="28"/>
              </w:rPr>
            </w:pPr>
            <w:r w:rsidRPr="00157DC2">
              <w:rPr>
                <w:sz w:val="28"/>
                <w:szCs w:val="28"/>
              </w:rPr>
              <w:t>Соблюдают правильное ударение в словах и фразах, интонацию в целом.</w:t>
            </w:r>
          </w:p>
          <w:p w:rsidR="00431AD0" w:rsidRPr="00157DC2" w:rsidRDefault="00431AD0" w:rsidP="00431AD0">
            <w:pPr>
              <w:pStyle w:val="af0"/>
              <w:jc w:val="both"/>
              <w:rPr>
                <w:sz w:val="28"/>
                <w:szCs w:val="28"/>
              </w:rPr>
            </w:pPr>
          </w:p>
        </w:tc>
      </w:tr>
      <w:tr w:rsidR="005B472F" w:rsidTr="00322AF2">
        <w:trPr>
          <w:cantSplit/>
          <w:trHeight w:val="2722"/>
        </w:trPr>
        <w:tc>
          <w:tcPr>
            <w:tcW w:w="1308" w:type="dxa"/>
            <w:textDirection w:val="btLr"/>
          </w:tcPr>
          <w:p w:rsidR="00E67374" w:rsidRPr="00E67374" w:rsidRDefault="00E67374" w:rsidP="00E67374">
            <w:pPr>
              <w:ind w:left="113" w:right="113"/>
              <w:jc w:val="center"/>
              <w:rPr>
                <w:b/>
                <w:bCs/>
                <w:sz w:val="28"/>
                <w:szCs w:val="28"/>
                <w:lang w:eastAsia="en-US"/>
              </w:rPr>
            </w:pPr>
            <w:r>
              <w:rPr>
                <w:b/>
                <w:bCs/>
                <w:sz w:val="28"/>
                <w:szCs w:val="28"/>
                <w:lang w:val="en-US" w:eastAsia="en-US"/>
              </w:rPr>
              <w:lastRenderedPageBreak/>
              <w:t>II</w:t>
            </w:r>
            <w:r>
              <w:rPr>
                <w:b/>
                <w:bCs/>
                <w:sz w:val="28"/>
                <w:szCs w:val="28"/>
                <w:lang w:eastAsia="en-US"/>
              </w:rPr>
              <w:t>. Вводный модуль: Привет! Я и Моя семья!</w:t>
            </w:r>
          </w:p>
        </w:tc>
        <w:tc>
          <w:tcPr>
            <w:tcW w:w="3937" w:type="dxa"/>
          </w:tcPr>
          <w:p w:rsidR="00E67374" w:rsidRPr="002801B9" w:rsidRDefault="00E67374" w:rsidP="00E67374">
            <w:pPr>
              <w:widowControl/>
              <w:autoSpaceDE/>
              <w:autoSpaceDN/>
              <w:adjustRightInd/>
              <w:rPr>
                <w:rFonts w:eastAsia="Calibri"/>
                <w:sz w:val="28"/>
                <w:lang w:eastAsia="en-US"/>
              </w:rPr>
            </w:pPr>
            <w:r w:rsidRPr="002801B9">
              <w:rPr>
                <w:rFonts w:eastAsia="Calibri"/>
                <w:sz w:val="28"/>
                <w:lang w:eastAsia="en-US"/>
              </w:rPr>
              <w:t>Привет.</w:t>
            </w:r>
          </w:p>
          <w:p w:rsidR="00E67374" w:rsidRPr="002801B9" w:rsidRDefault="00E67374" w:rsidP="00E67374">
            <w:pPr>
              <w:widowControl/>
              <w:autoSpaceDE/>
              <w:autoSpaceDN/>
              <w:adjustRightInd/>
              <w:rPr>
                <w:rFonts w:eastAsia="Calibri"/>
                <w:sz w:val="28"/>
                <w:lang w:eastAsia="en-US"/>
              </w:rPr>
            </w:pPr>
            <w:r w:rsidRPr="002801B9">
              <w:rPr>
                <w:rFonts w:eastAsia="Calibri"/>
                <w:sz w:val="28"/>
                <w:lang w:eastAsia="en-US"/>
              </w:rPr>
              <w:t xml:space="preserve">Знакомство с главными героями учебника. </w:t>
            </w:r>
          </w:p>
          <w:p w:rsidR="00E67374" w:rsidRPr="002801B9" w:rsidRDefault="00E67374" w:rsidP="00E67374">
            <w:pPr>
              <w:rPr>
                <w:rFonts w:eastAsia="Calibri"/>
                <w:sz w:val="28"/>
                <w:lang w:eastAsia="en-US"/>
              </w:rPr>
            </w:pPr>
            <w:r w:rsidRPr="002801B9">
              <w:rPr>
                <w:rFonts w:eastAsia="Calibri"/>
                <w:sz w:val="28"/>
                <w:lang w:eastAsia="en-US"/>
              </w:rPr>
              <w:t>Обучение устной диалогической речи. Привет.</w:t>
            </w:r>
          </w:p>
          <w:p w:rsidR="00E67374" w:rsidRPr="002801B9" w:rsidRDefault="00E67374" w:rsidP="00E67374">
            <w:pPr>
              <w:rPr>
                <w:rFonts w:eastAsia="Calibri"/>
                <w:sz w:val="28"/>
                <w:lang w:eastAsia="en-US"/>
              </w:rPr>
            </w:pPr>
            <w:r w:rsidRPr="002801B9">
              <w:rPr>
                <w:rFonts w:eastAsia="Calibri"/>
                <w:sz w:val="28"/>
                <w:lang w:eastAsia="en-US"/>
              </w:rPr>
              <w:t xml:space="preserve">Знакомство с главными героями учебника. Семья. Знакомство с новыми лексическими единицами </w:t>
            </w:r>
          </w:p>
          <w:p w:rsidR="00E67374" w:rsidRPr="002801B9" w:rsidRDefault="00E67374" w:rsidP="00E67374">
            <w:pPr>
              <w:widowControl/>
              <w:autoSpaceDE/>
              <w:autoSpaceDN/>
              <w:adjustRightInd/>
              <w:spacing w:after="200" w:line="276" w:lineRule="auto"/>
              <w:rPr>
                <w:rFonts w:eastAsia="Calibri"/>
                <w:sz w:val="28"/>
                <w:lang w:eastAsia="en-US"/>
              </w:rPr>
            </w:pPr>
            <w:r w:rsidRPr="002801B9">
              <w:rPr>
                <w:rFonts w:eastAsia="Calibri"/>
                <w:sz w:val="28"/>
                <w:lang w:eastAsia="en-US"/>
              </w:rPr>
              <w:t xml:space="preserve">Семья. Обучение устной монологической и диалогической речи </w:t>
            </w:r>
          </w:p>
          <w:p w:rsidR="00E67374" w:rsidRPr="002801B9" w:rsidRDefault="00E67374" w:rsidP="00E67374">
            <w:pPr>
              <w:widowControl/>
              <w:autoSpaceDE/>
              <w:autoSpaceDN/>
              <w:adjustRightInd/>
              <w:rPr>
                <w:rFonts w:eastAsia="Calibri"/>
                <w:sz w:val="28"/>
                <w:lang w:eastAsia="en-US"/>
              </w:rPr>
            </w:pPr>
          </w:p>
          <w:p w:rsidR="00E67374" w:rsidRPr="00E67374" w:rsidRDefault="00E67374" w:rsidP="00E67374">
            <w:pPr>
              <w:jc w:val="both"/>
              <w:rPr>
                <w:b/>
                <w:bCs/>
                <w:sz w:val="22"/>
                <w:szCs w:val="28"/>
                <w:lang w:eastAsia="en-US"/>
              </w:rPr>
            </w:pPr>
          </w:p>
        </w:tc>
        <w:tc>
          <w:tcPr>
            <w:tcW w:w="574" w:type="dxa"/>
          </w:tcPr>
          <w:p w:rsidR="00E67374" w:rsidRDefault="00E67374" w:rsidP="00E67374">
            <w:pPr>
              <w:jc w:val="both"/>
              <w:rPr>
                <w:b/>
                <w:bCs/>
                <w:sz w:val="28"/>
                <w:szCs w:val="28"/>
                <w:lang w:eastAsia="en-US"/>
              </w:rPr>
            </w:pPr>
            <w:r>
              <w:rPr>
                <w:b/>
                <w:bCs/>
                <w:sz w:val="28"/>
                <w:szCs w:val="28"/>
                <w:lang w:eastAsia="en-US"/>
              </w:rPr>
              <w:t>4</w:t>
            </w:r>
          </w:p>
        </w:tc>
        <w:tc>
          <w:tcPr>
            <w:tcW w:w="9349" w:type="dxa"/>
          </w:tcPr>
          <w:p w:rsidR="00E67374" w:rsidRPr="00157DC2" w:rsidRDefault="00E67374" w:rsidP="00E67374">
            <w:pPr>
              <w:pStyle w:val="af0"/>
              <w:jc w:val="both"/>
              <w:rPr>
                <w:sz w:val="28"/>
                <w:szCs w:val="28"/>
              </w:rPr>
            </w:pPr>
            <w:r w:rsidRPr="00AC1175">
              <w:rPr>
                <w:sz w:val="28"/>
                <w:szCs w:val="28"/>
              </w:rPr>
              <w:t>Введение лексики по теме «Моя семья». Структуры “This is …”, “I’m…”.«Кто это?» Отработка лексики по теме «Моя семья» в устной речи. Цвета. Выполнение лексико- грамматических упражнений. Развитие умений и навыков устной речи по теме «Моя семья». Формирование умений и навыков в чтении по теме «Моя семья»</w:t>
            </w:r>
            <w:r w:rsidRPr="00157DC2">
              <w:rPr>
                <w:sz w:val="28"/>
                <w:szCs w:val="28"/>
              </w:rPr>
              <w:t>Ведут диалог-расспрос и диалог-побуждение к действию (сообщают о погоде и советуют, что нужно надеть).</w:t>
            </w:r>
          </w:p>
          <w:p w:rsidR="00E67374" w:rsidRPr="00157DC2" w:rsidRDefault="00E67374" w:rsidP="00E67374">
            <w:pPr>
              <w:pStyle w:val="af0"/>
              <w:jc w:val="both"/>
              <w:rPr>
                <w:sz w:val="28"/>
                <w:szCs w:val="28"/>
              </w:rPr>
            </w:pPr>
            <w:r w:rsidRPr="00157DC2">
              <w:rPr>
                <w:sz w:val="28"/>
                <w:szCs w:val="28"/>
              </w:rPr>
              <w:t>Пользуются основными коммуникативными типами речи (описанием, сообщением, рассказом) – представляют членов своей семьи, описывают (предмет, картинку, внешность); рассказывают (о себе, членах своей семьи и любимой еде, о том, что носят в разную погоду).</w:t>
            </w:r>
          </w:p>
          <w:p w:rsidR="00E67374" w:rsidRPr="00157DC2" w:rsidRDefault="00E67374" w:rsidP="00E67374">
            <w:pPr>
              <w:pStyle w:val="af0"/>
              <w:jc w:val="both"/>
              <w:rPr>
                <w:sz w:val="28"/>
                <w:szCs w:val="28"/>
              </w:rPr>
            </w:pPr>
            <w:r w:rsidRPr="00157DC2">
              <w:rPr>
                <w:sz w:val="28"/>
                <w:szCs w:val="28"/>
              </w:rPr>
              <w:t>Оперируют активной лексикой в процессе общения.</w:t>
            </w:r>
          </w:p>
          <w:p w:rsidR="00E67374" w:rsidRPr="00157DC2" w:rsidRDefault="00E67374" w:rsidP="00E67374">
            <w:pPr>
              <w:pStyle w:val="af0"/>
              <w:jc w:val="both"/>
              <w:rPr>
                <w:sz w:val="28"/>
                <w:szCs w:val="28"/>
              </w:rPr>
            </w:pPr>
            <w:r w:rsidRPr="00157DC2">
              <w:rPr>
                <w:sz w:val="28"/>
                <w:szCs w:val="28"/>
              </w:rPr>
              <w:t>Воспроизводят наизусть тексты рифмовок, песен.</w:t>
            </w:r>
          </w:p>
          <w:p w:rsidR="00E67374" w:rsidRPr="00157DC2" w:rsidRDefault="00E67374" w:rsidP="00E67374">
            <w:pPr>
              <w:pStyle w:val="af0"/>
              <w:jc w:val="both"/>
              <w:rPr>
                <w:sz w:val="28"/>
                <w:szCs w:val="28"/>
              </w:rPr>
            </w:pPr>
            <w:r w:rsidRPr="00157DC2">
              <w:rPr>
                <w:sz w:val="28"/>
                <w:szCs w:val="28"/>
              </w:rPr>
              <w:t>Понимают на слух речь учителя, одноклассников и небольшие доступные тексты в аудиозаписи, построенные на изученном языковом материале: краткие диалоги, рифмовки, песни.</w:t>
            </w:r>
          </w:p>
          <w:p w:rsidR="00E67374" w:rsidRPr="00157DC2" w:rsidRDefault="00E67374" w:rsidP="00E67374">
            <w:pPr>
              <w:pStyle w:val="af0"/>
              <w:jc w:val="both"/>
              <w:rPr>
                <w:sz w:val="28"/>
                <w:szCs w:val="28"/>
              </w:rPr>
            </w:pPr>
            <w:r w:rsidRPr="00157DC2">
              <w:rPr>
                <w:sz w:val="28"/>
                <w:szCs w:val="28"/>
              </w:rPr>
              <w:t>Вербально или невербально реагируют на услышанное.</w:t>
            </w:r>
          </w:p>
          <w:p w:rsidR="00E67374" w:rsidRPr="00157DC2" w:rsidRDefault="00E67374" w:rsidP="00E67374">
            <w:pPr>
              <w:pStyle w:val="af0"/>
              <w:jc w:val="both"/>
              <w:rPr>
                <w:sz w:val="28"/>
                <w:szCs w:val="28"/>
              </w:rPr>
            </w:pPr>
            <w:r w:rsidRPr="00157DC2">
              <w:rPr>
                <w:sz w:val="28"/>
                <w:szCs w:val="28"/>
              </w:rPr>
              <w:t>Выразительно читают вслух небольшие тексты, построенные на изученном языковом материале.</w:t>
            </w:r>
          </w:p>
          <w:p w:rsidR="00E67374" w:rsidRPr="00157DC2" w:rsidRDefault="00E67374" w:rsidP="00E67374">
            <w:pPr>
              <w:pStyle w:val="af0"/>
              <w:jc w:val="both"/>
              <w:rPr>
                <w:sz w:val="28"/>
                <w:szCs w:val="28"/>
              </w:rPr>
            </w:pPr>
            <w:r w:rsidRPr="00157DC2">
              <w:rPr>
                <w:sz w:val="28"/>
                <w:szCs w:val="28"/>
              </w:rPr>
              <w:t>Пишут с опорой на образец небольшой рассказ о себе, поздравление с днём рождения.</w:t>
            </w:r>
          </w:p>
          <w:p w:rsidR="00E67374" w:rsidRPr="00157DC2" w:rsidRDefault="00E67374" w:rsidP="00E67374">
            <w:pPr>
              <w:pStyle w:val="af0"/>
              <w:jc w:val="both"/>
              <w:rPr>
                <w:sz w:val="28"/>
                <w:szCs w:val="28"/>
              </w:rPr>
            </w:pPr>
            <w:r w:rsidRPr="00157DC2">
              <w:rPr>
                <w:sz w:val="28"/>
                <w:szCs w:val="28"/>
              </w:rPr>
              <w:t>Соблюдают правильное ударение в словах и фразах, интонацию в целом.</w:t>
            </w:r>
          </w:p>
          <w:p w:rsidR="00E67374" w:rsidRPr="00157DC2" w:rsidRDefault="00E67374" w:rsidP="00E67374">
            <w:pPr>
              <w:pStyle w:val="af0"/>
              <w:jc w:val="both"/>
              <w:rPr>
                <w:sz w:val="28"/>
                <w:szCs w:val="28"/>
              </w:rPr>
            </w:pPr>
            <w:r w:rsidRPr="00157DC2">
              <w:rPr>
                <w:sz w:val="28"/>
                <w:szCs w:val="28"/>
              </w:rPr>
              <w:t>Соблюдают нормы произношения звуков английского языка в чтении вслух и устной речи и корректно произносят предложения с точки зрения их ритмико-интонационных особенностей.</w:t>
            </w:r>
          </w:p>
          <w:p w:rsidR="00E67374" w:rsidRPr="00157DC2" w:rsidRDefault="00E67374" w:rsidP="00E67374">
            <w:pPr>
              <w:pStyle w:val="af0"/>
              <w:jc w:val="both"/>
              <w:rPr>
                <w:sz w:val="28"/>
                <w:szCs w:val="28"/>
              </w:rPr>
            </w:pPr>
          </w:p>
        </w:tc>
      </w:tr>
      <w:tr w:rsidR="005B472F" w:rsidTr="00322AF2">
        <w:trPr>
          <w:cantSplit/>
          <w:trHeight w:val="9065"/>
        </w:trPr>
        <w:tc>
          <w:tcPr>
            <w:tcW w:w="1308" w:type="dxa"/>
            <w:textDirection w:val="btLr"/>
          </w:tcPr>
          <w:p w:rsidR="006966CE" w:rsidRPr="00E67374" w:rsidRDefault="006966CE" w:rsidP="006966CE">
            <w:pPr>
              <w:ind w:left="113" w:right="113"/>
              <w:jc w:val="center"/>
              <w:rPr>
                <w:b/>
                <w:bCs/>
                <w:sz w:val="28"/>
                <w:szCs w:val="28"/>
                <w:lang w:eastAsia="en-US"/>
              </w:rPr>
            </w:pPr>
            <w:r>
              <w:rPr>
                <w:b/>
                <w:bCs/>
                <w:sz w:val="28"/>
                <w:szCs w:val="28"/>
                <w:lang w:val="en-US" w:eastAsia="en-US"/>
              </w:rPr>
              <w:lastRenderedPageBreak/>
              <w:t>III</w:t>
            </w:r>
            <w:r w:rsidRPr="006966CE">
              <w:rPr>
                <w:b/>
                <w:bCs/>
                <w:sz w:val="36"/>
                <w:szCs w:val="28"/>
                <w:lang w:eastAsia="en-US"/>
              </w:rPr>
              <w:t xml:space="preserve">. </w:t>
            </w:r>
            <w:r w:rsidRPr="006966CE">
              <w:rPr>
                <w:rFonts w:eastAsia="Calibri"/>
                <w:b/>
                <w:sz w:val="32"/>
                <w:lang w:eastAsia="en-US"/>
              </w:rPr>
              <w:t>Мой дом!</w:t>
            </w:r>
          </w:p>
        </w:tc>
        <w:tc>
          <w:tcPr>
            <w:tcW w:w="3937" w:type="dxa"/>
          </w:tcPr>
          <w:p w:rsidR="006966CE" w:rsidRPr="00322AF2" w:rsidRDefault="006966CE" w:rsidP="006966CE">
            <w:pPr>
              <w:rPr>
                <w:rFonts w:eastAsia="Calibri"/>
                <w:sz w:val="24"/>
                <w:lang w:eastAsia="en-US"/>
              </w:rPr>
            </w:pPr>
            <w:r w:rsidRPr="00322AF2">
              <w:rPr>
                <w:rFonts w:eastAsia="Calibri"/>
                <w:sz w:val="24"/>
                <w:lang w:eastAsia="en-US"/>
              </w:rPr>
              <w:t xml:space="preserve">Мой дом. Предметы мебели. Знакомство с новыми лексическими единицами. Мой дом. Формирование навыков чтения. Где Чаклз? </w:t>
            </w:r>
          </w:p>
          <w:p w:rsidR="006966CE" w:rsidRPr="00322AF2" w:rsidRDefault="006966CE" w:rsidP="006966CE">
            <w:pPr>
              <w:rPr>
                <w:rFonts w:eastAsia="Calibri"/>
                <w:sz w:val="24"/>
                <w:lang w:eastAsia="en-US"/>
              </w:rPr>
            </w:pPr>
            <w:r w:rsidRPr="00322AF2">
              <w:rPr>
                <w:rFonts w:eastAsia="Calibri"/>
                <w:sz w:val="24"/>
                <w:lang w:eastAsia="en-US"/>
              </w:rPr>
              <w:t>Знакомство с новыми лексическими единицами. Где Чаклз?</w:t>
            </w:r>
          </w:p>
          <w:p w:rsidR="006966CE" w:rsidRPr="00322AF2" w:rsidRDefault="006966CE" w:rsidP="006966CE">
            <w:pPr>
              <w:rPr>
                <w:rFonts w:eastAsia="Calibri"/>
                <w:sz w:val="24"/>
                <w:lang w:eastAsia="en-US"/>
              </w:rPr>
            </w:pPr>
            <w:r w:rsidRPr="00322AF2">
              <w:rPr>
                <w:rFonts w:eastAsia="Calibri"/>
                <w:sz w:val="24"/>
                <w:lang w:eastAsia="en-US"/>
              </w:rPr>
              <w:t>Обучение устной монологической речи. В ванной комнате Знакомство с новыми лексическими единицами. В ванной комнате! Формирование навыков чтения. Забавы в школе.</w:t>
            </w:r>
          </w:p>
          <w:p w:rsidR="006966CE" w:rsidRPr="006966CE" w:rsidRDefault="006966CE" w:rsidP="006966CE">
            <w:pPr>
              <w:widowControl/>
              <w:autoSpaceDE/>
              <w:autoSpaceDN/>
              <w:adjustRightInd/>
              <w:rPr>
                <w:rFonts w:eastAsia="Calibri"/>
                <w:sz w:val="24"/>
                <w:lang w:eastAsia="en-US"/>
              </w:rPr>
            </w:pPr>
            <w:r w:rsidRPr="006966CE">
              <w:rPr>
                <w:rFonts w:eastAsia="Calibri"/>
                <w:sz w:val="24"/>
                <w:lang w:eastAsia="en-US"/>
              </w:rPr>
              <w:t>Обучение устной монологической и диалогической речи.</w:t>
            </w:r>
          </w:p>
          <w:p w:rsidR="006966CE" w:rsidRPr="00322AF2" w:rsidRDefault="006966CE" w:rsidP="006966CE">
            <w:pPr>
              <w:rPr>
                <w:rFonts w:eastAsia="Calibri"/>
                <w:sz w:val="24"/>
                <w:lang w:eastAsia="en-US"/>
              </w:rPr>
            </w:pPr>
            <w:r w:rsidRPr="00322AF2">
              <w:rPr>
                <w:rFonts w:eastAsia="Calibri"/>
                <w:sz w:val="24"/>
                <w:lang w:eastAsia="en-US"/>
              </w:rPr>
              <w:t>Проектная работа «Моя комната» Сады в Великобритании. Сады в России.</w:t>
            </w:r>
          </w:p>
          <w:p w:rsidR="006966CE" w:rsidRPr="00322AF2" w:rsidRDefault="006966CE" w:rsidP="006966CE">
            <w:pPr>
              <w:rPr>
                <w:rFonts w:eastAsia="Calibri"/>
                <w:sz w:val="24"/>
                <w:lang w:eastAsia="en-US"/>
              </w:rPr>
            </w:pPr>
            <w:r w:rsidRPr="00322AF2">
              <w:rPr>
                <w:rFonts w:eastAsia="Calibri"/>
                <w:sz w:val="24"/>
                <w:lang w:eastAsia="en-US"/>
              </w:rPr>
              <w:t>Формирование навыков чтения. Городская мышь и деревенская мышь.</w:t>
            </w:r>
          </w:p>
          <w:p w:rsidR="006966CE" w:rsidRPr="00322AF2" w:rsidRDefault="006966CE" w:rsidP="006966CE">
            <w:pPr>
              <w:rPr>
                <w:rFonts w:eastAsia="Calibri"/>
                <w:sz w:val="24"/>
                <w:lang w:eastAsia="en-US"/>
              </w:rPr>
            </w:pPr>
            <w:r w:rsidRPr="00322AF2">
              <w:rPr>
                <w:rFonts w:eastAsia="Calibri"/>
                <w:sz w:val="24"/>
                <w:lang w:eastAsia="en-US"/>
              </w:rPr>
              <w:t xml:space="preserve">Формирование навыков чтения. Теперь я знаю. Закрепление языкового материала. Модуля. Мне нравится английский. </w:t>
            </w:r>
          </w:p>
          <w:p w:rsidR="006966CE" w:rsidRPr="006966CE" w:rsidRDefault="006966CE" w:rsidP="006966CE">
            <w:pPr>
              <w:widowControl/>
              <w:autoSpaceDE/>
              <w:autoSpaceDN/>
              <w:adjustRightInd/>
              <w:rPr>
                <w:rFonts w:eastAsia="Calibri"/>
                <w:sz w:val="24"/>
                <w:lang w:eastAsia="en-US"/>
              </w:rPr>
            </w:pPr>
            <w:r w:rsidRPr="006966CE">
              <w:rPr>
                <w:rFonts w:eastAsia="Calibri"/>
                <w:sz w:val="24"/>
                <w:lang w:eastAsia="en-US"/>
              </w:rPr>
              <w:t>Проверочная работа модуля 1</w:t>
            </w:r>
          </w:p>
          <w:p w:rsidR="006966CE" w:rsidRPr="006966CE" w:rsidRDefault="006966CE" w:rsidP="006966CE">
            <w:pPr>
              <w:jc w:val="both"/>
              <w:rPr>
                <w:b/>
                <w:bCs/>
                <w:sz w:val="22"/>
                <w:szCs w:val="28"/>
                <w:lang w:eastAsia="en-US"/>
              </w:rPr>
            </w:pPr>
          </w:p>
        </w:tc>
        <w:tc>
          <w:tcPr>
            <w:tcW w:w="574" w:type="dxa"/>
          </w:tcPr>
          <w:p w:rsidR="006966CE" w:rsidRDefault="006966CE" w:rsidP="006966CE">
            <w:pPr>
              <w:jc w:val="both"/>
              <w:rPr>
                <w:b/>
                <w:bCs/>
                <w:sz w:val="28"/>
                <w:szCs w:val="28"/>
                <w:lang w:eastAsia="en-US"/>
              </w:rPr>
            </w:pPr>
            <w:r>
              <w:rPr>
                <w:b/>
                <w:bCs/>
                <w:sz w:val="28"/>
                <w:szCs w:val="28"/>
                <w:lang w:eastAsia="en-US"/>
              </w:rPr>
              <w:t>11</w:t>
            </w:r>
          </w:p>
        </w:tc>
        <w:tc>
          <w:tcPr>
            <w:tcW w:w="9349" w:type="dxa"/>
          </w:tcPr>
          <w:p w:rsidR="006966CE" w:rsidRDefault="006966CE" w:rsidP="006966CE">
            <w:pPr>
              <w:pStyle w:val="af0"/>
              <w:jc w:val="both"/>
              <w:rPr>
                <w:sz w:val="28"/>
                <w:szCs w:val="28"/>
              </w:rPr>
            </w:pPr>
            <w:r w:rsidRPr="00AC1175">
              <w:rPr>
                <w:sz w:val="28"/>
                <w:szCs w:val="28"/>
              </w:rPr>
              <w:t>Мой дом. Введение лексики. Структура “It’s a…’ Что есть в твоем доме? Отработка лексики. Игра «Где Чаклз?» Закрепление лексики. Названия комнат в доме. Работа по картинкам. Вопросительная структура «Is the bed in the bedroom?». Формирование умений и навыков чтения по теме « На кухне ». Моя комната. Монологические высказывания. Добро пожаловать! Это мой дом. Работа с текстом. Текущий контроль по теме «Мой дом»</w:t>
            </w:r>
            <w:r>
              <w:t xml:space="preserve"> </w:t>
            </w:r>
            <w:r>
              <w:rPr>
                <w:sz w:val="28"/>
                <w:szCs w:val="28"/>
              </w:rPr>
              <w:t>). Ч</w:t>
            </w:r>
            <w:r w:rsidRPr="006966CE">
              <w:rPr>
                <w:sz w:val="28"/>
                <w:szCs w:val="28"/>
              </w:rPr>
              <w:t>итать про себя и понимать содержание небольшого  текста, построенного на изученном языковом материале</w:t>
            </w:r>
            <w:r>
              <w:rPr>
                <w:sz w:val="28"/>
                <w:szCs w:val="28"/>
              </w:rPr>
              <w:t xml:space="preserve">. </w:t>
            </w:r>
            <w:r w:rsidRPr="006966CE">
              <w:rPr>
                <w:sz w:val="28"/>
                <w:szCs w:val="28"/>
              </w:rPr>
              <w:t>): научиться читать букву “E”  в закрытом слоге и буквосочетание  “ee”</w:t>
            </w:r>
            <w:r>
              <w:rPr>
                <w:sz w:val="28"/>
                <w:szCs w:val="28"/>
              </w:rPr>
              <w:t>.</w:t>
            </w:r>
          </w:p>
          <w:p w:rsidR="006966CE" w:rsidRPr="00AC1175" w:rsidRDefault="006966CE" w:rsidP="006966CE">
            <w:pPr>
              <w:pStyle w:val="af0"/>
              <w:jc w:val="both"/>
              <w:rPr>
                <w:sz w:val="28"/>
                <w:szCs w:val="28"/>
              </w:rPr>
            </w:pPr>
            <w:r w:rsidRPr="00AC1175">
              <w:rPr>
                <w:sz w:val="28"/>
                <w:szCs w:val="28"/>
              </w:rPr>
              <w:t xml:space="preserve">Употребляют глагол-связку </w:t>
            </w:r>
            <w:r w:rsidRPr="00AC1175">
              <w:rPr>
                <w:i/>
                <w:sz w:val="28"/>
                <w:szCs w:val="28"/>
                <w:lang w:val="en-US"/>
              </w:rPr>
              <w:t>to</w:t>
            </w:r>
            <w:r w:rsidRPr="00AC1175">
              <w:rPr>
                <w:i/>
                <w:sz w:val="28"/>
                <w:szCs w:val="28"/>
              </w:rPr>
              <w:t xml:space="preserve"> </w:t>
            </w:r>
            <w:r w:rsidRPr="00AC1175">
              <w:rPr>
                <w:i/>
                <w:sz w:val="28"/>
                <w:szCs w:val="28"/>
                <w:lang w:val="en-US"/>
              </w:rPr>
              <w:t>be</w:t>
            </w:r>
            <w:r w:rsidRPr="00AC1175">
              <w:rPr>
                <w:sz w:val="28"/>
                <w:szCs w:val="28"/>
              </w:rPr>
              <w:t xml:space="preserve"> в утвердительных и вопросительных предложениях в </w:t>
            </w:r>
            <w:r w:rsidRPr="00AC1175">
              <w:rPr>
                <w:i/>
                <w:sz w:val="28"/>
                <w:szCs w:val="28"/>
                <w:lang w:val="en-US"/>
              </w:rPr>
              <w:t>Present</w:t>
            </w:r>
            <w:r w:rsidRPr="00AC1175">
              <w:rPr>
                <w:i/>
                <w:sz w:val="28"/>
                <w:szCs w:val="28"/>
              </w:rPr>
              <w:t xml:space="preserve"> </w:t>
            </w:r>
            <w:r w:rsidRPr="00AC1175">
              <w:rPr>
                <w:i/>
                <w:sz w:val="28"/>
                <w:szCs w:val="28"/>
                <w:lang w:val="en-US"/>
              </w:rPr>
              <w:t>Simple</w:t>
            </w:r>
            <w:r w:rsidRPr="00AC1175">
              <w:rPr>
                <w:sz w:val="28"/>
                <w:szCs w:val="28"/>
              </w:rPr>
              <w:t>, личные местоимения в именительном и объектном падежах (</w:t>
            </w:r>
            <w:r w:rsidRPr="00AC1175">
              <w:rPr>
                <w:i/>
                <w:sz w:val="28"/>
                <w:szCs w:val="28"/>
                <w:lang w:val="en-US"/>
              </w:rPr>
              <w:t>I</w:t>
            </w:r>
            <w:r w:rsidRPr="00AC1175">
              <w:rPr>
                <w:i/>
                <w:sz w:val="28"/>
                <w:szCs w:val="28"/>
              </w:rPr>
              <w:t xml:space="preserve">, </w:t>
            </w:r>
            <w:r w:rsidRPr="00AC1175">
              <w:rPr>
                <w:i/>
                <w:sz w:val="28"/>
                <w:szCs w:val="28"/>
                <w:lang w:val="en-US"/>
              </w:rPr>
              <w:t>me</w:t>
            </w:r>
            <w:r w:rsidRPr="00AC1175">
              <w:rPr>
                <w:i/>
                <w:sz w:val="28"/>
                <w:szCs w:val="28"/>
              </w:rPr>
              <w:t xml:space="preserve">, </w:t>
            </w:r>
            <w:r w:rsidRPr="00AC1175">
              <w:rPr>
                <w:i/>
                <w:sz w:val="28"/>
                <w:szCs w:val="28"/>
                <w:lang w:val="en-US"/>
              </w:rPr>
              <w:t>you</w:t>
            </w:r>
            <w:r w:rsidRPr="00AC1175">
              <w:rPr>
                <w:sz w:val="28"/>
                <w:szCs w:val="28"/>
              </w:rPr>
              <w:t xml:space="preserve">), притяжательные местоимения </w:t>
            </w:r>
            <w:r w:rsidRPr="00AC1175">
              <w:rPr>
                <w:i/>
                <w:sz w:val="28"/>
                <w:szCs w:val="28"/>
                <w:lang w:val="en-US"/>
              </w:rPr>
              <w:t>my</w:t>
            </w:r>
            <w:r w:rsidRPr="00AC1175">
              <w:rPr>
                <w:i/>
                <w:sz w:val="28"/>
                <w:szCs w:val="28"/>
              </w:rPr>
              <w:t xml:space="preserve"> </w:t>
            </w:r>
            <w:r w:rsidRPr="00AC1175">
              <w:rPr>
                <w:sz w:val="28"/>
                <w:szCs w:val="28"/>
              </w:rPr>
              <w:t xml:space="preserve">и </w:t>
            </w:r>
            <w:r w:rsidRPr="00AC1175">
              <w:rPr>
                <w:i/>
                <w:sz w:val="28"/>
                <w:szCs w:val="28"/>
                <w:lang w:val="en-US"/>
              </w:rPr>
              <w:t>your</w:t>
            </w:r>
            <w:r w:rsidRPr="00AC1175">
              <w:rPr>
                <w:i/>
                <w:sz w:val="28"/>
                <w:szCs w:val="28"/>
              </w:rPr>
              <w:t xml:space="preserve">, </w:t>
            </w:r>
            <w:r w:rsidRPr="00AC1175">
              <w:rPr>
                <w:sz w:val="28"/>
                <w:szCs w:val="28"/>
              </w:rPr>
              <w:t>вопросительные слова (</w:t>
            </w:r>
            <w:r w:rsidRPr="00AC1175">
              <w:rPr>
                <w:i/>
                <w:sz w:val="28"/>
                <w:szCs w:val="28"/>
                <w:lang w:val="en-US"/>
              </w:rPr>
              <w:t>what</w:t>
            </w:r>
            <w:r w:rsidRPr="00AC1175">
              <w:rPr>
                <w:sz w:val="28"/>
                <w:szCs w:val="28"/>
              </w:rPr>
              <w:t xml:space="preserve">, </w:t>
            </w:r>
            <w:r w:rsidRPr="00AC1175">
              <w:rPr>
                <w:i/>
                <w:sz w:val="28"/>
                <w:szCs w:val="28"/>
                <w:lang w:val="en-US"/>
              </w:rPr>
              <w:t>how</w:t>
            </w:r>
            <w:r w:rsidRPr="00AC1175">
              <w:rPr>
                <w:i/>
                <w:sz w:val="28"/>
                <w:szCs w:val="28"/>
              </w:rPr>
              <w:t xml:space="preserve">, </w:t>
            </w:r>
            <w:r w:rsidRPr="00AC1175">
              <w:rPr>
                <w:i/>
                <w:sz w:val="28"/>
                <w:szCs w:val="28"/>
                <w:lang w:val="en-US"/>
              </w:rPr>
              <w:t>how</w:t>
            </w:r>
            <w:r w:rsidRPr="00AC1175">
              <w:rPr>
                <w:i/>
                <w:sz w:val="28"/>
                <w:szCs w:val="28"/>
              </w:rPr>
              <w:t xml:space="preserve"> (</w:t>
            </w:r>
            <w:r w:rsidRPr="00AC1175">
              <w:rPr>
                <w:i/>
                <w:sz w:val="28"/>
                <w:szCs w:val="28"/>
                <w:lang w:val="en-US"/>
              </w:rPr>
              <w:t>old</w:t>
            </w:r>
            <w:r w:rsidRPr="00AC1175">
              <w:rPr>
                <w:i/>
                <w:sz w:val="28"/>
                <w:szCs w:val="28"/>
              </w:rPr>
              <w:t>)</w:t>
            </w:r>
            <w:r w:rsidRPr="00AC1175">
              <w:rPr>
                <w:sz w:val="28"/>
                <w:szCs w:val="28"/>
              </w:rPr>
              <w:t xml:space="preserve">, указательное местоимение </w:t>
            </w:r>
            <w:r w:rsidRPr="00AC1175">
              <w:rPr>
                <w:i/>
                <w:sz w:val="28"/>
                <w:szCs w:val="28"/>
                <w:lang w:val="en-US"/>
              </w:rPr>
              <w:t>this</w:t>
            </w:r>
            <w:r w:rsidRPr="00AC1175">
              <w:rPr>
                <w:sz w:val="28"/>
                <w:szCs w:val="28"/>
              </w:rPr>
              <w:t xml:space="preserve">, соединительный союз </w:t>
            </w:r>
            <w:r w:rsidRPr="00AC1175">
              <w:rPr>
                <w:i/>
                <w:sz w:val="28"/>
                <w:szCs w:val="28"/>
                <w:lang w:val="en-US"/>
              </w:rPr>
              <w:t>and</w:t>
            </w:r>
            <w:r w:rsidRPr="00AC1175">
              <w:rPr>
                <w:sz w:val="28"/>
                <w:szCs w:val="28"/>
              </w:rPr>
              <w:t>.</w:t>
            </w:r>
            <w:r>
              <w:rPr>
                <w:sz w:val="28"/>
                <w:szCs w:val="28"/>
              </w:rPr>
              <w:t>, название цветов</w:t>
            </w:r>
          </w:p>
        </w:tc>
      </w:tr>
      <w:tr w:rsidR="005B472F" w:rsidTr="00322AF2">
        <w:trPr>
          <w:cantSplit/>
          <w:trHeight w:val="1134"/>
        </w:trPr>
        <w:tc>
          <w:tcPr>
            <w:tcW w:w="1308" w:type="dxa"/>
            <w:textDirection w:val="btLr"/>
          </w:tcPr>
          <w:p w:rsidR="003615A5" w:rsidRPr="006966CE" w:rsidRDefault="003615A5" w:rsidP="003615A5">
            <w:pPr>
              <w:ind w:left="113" w:right="113"/>
              <w:jc w:val="center"/>
              <w:rPr>
                <w:b/>
                <w:bCs/>
                <w:sz w:val="28"/>
                <w:szCs w:val="28"/>
                <w:lang w:eastAsia="en-US"/>
              </w:rPr>
            </w:pPr>
            <w:r w:rsidRPr="006966CE">
              <w:rPr>
                <w:b/>
                <w:bCs/>
                <w:sz w:val="28"/>
                <w:szCs w:val="28"/>
                <w:lang w:eastAsia="en-US"/>
              </w:rPr>
              <w:lastRenderedPageBreak/>
              <w:t>IV.</w:t>
            </w:r>
            <w:r w:rsidRPr="006966CE">
              <w:rPr>
                <w:b/>
                <w:bCs/>
                <w:sz w:val="28"/>
                <w:szCs w:val="28"/>
                <w:lang w:eastAsia="en-US"/>
              </w:rPr>
              <w:tab/>
              <w:t>Моя любимая еда!</w:t>
            </w:r>
          </w:p>
        </w:tc>
        <w:tc>
          <w:tcPr>
            <w:tcW w:w="3937" w:type="dxa"/>
          </w:tcPr>
          <w:p w:rsidR="003615A5" w:rsidRPr="00322AF2" w:rsidRDefault="003615A5" w:rsidP="003615A5">
            <w:pPr>
              <w:rPr>
                <w:rFonts w:eastAsia="Calibri"/>
                <w:sz w:val="24"/>
                <w:szCs w:val="24"/>
                <w:lang w:eastAsia="en-US"/>
              </w:rPr>
            </w:pPr>
            <w:r w:rsidRPr="00322AF2">
              <w:rPr>
                <w:rFonts w:eastAsia="Calibri"/>
                <w:sz w:val="24"/>
                <w:szCs w:val="24"/>
                <w:lang w:eastAsia="en-US"/>
              </w:rPr>
              <w:t>Мой день рождения! Числительные 1-10. Знакомство с новыми лексическими единицами. Мой день рождения! Обучение устной монологической и диалогической речи. Вкусный шоколад! Продукты питания. Знакомство с новыми лексическими единицами. Вкусный шоколад! Чем угощают на празднике?</w:t>
            </w:r>
          </w:p>
          <w:p w:rsidR="003615A5" w:rsidRPr="00322AF2" w:rsidRDefault="003615A5" w:rsidP="003615A5">
            <w:pPr>
              <w:rPr>
                <w:rFonts w:eastAsia="Calibri"/>
                <w:sz w:val="24"/>
                <w:szCs w:val="24"/>
                <w:lang w:eastAsia="en-US"/>
              </w:rPr>
            </w:pPr>
            <w:r w:rsidRPr="00322AF2">
              <w:rPr>
                <w:rFonts w:eastAsia="Calibri"/>
                <w:sz w:val="24"/>
                <w:szCs w:val="24"/>
                <w:lang w:eastAsia="en-US"/>
              </w:rPr>
              <w:t>Обучение устной диалогической речи. Моя любимая еда. Знакомство с новыми лексическими единицами. Моя любимая еда. Закрепление лексико-грамматического материала. Забавы в школе. Типичная русская еда.</w:t>
            </w:r>
          </w:p>
          <w:p w:rsidR="003615A5" w:rsidRPr="00322AF2" w:rsidRDefault="003615A5" w:rsidP="003615A5">
            <w:pPr>
              <w:rPr>
                <w:rFonts w:eastAsia="Calibri"/>
                <w:sz w:val="24"/>
                <w:szCs w:val="24"/>
                <w:lang w:eastAsia="en-US"/>
              </w:rPr>
            </w:pPr>
            <w:r w:rsidRPr="00322AF2">
              <w:rPr>
                <w:rFonts w:eastAsia="Calibri"/>
                <w:sz w:val="24"/>
                <w:szCs w:val="24"/>
                <w:lang w:eastAsia="en-US"/>
              </w:rPr>
              <w:t>Проектная работа «Моя любимая еда». Сказка о сельской и городской мышке. Формирование навыков чтения. Теперь я знаю. Закрепление языкового материала. Модуля.</w:t>
            </w:r>
          </w:p>
          <w:p w:rsidR="003615A5" w:rsidRPr="003615A5" w:rsidRDefault="003615A5" w:rsidP="003615A5">
            <w:pPr>
              <w:widowControl/>
              <w:autoSpaceDE/>
              <w:autoSpaceDN/>
              <w:adjustRightInd/>
              <w:rPr>
                <w:rFonts w:eastAsia="Calibri"/>
                <w:sz w:val="24"/>
                <w:szCs w:val="24"/>
                <w:lang w:eastAsia="en-US"/>
              </w:rPr>
            </w:pPr>
            <w:r w:rsidRPr="003615A5">
              <w:rPr>
                <w:rFonts w:eastAsia="Calibri"/>
                <w:sz w:val="24"/>
                <w:szCs w:val="24"/>
                <w:lang w:eastAsia="en-US"/>
              </w:rPr>
              <w:t xml:space="preserve">Мне нравится английский. </w:t>
            </w:r>
          </w:p>
          <w:p w:rsidR="003615A5" w:rsidRPr="00322AF2" w:rsidRDefault="003615A5" w:rsidP="003615A5">
            <w:pPr>
              <w:jc w:val="both"/>
              <w:rPr>
                <w:b/>
                <w:bCs/>
                <w:sz w:val="24"/>
                <w:szCs w:val="24"/>
                <w:lang w:eastAsia="en-US"/>
              </w:rPr>
            </w:pPr>
            <w:r w:rsidRPr="00322AF2">
              <w:rPr>
                <w:rFonts w:eastAsia="Calibri"/>
                <w:sz w:val="24"/>
                <w:szCs w:val="24"/>
                <w:lang w:eastAsia="en-US"/>
              </w:rPr>
              <w:t>Проверочная работа модуля 2.</w:t>
            </w:r>
          </w:p>
          <w:p w:rsidR="003615A5" w:rsidRPr="003615A5" w:rsidRDefault="003615A5" w:rsidP="003615A5">
            <w:pPr>
              <w:jc w:val="both"/>
              <w:rPr>
                <w:b/>
                <w:bCs/>
                <w:sz w:val="24"/>
                <w:szCs w:val="24"/>
                <w:lang w:eastAsia="en-US"/>
              </w:rPr>
            </w:pPr>
          </w:p>
          <w:p w:rsidR="003615A5" w:rsidRPr="003615A5" w:rsidRDefault="003615A5" w:rsidP="003615A5">
            <w:pPr>
              <w:jc w:val="both"/>
              <w:rPr>
                <w:b/>
                <w:bCs/>
                <w:sz w:val="24"/>
                <w:szCs w:val="24"/>
                <w:lang w:eastAsia="en-US"/>
              </w:rPr>
            </w:pPr>
          </w:p>
          <w:p w:rsidR="003615A5" w:rsidRPr="003615A5" w:rsidRDefault="003615A5" w:rsidP="003615A5">
            <w:pPr>
              <w:jc w:val="both"/>
              <w:rPr>
                <w:b/>
                <w:bCs/>
                <w:sz w:val="24"/>
                <w:szCs w:val="24"/>
                <w:lang w:eastAsia="en-US"/>
              </w:rPr>
            </w:pPr>
          </w:p>
          <w:p w:rsidR="003615A5" w:rsidRPr="003615A5" w:rsidRDefault="003615A5" w:rsidP="003615A5">
            <w:pPr>
              <w:jc w:val="both"/>
              <w:rPr>
                <w:b/>
                <w:bCs/>
                <w:sz w:val="24"/>
                <w:szCs w:val="24"/>
                <w:lang w:eastAsia="en-US"/>
              </w:rPr>
            </w:pPr>
          </w:p>
          <w:p w:rsidR="003615A5" w:rsidRPr="003615A5" w:rsidRDefault="003615A5" w:rsidP="003615A5">
            <w:pPr>
              <w:jc w:val="both"/>
              <w:rPr>
                <w:b/>
                <w:bCs/>
                <w:sz w:val="24"/>
                <w:szCs w:val="24"/>
                <w:lang w:eastAsia="en-US"/>
              </w:rPr>
            </w:pPr>
          </w:p>
          <w:p w:rsidR="003615A5" w:rsidRPr="003615A5" w:rsidRDefault="003615A5" w:rsidP="003615A5">
            <w:pPr>
              <w:jc w:val="both"/>
              <w:rPr>
                <w:b/>
                <w:bCs/>
                <w:sz w:val="24"/>
                <w:szCs w:val="24"/>
                <w:lang w:eastAsia="en-US"/>
              </w:rPr>
            </w:pPr>
          </w:p>
          <w:p w:rsidR="003615A5" w:rsidRPr="003615A5" w:rsidRDefault="003615A5" w:rsidP="003615A5">
            <w:pPr>
              <w:jc w:val="both"/>
              <w:rPr>
                <w:b/>
                <w:bCs/>
                <w:sz w:val="24"/>
                <w:szCs w:val="24"/>
                <w:lang w:eastAsia="en-US"/>
              </w:rPr>
            </w:pPr>
          </w:p>
          <w:p w:rsidR="003615A5" w:rsidRDefault="003615A5" w:rsidP="003615A5">
            <w:pPr>
              <w:jc w:val="both"/>
              <w:rPr>
                <w:b/>
                <w:bCs/>
                <w:sz w:val="28"/>
                <w:szCs w:val="28"/>
                <w:lang w:eastAsia="en-US"/>
              </w:rPr>
            </w:pPr>
          </w:p>
        </w:tc>
        <w:tc>
          <w:tcPr>
            <w:tcW w:w="574" w:type="dxa"/>
          </w:tcPr>
          <w:p w:rsidR="003615A5" w:rsidRDefault="003615A5" w:rsidP="003615A5">
            <w:pPr>
              <w:jc w:val="both"/>
              <w:rPr>
                <w:b/>
                <w:bCs/>
                <w:sz w:val="28"/>
                <w:szCs w:val="28"/>
                <w:lang w:eastAsia="en-US"/>
              </w:rPr>
            </w:pPr>
            <w:r>
              <w:rPr>
                <w:b/>
                <w:bCs/>
                <w:sz w:val="28"/>
                <w:szCs w:val="28"/>
                <w:lang w:eastAsia="en-US"/>
              </w:rPr>
              <w:t>11</w:t>
            </w:r>
          </w:p>
        </w:tc>
        <w:tc>
          <w:tcPr>
            <w:tcW w:w="9349" w:type="dxa"/>
          </w:tcPr>
          <w:p w:rsidR="003615A5" w:rsidRPr="003615A5" w:rsidRDefault="003615A5" w:rsidP="003615A5">
            <w:pPr>
              <w:rPr>
                <w:b/>
                <w:color w:val="000000"/>
                <w:sz w:val="28"/>
                <w:szCs w:val="28"/>
              </w:rPr>
            </w:pPr>
            <w:r w:rsidRPr="003615A5">
              <w:rPr>
                <w:sz w:val="28"/>
                <w:szCs w:val="28"/>
              </w:rPr>
              <w:t xml:space="preserve">Сколько тебе лет? Работа с числительными от 1 до 10. Структура “How many?” Отработка лексики в лексико- грамматических упражнениях. Я люблю шоколад, а ты? Любимые блюда. Чтение диалогов. Самые популярные блюда в Британии и в России. Монологи. Структуры “I like/don’t like”, “I have got”. С Днем рождения! Праздничные блюда. Поздравительная открытка «С Днем рождения!». Формирование умений и навыков в письменной речи. Урок-игра «Отгадай слово». Закрепление. «Числительные, названия блюд». Текущий контроль по теме «Семейные праздники". Читают про себя и понимают содержание небольшого текста, построенного на изученном материале. Оперируют активной лексикой в соответствии с коммуникативной задачей. </w:t>
            </w:r>
            <w:r w:rsidRPr="003615A5">
              <w:rPr>
                <w:color w:val="000000"/>
                <w:sz w:val="28"/>
                <w:szCs w:val="28"/>
              </w:rPr>
              <w:t>воспринимать на слух в аудиозаписи и понимать основ</w:t>
            </w:r>
            <w:r w:rsidRPr="003615A5">
              <w:rPr>
                <w:color w:val="000000"/>
                <w:spacing w:val="2"/>
                <w:sz w:val="28"/>
                <w:szCs w:val="28"/>
              </w:rPr>
              <w:t xml:space="preserve">ное содержание небольших сообщений, </w:t>
            </w:r>
            <w:r w:rsidRPr="003615A5">
              <w:rPr>
                <w:color w:val="000000"/>
                <w:sz w:val="28"/>
                <w:szCs w:val="28"/>
              </w:rPr>
              <w:t>построенных в основном на знакомом языковом материале</w:t>
            </w:r>
          </w:p>
          <w:p w:rsidR="003615A5" w:rsidRPr="003615A5" w:rsidRDefault="003615A5" w:rsidP="003615A5">
            <w:pPr>
              <w:pStyle w:val="af0"/>
              <w:jc w:val="both"/>
              <w:rPr>
                <w:sz w:val="28"/>
                <w:szCs w:val="28"/>
              </w:rPr>
            </w:pPr>
            <w:r w:rsidRPr="003615A5">
              <w:rPr>
                <w:rFonts w:eastAsia="Calibri"/>
                <w:sz w:val="28"/>
                <w:szCs w:val="28"/>
                <w:lang w:eastAsia="en-US"/>
              </w:rPr>
              <w:t>распознавать и употреблять активную лексику, уметь отвечать на вопросы</w:t>
            </w:r>
          </w:p>
          <w:p w:rsidR="003615A5" w:rsidRPr="003615A5" w:rsidRDefault="003615A5" w:rsidP="003615A5">
            <w:pPr>
              <w:pStyle w:val="af0"/>
              <w:jc w:val="both"/>
              <w:rPr>
                <w:sz w:val="28"/>
                <w:szCs w:val="28"/>
              </w:rPr>
            </w:pPr>
            <w:r w:rsidRPr="003615A5">
              <w:rPr>
                <w:sz w:val="28"/>
                <w:szCs w:val="28"/>
              </w:rPr>
              <w:t xml:space="preserve">Спрашивают о любимой еде и  называют продукты. Спрашивают о возрасте и называют его. Употребляют глагол  </w:t>
            </w:r>
            <w:r w:rsidRPr="003615A5">
              <w:rPr>
                <w:sz w:val="28"/>
                <w:szCs w:val="28"/>
                <w:lang w:val="en-US"/>
              </w:rPr>
              <w:t>like</w:t>
            </w:r>
            <w:r w:rsidRPr="003615A5">
              <w:rPr>
                <w:sz w:val="28"/>
                <w:szCs w:val="28"/>
              </w:rPr>
              <w:t xml:space="preserve">  в утвердительных и  отрицательных предложениях в </w:t>
            </w:r>
            <w:r w:rsidRPr="003615A5">
              <w:rPr>
                <w:i/>
                <w:sz w:val="28"/>
                <w:szCs w:val="28"/>
                <w:lang w:val="en-US"/>
              </w:rPr>
              <w:t>Present</w:t>
            </w:r>
            <w:r w:rsidRPr="003615A5">
              <w:rPr>
                <w:i/>
                <w:sz w:val="28"/>
                <w:szCs w:val="28"/>
              </w:rPr>
              <w:t xml:space="preserve"> </w:t>
            </w:r>
            <w:r w:rsidRPr="003615A5">
              <w:rPr>
                <w:i/>
                <w:sz w:val="28"/>
                <w:szCs w:val="28"/>
                <w:lang w:val="en-US"/>
              </w:rPr>
              <w:t>Simple</w:t>
            </w:r>
            <w:r w:rsidRPr="003615A5">
              <w:rPr>
                <w:sz w:val="28"/>
                <w:szCs w:val="28"/>
              </w:rPr>
              <w:t xml:space="preserve">/. </w:t>
            </w:r>
          </w:p>
        </w:tc>
      </w:tr>
      <w:tr w:rsidR="005B472F" w:rsidTr="00322AF2">
        <w:trPr>
          <w:cantSplit/>
          <w:trHeight w:val="3536"/>
        </w:trPr>
        <w:tc>
          <w:tcPr>
            <w:tcW w:w="1308" w:type="dxa"/>
            <w:textDirection w:val="btLr"/>
          </w:tcPr>
          <w:p w:rsidR="003615A5" w:rsidRPr="003615A5" w:rsidRDefault="003615A5" w:rsidP="003615A5">
            <w:pPr>
              <w:ind w:left="113" w:right="113"/>
              <w:jc w:val="center"/>
              <w:rPr>
                <w:b/>
                <w:bCs/>
                <w:sz w:val="28"/>
                <w:szCs w:val="28"/>
                <w:lang w:eastAsia="en-US"/>
              </w:rPr>
            </w:pPr>
            <w:r w:rsidRPr="003615A5">
              <w:rPr>
                <w:rFonts w:eastAsia="Calibri"/>
                <w:b/>
                <w:sz w:val="28"/>
                <w:szCs w:val="28"/>
                <w:lang w:val="en-US" w:eastAsia="en-US"/>
              </w:rPr>
              <w:lastRenderedPageBreak/>
              <w:t>V</w:t>
            </w:r>
            <w:r w:rsidRPr="003615A5">
              <w:rPr>
                <w:rFonts w:eastAsia="Calibri"/>
                <w:b/>
                <w:sz w:val="28"/>
                <w:szCs w:val="28"/>
                <w:lang w:eastAsia="en-US"/>
              </w:rPr>
              <w:t>.  Мои животные!</w:t>
            </w:r>
          </w:p>
        </w:tc>
        <w:tc>
          <w:tcPr>
            <w:tcW w:w="3937" w:type="dxa"/>
          </w:tcPr>
          <w:p w:rsidR="003615A5" w:rsidRPr="00322AF2" w:rsidRDefault="003615A5" w:rsidP="003615A5">
            <w:pPr>
              <w:rPr>
                <w:rFonts w:eastAsia="Calibri"/>
                <w:sz w:val="24"/>
                <w:szCs w:val="24"/>
                <w:lang w:eastAsia="en-US"/>
              </w:rPr>
            </w:pPr>
            <w:r w:rsidRPr="00322AF2">
              <w:rPr>
                <w:rFonts w:eastAsia="Calibri"/>
                <w:sz w:val="24"/>
                <w:szCs w:val="24"/>
                <w:lang w:eastAsia="en-US"/>
              </w:rPr>
              <w:t>Мои животные. Модальный глагол «мочь»,. Знакомство с новыми лексическими единицами. Мои животные. Формирование навыков чтения. Я умею прыгать. Тренировка в речи глагола «мочь»,.</w:t>
            </w:r>
          </w:p>
          <w:p w:rsidR="003615A5" w:rsidRPr="00322AF2" w:rsidRDefault="003615A5" w:rsidP="003615A5">
            <w:pPr>
              <w:rPr>
                <w:rFonts w:eastAsia="Calibri"/>
                <w:sz w:val="24"/>
                <w:szCs w:val="24"/>
                <w:lang w:eastAsia="en-US"/>
              </w:rPr>
            </w:pPr>
            <w:r w:rsidRPr="00322AF2">
              <w:rPr>
                <w:rFonts w:eastAsia="Calibri"/>
                <w:sz w:val="24"/>
                <w:szCs w:val="24"/>
                <w:lang w:eastAsia="en-US"/>
              </w:rPr>
              <w:t xml:space="preserve">Знакомство с новыми лексическими единицами. Я умею прыгать. </w:t>
            </w:r>
          </w:p>
          <w:p w:rsidR="003615A5" w:rsidRPr="00322AF2" w:rsidRDefault="003615A5" w:rsidP="003615A5">
            <w:pPr>
              <w:rPr>
                <w:rFonts w:eastAsia="Calibri"/>
                <w:sz w:val="24"/>
                <w:szCs w:val="24"/>
                <w:lang w:eastAsia="en-US"/>
              </w:rPr>
            </w:pPr>
            <w:r w:rsidRPr="00322AF2">
              <w:rPr>
                <w:rFonts w:eastAsia="Calibri"/>
                <w:sz w:val="24"/>
                <w:szCs w:val="24"/>
                <w:lang w:eastAsia="en-US"/>
              </w:rPr>
              <w:t xml:space="preserve">Глаголы движения. Обучение устной монологической и диалогической речи. В цирке. Знакомство с новыми лексическими единицами. В цирке. </w:t>
            </w:r>
          </w:p>
          <w:p w:rsidR="003615A5" w:rsidRPr="00322AF2" w:rsidRDefault="003615A5" w:rsidP="003615A5">
            <w:pPr>
              <w:rPr>
                <w:rFonts w:eastAsia="Calibri"/>
                <w:sz w:val="24"/>
                <w:szCs w:val="24"/>
                <w:lang w:eastAsia="en-US"/>
              </w:rPr>
            </w:pPr>
            <w:r w:rsidRPr="00322AF2">
              <w:rPr>
                <w:rFonts w:eastAsia="Calibri"/>
                <w:sz w:val="24"/>
                <w:szCs w:val="24"/>
                <w:lang w:eastAsia="en-US"/>
              </w:rPr>
              <w:t xml:space="preserve">Формирование грамматических навыков. Веселье в школе. Животные в России </w:t>
            </w:r>
          </w:p>
          <w:p w:rsidR="003615A5" w:rsidRPr="00322AF2" w:rsidRDefault="003615A5" w:rsidP="003615A5">
            <w:pPr>
              <w:rPr>
                <w:rFonts w:eastAsia="Calibri"/>
                <w:sz w:val="24"/>
                <w:szCs w:val="24"/>
                <w:lang w:eastAsia="en-US"/>
              </w:rPr>
            </w:pPr>
            <w:r w:rsidRPr="00322AF2">
              <w:rPr>
                <w:rFonts w:eastAsia="Calibri"/>
                <w:sz w:val="24"/>
                <w:szCs w:val="24"/>
                <w:lang w:eastAsia="en-US"/>
              </w:rPr>
              <w:t>Формирование навыков чтения. Любимые животные в России и Великобритании. Формирование навыков чтения.</w:t>
            </w:r>
          </w:p>
          <w:p w:rsidR="003615A5" w:rsidRPr="00322AF2" w:rsidRDefault="003615A5" w:rsidP="003615A5">
            <w:pPr>
              <w:rPr>
                <w:rFonts w:eastAsia="Calibri"/>
                <w:sz w:val="24"/>
                <w:szCs w:val="24"/>
                <w:lang w:eastAsia="en-US"/>
              </w:rPr>
            </w:pPr>
            <w:r w:rsidRPr="00322AF2">
              <w:rPr>
                <w:rFonts w:eastAsia="Calibri"/>
                <w:sz w:val="24"/>
                <w:szCs w:val="24"/>
                <w:lang w:eastAsia="en-US"/>
              </w:rPr>
              <w:t>пректная работа «Я умею»</w:t>
            </w:r>
          </w:p>
          <w:p w:rsidR="003615A5" w:rsidRPr="003615A5" w:rsidRDefault="003615A5" w:rsidP="003615A5">
            <w:pPr>
              <w:widowControl/>
              <w:autoSpaceDE/>
              <w:autoSpaceDN/>
              <w:adjustRightInd/>
              <w:rPr>
                <w:rFonts w:eastAsia="Calibri"/>
                <w:sz w:val="24"/>
                <w:szCs w:val="24"/>
                <w:lang w:eastAsia="en-US"/>
              </w:rPr>
            </w:pPr>
            <w:r w:rsidRPr="003615A5">
              <w:rPr>
                <w:rFonts w:eastAsia="Calibri"/>
                <w:sz w:val="24"/>
                <w:szCs w:val="24"/>
                <w:lang w:eastAsia="en-US"/>
              </w:rPr>
              <w:t xml:space="preserve">Сказка о сельской и городской мышке. </w:t>
            </w:r>
          </w:p>
          <w:p w:rsidR="003615A5" w:rsidRPr="00322AF2" w:rsidRDefault="003615A5" w:rsidP="003615A5">
            <w:pPr>
              <w:rPr>
                <w:rFonts w:eastAsia="Calibri"/>
                <w:sz w:val="24"/>
                <w:szCs w:val="24"/>
                <w:lang w:eastAsia="en-US"/>
              </w:rPr>
            </w:pPr>
            <w:r w:rsidRPr="00322AF2">
              <w:rPr>
                <w:rFonts w:eastAsia="Calibri"/>
                <w:sz w:val="24"/>
                <w:szCs w:val="24"/>
                <w:lang w:eastAsia="en-US"/>
              </w:rPr>
              <w:t xml:space="preserve">Формирование навыков чтения. Теперь я знаю. </w:t>
            </w:r>
          </w:p>
          <w:p w:rsidR="003615A5" w:rsidRPr="00322AF2" w:rsidRDefault="003615A5" w:rsidP="003615A5">
            <w:pPr>
              <w:rPr>
                <w:rFonts w:eastAsia="Calibri"/>
                <w:sz w:val="24"/>
                <w:szCs w:val="24"/>
                <w:lang w:eastAsia="en-US"/>
              </w:rPr>
            </w:pPr>
            <w:r w:rsidRPr="00322AF2">
              <w:rPr>
                <w:rFonts w:eastAsia="Calibri"/>
                <w:sz w:val="24"/>
                <w:szCs w:val="24"/>
                <w:lang w:eastAsia="en-US"/>
              </w:rPr>
              <w:t xml:space="preserve">Закрепление языкового материала. Модуля. Мне нравится английский. </w:t>
            </w:r>
          </w:p>
          <w:p w:rsidR="003615A5" w:rsidRPr="003615A5" w:rsidRDefault="003615A5" w:rsidP="003615A5">
            <w:pPr>
              <w:widowControl/>
              <w:autoSpaceDE/>
              <w:autoSpaceDN/>
              <w:adjustRightInd/>
              <w:rPr>
                <w:rFonts w:eastAsia="Calibri"/>
                <w:sz w:val="24"/>
                <w:szCs w:val="24"/>
                <w:lang w:eastAsia="en-US"/>
              </w:rPr>
            </w:pPr>
            <w:r w:rsidRPr="003615A5">
              <w:rPr>
                <w:rFonts w:eastAsia="Calibri"/>
                <w:sz w:val="24"/>
                <w:szCs w:val="24"/>
                <w:lang w:eastAsia="en-US"/>
              </w:rPr>
              <w:t>Проверочная работа</w:t>
            </w:r>
          </w:p>
          <w:p w:rsidR="003615A5" w:rsidRPr="003615A5" w:rsidRDefault="003615A5" w:rsidP="003615A5">
            <w:pPr>
              <w:widowControl/>
              <w:autoSpaceDE/>
              <w:autoSpaceDN/>
              <w:adjustRightInd/>
              <w:rPr>
                <w:rFonts w:eastAsia="Calibri"/>
                <w:sz w:val="24"/>
                <w:szCs w:val="24"/>
                <w:lang w:eastAsia="en-US"/>
              </w:rPr>
            </w:pPr>
            <w:r w:rsidRPr="00322AF2">
              <w:rPr>
                <w:rFonts w:eastAsia="Calibri"/>
                <w:sz w:val="24"/>
                <w:szCs w:val="24"/>
                <w:lang w:eastAsia="en-US"/>
              </w:rPr>
              <w:t>модуля 3</w:t>
            </w:r>
          </w:p>
          <w:p w:rsidR="003615A5" w:rsidRDefault="003615A5" w:rsidP="003615A5">
            <w:pPr>
              <w:jc w:val="both"/>
              <w:rPr>
                <w:b/>
                <w:bCs/>
                <w:sz w:val="28"/>
                <w:szCs w:val="28"/>
                <w:lang w:eastAsia="en-US"/>
              </w:rPr>
            </w:pPr>
          </w:p>
        </w:tc>
        <w:tc>
          <w:tcPr>
            <w:tcW w:w="574" w:type="dxa"/>
          </w:tcPr>
          <w:p w:rsidR="003615A5" w:rsidRDefault="003615A5" w:rsidP="003615A5">
            <w:pPr>
              <w:jc w:val="both"/>
              <w:rPr>
                <w:b/>
                <w:bCs/>
                <w:sz w:val="28"/>
                <w:szCs w:val="28"/>
                <w:lang w:eastAsia="en-US"/>
              </w:rPr>
            </w:pPr>
            <w:r>
              <w:rPr>
                <w:b/>
                <w:bCs/>
                <w:sz w:val="28"/>
                <w:szCs w:val="28"/>
                <w:lang w:eastAsia="en-US"/>
              </w:rPr>
              <w:t>11</w:t>
            </w:r>
          </w:p>
        </w:tc>
        <w:tc>
          <w:tcPr>
            <w:tcW w:w="9349" w:type="dxa"/>
          </w:tcPr>
          <w:p w:rsidR="003615A5" w:rsidRPr="00157DC2" w:rsidRDefault="003615A5" w:rsidP="003615A5">
            <w:pPr>
              <w:pStyle w:val="af0"/>
              <w:jc w:val="both"/>
              <w:rPr>
                <w:sz w:val="28"/>
                <w:szCs w:val="28"/>
              </w:rPr>
            </w:pPr>
            <w:r w:rsidRPr="00157DC2">
              <w:rPr>
                <w:sz w:val="28"/>
                <w:szCs w:val="28"/>
              </w:rPr>
              <w:t>Говорят о том, что умеют делать животные.</w:t>
            </w:r>
          </w:p>
          <w:p w:rsidR="003615A5" w:rsidRPr="00157DC2" w:rsidRDefault="003615A5" w:rsidP="003615A5">
            <w:pPr>
              <w:pStyle w:val="af0"/>
              <w:jc w:val="both"/>
              <w:rPr>
                <w:sz w:val="28"/>
                <w:szCs w:val="28"/>
              </w:rPr>
            </w:pPr>
            <w:r w:rsidRPr="00157DC2">
              <w:rPr>
                <w:sz w:val="28"/>
                <w:szCs w:val="28"/>
              </w:rPr>
              <w:t>Оперируют активной лексикой в процессе общения.</w:t>
            </w:r>
          </w:p>
          <w:p w:rsidR="003615A5" w:rsidRPr="00157DC2" w:rsidRDefault="003615A5" w:rsidP="003615A5">
            <w:pPr>
              <w:pStyle w:val="af0"/>
              <w:jc w:val="both"/>
              <w:rPr>
                <w:sz w:val="28"/>
                <w:szCs w:val="28"/>
              </w:rPr>
            </w:pPr>
            <w:r w:rsidRPr="00157DC2">
              <w:rPr>
                <w:sz w:val="28"/>
                <w:szCs w:val="28"/>
              </w:rPr>
              <w:t>Воспроизводят наизусть текст песни.</w:t>
            </w:r>
            <w:r w:rsidRPr="00CD479E">
              <w:rPr>
                <w:color w:val="000000"/>
                <w:sz w:val="27"/>
                <w:szCs w:val="27"/>
                <w:shd w:val="clear" w:color="auto" w:fill="FFFFFF"/>
              </w:rPr>
              <w:t xml:space="preserve"> </w:t>
            </w:r>
            <w:r w:rsidRPr="00CD479E">
              <w:rPr>
                <w:sz w:val="28"/>
                <w:szCs w:val="28"/>
              </w:rPr>
              <w:t>Истории о животных в Британии и в России. Работа с текстом. </w:t>
            </w:r>
          </w:p>
          <w:p w:rsidR="003615A5" w:rsidRPr="00157DC2" w:rsidRDefault="003615A5" w:rsidP="003615A5">
            <w:pPr>
              <w:pStyle w:val="af0"/>
              <w:jc w:val="both"/>
              <w:rPr>
                <w:sz w:val="28"/>
                <w:szCs w:val="28"/>
              </w:rPr>
            </w:pPr>
            <w:r w:rsidRPr="00157DC2">
              <w:rPr>
                <w:sz w:val="28"/>
                <w:szCs w:val="28"/>
              </w:rPr>
              <w:t>Понимают на слух речь учителя, одноклассников и небольшие доступные тексты в аудиозаписи, построенные на изученном языковом материале: краткие диалоги, рифмовки, песни.</w:t>
            </w:r>
          </w:p>
          <w:p w:rsidR="003615A5" w:rsidRPr="00157DC2" w:rsidRDefault="003615A5" w:rsidP="003615A5">
            <w:pPr>
              <w:pStyle w:val="af0"/>
              <w:jc w:val="both"/>
              <w:rPr>
                <w:sz w:val="28"/>
                <w:szCs w:val="28"/>
              </w:rPr>
            </w:pPr>
            <w:r w:rsidRPr="00157DC2">
              <w:rPr>
                <w:sz w:val="28"/>
                <w:szCs w:val="28"/>
              </w:rPr>
              <w:t>Выразительно читают вслух небольшие тексты, построенные на изученном языковом материале.</w:t>
            </w:r>
          </w:p>
          <w:p w:rsidR="003615A5" w:rsidRPr="00157DC2" w:rsidRDefault="003615A5" w:rsidP="003615A5">
            <w:pPr>
              <w:pStyle w:val="af0"/>
              <w:jc w:val="both"/>
              <w:rPr>
                <w:sz w:val="28"/>
                <w:szCs w:val="28"/>
              </w:rPr>
            </w:pPr>
            <w:r w:rsidRPr="00157DC2">
              <w:rPr>
                <w:sz w:val="28"/>
                <w:szCs w:val="28"/>
              </w:rPr>
              <w:t xml:space="preserve">Употребляют модальный глагол </w:t>
            </w:r>
            <w:r w:rsidRPr="00157DC2">
              <w:rPr>
                <w:i/>
                <w:sz w:val="28"/>
                <w:szCs w:val="28"/>
                <w:lang w:val="en-US"/>
              </w:rPr>
              <w:t>can</w:t>
            </w:r>
            <w:r w:rsidRPr="00157DC2">
              <w:rPr>
                <w:sz w:val="28"/>
                <w:szCs w:val="28"/>
              </w:rPr>
              <w:t>.</w:t>
            </w:r>
            <w:r w:rsidRPr="00A4200F">
              <w:rPr>
                <w:color w:val="000000"/>
                <w:sz w:val="20"/>
                <w:szCs w:val="20"/>
              </w:rPr>
              <w:t xml:space="preserve"> </w:t>
            </w:r>
            <w:r w:rsidRPr="00A4200F">
              <w:rPr>
                <w:sz w:val="28"/>
                <w:szCs w:val="28"/>
              </w:rPr>
              <w:t>Поговорим о животных. Структура “I can”. Знакомство с глаголами движения. Отработка структуры “I can Jump”. Что я умею делать? Работа с глаголом “can/can’t”. Урок-игра «Что умеют делать животные». Контроль навыков и умений аудирования: «В цирке». Утвердительные и отрицательные ответы с глаголом can/can’t. Контроль навыков и умений в письменной речи: Мой любимец». </w:t>
            </w:r>
          </w:p>
          <w:p w:rsidR="003615A5" w:rsidRPr="00157DC2" w:rsidRDefault="003615A5" w:rsidP="003615A5">
            <w:pPr>
              <w:pStyle w:val="af0"/>
              <w:jc w:val="both"/>
              <w:rPr>
                <w:sz w:val="28"/>
                <w:szCs w:val="28"/>
              </w:rPr>
            </w:pPr>
            <w:r w:rsidRPr="00157DC2">
              <w:rPr>
                <w:sz w:val="28"/>
                <w:szCs w:val="28"/>
              </w:rPr>
              <w:t>Соблюдают правильное ударение в словах и фразах, интонацию в целом.</w:t>
            </w:r>
          </w:p>
          <w:p w:rsidR="003615A5" w:rsidRPr="00157DC2" w:rsidRDefault="003615A5" w:rsidP="003615A5">
            <w:pPr>
              <w:pStyle w:val="af0"/>
              <w:jc w:val="both"/>
              <w:rPr>
                <w:sz w:val="28"/>
                <w:szCs w:val="28"/>
              </w:rPr>
            </w:pPr>
            <w:r w:rsidRPr="00157DC2">
              <w:rPr>
                <w:sz w:val="28"/>
                <w:szCs w:val="28"/>
              </w:rPr>
              <w:t>Соблюдают нормы произношения звуков английского языка в чтении вслух и устной речи и корректно произносят предложения с точки зрения их ритмико-интонационных особенностей.</w:t>
            </w:r>
          </w:p>
        </w:tc>
      </w:tr>
      <w:tr w:rsidR="005B472F" w:rsidTr="00322AF2">
        <w:trPr>
          <w:cantSplit/>
          <w:trHeight w:val="1134"/>
        </w:trPr>
        <w:tc>
          <w:tcPr>
            <w:tcW w:w="1308" w:type="dxa"/>
            <w:textDirection w:val="btLr"/>
          </w:tcPr>
          <w:p w:rsidR="005B472F" w:rsidRDefault="005B472F" w:rsidP="005B472F">
            <w:pPr>
              <w:ind w:left="113" w:right="113"/>
              <w:jc w:val="both"/>
              <w:rPr>
                <w:b/>
                <w:bCs/>
                <w:sz w:val="28"/>
                <w:szCs w:val="28"/>
                <w:lang w:eastAsia="en-US"/>
              </w:rPr>
            </w:pPr>
          </w:p>
          <w:p w:rsidR="005B472F" w:rsidRPr="005B472F" w:rsidRDefault="005B472F" w:rsidP="005B472F">
            <w:pPr>
              <w:ind w:left="113" w:right="113"/>
              <w:jc w:val="center"/>
              <w:rPr>
                <w:b/>
                <w:bCs/>
                <w:sz w:val="28"/>
                <w:szCs w:val="28"/>
                <w:lang w:eastAsia="en-US"/>
              </w:rPr>
            </w:pPr>
            <w:r>
              <w:rPr>
                <w:b/>
                <w:bCs/>
                <w:sz w:val="28"/>
                <w:szCs w:val="28"/>
                <w:lang w:val="en-US" w:eastAsia="en-US"/>
              </w:rPr>
              <w:t>VI</w:t>
            </w:r>
            <w:r w:rsidRPr="005B472F">
              <w:rPr>
                <w:b/>
                <w:bCs/>
                <w:sz w:val="28"/>
                <w:szCs w:val="28"/>
                <w:lang w:eastAsia="en-US"/>
              </w:rPr>
              <w:t xml:space="preserve">. </w:t>
            </w:r>
            <w:r>
              <w:rPr>
                <w:b/>
                <w:bCs/>
                <w:sz w:val="28"/>
                <w:szCs w:val="28"/>
                <w:lang w:eastAsia="en-US"/>
              </w:rPr>
              <w:t>Мои игрушки</w:t>
            </w:r>
          </w:p>
        </w:tc>
        <w:tc>
          <w:tcPr>
            <w:tcW w:w="3937" w:type="dxa"/>
          </w:tcPr>
          <w:p w:rsidR="005B472F" w:rsidRPr="00322AF2" w:rsidRDefault="005B472F" w:rsidP="005B472F">
            <w:pPr>
              <w:rPr>
                <w:rFonts w:eastAsia="Calibri"/>
                <w:sz w:val="24"/>
                <w:szCs w:val="24"/>
                <w:lang w:eastAsia="en-US"/>
              </w:rPr>
            </w:pPr>
            <w:r w:rsidRPr="00322AF2">
              <w:rPr>
                <w:rFonts w:eastAsia="Calibri"/>
                <w:sz w:val="24"/>
                <w:szCs w:val="24"/>
                <w:lang w:eastAsia="en-US"/>
              </w:rPr>
              <w:t xml:space="preserve">Мои игрушки. Предлоги местонахождения. Знакомство с новыми лексическими единицами. Мои игрушки. Части лица. Формирование навыков аудирования. У нее голубые глаза. Знакомство с новыми лексическими единицами. У нее голубые глаза. Опиши игрушку. Обучение устной монологической и диалогической речи. Мишка просто великолепен! </w:t>
            </w:r>
          </w:p>
          <w:p w:rsidR="005B472F" w:rsidRPr="00322AF2" w:rsidRDefault="005B472F" w:rsidP="005B472F">
            <w:pPr>
              <w:rPr>
                <w:rFonts w:eastAsia="Calibri"/>
                <w:sz w:val="24"/>
                <w:szCs w:val="24"/>
                <w:lang w:eastAsia="en-US"/>
              </w:rPr>
            </w:pPr>
            <w:r w:rsidRPr="00322AF2">
              <w:rPr>
                <w:rFonts w:eastAsia="Calibri"/>
                <w:sz w:val="24"/>
                <w:szCs w:val="24"/>
                <w:lang w:eastAsia="en-US"/>
              </w:rPr>
              <w:t xml:space="preserve">Знакомство с новыми лексическими единицами. Мишка просто великолепен! </w:t>
            </w:r>
          </w:p>
          <w:p w:rsidR="005B472F" w:rsidRPr="00322AF2" w:rsidRDefault="005B472F" w:rsidP="005B472F">
            <w:pPr>
              <w:rPr>
                <w:rFonts w:eastAsia="Calibri"/>
                <w:sz w:val="24"/>
                <w:szCs w:val="24"/>
                <w:lang w:eastAsia="en-US"/>
              </w:rPr>
            </w:pPr>
            <w:r w:rsidRPr="00322AF2">
              <w:rPr>
                <w:rFonts w:eastAsia="Calibri"/>
                <w:sz w:val="24"/>
                <w:szCs w:val="24"/>
                <w:lang w:eastAsia="en-US"/>
              </w:rPr>
              <w:t xml:space="preserve">Правила чтения. Буква </w:t>
            </w:r>
            <w:r w:rsidRPr="00322AF2">
              <w:rPr>
                <w:rFonts w:eastAsia="Calibri"/>
                <w:sz w:val="24"/>
                <w:szCs w:val="24"/>
                <w:lang w:val="en-US" w:eastAsia="en-US"/>
              </w:rPr>
              <w:t>Yy</w:t>
            </w:r>
            <w:r w:rsidRPr="00322AF2">
              <w:rPr>
                <w:rFonts w:eastAsia="Calibri"/>
                <w:sz w:val="24"/>
                <w:szCs w:val="24"/>
                <w:lang w:eastAsia="en-US"/>
              </w:rPr>
              <w:t>. Формирование навыков чтения. Забавы в школе. Закрепление изученного лексического материала.</w:t>
            </w:r>
          </w:p>
          <w:p w:rsidR="005B472F" w:rsidRPr="00322AF2" w:rsidRDefault="005B472F" w:rsidP="005B472F">
            <w:pPr>
              <w:rPr>
                <w:rFonts w:eastAsia="Calibri"/>
                <w:sz w:val="24"/>
                <w:szCs w:val="24"/>
                <w:lang w:eastAsia="en-US"/>
              </w:rPr>
            </w:pPr>
            <w:r w:rsidRPr="00322AF2">
              <w:rPr>
                <w:rFonts w:eastAsia="Calibri"/>
                <w:sz w:val="24"/>
                <w:szCs w:val="24"/>
                <w:lang w:eastAsia="en-US"/>
              </w:rPr>
              <w:t xml:space="preserve">Проектная работа  «Моя игрушка» Магазины, где продаются мишки Тедди. Старые русские игрушки. </w:t>
            </w:r>
          </w:p>
          <w:p w:rsidR="005B472F" w:rsidRPr="00322AF2" w:rsidRDefault="005B472F" w:rsidP="005B472F">
            <w:pPr>
              <w:rPr>
                <w:rFonts w:eastAsia="Calibri"/>
                <w:sz w:val="24"/>
                <w:szCs w:val="24"/>
                <w:lang w:eastAsia="en-US"/>
              </w:rPr>
            </w:pPr>
            <w:r w:rsidRPr="00322AF2">
              <w:rPr>
                <w:rFonts w:eastAsia="Calibri"/>
                <w:sz w:val="24"/>
                <w:szCs w:val="24"/>
                <w:lang w:eastAsia="en-US"/>
              </w:rPr>
              <w:t xml:space="preserve">Знакомство с новыми лексическими единицами.  Сказка о сельской и городской мышке. Формирование навыков чтения. Теперь я знаю. Закрепление языкового материала. модуля  Мне нравится английский. </w:t>
            </w:r>
          </w:p>
          <w:p w:rsidR="005B472F" w:rsidRPr="00322AF2" w:rsidRDefault="005B472F" w:rsidP="005B472F">
            <w:pPr>
              <w:jc w:val="both"/>
              <w:rPr>
                <w:b/>
                <w:bCs/>
                <w:sz w:val="24"/>
                <w:szCs w:val="24"/>
                <w:lang w:eastAsia="en-US"/>
              </w:rPr>
            </w:pPr>
            <w:r w:rsidRPr="00322AF2">
              <w:rPr>
                <w:rFonts w:eastAsia="Calibri"/>
                <w:sz w:val="24"/>
                <w:szCs w:val="24"/>
                <w:lang w:eastAsia="en-US"/>
              </w:rPr>
              <w:t>Проверочная работа модуля 4</w:t>
            </w:r>
          </w:p>
        </w:tc>
        <w:tc>
          <w:tcPr>
            <w:tcW w:w="574" w:type="dxa"/>
          </w:tcPr>
          <w:p w:rsidR="005B472F" w:rsidRDefault="005B472F" w:rsidP="005B472F">
            <w:pPr>
              <w:jc w:val="both"/>
              <w:rPr>
                <w:b/>
                <w:bCs/>
                <w:sz w:val="28"/>
                <w:szCs w:val="28"/>
                <w:lang w:eastAsia="en-US"/>
              </w:rPr>
            </w:pPr>
            <w:r>
              <w:rPr>
                <w:b/>
                <w:bCs/>
                <w:sz w:val="28"/>
                <w:szCs w:val="28"/>
                <w:lang w:eastAsia="en-US"/>
              </w:rPr>
              <w:t>11</w:t>
            </w:r>
          </w:p>
        </w:tc>
        <w:tc>
          <w:tcPr>
            <w:tcW w:w="9349" w:type="dxa"/>
          </w:tcPr>
          <w:p w:rsidR="005B472F" w:rsidRDefault="005B472F" w:rsidP="005B472F">
            <w:pPr>
              <w:pStyle w:val="af0"/>
              <w:jc w:val="both"/>
              <w:rPr>
                <w:sz w:val="28"/>
                <w:szCs w:val="28"/>
              </w:rPr>
            </w:pPr>
            <w:r w:rsidRPr="00CD479E">
              <w:rPr>
                <w:sz w:val="28"/>
                <w:szCs w:val="28"/>
              </w:rPr>
              <w:t>Игрушки. Введение лексики. Предлоги места. «Где плюшевый мишка?». Текущий контроль чтения. Закрепление лексики по теме: «Любимые игрушки».</w:t>
            </w:r>
            <w:r w:rsidRPr="00CD479E">
              <w:rPr>
                <w:b/>
                <w:bCs/>
                <w:sz w:val="28"/>
                <w:szCs w:val="28"/>
              </w:rPr>
              <w:t>)</w:t>
            </w:r>
            <w:r>
              <w:t xml:space="preserve"> </w:t>
            </w:r>
            <w:r w:rsidRPr="00CD479E">
              <w:rPr>
                <w:bCs/>
                <w:sz w:val="28"/>
                <w:szCs w:val="28"/>
              </w:rPr>
              <w:t>Внешность. Как выглядят любимые игрушки.  (</w:t>
            </w:r>
            <w:r w:rsidRPr="00CD479E">
              <w:rPr>
                <w:sz w:val="28"/>
                <w:szCs w:val="28"/>
              </w:rPr>
              <w:t>Структура “I’ve got”. Введение лексики по теме «Внешность». Мишка Тэдди. Структура “He’s got”. Контроль умений и навыков чтения: по теме «Внешность». Мой любимый оловянный солдатик. Структура “It’s got”. Контроль умений и навыков аудирования: «Как я выгляжу». Формирование умений и навыков в чтении по теме «Игрушки». Контроль умений и навыков письменной речи: «Любимая игрушка». Контроль умений и навыков устной речи: по теме «Игрушки».</w:t>
            </w:r>
            <w:r w:rsidRPr="00CD479E">
              <w:rPr>
                <w:color w:val="000000"/>
                <w:sz w:val="27"/>
                <w:szCs w:val="27"/>
                <w:shd w:val="clear" w:color="auto" w:fill="FFFFFF"/>
              </w:rPr>
              <w:t xml:space="preserve"> </w:t>
            </w:r>
            <w:r w:rsidRPr="00CD479E">
              <w:rPr>
                <w:sz w:val="28"/>
                <w:szCs w:val="28"/>
              </w:rPr>
              <w:t> Магазины игрушек в Британии и в России.</w:t>
            </w:r>
          </w:p>
          <w:p w:rsidR="005B472F" w:rsidRPr="00CD479E" w:rsidRDefault="005B472F" w:rsidP="005B472F">
            <w:pPr>
              <w:pStyle w:val="af0"/>
              <w:jc w:val="both"/>
              <w:rPr>
                <w:sz w:val="28"/>
                <w:szCs w:val="28"/>
              </w:rPr>
            </w:pPr>
            <w:r>
              <w:rPr>
                <w:sz w:val="28"/>
                <w:szCs w:val="28"/>
              </w:rPr>
              <w:t>Распознавать активную лексику  и использовать ее в устной и письменной речи, уметь отвечать на вопросы.</w:t>
            </w:r>
            <w:r>
              <w:rPr>
                <w:bCs/>
                <w:sz w:val="28"/>
                <w:szCs w:val="28"/>
              </w:rPr>
              <w:t xml:space="preserve"> П</w:t>
            </w:r>
            <w:r w:rsidRPr="005B472F">
              <w:rPr>
                <w:bCs/>
                <w:sz w:val="28"/>
                <w:szCs w:val="28"/>
              </w:rPr>
              <w:t>онимать содержание небольших  текстов, содержащих отдельные незнакомые слова</w:t>
            </w:r>
          </w:p>
          <w:p w:rsidR="005B472F" w:rsidRPr="00157DC2" w:rsidRDefault="005B472F" w:rsidP="005B472F">
            <w:pPr>
              <w:pStyle w:val="af0"/>
              <w:jc w:val="both"/>
              <w:rPr>
                <w:sz w:val="28"/>
                <w:szCs w:val="28"/>
              </w:rPr>
            </w:pPr>
          </w:p>
        </w:tc>
      </w:tr>
      <w:tr w:rsidR="00922F4F" w:rsidTr="00322AF2">
        <w:trPr>
          <w:cantSplit/>
          <w:trHeight w:val="9773"/>
        </w:trPr>
        <w:tc>
          <w:tcPr>
            <w:tcW w:w="1308" w:type="dxa"/>
            <w:textDirection w:val="btLr"/>
          </w:tcPr>
          <w:p w:rsidR="00922F4F" w:rsidRPr="00922F4F" w:rsidRDefault="00922F4F" w:rsidP="00922F4F">
            <w:pPr>
              <w:ind w:left="113" w:right="113"/>
              <w:jc w:val="center"/>
              <w:rPr>
                <w:b/>
                <w:bCs/>
                <w:sz w:val="28"/>
                <w:szCs w:val="28"/>
                <w:lang w:eastAsia="en-US"/>
              </w:rPr>
            </w:pPr>
            <w:r w:rsidRPr="00922F4F">
              <w:rPr>
                <w:rFonts w:eastAsia="Calibri"/>
                <w:b/>
                <w:sz w:val="28"/>
                <w:szCs w:val="28"/>
                <w:lang w:val="en-US" w:eastAsia="en-US"/>
              </w:rPr>
              <w:lastRenderedPageBreak/>
              <w:t>VI</w:t>
            </w:r>
            <w:r w:rsidRPr="00922F4F">
              <w:rPr>
                <w:rFonts w:eastAsia="Calibri"/>
                <w:b/>
                <w:sz w:val="28"/>
                <w:szCs w:val="28"/>
                <w:lang w:eastAsia="en-US"/>
              </w:rPr>
              <w:t>. Я люблю лето!</w:t>
            </w:r>
          </w:p>
        </w:tc>
        <w:tc>
          <w:tcPr>
            <w:tcW w:w="3937" w:type="dxa"/>
          </w:tcPr>
          <w:p w:rsidR="00922F4F" w:rsidRPr="00922F4F" w:rsidRDefault="00922F4F" w:rsidP="00922F4F">
            <w:pPr>
              <w:widowControl/>
              <w:autoSpaceDE/>
              <w:autoSpaceDN/>
              <w:adjustRightInd/>
              <w:rPr>
                <w:rFonts w:eastAsia="Calibri"/>
                <w:sz w:val="24"/>
                <w:szCs w:val="24"/>
                <w:lang w:eastAsia="en-US"/>
              </w:rPr>
            </w:pPr>
            <w:r w:rsidRPr="00922F4F">
              <w:rPr>
                <w:rFonts w:eastAsia="Calibri"/>
                <w:sz w:val="24"/>
                <w:szCs w:val="24"/>
                <w:lang w:eastAsia="en-US"/>
              </w:rPr>
              <w:t>Мои каникулы.</w:t>
            </w:r>
          </w:p>
          <w:p w:rsidR="00922F4F" w:rsidRPr="00322AF2" w:rsidRDefault="00922F4F" w:rsidP="00922F4F">
            <w:pPr>
              <w:rPr>
                <w:rFonts w:eastAsia="Calibri"/>
                <w:sz w:val="24"/>
                <w:szCs w:val="24"/>
                <w:lang w:eastAsia="en-US"/>
              </w:rPr>
            </w:pPr>
            <w:r w:rsidRPr="00322AF2">
              <w:rPr>
                <w:rFonts w:eastAsia="Calibri"/>
                <w:sz w:val="24"/>
                <w:szCs w:val="24"/>
                <w:lang w:eastAsia="en-US"/>
              </w:rPr>
              <w:t xml:space="preserve">Притяжательные местоимения. Знакомство с новыми лексическими единицами/ Мои каникулы. Какая сегодня погода? Обучение устной монологической и диалогической речи.   Ветрено! </w:t>
            </w:r>
          </w:p>
          <w:p w:rsidR="00922F4F" w:rsidRPr="00322AF2" w:rsidRDefault="00922F4F" w:rsidP="00922F4F">
            <w:pPr>
              <w:rPr>
                <w:rFonts w:eastAsia="Calibri"/>
                <w:sz w:val="24"/>
                <w:szCs w:val="24"/>
                <w:lang w:eastAsia="en-US"/>
              </w:rPr>
            </w:pPr>
            <w:r w:rsidRPr="00322AF2">
              <w:rPr>
                <w:rFonts w:eastAsia="Calibri"/>
                <w:sz w:val="24"/>
                <w:szCs w:val="24"/>
                <w:lang w:eastAsia="en-US"/>
              </w:rPr>
              <w:t xml:space="preserve">Знакомство с новыми лексическими единицами/ Ветрено! </w:t>
            </w:r>
          </w:p>
          <w:p w:rsidR="00922F4F" w:rsidRPr="00322AF2" w:rsidRDefault="00922F4F" w:rsidP="00922F4F">
            <w:pPr>
              <w:rPr>
                <w:rFonts w:eastAsia="Calibri"/>
                <w:sz w:val="24"/>
                <w:szCs w:val="24"/>
                <w:lang w:eastAsia="en-US"/>
              </w:rPr>
            </w:pPr>
            <w:r w:rsidRPr="00322AF2">
              <w:rPr>
                <w:rFonts w:eastAsia="Calibri"/>
                <w:sz w:val="24"/>
                <w:szCs w:val="24"/>
                <w:lang w:eastAsia="en-US"/>
              </w:rPr>
              <w:t xml:space="preserve">Времена года. Формирование навыков чтения. Волшебный остров. </w:t>
            </w:r>
          </w:p>
          <w:p w:rsidR="00922F4F" w:rsidRPr="00322AF2" w:rsidRDefault="00922F4F" w:rsidP="00922F4F">
            <w:pPr>
              <w:rPr>
                <w:rFonts w:eastAsia="Calibri"/>
                <w:sz w:val="24"/>
                <w:szCs w:val="24"/>
                <w:lang w:eastAsia="en-US"/>
              </w:rPr>
            </w:pPr>
            <w:r w:rsidRPr="00322AF2">
              <w:rPr>
                <w:rFonts w:eastAsia="Calibri"/>
                <w:sz w:val="24"/>
                <w:szCs w:val="24"/>
                <w:lang w:eastAsia="en-US"/>
              </w:rPr>
              <w:t xml:space="preserve">Знакомство с новыми лексическими единицами/ Волшебный остров. </w:t>
            </w:r>
          </w:p>
          <w:p w:rsidR="00922F4F" w:rsidRPr="00322AF2" w:rsidRDefault="00922F4F" w:rsidP="00922F4F">
            <w:pPr>
              <w:rPr>
                <w:rFonts w:eastAsia="Calibri"/>
                <w:sz w:val="24"/>
                <w:szCs w:val="24"/>
                <w:lang w:eastAsia="en-US"/>
              </w:rPr>
            </w:pPr>
            <w:r w:rsidRPr="00322AF2">
              <w:rPr>
                <w:rFonts w:eastAsia="Calibri"/>
                <w:sz w:val="24"/>
                <w:szCs w:val="24"/>
                <w:lang w:eastAsia="en-US"/>
              </w:rPr>
              <w:t>Обучение устной монологической и диалогической речи.   Забавы в школе. Формирование навыков чтения.</w:t>
            </w:r>
          </w:p>
          <w:p w:rsidR="00922F4F" w:rsidRPr="00322AF2" w:rsidRDefault="00922F4F" w:rsidP="00922F4F">
            <w:pPr>
              <w:rPr>
                <w:rFonts w:eastAsia="Calibri"/>
                <w:sz w:val="24"/>
                <w:szCs w:val="24"/>
                <w:lang w:eastAsia="en-US"/>
              </w:rPr>
            </w:pPr>
            <w:r w:rsidRPr="00322AF2">
              <w:rPr>
                <w:rFonts w:eastAsia="Calibri"/>
                <w:sz w:val="24"/>
                <w:szCs w:val="24"/>
                <w:lang w:eastAsia="en-US"/>
              </w:rPr>
              <w:t xml:space="preserve">Проектная работа «Мои каникулы» Праздники в России. Формирование навыков чтения. Сказка о сельской и городской мышке. Формирование навыков чтенияю  Теперь я знаю. </w:t>
            </w:r>
          </w:p>
          <w:p w:rsidR="00922F4F" w:rsidRPr="00322AF2" w:rsidRDefault="00922F4F" w:rsidP="00922F4F">
            <w:pPr>
              <w:rPr>
                <w:rFonts w:eastAsia="Calibri"/>
                <w:sz w:val="24"/>
                <w:szCs w:val="24"/>
                <w:lang w:eastAsia="en-US"/>
              </w:rPr>
            </w:pPr>
            <w:r w:rsidRPr="00322AF2">
              <w:rPr>
                <w:rFonts w:eastAsia="Calibri"/>
                <w:sz w:val="24"/>
                <w:szCs w:val="24"/>
                <w:lang w:eastAsia="en-US"/>
              </w:rPr>
              <w:t xml:space="preserve">Закрепление языкового материала. Модуля. Мне нравится английский. </w:t>
            </w:r>
          </w:p>
          <w:p w:rsidR="00922F4F" w:rsidRPr="00322AF2" w:rsidRDefault="00922F4F" w:rsidP="00922F4F">
            <w:pPr>
              <w:rPr>
                <w:rFonts w:eastAsia="Calibri"/>
                <w:sz w:val="24"/>
                <w:szCs w:val="24"/>
                <w:lang w:eastAsia="en-US"/>
              </w:rPr>
            </w:pPr>
            <w:r w:rsidRPr="00322AF2">
              <w:rPr>
                <w:rFonts w:eastAsia="Calibri"/>
                <w:sz w:val="24"/>
                <w:szCs w:val="24"/>
                <w:lang w:eastAsia="en-US"/>
              </w:rPr>
              <w:t xml:space="preserve">Проверочная работа модуля 5. Время шоу.пригласительная открытка. Время шоу. Просмотр мультфильма. Обобщающее повторение. </w:t>
            </w:r>
          </w:p>
          <w:p w:rsidR="00922F4F" w:rsidRPr="00922F4F" w:rsidRDefault="00922F4F" w:rsidP="00922F4F">
            <w:pPr>
              <w:jc w:val="both"/>
              <w:rPr>
                <w:b/>
                <w:bCs/>
                <w:sz w:val="28"/>
                <w:szCs w:val="28"/>
                <w:lang w:eastAsia="en-US"/>
              </w:rPr>
            </w:pPr>
          </w:p>
        </w:tc>
        <w:tc>
          <w:tcPr>
            <w:tcW w:w="574" w:type="dxa"/>
          </w:tcPr>
          <w:p w:rsidR="00922F4F" w:rsidRDefault="00922F4F" w:rsidP="00922F4F">
            <w:pPr>
              <w:jc w:val="both"/>
              <w:rPr>
                <w:b/>
                <w:bCs/>
                <w:sz w:val="28"/>
                <w:szCs w:val="28"/>
                <w:lang w:eastAsia="en-US"/>
              </w:rPr>
            </w:pPr>
            <w:r>
              <w:rPr>
                <w:b/>
                <w:bCs/>
                <w:sz w:val="28"/>
                <w:szCs w:val="28"/>
                <w:lang w:eastAsia="en-US"/>
              </w:rPr>
              <w:t>13</w:t>
            </w:r>
          </w:p>
        </w:tc>
        <w:tc>
          <w:tcPr>
            <w:tcW w:w="9349" w:type="dxa"/>
          </w:tcPr>
          <w:p w:rsidR="00922F4F" w:rsidRDefault="00922F4F" w:rsidP="00922F4F">
            <w:pPr>
              <w:pStyle w:val="af0"/>
              <w:jc w:val="both"/>
              <w:rPr>
                <w:sz w:val="28"/>
                <w:szCs w:val="28"/>
              </w:rPr>
            </w:pPr>
            <w:r w:rsidRPr="00CD479E">
              <w:rPr>
                <w:sz w:val="28"/>
                <w:szCs w:val="28"/>
              </w:rPr>
              <w:t>Введение лексики по теме «Летние каникулы». Одежда в разное время года. Структура “I’m wearing”. «Со мной на Волшебный остров». Разучивание стихотворения. Контроль навыков и умений по чтению: «Под парусом в круиз». Лето и другие времена года. Чтение мини-текстов. «Давай поиграем!» Отработка лексики в упражнениях. Контроль умений и навыков устной речи: Мои летние каникулы. Ознакомительное чтение «Я счастлив в своем доме».Урок-игра «Выбери правильный ответ». Найди волшебное слово. Закрепление пройденной лексики, грамматики.</w:t>
            </w:r>
          </w:p>
          <w:p w:rsidR="00922F4F" w:rsidRPr="00157DC2" w:rsidRDefault="00922F4F" w:rsidP="00922F4F">
            <w:pPr>
              <w:pStyle w:val="af0"/>
              <w:jc w:val="both"/>
              <w:rPr>
                <w:sz w:val="28"/>
                <w:szCs w:val="28"/>
              </w:rPr>
            </w:pPr>
            <w:r w:rsidRPr="00157DC2">
              <w:rPr>
                <w:sz w:val="28"/>
                <w:szCs w:val="28"/>
              </w:rPr>
              <w:t>Оперируют активной лексикой в процессе общения.</w:t>
            </w:r>
          </w:p>
          <w:p w:rsidR="00922F4F" w:rsidRPr="00157DC2" w:rsidRDefault="00922F4F" w:rsidP="00922F4F">
            <w:pPr>
              <w:pStyle w:val="af0"/>
              <w:jc w:val="both"/>
              <w:rPr>
                <w:sz w:val="28"/>
                <w:szCs w:val="28"/>
              </w:rPr>
            </w:pPr>
            <w:r w:rsidRPr="00157DC2">
              <w:rPr>
                <w:sz w:val="28"/>
                <w:szCs w:val="28"/>
              </w:rPr>
              <w:t>Воспроизводят наизусть тексты рифмовок, песен.</w:t>
            </w:r>
          </w:p>
          <w:p w:rsidR="00922F4F" w:rsidRPr="00157DC2" w:rsidRDefault="00922F4F" w:rsidP="00922F4F">
            <w:pPr>
              <w:pStyle w:val="af0"/>
              <w:jc w:val="both"/>
              <w:rPr>
                <w:sz w:val="28"/>
                <w:szCs w:val="28"/>
              </w:rPr>
            </w:pPr>
            <w:r w:rsidRPr="00157DC2">
              <w:rPr>
                <w:sz w:val="28"/>
                <w:szCs w:val="28"/>
              </w:rPr>
              <w:t>Понимают на слух речь учителя, одноклассников и небольшие доступные тексты в аудиозаписи, построенные на изученном языковом материале: краткие диалоги, рифмовки, песни.</w:t>
            </w:r>
          </w:p>
          <w:p w:rsidR="00922F4F" w:rsidRPr="00157DC2" w:rsidRDefault="00922F4F" w:rsidP="00922F4F">
            <w:pPr>
              <w:pStyle w:val="af0"/>
              <w:jc w:val="both"/>
              <w:rPr>
                <w:sz w:val="28"/>
                <w:szCs w:val="28"/>
              </w:rPr>
            </w:pPr>
            <w:r w:rsidRPr="00157DC2">
              <w:rPr>
                <w:sz w:val="28"/>
                <w:szCs w:val="28"/>
              </w:rPr>
              <w:t>Вербально или невербально реагируют на услышанное.</w:t>
            </w:r>
          </w:p>
          <w:p w:rsidR="00922F4F" w:rsidRPr="00157DC2" w:rsidRDefault="00922F4F" w:rsidP="00922F4F">
            <w:pPr>
              <w:pStyle w:val="af0"/>
              <w:jc w:val="both"/>
              <w:rPr>
                <w:sz w:val="28"/>
                <w:szCs w:val="28"/>
              </w:rPr>
            </w:pPr>
            <w:r w:rsidRPr="00157DC2">
              <w:rPr>
                <w:sz w:val="28"/>
                <w:szCs w:val="28"/>
              </w:rPr>
              <w:t>Выразительно читают вслух небольшие тексты, построенные на изученном языковом материале.</w:t>
            </w:r>
          </w:p>
          <w:p w:rsidR="00922F4F" w:rsidRPr="00157DC2" w:rsidRDefault="00922F4F" w:rsidP="00922F4F">
            <w:pPr>
              <w:pStyle w:val="af0"/>
              <w:jc w:val="both"/>
              <w:rPr>
                <w:sz w:val="28"/>
                <w:szCs w:val="28"/>
              </w:rPr>
            </w:pPr>
            <w:r w:rsidRPr="00157DC2">
              <w:rPr>
                <w:sz w:val="28"/>
                <w:szCs w:val="28"/>
              </w:rPr>
              <w:t>Пишут с опорой на образец небольшой рассказ о себе и своём доме.</w:t>
            </w:r>
          </w:p>
          <w:p w:rsidR="00922F4F" w:rsidRPr="00157DC2" w:rsidRDefault="00922F4F" w:rsidP="00922F4F">
            <w:pPr>
              <w:pStyle w:val="af0"/>
              <w:jc w:val="both"/>
              <w:rPr>
                <w:sz w:val="28"/>
                <w:szCs w:val="28"/>
              </w:rPr>
            </w:pPr>
            <w:r w:rsidRPr="00157DC2">
              <w:rPr>
                <w:sz w:val="28"/>
                <w:szCs w:val="28"/>
              </w:rPr>
              <w:t>Соблюдают правильное ударение в словах и фразах, интонацию в целом.</w:t>
            </w:r>
          </w:p>
          <w:p w:rsidR="00922F4F" w:rsidRPr="00157DC2" w:rsidRDefault="00922F4F" w:rsidP="00922F4F">
            <w:pPr>
              <w:pStyle w:val="af0"/>
              <w:jc w:val="both"/>
              <w:rPr>
                <w:sz w:val="28"/>
                <w:szCs w:val="28"/>
              </w:rPr>
            </w:pPr>
            <w:r w:rsidRPr="00157DC2">
              <w:rPr>
                <w:sz w:val="28"/>
                <w:szCs w:val="28"/>
              </w:rPr>
              <w:t>Соблюдают нормы произношения звуков английского языка в чтении вслух и устной речи и корректно произносят предложения с точки зрения их ритмико-интонационных особенностей.</w:t>
            </w:r>
          </w:p>
          <w:p w:rsidR="00922F4F" w:rsidRPr="00157DC2" w:rsidRDefault="00922F4F" w:rsidP="00922F4F">
            <w:pPr>
              <w:pStyle w:val="af0"/>
              <w:jc w:val="both"/>
              <w:rPr>
                <w:sz w:val="28"/>
                <w:szCs w:val="28"/>
              </w:rPr>
            </w:pPr>
            <w:r w:rsidRPr="00157DC2">
              <w:rPr>
                <w:sz w:val="28"/>
                <w:szCs w:val="28"/>
              </w:rPr>
              <w:t xml:space="preserve">Употребляют глагол-связку </w:t>
            </w:r>
            <w:r w:rsidRPr="00157DC2">
              <w:rPr>
                <w:i/>
                <w:sz w:val="28"/>
                <w:szCs w:val="28"/>
                <w:lang w:val="en-US"/>
              </w:rPr>
              <w:t>to</w:t>
            </w:r>
            <w:r w:rsidRPr="00157DC2">
              <w:rPr>
                <w:i/>
                <w:sz w:val="28"/>
                <w:szCs w:val="28"/>
              </w:rPr>
              <w:t xml:space="preserve"> </w:t>
            </w:r>
            <w:r w:rsidRPr="00157DC2">
              <w:rPr>
                <w:i/>
                <w:sz w:val="28"/>
                <w:szCs w:val="28"/>
                <w:lang w:val="en-US"/>
              </w:rPr>
              <w:t>be</w:t>
            </w:r>
            <w:r w:rsidRPr="00157DC2">
              <w:rPr>
                <w:sz w:val="28"/>
                <w:szCs w:val="28"/>
              </w:rPr>
              <w:t xml:space="preserve"> в отрицательных и вопросительных предложениях в </w:t>
            </w:r>
            <w:r w:rsidRPr="00157DC2">
              <w:rPr>
                <w:i/>
                <w:sz w:val="28"/>
                <w:szCs w:val="28"/>
                <w:lang w:val="en-US"/>
              </w:rPr>
              <w:t>Present</w:t>
            </w:r>
            <w:r w:rsidRPr="00157DC2">
              <w:rPr>
                <w:sz w:val="28"/>
                <w:szCs w:val="28"/>
              </w:rPr>
              <w:t xml:space="preserve"> </w:t>
            </w:r>
            <w:r w:rsidRPr="00157DC2">
              <w:rPr>
                <w:i/>
                <w:sz w:val="28"/>
                <w:szCs w:val="28"/>
                <w:lang w:val="en-US"/>
              </w:rPr>
              <w:t>Simple</w:t>
            </w:r>
            <w:r w:rsidRPr="00157DC2">
              <w:rPr>
                <w:sz w:val="28"/>
                <w:szCs w:val="28"/>
              </w:rPr>
              <w:t xml:space="preserve">, </w:t>
            </w:r>
            <w:r w:rsidRPr="00157DC2">
              <w:rPr>
                <w:i/>
                <w:sz w:val="28"/>
                <w:szCs w:val="28"/>
                <w:lang w:val="en-US"/>
              </w:rPr>
              <w:t>Present</w:t>
            </w:r>
            <w:r w:rsidRPr="00157DC2">
              <w:rPr>
                <w:sz w:val="28"/>
                <w:szCs w:val="28"/>
              </w:rPr>
              <w:t xml:space="preserve"> </w:t>
            </w:r>
            <w:r w:rsidRPr="00157DC2">
              <w:rPr>
                <w:i/>
                <w:sz w:val="28"/>
                <w:szCs w:val="28"/>
                <w:lang w:val="en-US"/>
              </w:rPr>
              <w:t>Continuous</w:t>
            </w:r>
            <w:r w:rsidRPr="00157DC2">
              <w:rPr>
                <w:sz w:val="28"/>
                <w:szCs w:val="28"/>
              </w:rPr>
              <w:t xml:space="preserve"> в структуре </w:t>
            </w:r>
            <w:r w:rsidRPr="00157DC2">
              <w:rPr>
                <w:i/>
                <w:sz w:val="28"/>
                <w:szCs w:val="28"/>
                <w:lang w:val="en-US"/>
              </w:rPr>
              <w:t>It</w:t>
            </w:r>
            <w:r w:rsidRPr="00157DC2">
              <w:rPr>
                <w:i/>
                <w:sz w:val="28"/>
                <w:szCs w:val="28"/>
              </w:rPr>
              <w:t>’</w:t>
            </w:r>
            <w:r w:rsidRPr="00157DC2">
              <w:rPr>
                <w:i/>
                <w:sz w:val="28"/>
                <w:szCs w:val="28"/>
                <w:lang w:val="en-US"/>
              </w:rPr>
              <w:t>s</w:t>
            </w:r>
            <w:r w:rsidRPr="00157DC2">
              <w:rPr>
                <w:i/>
                <w:sz w:val="28"/>
                <w:szCs w:val="28"/>
              </w:rPr>
              <w:t xml:space="preserve"> </w:t>
            </w:r>
            <w:r w:rsidRPr="00157DC2">
              <w:rPr>
                <w:i/>
                <w:sz w:val="28"/>
                <w:szCs w:val="28"/>
                <w:lang w:val="en-US"/>
              </w:rPr>
              <w:t>raining</w:t>
            </w:r>
            <w:r w:rsidRPr="00157DC2">
              <w:rPr>
                <w:sz w:val="28"/>
                <w:szCs w:val="28"/>
              </w:rPr>
              <w:t xml:space="preserve">, </w:t>
            </w:r>
            <w:r w:rsidRPr="00157DC2">
              <w:rPr>
                <w:iCs/>
                <w:sz w:val="28"/>
                <w:szCs w:val="28"/>
              </w:rPr>
              <w:t>безличные предложения в настоящем времени (</w:t>
            </w:r>
            <w:r w:rsidRPr="00157DC2">
              <w:rPr>
                <w:i/>
                <w:iCs/>
                <w:sz w:val="28"/>
                <w:szCs w:val="28"/>
                <w:lang w:val="en-US"/>
              </w:rPr>
              <w:t>It</w:t>
            </w:r>
            <w:r w:rsidRPr="00157DC2">
              <w:rPr>
                <w:i/>
                <w:iCs/>
                <w:sz w:val="28"/>
                <w:szCs w:val="28"/>
              </w:rPr>
              <w:t>’</w:t>
            </w:r>
            <w:r w:rsidRPr="00157DC2">
              <w:rPr>
                <w:i/>
                <w:iCs/>
                <w:sz w:val="28"/>
                <w:szCs w:val="28"/>
                <w:lang w:val="en-US"/>
              </w:rPr>
              <w:t>s</w:t>
            </w:r>
            <w:r w:rsidRPr="00157DC2">
              <w:rPr>
                <w:i/>
                <w:iCs/>
                <w:sz w:val="28"/>
                <w:szCs w:val="28"/>
              </w:rPr>
              <w:t xml:space="preserve"> </w:t>
            </w:r>
            <w:r w:rsidRPr="00157DC2">
              <w:rPr>
                <w:i/>
                <w:iCs/>
                <w:sz w:val="28"/>
                <w:szCs w:val="28"/>
                <w:lang w:val="en-US"/>
              </w:rPr>
              <w:t>hot</w:t>
            </w:r>
            <w:r w:rsidRPr="00157DC2">
              <w:rPr>
                <w:iCs/>
                <w:sz w:val="28"/>
                <w:szCs w:val="28"/>
              </w:rPr>
              <w:t xml:space="preserve">), </w:t>
            </w:r>
            <w:r w:rsidRPr="00157DC2">
              <w:rPr>
                <w:sz w:val="28"/>
                <w:szCs w:val="28"/>
              </w:rPr>
              <w:t>личные местоимения в именительном и объектном падежах (</w:t>
            </w:r>
            <w:r w:rsidRPr="00157DC2">
              <w:rPr>
                <w:i/>
                <w:sz w:val="28"/>
                <w:szCs w:val="28"/>
                <w:lang w:val="en-US"/>
              </w:rPr>
              <w:t>I</w:t>
            </w:r>
            <w:r w:rsidRPr="00157DC2">
              <w:rPr>
                <w:i/>
                <w:sz w:val="28"/>
                <w:szCs w:val="28"/>
              </w:rPr>
              <w:t xml:space="preserve">, </w:t>
            </w:r>
            <w:r w:rsidRPr="00157DC2">
              <w:rPr>
                <w:i/>
                <w:sz w:val="28"/>
                <w:szCs w:val="28"/>
                <w:lang w:val="en-US"/>
              </w:rPr>
              <w:t>she</w:t>
            </w:r>
            <w:r w:rsidRPr="00157DC2">
              <w:rPr>
                <w:i/>
                <w:sz w:val="28"/>
                <w:szCs w:val="28"/>
              </w:rPr>
              <w:t xml:space="preserve">, </w:t>
            </w:r>
            <w:r w:rsidRPr="00157DC2">
              <w:rPr>
                <w:i/>
                <w:sz w:val="28"/>
                <w:szCs w:val="28"/>
                <w:lang w:val="en-US"/>
              </w:rPr>
              <w:t>he</w:t>
            </w:r>
            <w:r w:rsidRPr="00157DC2">
              <w:rPr>
                <w:sz w:val="28"/>
                <w:szCs w:val="28"/>
              </w:rPr>
              <w:t xml:space="preserve">, </w:t>
            </w:r>
            <w:r w:rsidRPr="00157DC2">
              <w:rPr>
                <w:i/>
                <w:sz w:val="28"/>
                <w:szCs w:val="28"/>
                <w:lang w:val="en-US"/>
              </w:rPr>
              <w:t>me</w:t>
            </w:r>
            <w:r w:rsidRPr="00157DC2">
              <w:rPr>
                <w:i/>
                <w:sz w:val="28"/>
                <w:szCs w:val="28"/>
              </w:rPr>
              <w:t xml:space="preserve">, </w:t>
            </w:r>
            <w:r w:rsidRPr="00157DC2">
              <w:rPr>
                <w:i/>
                <w:sz w:val="28"/>
                <w:szCs w:val="28"/>
                <w:lang w:val="en-US"/>
              </w:rPr>
              <w:t>you</w:t>
            </w:r>
            <w:r w:rsidRPr="00157DC2">
              <w:rPr>
                <w:sz w:val="28"/>
                <w:szCs w:val="28"/>
              </w:rPr>
              <w:t xml:space="preserve">), существительные в единственном и множественном числе, образованные по правилу, вопросительное местоимение </w:t>
            </w:r>
            <w:r w:rsidRPr="00157DC2">
              <w:rPr>
                <w:i/>
                <w:sz w:val="28"/>
                <w:szCs w:val="28"/>
                <w:lang w:val="en-US"/>
              </w:rPr>
              <w:t>where</w:t>
            </w:r>
            <w:r w:rsidRPr="00157DC2">
              <w:rPr>
                <w:sz w:val="28"/>
                <w:szCs w:val="28"/>
              </w:rPr>
              <w:t xml:space="preserve">, предлоги </w:t>
            </w:r>
            <w:r w:rsidRPr="00157DC2">
              <w:rPr>
                <w:i/>
                <w:sz w:val="28"/>
                <w:szCs w:val="28"/>
                <w:lang w:val="en-US"/>
              </w:rPr>
              <w:t>on</w:t>
            </w:r>
            <w:r w:rsidRPr="00157DC2">
              <w:rPr>
                <w:i/>
                <w:sz w:val="28"/>
                <w:szCs w:val="28"/>
              </w:rPr>
              <w:t xml:space="preserve">, </w:t>
            </w:r>
            <w:r w:rsidRPr="00157DC2">
              <w:rPr>
                <w:i/>
                <w:sz w:val="28"/>
                <w:szCs w:val="28"/>
                <w:lang w:val="en-US"/>
              </w:rPr>
              <w:t>in</w:t>
            </w:r>
            <w:r w:rsidRPr="00157DC2">
              <w:rPr>
                <w:sz w:val="28"/>
                <w:szCs w:val="28"/>
              </w:rPr>
              <w:t>.</w:t>
            </w:r>
          </w:p>
        </w:tc>
      </w:tr>
    </w:tbl>
    <w:p w:rsidR="00322AF2" w:rsidRDefault="00322AF2" w:rsidP="00EC1467">
      <w:pPr>
        <w:pStyle w:val="af0"/>
        <w:jc w:val="both"/>
        <w:rPr>
          <w:b/>
          <w:iCs/>
          <w:sz w:val="28"/>
          <w:szCs w:val="28"/>
        </w:rPr>
      </w:pPr>
    </w:p>
    <w:p w:rsidR="002801B9" w:rsidRDefault="002801B9" w:rsidP="00EC1467">
      <w:pPr>
        <w:pStyle w:val="af0"/>
        <w:jc w:val="both"/>
        <w:rPr>
          <w:b/>
          <w:iCs/>
          <w:sz w:val="28"/>
          <w:szCs w:val="28"/>
        </w:rPr>
      </w:pPr>
    </w:p>
    <w:p w:rsidR="002801B9" w:rsidRDefault="002801B9" w:rsidP="00EC1467">
      <w:pPr>
        <w:pStyle w:val="af0"/>
        <w:jc w:val="both"/>
        <w:rPr>
          <w:b/>
          <w:iCs/>
          <w:sz w:val="28"/>
          <w:szCs w:val="28"/>
        </w:rPr>
      </w:pPr>
    </w:p>
    <w:p w:rsidR="00CA5BA5" w:rsidRPr="00157DC2" w:rsidRDefault="00CA5BA5" w:rsidP="00EC1467">
      <w:pPr>
        <w:pStyle w:val="af0"/>
        <w:jc w:val="both"/>
        <w:rPr>
          <w:b/>
          <w:iCs/>
          <w:sz w:val="28"/>
          <w:szCs w:val="28"/>
        </w:rPr>
      </w:pPr>
      <w:r w:rsidRPr="00157DC2">
        <w:rPr>
          <w:b/>
          <w:iCs/>
          <w:sz w:val="28"/>
          <w:szCs w:val="28"/>
        </w:rPr>
        <w:t>3 класс- 2 часа в  неделю</w:t>
      </w:r>
    </w:p>
    <w:p w:rsidR="00CA5BA5" w:rsidRPr="00157DC2" w:rsidRDefault="00CA5BA5" w:rsidP="00EC1467">
      <w:pPr>
        <w:pStyle w:val="af0"/>
        <w:jc w:val="both"/>
        <w:rPr>
          <w:b/>
          <w:iCs/>
          <w:sz w:val="28"/>
          <w:szCs w:val="28"/>
        </w:rPr>
      </w:pPr>
      <w:r w:rsidRPr="00157DC2">
        <w:rPr>
          <w:b/>
          <w:iCs/>
          <w:sz w:val="28"/>
          <w:szCs w:val="28"/>
        </w:rPr>
        <w:t>Всего: 68 часов</w:t>
      </w:r>
    </w:p>
    <w:tbl>
      <w:tblPr>
        <w:tblStyle w:val="af3"/>
        <w:tblW w:w="0" w:type="auto"/>
        <w:tblLook w:val="04A0" w:firstRow="1" w:lastRow="0" w:firstColumn="1" w:lastColumn="0" w:noHBand="0" w:noVBand="1"/>
      </w:tblPr>
      <w:tblGrid>
        <w:gridCol w:w="1384"/>
        <w:gridCol w:w="3544"/>
        <w:gridCol w:w="1276"/>
        <w:gridCol w:w="8754"/>
      </w:tblGrid>
      <w:tr w:rsidR="00322AF2" w:rsidTr="00A9637D">
        <w:tc>
          <w:tcPr>
            <w:tcW w:w="1384" w:type="dxa"/>
          </w:tcPr>
          <w:p w:rsidR="00322AF2" w:rsidRDefault="00322AF2" w:rsidP="00322AF2">
            <w:pPr>
              <w:spacing w:line="360" w:lineRule="auto"/>
              <w:ind w:left="245"/>
              <w:jc w:val="both"/>
              <w:rPr>
                <w:rFonts w:eastAsia="Calibri"/>
                <w:b/>
                <w:iCs/>
                <w:sz w:val="28"/>
                <w:szCs w:val="28"/>
                <w:lang w:eastAsia="en-US"/>
              </w:rPr>
            </w:pPr>
            <w:r>
              <w:rPr>
                <w:rFonts w:eastAsia="Calibri"/>
                <w:b/>
                <w:iCs/>
                <w:sz w:val="28"/>
                <w:szCs w:val="28"/>
                <w:lang w:eastAsia="en-US"/>
              </w:rPr>
              <w:t>Раздел</w:t>
            </w:r>
          </w:p>
          <w:p w:rsidR="00322AF2" w:rsidRDefault="00322AF2" w:rsidP="00322AF2">
            <w:pPr>
              <w:spacing w:line="360" w:lineRule="auto"/>
              <w:jc w:val="both"/>
              <w:rPr>
                <w:rFonts w:eastAsia="Calibri"/>
                <w:b/>
                <w:iCs/>
                <w:sz w:val="28"/>
                <w:szCs w:val="28"/>
                <w:lang w:eastAsia="en-US"/>
              </w:rPr>
            </w:pPr>
            <w:r w:rsidRPr="00265239">
              <w:rPr>
                <w:rFonts w:eastAsia="Calibri"/>
                <w:b/>
                <w:iCs/>
                <w:sz w:val="28"/>
                <w:szCs w:val="28"/>
                <w:lang w:eastAsia="en-US"/>
              </w:rPr>
              <w:t>програм</w:t>
            </w:r>
          </w:p>
          <w:p w:rsidR="00322AF2" w:rsidRDefault="00322AF2" w:rsidP="00322AF2">
            <w:pPr>
              <w:pStyle w:val="af0"/>
              <w:jc w:val="both"/>
              <w:rPr>
                <w:b/>
                <w:iCs/>
                <w:sz w:val="28"/>
                <w:szCs w:val="28"/>
              </w:rPr>
            </w:pPr>
            <w:r w:rsidRPr="00265239">
              <w:rPr>
                <w:rFonts w:eastAsia="Calibri"/>
                <w:b/>
                <w:iCs/>
                <w:sz w:val="28"/>
                <w:szCs w:val="28"/>
                <w:lang w:eastAsia="en-US"/>
              </w:rPr>
              <w:t>мы</w:t>
            </w:r>
          </w:p>
        </w:tc>
        <w:tc>
          <w:tcPr>
            <w:tcW w:w="3544" w:type="dxa"/>
          </w:tcPr>
          <w:p w:rsidR="00322AF2" w:rsidRDefault="00322AF2" w:rsidP="00EC1467">
            <w:pPr>
              <w:pStyle w:val="af0"/>
              <w:jc w:val="both"/>
              <w:rPr>
                <w:b/>
                <w:iCs/>
                <w:sz w:val="28"/>
                <w:szCs w:val="28"/>
              </w:rPr>
            </w:pPr>
            <w:r>
              <w:rPr>
                <w:b/>
                <w:iCs/>
                <w:sz w:val="28"/>
                <w:szCs w:val="28"/>
              </w:rPr>
              <w:t>Содержание материала</w:t>
            </w:r>
          </w:p>
        </w:tc>
        <w:tc>
          <w:tcPr>
            <w:tcW w:w="1276" w:type="dxa"/>
          </w:tcPr>
          <w:p w:rsidR="00322AF2" w:rsidRDefault="00322AF2" w:rsidP="00EC1467">
            <w:pPr>
              <w:pStyle w:val="af0"/>
              <w:jc w:val="both"/>
              <w:rPr>
                <w:b/>
                <w:iCs/>
                <w:sz w:val="28"/>
                <w:szCs w:val="28"/>
              </w:rPr>
            </w:pPr>
            <w:r>
              <w:rPr>
                <w:b/>
                <w:iCs/>
                <w:sz w:val="28"/>
                <w:szCs w:val="28"/>
              </w:rPr>
              <w:t>Кол-во часов</w:t>
            </w:r>
          </w:p>
        </w:tc>
        <w:tc>
          <w:tcPr>
            <w:tcW w:w="8754" w:type="dxa"/>
          </w:tcPr>
          <w:p w:rsidR="00322AF2" w:rsidRDefault="00322AF2" w:rsidP="00322AF2">
            <w:pPr>
              <w:rPr>
                <w:rFonts w:eastAsia="Calibri"/>
                <w:b/>
                <w:iCs/>
                <w:sz w:val="28"/>
                <w:szCs w:val="28"/>
                <w:lang w:eastAsia="en-US"/>
              </w:rPr>
            </w:pPr>
            <w:r w:rsidRPr="00715885">
              <w:rPr>
                <w:rFonts w:eastAsia="Calibri"/>
                <w:b/>
                <w:iCs/>
                <w:sz w:val="28"/>
                <w:szCs w:val="28"/>
                <w:lang w:eastAsia="en-US"/>
              </w:rPr>
              <w:t>Характеристика основных видов учебной деятельности ученика</w:t>
            </w:r>
          </w:p>
          <w:p w:rsidR="00322AF2" w:rsidRDefault="00322AF2" w:rsidP="00322AF2">
            <w:pPr>
              <w:pStyle w:val="af0"/>
              <w:jc w:val="both"/>
              <w:rPr>
                <w:b/>
                <w:iCs/>
                <w:sz w:val="28"/>
                <w:szCs w:val="28"/>
              </w:rPr>
            </w:pPr>
            <w:r w:rsidRPr="00715885">
              <w:rPr>
                <w:rFonts w:eastAsia="Calibri"/>
                <w:b/>
                <w:iCs/>
                <w:sz w:val="28"/>
                <w:szCs w:val="28"/>
                <w:lang w:eastAsia="en-US"/>
              </w:rPr>
              <w:t xml:space="preserve"> (на уровне учебных действий)</w:t>
            </w:r>
          </w:p>
        </w:tc>
      </w:tr>
      <w:tr w:rsidR="00322AF2" w:rsidTr="00A9637D">
        <w:trPr>
          <w:cantSplit/>
          <w:trHeight w:val="3138"/>
        </w:trPr>
        <w:tc>
          <w:tcPr>
            <w:tcW w:w="1384" w:type="dxa"/>
            <w:textDirection w:val="btLr"/>
          </w:tcPr>
          <w:p w:rsidR="00322AF2" w:rsidRPr="00A9637D" w:rsidRDefault="00322AF2" w:rsidP="006B4CD6">
            <w:pPr>
              <w:widowControl/>
              <w:numPr>
                <w:ilvl w:val="0"/>
                <w:numId w:val="6"/>
              </w:numPr>
              <w:autoSpaceDE/>
              <w:autoSpaceDN/>
              <w:adjustRightInd/>
              <w:ind w:right="113"/>
              <w:jc w:val="center"/>
              <w:rPr>
                <w:b/>
                <w:sz w:val="28"/>
                <w:szCs w:val="28"/>
              </w:rPr>
            </w:pPr>
            <w:r w:rsidRPr="00A9637D">
              <w:rPr>
                <w:b/>
                <w:bCs/>
                <w:sz w:val="28"/>
                <w:szCs w:val="28"/>
              </w:rPr>
              <w:t>Вводный модуль: Добро пожаловать!</w:t>
            </w:r>
          </w:p>
        </w:tc>
        <w:tc>
          <w:tcPr>
            <w:tcW w:w="3544" w:type="dxa"/>
          </w:tcPr>
          <w:p w:rsidR="00322AF2" w:rsidRPr="002801B9" w:rsidRDefault="00322AF2" w:rsidP="00322AF2">
            <w:pPr>
              <w:pStyle w:val="af0"/>
              <w:jc w:val="both"/>
              <w:rPr>
                <w:iCs/>
                <w:sz w:val="28"/>
                <w:szCs w:val="28"/>
              </w:rPr>
            </w:pPr>
            <w:r w:rsidRPr="002801B9">
              <w:rPr>
                <w:iCs/>
                <w:sz w:val="28"/>
                <w:szCs w:val="28"/>
              </w:rPr>
              <w:t xml:space="preserve">С возвращением! </w:t>
            </w:r>
          </w:p>
          <w:p w:rsidR="00322AF2" w:rsidRPr="002801B9" w:rsidRDefault="00322AF2" w:rsidP="00322AF2">
            <w:pPr>
              <w:pStyle w:val="af0"/>
              <w:rPr>
                <w:rFonts w:eastAsia="Calibri"/>
                <w:sz w:val="28"/>
                <w:szCs w:val="28"/>
                <w:lang w:eastAsia="en-US"/>
              </w:rPr>
            </w:pPr>
            <w:r w:rsidRPr="002801B9">
              <w:rPr>
                <w:iCs/>
                <w:sz w:val="28"/>
                <w:szCs w:val="28"/>
              </w:rPr>
              <w:t>Повторение фраз приветствия и знакомства.</w:t>
            </w:r>
            <w:r w:rsidRPr="002801B9">
              <w:rPr>
                <w:rFonts w:eastAsia="Calibri"/>
                <w:sz w:val="28"/>
                <w:szCs w:val="28"/>
                <w:lang w:eastAsia="en-US"/>
              </w:rPr>
              <w:t xml:space="preserve"> С возвращением! </w:t>
            </w:r>
          </w:p>
          <w:p w:rsidR="00322AF2" w:rsidRPr="002801B9" w:rsidRDefault="00322AF2" w:rsidP="00322AF2">
            <w:pPr>
              <w:pStyle w:val="af0"/>
              <w:jc w:val="both"/>
              <w:rPr>
                <w:iCs/>
                <w:sz w:val="28"/>
                <w:szCs w:val="28"/>
              </w:rPr>
            </w:pPr>
            <w:r w:rsidRPr="002801B9">
              <w:rPr>
                <w:rFonts w:eastAsia="Calibri"/>
                <w:sz w:val="28"/>
                <w:szCs w:val="28"/>
                <w:lang w:eastAsia="en-US"/>
              </w:rPr>
              <w:t>Повторение тем «Одежда», «Дом», «Еда», «Каникулы». Повторение числительных.</w:t>
            </w:r>
          </w:p>
        </w:tc>
        <w:tc>
          <w:tcPr>
            <w:tcW w:w="1276" w:type="dxa"/>
          </w:tcPr>
          <w:p w:rsidR="00322AF2" w:rsidRPr="002801B9" w:rsidRDefault="001B4A78" w:rsidP="00322AF2">
            <w:pPr>
              <w:pStyle w:val="af0"/>
              <w:jc w:val="both"/>
              <w:rPr>
                <w:b/>
                <w:iCs/>
                <w:sz w:val="28"/>
                <w:szCs w:val="28"/>
                <w:lang w:val="en-US"/>
              </w:rPr>
            </w:pPr>
            <w:r w:rsidRPr="002801B9">
              <w:rPr>
                <w:b/>
                <w:iCs/>
                <w:sz w:val="28"/>
                <w:szCs w:val="28"/>
                <w:lang w:val="en-US"/>
              </w:rPr>
              <w:t>2</w:t>
            </w:r>
          </w:p>
        </w:tc>
        <w:tc>
          <w:tcPr>
            <w:tcW w:w="8754" w:type="dxa"/>
          </w:tcPr>
          <w:p w:rsidR="00A9637D" w:rsidRPr="002801B9" w:rsidRDefault="00A9637D" w:rsidP="00A9637D">
            <w:pPr>
              <w:widowControl/>
              <w:shd w:val="clear" w:color="auto" w:fill="FFFFFF"/>
              <w:autoSpaceDE/>
              <w:autoSpaceDN/>
              <w:adjustRightInd/>
              <w:spacing w:after="150"/>
              <w:rPr>
                <w:rFonts w:ascii="Arial" w:hAnsi="Arial" w:cs="Arial"/>
                <w:color w:val="000000"/>
                <w:sz w:val="28"/>
                <w:szCs w:val="28"/>
              </w:rPr>
            </w:pPr>
            <w:r w:rsidRPr="002801B9">
              <w:rPr>
                <w:color w:val="000000"/>
                <w:sz w:val="28"/>
                <w:szCs w:val="28"/>
              </w:rPr>
              <w:t>Поиск и выделение необходимой информации. Уважительное отношение к иному мнению, истории и культуре других народов, выделение и осознание учащимися того, что уже усвоено и что ещё подлежит усвоению. Осознание общей цели изучения языка, участие в коллективном обсуждении проблем учебного сотрудничества.</w:t>
            </w:r>
          </w:p>
          <w:p w:rsidR="00A9637D" w:rsidRPr="002801B9" w:rsidRDefault="00A9637D" w:rsidP="00A9637D">
            <w:pPr>
              <w:widowControl/>
              <w:shd w:val="clear" w:color="auto" w:fill="FFFFFF"/>
              <w:autoSpaceDE/>
              <w:autoSpaceDN/>
              <w:adjustRightInd/>
              <w:spacing w:after="150"/>
              <w:rPr>
                <w:rFonts w:ascii="Arial" w:hAnsi="Arial" w:cs="Arial"/>
                <w:color w:val="000000"/>
                <w:sz w:val="28"/>
                <w:szCs w:val="28"/>
              </w:rPr>
            </w:pPr>
            <w:r w:rsidRPr="002801B9">
              <w:rPr>
                <w:color w:val="000000"/>
                <w:sz w:val="28"/>
                <w:szCs w:val="28"/>
              </w:rPr>
              <w:t>Приветствия. Знакомство: имя, выражение чувства радости от встречи.</w:t>
            </w:r>
          </w:p>
          <w:p w:rsidR="00A9637D" w:rsidRPr="002801B9" w:rsidRDefault="00A9637D" w:rsidP="00A9637D">
            <w:pPr>
              <w:widowControl/>
              <w:shd w:val="clear" w:color="auto" w:fill="FFFFFF"/>
              <w:autoSpaceDE/>
              <w:autoSpaceDN/>
              <w:adjustRightInd/>
              <w:spacing w:after="150"/>
              <w:rPr>
                <w:rFonts w:ascii="Arial" w:hAnsi="Arial" w:cs="Arial"/>
                <w:color w:val="000000"/>
                <w:sz w:val="28"/>
                <w:szCs w:val="28"/>
              </w:rPr>
            </w:pPr>
            <w:r w:rsidRPr="002801B9">
              <w:rPr>
                <w:color w:val="000000"/>
                <w:sz w:val="28"/>
                <w:szCs w:val="28"/>
              </w:rPr>
              <w:t>Развитие навыков и умений диалогической речи: «Летние каникулы».</w:t>
            </w:r>
          </w:p>
          <w:p w:rsidR="00322AF2" w:rsidRPr="002801B9" w:rsidRDefault="00322AF2" w:rsidP="00322AF2">
            <w:pPr>
              <w:pStyle w:val="af0"/>
              <w:jc w:val="both"/>
              <w:rPr>
                <w:b/>
                <w:iCs/>
                <w:sz w:val="28"/>
                <w:szCs w:val="28"/>
              </w:rPr>
            </w:pPr>
          </w:p>
        </w:tc>
      </w:tr>
      <w:tr w:rsidR="00322AF2" w:rsidTr="00A9637D">
        <w:trPr>
          <w:cantSplit/>
          <w:trHeight w:val="1134"/>
        </w:trPr>
        <w:tc>
          <w:tcPr>
            <w:tcW w:w="1384" w:type="dxa"/>
            <w:textDirection w:val="btLr"/>
          </w:tcPr>
          <w:p w:rsidR="00322AF2" w:rsidRPr="00A9637D" w:rsidRDefault="00A9637D" w:rsidP="00A9637D">
            <w:pPr>
              <w:pStyle w:val="af0"/>
              <w:ind w:left="113" w:right="113"/>
              <w:jc w:val="center"/>
              <w:rPr>
                <w:b/>
                <w:iCs/>
                <w:sz w:val="28"/>
                <w:szCs w:val="28"/>
              </w:rPr>
            </w:pPr>
            <w:r w:rsidRPr="00A9637D">
              <w:rPr>
                <w:rFonts w:eastAsia="Calibri"/>
                <w:b/>
                <w:sz w:val="28"/>
                <w:szCs w:val="28"/>
                <w:lang w:val="en-US" w:eastAsia="en-US"/>
              </w:rPr>
              <w:lastRenderedPageBreak/>
              <w:t>II</w:t>
            </w:r>
            <w:r w:rsidRPr="00A9637D">
              <w:rPr>
                <w:rFonts w:eastAsia="Calibri"/>
                <w:b/>
                <w:sz w:val="28"/>
                <w:szCs w:val="28"/>
                <w:lang w:eastAsia="en-US"/>
              </w:rPr>
              <w:t>. Школьные дни!</w:t>
            </w:r>
          </w:p>
        </w:tc>
        <w:tc>
          <w:tcPr>
            <w:tcW w:w="3544" w:type="dxa"/>
          </w:tcPr>
          <w:p w:rsidR="00A9637D" w:rsidRPr="002801B9" w:rsidRDefault="00A9637D" w:rsidP="00A9637D">
            <w:pPr>
              <w:pStyle w:val="af0"/>
              <w:rPr>
                <w:rFonts w:eastAsia="Calibri"/>
                <w:sz w:val="28"/>
                <w:szCs w:val="28"/>
                <w:lang w:eastAsia="en-US"/>
              </w:rPr>
            </w:pPr>
            <w:r w:rsidRPr="002801B9">
              <w:rPr>
                <w:rFonts w:eastAsia="Calibri"/>
                <w:sz w:val="28"/>
                <w:szCs w:val="28"/>
                <w:lang w:eastAsia="en-US"/>
              </w:rPr>
              <w:t xml:space="preserve">Снова в школу! </w:t>
            </w:r>
          </w:p>
          <w:p w:rsidR="00A9637D" w:rsidRPr="002801B9" w:rsidRDefault="00A9637D" w:rsidP="00A9637D">
            <w:pPr>
              <w:pStyle w:val="af0"/>
              <w:rPr>
                <w:sz w:val="28"/>
                <w:szCs w:val="28"/>
              </w:rPr>
            </w:pPr>
            <w:r w:rsidRPr="002801B9">
              <w:rPr>
                <w:sz w:val="28"/>
                <w:szCs w:val="28"/>
              </w:rPr>
              <w:t xml:space="preserve">Знакомство с новыми лексическими единицами </w:t>
            </w:r>
          </w:p>
          <w:p w:rsidR="00A9637D" w:rsidRPr="002801B9" w:rsidRDefault="00A9637D" w:rsidP="00A9637D">
            <w:pPr>
              <w:pStyle w:val="af0"/>
              <w:rPr>
                <w:rFonts w:eastAsia="Calibri"/>
                <w:sz w:val="28"/>
                <w:szCs w:val="28"/>
                <w:lang w:eastAsia="en-US"/>
              </w:rPr>
            </w:pPr>
            <w:r w:rsidRPr="002801B9">
              <w:rPr>
                <w:rFonts w:eastAsia="Calibri"/>
                <w:sz w:val="28"/>
                <w:szCs w:val="28"/>
                <w:lang w:eastAsia="en-US"/>
              </w:rPr>
              <w:t xml:space="preserve">Снова в школу! </w:t>
            </w:r>
          </w:p>
          <w:p w:rsidR="00A9637D" w:rsidRPr="002801B9" w:rsidRDefault="00A9637D" w:rsidP="00A9637D">
            <w:pPr>
              <w:pStyle w:val="af0"/>
              <w:rPr>
                <w:rFonts w:eastAsia="Calibri"/>
                <w:sz w:val="28"/>
                <w:szCs w:val="28"/>
                <w:lang w:eastAsia="en-US"/>
              </w:rPr>
            </w:pPr>
            <w:r w:rsidRPr="002801B9">
              <w:rPr>
                <w:rFonts w:eastAsia="Calibri"/>
                <w:sz w:val="28"/>
                <w:szCs w:val="28"/>
                <w:lang w:eastAsia="en-US"/>
              </w:rPr>
              <w:t>Закрепление изученной лексики</w:t>
            </w:r>
          </w:p>
          <w:p w:rsidR="00A9637D" w:rsidRPr="002801B9" w:rsidRDefault="00A9637D" w:rsidP="00A9637D">
            <w:pPr>
              <w:pStyle w:val="af0"/>
              <w:rPr>
                <w:rFonts w:eastAsia="Calibri"/>
                <w:sz w:val="28"/>
                <w:szCs w:val="28"/>
                <w:lang w:eastAsia="en-US"/>
              </w:rPr>
            </w:pPr>
            <w:r w:rsidRPr="002801B9">
              <w:rPr>
                <w:rFonts w:eastAsia="Calibri"/>
                <w:sz w:val="28"/>
                <w:szCs w:val="28"/>
                <w:lang w:eastAsia="en-US"/>
              </w:rPr>
              <w:t xml:space="preserve">Школьные предметы </w:t>
            </w:r>
          </w:p>
          <w:p w:rsidR="00A9637D" w:rsidRPr="002801B9" w:rsidRDefault="00A9637D" w:rsidP="00A9637D">
            <w:pPr>
              <w:pStyle w:val="af0"/>
              <w:rPr>
                <w:sz w:val="28"/>
                <w:szCs w:val="28"/>
              </w:rPr>
            </w:pPr>
            <w:r w:rsidRPr="002801B9">
              <w:rPr>
                <w:sz w:val="28"/>
                <w:szCs w:val="28"/>
              </w:rPr>
              <w:t xml:space="preserve">Знакомство с новыми лексическими единицами </w:t>
            </w:r>
          </w:p>
          <w:p w:rsidR="00A9637D" w:rsidRPr="002801B9" w:rsidRDefault="00A9637D" w:rsidP="00A9637D">
            <w:pPr>
              <w:pStyle w:val="af0"/>
              <w:rPr>
                <w:rFonts w:eastAsia="Calibri"/>
                <w:sz w:val="28"/>
                <w:szCs w:val="28"/>
                <w:lang w:eastAsia="en-US"/>
              </w:rPr>
            </w:pPr>
            <w:r w:rsidRPr="002801B9">
              <w:rPr>
                <w:rFonts w:eastAsia="Calibri"/>
                <w:sz w:val="28"/>
                <w:szCs w:val="28"/>
                <w:lang w:eastAsia="en-US"/>
              </w:rPr>
              <w:t xml:space="preserve">Школьные предметы. Весёлые дни в школе </w:t>
            </w:r>
          </w:p>
          <w:p w:rsidR="00A9637D" w:rsidRPr="002801B9" w:rsidRDefault="00A9637D" w:rsidP="00A9637D">
            <w:pPr>
              <w:pStyle w:val="af0"/>
              <w:rPr>
                <w:rFonts w:eastAsia="Calibri"/>
                <w:sz w:val="28"/>
                <w:szCs w:val="28"/>
                <w:lang w:eastAsia="en-US"/>
              </w:rPr>
            </w:pPr>
            <w:r w:rsidRPr="002801B9">
              <w:rPr>
                <w:rFonts w:eastAsia="Calibri"/>
                <w:sz w:val="28"/>
                <w:szCs w:val="28"/>
                <w:lang w:eastAsia="en-US"/>
              </w:rPr>
              <w:t>Артур и Раскаль. Формирование навыков устной речи/ Оловянный солдатик</w:t>
            </w:r>
          </w:p>
          <w:p w:rsidR="00A9637D" w:rsidRPr="002801B9" w:rsidRDefault="00A9637D" w:rsidP="00A9637D">
            <w:pPr>
              <w:pStyle w:val="af0"/>
              <w:rPr>
                <w:rFonts w:eastAsia="Calibri"/>
                <w:sz w:val="28"/>
                <w:szCs w:val="28"/>
                <w:lang w:eastAsia="en-US"/>
              </w:rPr>
            </w:pPr>
            <w:r w:rsidRPr="002801B9">
              <w:rPr>
                <w:rFonts w:eastAsia="Calibri"/>
                <w:sz w:val="28"/>
                <w:szCs w:val="28"/>
                <w:lang w:eastAsia="en-US"/>
              </w:rPr>
              <w:t xml:space="preserve">Формирование навыков чтения и аудирования. Школы в Соединённом королевстве и  России. </w:t>
            </w:r>
            <w:r w:rsidRPr="002801B9">
              <w:rPr>
                <w:sz w:val="28"/>
                <w:szCs w:val="28"/>
              </w:rPr>
              <w:t xml:space="preserve">Знакомство с новыми лексическими единицами </w:t>
            </w:r>
          </w:p>
          <w:p w:rsidR="00A9637D" w:rsidRPr="002801B9" w:rsidRDefault="00A9637D" w:rsidP="00A9637D">
            <w:pPr>
              <w:pStyle w:val="af0"/>
              <w:rPr>
                <w:rFonts w:eastAsia="Calibri"/>
                <w:sz w:val="28"/>
                <w:szCs w:val="28"/>
                <w:lang w:eastAsia="en-US"/>
              </w:rPr>
            </w:pPr>
            <w:r w:rsidRPr="002801B9">
              <w:rPr>
                <w:rFonts w:eastAsia="Calibri"/>
                <w:sz w:val="28"/>
                <w:szCs w:val="28"/>
                <w:lang w:eastAsia="en-US"/>
              </w:rPr>
              <w:t xml:space="preserve">Теперь я знаю </w:t>
            </w:r>
          </w:p>
          <w:p w:rsidR="00A9637D" w:rsidRPr="002801B9" w:rsidRDefault="00A9637D" w:rsidP="00A9637D">
            <w:pPr>
              <w:pStyle w:val="af0"/>
              <w:rPr>
                <w:rFonts w:eastAsia="Calibri"/>
                <w:sz w:val="28"/>
                <w:szCs w:val="28"/>
                <w:lang w:eastAsia="en-US"/>
              </w:rPr>
            </w:pPr>
            <w:r w:rsidRPr="002801B9">
              <w:rPr>
                <w:rFonts w:eastAsia="Calibri"/>
                <w:sz w:val="28"/>
                <w:szCs w:val="28"/>
                <w:lang w:eastAsia="en-US"/>
              </w:rPr>
              <w:t xml:space="preserve">Закрепление языкового материала модуля 1. </w:t>
            </w:r>
          </w:p>
          <w:p w:rsidR="00A9637D" w:rsidRPr="002801B9" w:rsidRDefault="00A9637D" w:rsidP="00A9637D">
            <w:pPr>
              <w:pStyle w:val="af0"/>
              <w:rPr>
                <w:rFonts w:eastAsia="Calibri"/>
                <w:sz w:val="28"/>
                <w:szCs w:val="28"/>
                <w:lang w:eastAsia="en-US"/>
              </w:rPr>
            </w:pPr>
            <w:r w:rsidRPr="002801B9">
              <w:rPr>
                <w:rFonts w:eastAsia="Calibri"/>
                <w:sz w:val="28"/>
                <w:szCs w:val="28"/>
                <w:lang w:eastAsia="en-US"/>
              </w:rPr>
              <w:t>Итоговый тест модуля 1</w:t>
            </w:r>
          </w:p>
          <w:p w:rsidR="00322AF2" w:rsidRPr="002801B9" w:rsidRDefault="00322AF2" w:rsidP="00A9637D">
            <w:pPr>
              <w:pStyle w:val="af0"/>
              <w:jc w:val="both"/>
              <w:rPr>
                <w:iCs/>
                <w:sz w:val="28"/>
                <w:szCs w:val="28"/>
              </w:rPr>
            </w:pPr>
          </w:p>
        </w:tc>
        <w:tc>
          <w:tcPr>
            <w:tcW w:w="1276" w:type="dxa"/>
          </w:tcPr>
          <w:p w:rsidR="00322AF2" w:rsidRPr="002801B9" w:rsidRDefault="00A9637D" w:rsidP="00322AF2">
            <w:pPr>
              <w:pStyle w:val="af0"/>
              <w:jc w:val="both"/>
              <w:rPr>
                <w:b/>
                <w:iCs/>
                <w:sz w:val="28"/>
                <w:szCs w:val="28"/>
              </w:rPr>
            </w:pPr>
            <w:r w:rsidRPr="002801B9">
              <w:rPr>
                <w:b/>
                <w:iCs/>
                <w:sz w:val="28"/>
                <w:szCs w:val="28"/>
              </w:rPr>
              <w:t>8</w:t>
            </w:r>
          </w:p>
        </w:tc>
        <w:tc>
          <w:tcPr>
            <w:tcW w:w="8754" w:type="dxa"/>
          </w:tcPr>
          <w:p w:rsidR="00A9637D" w:rsidRPr="002801B9" w:rsidRDefault="00A9637D" w:rsidP="00A9637D">
            <w:pPr>
              <w:widowControl/>
              <w:shd w:val="clear" w:color="auto" w:fill="FFFFFF"/>
              <w:autoSpaceDE/>
              <w:autoSpaceDN/>
              <w:adjustRightInd/>
              <w:spacing w:after="150"/>
              <w:rPr>
                <w:rFonts w:ascii="Arial" w:hAnsi="Arial" w:cs="Arial"/>
                <w:color w:val="000000"/>
                <w:sz w:val="28"/>
                <w:szCs w:val="28"/>
              </w:rPr>
            </w:pPr>
            <w:r w:rsidRPr="002801B9">
              <w:rPr>
                <w:color w:val="000000"/>
                <w:sz w:val="28"/>
                <w:szCs w:val="28"/>
              </w:rPr>
              <w:t>Разыгрывание диалога с опорой на речевую модель, запоминание названий цветов с использованием наглядности. Регулирование игровой учебной деятельности. Развитие умения участвовать в элементарном этикетном диалоге знакомства, использование в речи новых выражений. Ведение диалога-расспроса (о любимой еде) и этикетного</w:t>
            </w:r>
          </w:p>
          <w:p w:rsidR="00A9637D" w:rsidRPr="002801B9" w:rsidRDefault="00A9637D" w:rsidP="00A9637D">
            <w:pPr>
              <w:widowControl/>
              <w:shd w:val="clear" w:color="auto" w:fill="FFFFFF"/>
              <w:autoSpaceDE/>
              <w:autoSpaceDN/>
              <w:adjustRightInd/>
              <w:spacing w:after="150"/>
              <w:rPr>
                <w:rFonts w:ascii="Arial" w:hAnsi="Arial" w:cs="Arial"/>
                <w:color w:val="000000"/>
                <w:sz w:val="28"/>
                <w:szCs w:val="28"/>
              </w:rPr>
            </w:pPr>
            <w:r w:rsidRPr="002801B9">
              <w:rPr>
                <w:color w:val="000000"/>
                <w:sz w:val="28"/>
                <w:szCs w:val="28"/>
              </w:rPr>
              <w:t>диалога (в магазине). Рассказ (о членах своей семьи, предпочтениях в еде, распорядке дня, называют время). Оперирование активной лексикой в процессе общения. Воспроизведение наизусть текстов рифмовок, песен. Понимание на слух речи учителя, одноклассников и небольших доступных текстов в аудиозаписи, построенных на изученном языковом материале: краткие диалоги, рифмовки, песни.</w:t>
            </w:r>
          </w:p>
          <w:p w:rsidR="00A9637D" w:rsidRPr="002801B9" w:rsidRDefault="00A9637D" w:rsidP="00A9637D">
            <w:pPr>
              <w:widowControl/>
              <w:shd w:val="clear" w:color="auto" w:fill="FFFFFF"/>
              <w:autoSpaceDE/>
              <w:autoSpaceDN/>
              <w:adjustRightInd/>
              <w:spacing w:after="150"/>
              <w:rPr>
                <w:rFonts w:ascii="Arial" w:hAnsi="Arial" w:cs="Arial"/>
                <w:color w:val="000000"/>
                <w:sz w:val="28"/>
                <w:szCs w:val="28"/>
              </w:rPr>
            </w:pPr>
            <w:r w:rsidRPr="002801B9">
              <w:rPr>
                <w:color w:val="000000"/>
                <w:sz w:val="28"/>
                <w:szCs w:val="28"/>
              </w:rPr>
              <w:t>Школьные принадлежности</w:t>
            </w:r>
          </w:p>
          <w:p w:rsidR="00A9637D" w:rsidRPr="002801B9" w:rsidRDefault="00A9637D" w:rsidP="00A9637D">
            <w:pPr>
              <w:widowControl/>
              <w:shd w:val="clear" w:color="auto" w:fill="FFFFFF"/>
              <w:autoSpaceDE/>
              <w:autoSpaceDN/>
              <w:adjustRightInd/>
              <w:spacing w:after="150"/>
              <w:rPr>
                <w:rFonts w:ascii="Arial" w:hAnsi="Arial" w:cs="Arial"/>
                <w:color w:val="000000"/>
                <w:sz w:val="28"/>
                <w:szCs w:val="28"/>
              </w:rPr>
            </w:pPr>
            <w:r w:rsidRPr="002801B9">
              <w:rPr>
                <w:color w:val="000000"/>
                <w:sz w:val="28"/>
                <w:szCs w:val="28"/>
              </w:rPr>
              <w:t>Ознакомление с числительными от 11 до 20. Повелительное наклонение.</w:t>
            </w:r>
          </w:p>
          <w:p w:rsidR="00A9637D" w:rsidRPr="002801B9" w:rsidRDefault="00A9637D" w:rsidP="00A9637D">
            <w:pPr>
              <w:widowControl/>
              <w:shd w:val="clear" w:color="auto" w:fill="FFFFFF"/>
              <w:autoSpaceDE/>
              <w:autoSpaceDN/>
              <w:adjustRightInd/>
              <w:spacing w:after="150"/>
              <w:rPr>
                <w:rFonts w:ascii="Arial" w:hAnsi="Arial" w:cs="Arial"/>
                <w:color w:val="000000"/>
                <w:sz w:val="28"/>
                <w:szCs w:val="28"/>
              </w:rPr>
            </w:pPr>
            <w:r w:rsidRPr="002801B9">
              <w:rPr>
                <w:color w:val="000000"/>
                <w:sz w:val="28"/>
                <w:szCs w:val="28"/>
              </w:rPr>
              <w:t>Развитие навыков и умений в устной и письменной речи: «Любимые предметы».</w:t>
            </w:r>
          </w:p>
          <w:p w:rsidR="00A9637D" w:rsidRPr="002801B9" w:rsidRDefault="00A9637D" w:rsidP="00A9637D">
            <w:pPr>
              <w:widowControl/>
              <w:shd w:val="clear" w:color="auto" w:fill="FFFFFF"/>
              <w:autoSpaceDE/>
              <w:autoSpaceDN/>
              <w:adjustRightInd/>
              <w:spacing w:after="150"/>
              <w:rPr>
                <w:rFonts w:ascii="Arial" w:hAnsi="Arial" w:cs="Arial"/>
                <w:color w:val="000000"/>
                <w:sz w:val="28"/>
                <w:szCs w:val="28"/>
              </w:rPr>
            </w:pPr>
            <w:r w:rsidRPr="002801B9">
              <w:rPr>
                <w:color w:val="000000"/>
                <w:sz w:val="28"/>
                <w:szCs w:val="28"/>
              </w:rPr>
              <w:t>Команды учителя на уроке. Повелительное наклонение.</w:t>
            </w:r>
          </w:p>
          <w:p w:rsidR="00A9637D" w:rsidRPr="002801B9" w:rsidRDefault="00A9637D" w:rsidP="00A9637D">
            <w:pPr>
              <w:widowControl/>
              <w:shd w:val="clear" w:color="auto" w:fill="FFFFFF"/>
              <w:autoSpaceDE/>
              <w:autoSpaceDN/>
              <w:adjustRightInd/>
              <w:spacing w:after="150"/>
              <w:rPr>
                <w:rFonts w:ascii="Arial" w:hAnsi="Arial" w:cs="Arial"/>
                <w:color w:val="000000"/>
                <w:sz w:val="28"/>
                <w:szCs w:val="28"/>
              </w:rPr>
            </w:pPr>
            <w:r w:rsidRPr="002801B9">
              <w:rPr>
                <w:color w:val="000000"/>
                <w:sz w:val="28"/>
                <w:szCs w:val="28"/>
              </w:rPr>
              <w:t>Развитие навыков и умений в чтении: «Школьная жизнь».</w:t>
            </w:r>
          </w:p>
          <w:p w:rsidR="00A9637D" w:rsidRPr="002801B9" w:rsidRDefault="00A9637D" w:rsidP="00A9637D">
            <w:pPr>
              <w:widowControl/>
              <w:shd w:val="clear" w:color="auto" w:fill="FFFFFF"/>
              <w:autoSpaceDE/>
              <w:autoSpaceDN/>
              <w:adjustRightInd/>
              <w:spacing w:after="150"/>
              <w:rPr>
                <w:rFonts w:ascii="Arial" w:hAnsi="Arial" w:cs="Arial"/>
                <w:color w:val="000000"/>
                <w:sz w:val="28"/>
                <w:szCs w:val="28"/>
              </w:rPr>
            </w:pPr>
            <w:r w:rsidRPr="002801B9">
              <w:rPr>
                <w:color w:val="000000"/>
                <w:sz w:val="28"/>
                <w:szCs w:val="28"/>
              </w:rPr>
              <w:t>Контроль умений и навыков аудирования: «Моя школа»</w:t>
            </w:r>
          </w:p>
          <w:p w:rsidR="00322AF2" w:rsidRPr="002801B9" w:rsidRDefault="00322AF2" w:rsidP="00322AF2">
            <w:pPr>
              <w:pStyle w:val="af0"/>
              <w:jc w:val="both"/>
              <w:rPr>
                <w:b/>
                <w:iCs/>
                <w:sz w:val="28"/>
                <w:szCs w:val="28"/>
              </w:rPr>
            </w:pPr>
          </w:p>
        </w:tc>
      </w:tr>
      <w:tr w:rsidR="00322AF2" w:rsidTr="00A9637D">
        <w:trPr>
          <w:cantSplit/>
          <w:trHeight w:val="2563"/>
        </w:trPr>
        <w:tc>
          <w:tcPr>
            <w:tcW w:w="1384" w:type="dxa"/>
            <w:textDirection w:val="btLr"/>
          </w:tcPr>
          <w:p w:rsidR="00322AF2" w:rsidRPr="00A9637D" w:rsidRDefault="00A9637D" w:rsidP="006B4CD6">
            <w:pPr>
              <w:pStyle w:val="af0"/>
              <w:numPr>
                <w:ilvl w:val="0"/>
                <w:numId w:val="7"/>
              </w:numPr>
              <w:ind w:right="113"/>
              <w:jc w:val="center"/>
              <w:rPr>
                <w:b/>
                <w:iCs/>
                <w:sz w:val="28"/>
                <w:szCs w:val="28"/>
              </w:rPr>
            </w:pPr>
            <w:r w:rsidRPr="00A9637D">
              <w:rPr>
                <w:rFonts w:eastAsia="Calibri"/>
                <w:b/>
                <w:sz w:val="28"/>
                <w:szCs w:val="28"/>
                <w:lang w:eastAsia="en-US"/>
              </w:rPr>
              <w:lastRenderedPageBreak/>
              <w:t>Семья</w:t>
            </w:r>
          </w:p>
        </w:tc>
        <w:tc>
          <w:tcPr>
            <w:tcW w:w="3544" w:type="dxa"/>
          </w:tcPr>
          <w:p w:rsidR="00823716" w:rsidRPr="00823716" w:rsidRDefault="00823716" w:rsidP="00823716">
            <w:pPr>
              <w:pStyle w:val="af0"/>
              <w:rPr>
                <w:rFonts w:eastAsia="Calibri"/>
                <w:sz w:val="28"/>
                <w:szCs w:val="28"/>
                <w:lang w:eastAsia="en-US"/>
              </w:rPr>
            </w:pPr>
            <w:r w:rsidRPr="00823716">
              <w:rPr>
                <w:iCs/>
                <w:sz w:val="28"/>
                <w:szCs w:val="28"/>
              </w:rPr>
              <w:t xml:space="preserve">Новый член семьи! Повторение лексики по Знакомство с новыми лексическими единицами. </w:t>
            </w:r>
            <w:r w:rsidRPr="00823716">
              <w:rPr>
                <w:rFonts w:eastAsia="Calibri"/>
                <w:sz w:val="28"/>
                <w:szCs w:val="28"/>
                <w:lang w:eastAsia="en-US"/>
              </w:rPr>
              <w:t xml:space="preserve">Новый член семьи! </w:t>
            </w:r>
            <w:r w:rsidRPr="00823716">
              <w:rPr>
                <w:rFonts w:eastAsia="Calibri"/>
                <w:sz w:val="28"/>
                <w:szCs w:val="28"/>
                <w:lang w:eastAsia="ar-SA"/>
              </w:rPr>
              <w:t xml:space="preserve">Формирование навыков чтения, говорения и письма. </w:t>
            </w:r>
            <w:r w:rsidRPr="00823716">
              <w:rPr>
                <w:rFonts w:eastAsia="Calibri"/>
                <w:sz w:val="28"/>
                <w:szCs w:val="28"/>
                <w:lang w:eastAsia="en-US"/>
              </w:rPr>
              <w:t xml:space="preserve">Счастливая семья </w:t>
            </w:r>
          </w:p>
          <w:p w:rsidR="00823716" w:rsidRPr="00823716" w:rsidRDefault="00823716" w:rsidP="00823716">
            <w:pPr>
              <w:pStyle w:val="af0"/>
              <w:rPr>
                <w:sz w:val="28"/>
                <w:szCs w:val="28"/>
              </w:rPr>
            </w:pPr>
            <w:r w:rsidRPr="00823716">
              <w:rPr>
                <w:sz w:val="28"/>
                <w:szCs w:val="28"/>
              </w:rPr>
              <w:t xml:space="preserve">Знакомство с новыми лексическими единицами </w:t>
            </w:r>
          </w:p>
          <w:p w:rsidR="00823716" w:rsidRPr="00823716" w:rsidRDefault="00823716" w:rsidP="00823716">
            <w:pPr>
              <w:pStyle w:val="af0"/>
              <w:rPr>
                <w:rFonts w:eastAsia="Calibri"/>
                <w:sz w:val="28"/>
                <w:szCs w:val="28"/>
                <w:lang w:eastAsia="en-US"/>
              </w:rPr>
            </w:pPr>
            <w:r w:rsidRPr="00823716">
              <w:rPr>
                <w:rFonts w:eastAsia="Calibri"/>
                <w:sz w:val="28"/>
                <w:szCs w:val="28"/>
                <w:lang w:eastAsia="en-US"/>
              </w:rPr>
              <w:t>Счастливая семья.</w:t>
            </w:r>
          </w:p>
          <w:p w:rsidR="00823716" w:rsidRPr="00823716" w:rsidRDefault="00823716" w:rsidP="00823716">
            <w:pPr>
              <w:pStyle w:val="af0"/>
              <w:rPr>
                <w:rFonts w:eastAsia="Calibri"/>
                <w:sz w:val="28"/>
                <w:szCs w:val="28"/>
                <w:lang w:eastAsia="en-US"/>
              </w:rPr>
            </w:pPr>
            <w:r w:rsidRPr="00823716">
              <w:rPr>
                <w:rFonts w:eastAsia="Calibri"/>
                <w:sz w:val="28"/>
                <w:szCs w:val="28"/>
                <w:lang w:eastAsia="en-US"/>
              </w:rPr>
              <w:t xml:space="preserve"> Артур и  Раскаль.</w:t>
            </w:r>
          </w:p>
          <w:p w:rsidR="00823716" w:rsidRPr="00823716" w:rsidRDefault="00823716" w:rsidP="00823716">
            <w:pPr>
              <w:pStyle w:val="af0"/>
              <w:rPr>
                <w:rFonts w:eastAsia="Calibri"/>
                <w:sz w:val="28"/>
                <w:szCs w:val="28"/>
                <w:lang w:eastAsia="en-US"/>
              </w:rPr>
            </w:pPr>
            <w:r w:rsidRPr="00823716">
              <w:rPr>
                <w:rFonts w:eastAsia="Calibri"/>
                <w:sz w:val="28"/>
                <w:szCs w:val="28"/>
                <w:lang w:eastAsia="ar-SA"/>
              </w:rPr>
              <w:t xml:space="preserve">Участие в беседе о членах семьи, описание цвета предметов, использование множественного числа/. </w:t>
            </w:r>
            <w:r w:rsidRPr="00823716">
              <w:rPr>
                <w:rFonts w:eastAsia="Calibri"/>
                <w:sz w:val="28"/>
                <w:szCs w:val="28"/>
                <w:lang w:eastAsia="en-US"/>
              </w:rPr>
              <w:t xml:space="preserve">Оловянный солдатик </w:t>
            </w:r>
          </w:p>
          <w:p w:rsidR="00823716" w:rsidRPr="00823716" w:rsidRDefault="00823716" w:rsidP="00823716">
            <w:pPr>
              <w:pStyle w:val="af0"/>
              <w:rPr>
                <w:rFonts w:eastAsia="Calibri"/>
                <w:sz w:val="28"/>
                <w:szCs w:val="28"/>
                <w:lang w:eastAsia="en-US"/>
              </w:rPr>
            </w:pPr>
            <w:r w:rsidRPr="00823716">
              <w:rPr>
                <w:rFonts w:eastAsia="Calibri"/>
                <w:sz w:val="28"/>
                <w:szCs w:val="28"/>
                <w:lang w:eastAsia="en-US"/>
              </w:rPr>
              <w:t>Формирование навыков чтения, аудирования. Семьи в Австралии и Соединённом королевстве.</w:t>
            </w:r>
          </w:p>
          <w:p w:rsidR="00823716" w:rsidRPr="00823716" w:rsidRDefault="00823716" w:rsidP="00823716">
            <w:pPr>
              <w:pStyle w:val="af0"/>
              <w:rPr>
                <w:rFonts w:eastAsia="Calibri"/>
                <w:sz w:val="28"/>
                <w:szCs w:val="28"/>
                <w:lang w:eastAsia="en-US"/>
              </w:rPr>
            </w:pPr>
            <w:r w:rsidRPr="00823716">
              <w:rPr>
                <w:rFonts w:eastAsia="Calibri"/>
                <w:sz w:val="28"/>
                <w:szCs w:val="28"/>
                <w:lang w:eastAsia="en-US"/>
              </w:rPr>
              <w:t xml:space="preserve">Семьи в России. Теперь я знаю </w:t>
            </w:r>
          </w:p>
          <w:p w:rsidR="00322AF2" w:rsidRPr="00823716" w:rsidRDefault="00823716" w:rsidP="00823716">
            <w:pPr>
              <w:pStyle w:val="af0"/>
              <w:rPr>
                <w:b/>
                <w:iCs/>
                <w:sz w:val="28"/>
                <w:szCs w:val="28"/>
              </w:rPr>
            </w:pPr>
            <w:r w:rsidRPr="00823716">
              <w:rPr>
                <w:rFonts w:eastAsia="Calibri"/>
                <w:sz w:val="28"/>
                <w:szCs w:val="28"/>
                <w:lang w:eastAsia="ar-SA"/>
              </w:rPr>
              <w:t>Закрепление языкового материала модуля 2. Итоговый тест модуля 2</w:t>
            </w:r>
          </w:p>
        </w:tc>
        <w:tc>
          <w:tcPr>
            <w:tcW w:w="1276" w:type="dxa"/>
          </w:tcPr>
          <w:p w:rsidR="00322AF2" w:rsidRPr="00823716" w:rsidRDefault="00A9637D" w:rsidP="00322AF2">
            <w:pPr>
              <w:pStyle w:val="af0"/>
              <w:jc w:val="both"/>
              <w:rPr>
                <w:b/>
                <w:iCs/>
                <w:sz w:val="28"/>
                <w:szCs w:val="28"/>
              </w:rPr>
            </w:pPr>
            <w:r w:rsidRPr="00823716">
              <w:rPr>
                <w:b/>
                <w:iCs/>
                <w:sz w:val="28"/>
                <w:szCs w:val="28"/>
              </w:rPr>
              <w:t>8</w:t>
            </w:r>
          </w:p>
        </w:tc>
        <w:tc>
          <w:tcPr>
            <w:tcW w:w="8754" w:type="dxa"/>
          </w:tcPr>
          <w:p w:rsidR="00823716" w:rsidRPr="00823716" w:rsidRDefault="00823716" w:rsidP="00823716">
            <w:pPr>
              <w:widowControl/>
              <w:shd w:val="clear" w:color="auto" w:fill="FFFFFF"/>
              <w:autoSpaceDE/>
              <w:autoSpaceDN/>
              <w:adjustRightInd/>
              <w:spacing w:after="150"/>
              <w:rPr>
                <w:rFonts w:ascii="Arial" w:hAnsi="Arial" w:cs="Arial"/>
                <w:color w:val="000000"/>
                <w:sz w:val="28"/>
                <w:szCs w:val="28"/>
              </w:rPr>
            </w:pPr>
            <w:r w:rsidRPr="00823716">
              <w:rPr>
                <w:color w:val="000000"/>
                <w:sz w:val="28"/>
                <w:szCs w:val="28"/>
              </w:rPr>
              <w:t>Введение лексики: «Моя семья и я». Обращение к близким родственникам.</w:t>
            </w:r>
          </w:p>
          <w:p w:rsidR="00823716" w:rsidRPr="00823716" w:rsidRDefault="00823716" w:rsidP="00823716">
            <w:pPr>
              <w:widowControl/>
              <w:shd w:val="clear" w:color="auto" w:fill="FFFFFF"/>
              <w:autoSpaceDE/>
              <w:autoSpaceDN/>
              <w:adjustRightInd/>
              <w:spacing w:after="150"/>
              <w:rPr>
                <w:rFonts w:ascii="Arial" w:hAnsi="Arial" w:cs="Arial"/>
                <w:color w:val="000000"/>
                <w:sz w:val="28"/>
                <w:szCs w:val="28"/>
              </w:rPr>
            </w:pPr>
            <w:r w:rsidRPr="00823716">
              <w:rPr>
                <w:color w:val="000000"/>
                <w:sz w:val="28"/>
                <w:szCs w:val="28"/>
              </w:rPr>
              <w:t>Личные и притяжательные местоимения.</w:t>
            </w:r>
          </w:p>
          <w:p w:rsidR="00823716" w:rsidRPr="00823716" w:rsidRDefault="00823716" w:rsidP="00823716">
            <w:pPr>
              <w:widowControl/>
              <w:shd w:val="clear" w:color="auto" w:fill="FFFFFF"/>
              <w:autoSpaceDE/>
              <w:autoSpaceDN/>
              <w:adjustRightInd/>
              <w:spacing w:after="150"/>
              <w:rPr>
                <w:rFonts w:ascii="Arial" w:hAnsi="Arial" w:cs="Arial"/>
                <w:color w:val="000000"/>
                <w:sz w:val="28"/>
                <w:szCs w:val="28"/>
              </w:rPr>
            </w:pPr>
            <w:r w:rsidRPr="00823716">
              <w:rPr>
                <w:color w:val="000000"/>
                <w:sz w:val="28"/>
                <w:szCs w:val="28"/>
              </w:rPr>
              <w:t>Контроль умений и навыков в письменной речи: «Моя семья»</w:t>
            </w:r>
          </w:p>
          <w:p w:rsidR="00823716" w:rsidRPr="00823716" w:rsidRDefault="00823716" w:rsidP="00823716">
            <w:pPr>
              <w:pStyle w:val="af0"/>
              <w:jc w:val="both"/>
              <w:rPr>
                <w:sz w:val="28"/>
                <w:szCs w:val="28"/>
              </w:rPr>
            </w:pPr>
            <w:r w:rsidRPr="00823716">
              <w:rPr>
                <w:color w:val="000000"/>
                <w:sz w:val="28"/>
                <w:szCs w:val="28"/>
              </w:rPr>
              <w:t>Члены семьи. Отработка лексики.</w:t>
            </w:r>
            <w:r w:rsidRPr="00823716">
              <w:rPr>
                <w:sz w:val="28"/>
                <w:szCs w:val="28"/>
              </w:rPr>
              <w:t xml:space="preserve"> Рассказывают (о членах своей семьи, предпочтениях в еде, распорядке дня, называют время). Оперируют активной лексикой в процессе общения.Воспроизводят наизусть тексты рифмовок, песен.Понимают на слух речь учителя, одноклассников и небольшие доступные тексты в аудиозаписи, построенные на изученном языковом материале: краткие диалоги, рифмовки, песни.Воспринимают на слух и понимают как основную информацию, так и детали.</w:t>
            </w:r>
          </w:p>
          <w:p w:rsidR="00823716" w:rsidRPr="00823716" w:rsidRDefault="00823716" w:rsidP="00823716">
            <w:pPr>
              <w:pStyle w:val="af0"/>
              <w:jc w:val="both"/>
              <w:rPr>
                <w:sz w:val="28"/>
                <w:szCs w:val="28"/>
              </w:rPr>
            </w:pPr>
            <w:r w:rsidRPr="00823716">
              <w:rPr>
                <w:sz w:val="28"/>
                <w:szCs w:val="28"/>
              </w:rPr>
              <w:t>Вербально или невербально реагируют на услышанное.</w:t>
            </w:r>
          </w:p>
          <w:p w:rsidR="00823716" w:rsidRPr="00823716" w:rsidRDefault="00823716" w:rsidP="00823716">
            <w:pPr>
              <w:pStyle w:val="af0"/>
              <w:jc w:val="both"/>
              <w:rPr>
                <w:sz w:val="28"/>
                <w:szCs w:val="28"/>
              </w:rPr>
            </w:pPr>
            <w:r w:rsidRPr="00823716">
              <w:rPr>
                <w:sz w:val="28"/>
                <w:szCs w:val="28"/>
              </w:rPr>
              <w:t>Выразительно читают вслух и про себя небольшие тексты, построенные на изученном языковом материале.Находят значение отдельных незнакомых слов в двуязычном словаре учебника.</w:t>
            </w:r>
          </w:p>
          <w:p w:rsidR="00823716" w:rsidRPr="00823716" w:rsidRDefault="00823716" w:rsidP="00823716">
            <w:pPr>
              <w:pStyle w:val="af0"/>
              <w:jc w:val="both"/>
              <w:rPr>
                <w:sz w:val="28"/>
                <w:szCs w:val="28"/>
              </w:rPr>
            </w:pPr>
            <w:r w:rsidRPr="00823716">
              <w:rPr>
                <w:sz w:val="28"/>
                <w:szCs w:val="28"/>
              </w:rPr>
              <w:t>Пишут с опорой на образец о своей семье, любимом дне недели, о том, что делают в выходные, составляют список для покупки продуктов и пишут записку. Отличают буквы от транскрипционных значков.</w:t>
            </w:r>
          </w:p>
          <w:p w:rsidR="00823716" w:rsidRPr="00823716" w:rsidRDefault="00823716" w:rsidP="00823716">
            <w:pPr>
              <w:pStyle w:val="af0"/>
              <w:jc w:val="both"/>
              <w:rPr>
                <w:sz w:val="28"/>
                <w:szCs w:val="28"/>
              </w:rPr>
            </w:pPr>
            <w:r w:rsidRPr="00823716">
              <w:rPr>
                <w:sz w:val="28"/>
                <w:szCs w:val="28"/>
              </w:rPr>
              <w:t>Пишут транскрипционные знаки /</w:t>
            </w:r>
            <w:r w:rsidRPr="00823716">
              <w:rPr>
                <w:sz w:val="28"/>
                <w:szCs w:val="28"/>
                <w:lang w:val="en-US"/>
              </w:rPr>
              <w:t>eI</w:t>
            </w:r>
            <w:r w:rsidRPr="00823716">
              <w:rPr>
                <w:sz w:val="28"/>
                <w:szCs w:val="28"/>
              </w:rPr>
              <w:t>/ и /{/; /a</w:t>
            </w:r>
            <w:r w:rsidRPr="00823716">
              <w:rPr>
                <w:sz w:val="28"/>
                <w:szCs w:val="28"/>
                <w:lang w:val="en-US"/>
              </w:rPr>
              <w:t>I</w:t>
            </w:r>
            <w:r w:rsidRPr="00823716">
              <w:rPr>
                <w:sz w:val="28"/>
                <w:szCs w:val="28"/>
              </w:rPr>
              <w:t>/ и /</w:t>
            </w:r>
            <w:r w:rsidRPr="00823716">
              <w:rPr>
                <w:sz w:val="28"/>
                <w:szCs w:val="28"/>
                <w:lang w:val="en-US"/>
              </w:rPr>
              <w:t>I</w:t>
            </w:r>
            <w:r w:rsidRPr="00823716">
              <w:rPr>
                <w:sz w:val="28"/>
                <w:szCs w:val="28"/>
              </w:rPr>
              <w:t>/; /</w:t>
            </w:r>
            <w:r w:rsidRPr="00823716">
              <w:rPr>
                <w:sz w:val="28"/>
                <w:szCs w:val="28"/>
                <w:lang w:val="en-US"/>
              </w:rPr>
              <w:t>k</w:t>
            </w:r>
            <w:r w:rsidRPr="00823716">
              <w:rPr>
                <w:sz w:val="28"/>
                <w:szCs w:val="28"/>
              </w:rPr>
              <w:t>/, /</w:t>
            </w:r>
            <w:r w:rsidRPr="00823716">
              <w:rPr>
                <w:sz w:val="28"/>
                <w:szCs w:val="28"/>
                <w:lang w:val="en-US"/>
              </w:rPr>
              <w:t>s</w:t>
            </w:r>
            <w:r w:rsidRPr="00823716">
              <w:rPr>
                <w:sz w:val="28"/>
                <w:szCs w:val="28"/>
              </w:rPr>
              <w:t xml:space="preserve">/, /¶/. </w:t>
            </w:r>
          </w:p>
          <w:p w:rsidR="00823716" w:rsidRPr="00823716" w:rsidRDefault="00823716" w:rsidP="00823716">
            <w:pPr>
              <w:pStyle w:val="af0"/>
              <w:jc w:val="both"/>
              <w:rPr>
                <w:sz w:val="28"/>
                <w:szCs w:val="28"/>
              </w:rPr>
            </w:pPr>
            <w:r w:rsidRPr="00823716">
              <w:rPr>
                <w:sz w:val="28"/>
                <w:szCs w:val="28"/>
              </w:rPr>
              <w:t>Овладевают основными правилами чтения и орфографии, написанием наиболее употребительных слов.</w:t>
            </w:r>
          </w:p>
          <w:p w:rsidR="00823716" w:rsidRPr="00823716" w:rsidRDefault="00823716" w:rsidP="00823716">
            <w:pPr>
              <w:pStyle w:val="af0"/>
              <w:jc w:val="both"/>
              <w:rPr>
                <w:sz w:val="28"/>
                <w:szCs w:val="28"/>
              </w:rPr>
            </w:pPr>
            <w:r w:rsidRPr="00823716">
              <w:rPr>
                <w:sz w:val="28"/>
                <w:szCs w:val="28"/>
              </w:rPr>
              <w:t>Читают окончания существительных во множественном числе.</w:t>
            </w:r>
          </w:p>
          <w:p w:rsidR="00823716" w:rsidRPr="00823716" w:rsidRDefault="00823716" w:rsidP="00823716">
            <w:pPr>
              <w:pStyle w:val="af0"/>
              <w:jc w:val="both"/>
              <w:rPr>
                <w:sz w:val="28"/>
                <w:szCs w:val="28"/>
              </w:rPr>
            </w:pPr>
            <w:r w:rsidRPr="00823716">
              <w:rPr>
                <w:sz w:val="28"/>
                <w:szCs w:val="28"/>
              </w:rPr>
              <w:t xml:space="preserve">Читают буквы </w:t>
            </w:r>
            <w:r w:rsidRPr="00823716">
              <w:rPr>
                <w:i/>
                <w:sz w:val="28"/>
                <w:szCs w:val="28"/>
                <w:lang w:val="en-US"/>
              </w:rPr>
              <w:t>a</w:t>
            </w:r>
            <w:r w:rsidRPr="00823716">
              <w:rPr>
                <w:i/>
                <w:sz w:val="28"/>
                <w:szCs w:val="28"/>
              </w:rPr>
              <w:t xml:space="preserve">, </w:t>
            </w:r>
            <w:r w:rsidRPr="00823716">
              <w:rPr>
                <w:i/>
                <w:sz w:val="28"/>
                <w:szCs w:val="28"/>
                <w:lang w:val="en-US"/>
              </w:rPr>
              <w:t>i</w:t>
            </w:r>
            <w:r w:rsidRPr="00823716">
              <w:rPr>
                <w:i/>
                <w:sz w:val="28"/>
                <w:szCs w:val="28"/>
              </w:rPr>
              <w:t xml:space="preserve"> </w:t>
            </w:r>
            <w:r w:rsidRPr="00823716">
              <w:rPr>
                <w:sz w:val="28"/>
                <w:szCs w:val="28"/>
              </w:rPr>
              <w:t xml:space="preserve"> в открытом и закрытом слоге, букву </w:t>
            </w:r>
            <w:r w:rsidRPr="00823716">
              <w:rPr>
                <w:i/>
                <w:sz w:val="28"/>
                <w:szCs w:val="28"/>
                <w:lang w:val="en-US"/>
              </w:rPr>
              <w:t>c</w:t>
            </w:r>
            <w:r w:rsidRPr="00823716">
              <w:rPr>
                <w:sz w:val="28"/>
                <w:szCs w:val="28"/>
              </w:rPr>
              <w:t xml:space="preserve"> в раз</w:t>
            </w:r>
            <w:r>
              <w:rPr>
                <w:sz w:val="28"/>
                <w:szCs w:val="28"/>
              </w:rPr>
              <w:t>личных сочетаниях и положениях.</w:t>
            </w:r>
          </w:p>
          <w:p w:rsidR="00823716" w:rsidRPr="00823716" w:rsidRDefault="00823716" w:rsidP="00823716">
            <w:pPr>
              <w:widowControl/>
              <w:shd w:val="clear" w:color="auto" w:fill="FFFFFF"/>
              <w:autoSpaceDE/>
              <w:autoSpaceDN/>
              <w:adjustRightInd/>
              <w:spacing w:after="150"/>
              <w:rPr>
                <w:rFonts w:ascii="Arial" w:hAnsi="Arial" w:cs="Arial"/>
                <w:color w:val="000000"/>
                <w:sz w:val="28"/>
                <w:szCs w:val="28"/>
              </w:rPr>
            </w:pPr>
            <w:r w:rsidRPr="00823716">
              <w:rPr>
                <w:color w:val="000000"/>
                <w:sz w:val="28"/>
                <w:szCs w:val="28"/>
              </w:rPr>
              <w:t>Контроль навыков и умений чтения: «Моя семья».</w:t>
            </w:r>
          </w:p>
          <w:p w:rsidR="00823716" w:rsidRPr="00823716" w:rsidRDefault="00823716" w:rsidP="00823716">
            <w:pPr>
              <w:widowControl/>
              <w:shd w:val="clear" w:color="auto" w:fill="FFFFFF"/>
              <w:autoSpaceDE/>
              <w:autoSpaceDN/>
              <w:adjustRightInd/>
              <w:spacing w:after="150"/>
              <w:rPr>
                <w:rFonts w:ascii="Arial" w:hAnsi="Arial" w:cs="Arial"/>
                <w:color w:val="000000"/>
                <w:sz w:val="28"/>
                <w:szCs w:val="28"/>
              </w:rPr>
            </w:pPr>
            <w:r w:rsidRPr="00823716">
              <w:rPr>
                <w:color w:val="000000"/>
                <w:sz w:val="28"/>
                <w:szCs w:val="28"/>
              </w:rPr>
              <w:t>Фамилия семьи. Множественное число имён существительных.</w:t>
            </w:r>
          </w:p>
          <w:p w:rsidR="00322AF2" w:rsidRPr="00823716" w:rsidRDefault="00823716" w:rsidP="00823716">
            <w:pPr>
              <w:widowControl/>
              <w:shd w:val="clear" w:color="auto" w:fill="FFFFFF"/>
              <w:autoSpaceDE/>
              <w:autoSpaceDN/>
              <w:adjustRightInd/>
              <w:spacing w:after="150"/>
              <w:rPr>
                <w:rFonts w:ascii="Arial" w:hAnsi="Arial" w:cs="Arial"/>
                <w:color w:val="000000"/>
                <w:sz w:val="28"/>
                <w:szCs w:val="28"/>
              </w:rPr>
            </w:pPr>
            <w:r w:rsidRPr="00823716">
              <w:rPr>
                <w:color w:val="000000"/>
                <w:sz w:val="28"/>
                <w:szCs w:val="28"/>
              </w:rPr>
              <w:t>Контроль навыков и умений в устной речи: «Моя семья».</w:t>
            </w:r>
          </w:p>
        </w:tc>
      </w:tr>
      <w:tr w:rsidR="00322AF2" w:rsidTr="00823716">
        <w:trPr>
          <w:cantSplit/>
          <w:trHeight w:val="4954"/>
        </w:trPr>
        <w:tc>
          <w:tcPr>
            <w:tcW w:w="1384" w:type="dxa"/>
            <w:textDirection w:val="btLr"/>
          </w:tcPr>
          <w:p w:rsidR="00322AF2" w:rsidRPr="00823716" w:rsidRDefault="00823716" w:rsidP="006B4CD6">
            <w:pPr>
              <w:pStyle w:val="af0"/>
              <w:numPr>
                <w:ilvl w:val="0"/>
                <w:numId w:val="7"/>
              </w:numPr>
              <w:ind w:right="113"/>
              <w:jc w:val="center"/>
              <w:rPr>
                <w:b/>
                <w:iCs/>
                <w:sz w:val="28"/>
                <w:szCs w:val="28"/>
                <w:lang w:val="en-US"/>
              </w:rPr>
            </w:pPr>
            <w:r w:rsidRPr="00823716">
              <w:rPr>
                <w:rFonts w:eastAsia="Calibri"/>
                <w:b/>
                <w:sz w:val="28"/>
                <w:szCs w:val="28"/>
                <w:lang w:eastAsia="ar-SA"/>
              </w:rPr>
              <w:lastRenderedPageBreak/>
              <w:t>Все, что я люблю</w:t>
            </w:r>
          </w:p>
        </w:tc>
        <w:tc>
          <w:tcPr>
            <w:tcW w:w="3544" w:type="dxa"/>
          </w:tcPr>
          <w:p w:rsidR="00823716" w:rsidRPr="00823716" w:rsidRDefault="00823716" w:rsidP="00823716">
            <w:pPr>
              <w:pStyle w:val="af0"/>
              <w:rPr>
                <w:sz w:val="28"/>
                <w:szCs w:val="28"/>
              </w:rPr>
            </w:pPr>
            <w:r w:rsidRPr="00823716">
              <w:rPr>
                <w:sz w:val="28"/>
                <w:szCs w:val="28"/>
              </w:rPr>
              <w:t xml:space="preserve">Он любит желе! </w:t>
            </w:r>
          </w:p>
          <w:p w:rsidR="00823716" w:rsidRPr="00823716" w:rsidRDefault="00823716" w:rsidP="00823716">
            <w:pPr>
              <w:pStyle w:val="af0"/>
              <w:rPr>
                <w:rFonts w:eastAsia="Calibri"/>
                <w:i/>
                <w:sz w:val="28"/>
                <w:szCs w:val="28"/>
                <w:lang w:eastAsia="en-US"/>
              </w:rPr>
            </w:pPr>
            <w:r w:rsidRPr="00823716">
              <w:rPr>
                <w:sz w:val="28"/>
                <w:szCs w:val="28"/>
              </w:rPr>
              <w:t xml:space="preserve">Знакомство с новыми лексическими единицами. </w:t>
            </w:r>
            <w:r w:rsidRPr="00823716">
              <w:rPr>
                <w:rFonts w:eastAsia="Calibri"/>
                <w:sz w:val="28"/>
                <w:szCs w:val="28"/>
                <w:lang w:eastAsia="en-US"/>
              </w:rPr>
              <w:t xml:space="preserve">Он любит желе! </w:t>
            </w:r>
          </w:p>
          <w:p w:rsidR="00823716" w:rsidRPr="00823716" w:rsidRDefault="00823716" w:rsidP="00823716">
            <w:pPr>
              <w:pStyle w:val="af0"/>
              <w:rPr>
                <w:rFonts w:eastAsia="Calibri"/>
                <w:sz w:val="28"/>
                <w:szCs w:val="28"/>
                <w:lang w:eastAsia="en-US"/>
              </w:rPr>
            </w:pPr>
            <w:r w:rsidRPr="00823716">
              <w:rPr>
                <w:rFonts w:eastAsia="Calibri"/>
                <w:sz w:val="28"/>
                <w:szCs w:val="28"/>
                <w:lang w:eastAsia="ar-SA"/>
              </w:rPr>
              <w:t>Закрепление пройденной лексики.</w:t>
            </w:r>
            <w:r w:rsidRPr="00823716">
              <w:rPr>
                <w:rFonts w:eastAsia="Calibri"/>
                <w:sz w:val="28"/>
                <w:szCs w:val="28"/>
                <w:lang w:eastAsia="en-US"/>
              </w:rPr>
              <w:t xml:space="preserve"> Мой чемоданчик для завтрака .</w:t>
            </w:r>
          </w:p>
          <w:p w:rsidR="00823716" w:rsidRPr="00823716" w:rsidRDefault="00823716" w:rsidP="00823716">
            <w:pPr>
              <w:pStyle w:val="af0"/>
              <w:rPr>
                <w:rFonts w:eastAsia="Calibri"/>
                <w:sz w:val="28"/>
                <w:szCs w:val="28"/>
                <w:lang w:eastAsia="en-US"/>
              </w:rPr>
            </w:pPr>
            <w:r w:rsidRPr="00823716">
              <w:rPr>
                <w:sz w:val="28"/>
                <w:szCs w:val="28"/>
              </w:rPr>
              <w:t xml:space="preserve">Знакомство с новыми лексическими единицами . </w:t>
            </w:r>
            <w:r w:rsidRPr="00823716">
              <w:rPr>
                <w:rFonts w:eastAsia="Calibri"/>
                <w:sz w:val="28"/>
                <w:szCs w:val="28"/>
                <w:lang w:eastAsia="en-US"/>
              </w:rPr>
              <w:t xml:space="preserve">Мой чемоданчик для завтрака Весёлые дни в школе Артур и Раскаль.. </w:t>
            </w:r>
            <w:r w:rsidRPr="00823716">
              <w:rPr>
                <w:rFonts w:eastAsia="Calibri"/>
                <w:sz w:val="28"/>
                <w:szCs w:val="28"/>
                <w:lang w:eastAsia="ar-SA"/>
              </w:rPr>
              <w:t xml:space="preserve">Закрепление лексики по теме «Еда». </w:t>
            </w:r>
            <w:r w:rsidRPr="00823716">
              <w:rPr>
                <w:rFonts w:eastAsia="Calibri"/>
                <w:sz w:val="28"/>
                <w:szCs w:val="28"/>
                <w:lang w:eastAsia="en-US"/>
              </w:rPr>
              <w:t xml:space="preserve">Оловянный солдатик </w:t>
            </w:r>
          </w:p>
          <w:p w:rsidR="00823716" w:rsidRPr="00823716" w:rsidRDefault="00823716" w:rsidP="00823716">
            <w:pPr>
              <w:pStyle w:val="af0"/>
              <w:rPr>
                <w:rFonts w:eastAsia="Calibri"/>
                <w:sz w:val="28"/>
                <w:szCs w:val="28"/>
                <w:lang w:eastAsia="en-US"/>
              </w:rPr>
            </w:pPr>
            <w:r w:rsidRPr="00823716">
              <w:rPr>
                <w:rFonts w:eastAsia="Calibri"/>
                <w:sz w:val="28"/>
                <w:szCs w:val="28"/>
                <w:lang w:eastAsia="en-US"/>
              </w:rPr>
              <w:t>Формирование навыков чтения</w:t>
            </w:r>
          </w:p>
          <w:p w:rsidR="00823716" w:rsidRPr="00823716" w:rsidRDefault="00823716" w:rsidP="00823716">
            <w:pPr>
              <w:pStyle w:val="af0"/>
              <w:rPr>
                <w:rFonts w:eastAsia="Calibri"/>
                <w:sz w:val="28"/>
                <w:szCs w:val="28"/>
                <w:lang w:eastAsia="en-US"/>
              </w:rPr>
            </w:pPr>
            <w:r w:rsidRPr="00823716">
              <w:rPr>
                <w:rFonts w:eastAsia="Calibri"/>
                <w:sz w:val="28"/>
                <w:szCs w:val="28"/>
                <w:lang w:eastAsia="en-US"/>
              </w:rPr>
              <w:t xml:space="preserve">Перекус. </w:t>
            </w:r>
          </w:p>
          <w:p w:rsidR="00823716" w:rsidRPr="00823716" w:rsidRDefault="00823716" w:rsidP="00823716">
            <w:pPr>
              <w:pStyle w:val="af0"/>
              <w:rPr>
                <w:rFonts w:eastAsia="Calibri"/>
                <w:sz w:val="28"/>
                <w:szCs w:val="28"/>
                <w:lang w:eastAsia="en-US"/>
              </w:rPr>
            </w:pPr>
            <w:r w:rsidRPr="00823716">
              <w:rPr>
                <w:rFonts w:eastAsia="Calibri"/>
                <w:sz w:val="28"/>
                <w:szCs w:val="28"/>
                <w:lang w:eastAsia="en-US"/>
              </w:rPr>
              <w:t xml:space="preserve">Я обожаю мороженое. </w:t>
            </w:r>
          </w:p>
          <w:p w:rsidR="00823716" w:rsidRPr="00823716" w:rsidRDefault="00823716" w:rsidP="00823716">
            <w:pPr>
              <w:pStyle w:val="af0"/>
              <w:rPr>
                <w:rFonts w:eastAsia="Calibri"/>
                <w:sz w:val="28"/>
                <w:szCs w:val="28"/>
                <w:lang w:eastAsia="en-US"/>
              </w:rPr>
            </w:pPr>
            <w:r w:rsidRPr="00823716">
              <w:rPr>
                <w:sz w:val="28"/>
                <w:szCs w:val="28"/>
              </w:rPr>
              <w:t xml:space="preserve">Знакомство с новыми лексическими единицами . </w:t>
            </w:r>
            <w:r w:rsidRPr="00823716">
              <w:rPr>
                <w:rFonts w:eastAsia="Calibri"/>
                <w:sz w:val="28"/>
                <w:szCs w:val="28"/>
                <w:lang w:eastAsia="en-US"/>
              </w:rPr>
              <w:t>Теперь я знаю .</w:t>
            </w:r>
          </w:p>
          <w:p w:rsidR="00823716" w:rsidRPr="00823716" w:rsidRDefault="00823716" w:rsidP="00823716">
            <w:pPr>
              <w:pStyle w:val="af0"/>
              <w:rPr>
                <w:sz w:val="28"/>
                <w:szCs w:val="28"/>
              </w:rPr>
            </w:pPr>
            <w:r w:rsidRPr="00823716">
              <w:rPr>
                <w:rFonts w:eastAsia="Calibri"/>
                <w:sz w:val="28"/>
                <w:szCs w:val="28"/>
                <w:lang w:eastAsia="ar-SA"/>
              </w:rPr>
              <w:t xml:space="preserve">Закрепление языкового материала модуля 3. </w:t>
            </w:r>
            <w:r w:rsidRPr="00823716">
              <w:rPr>
                <w:rFonts w:eastAsia="Calibri"/>
                <w:bCs/>
                <w:sz w:val="28"/>
                <w:szCs w:val="28"/>
                <w:lang w:eastAsia="ar-SA"/>
              </w:rPr>
              <w:t>Итоговый тест модуля 3</w:t>
            </w:r>
          </w:p>
          <w:p w:rsidR="00823716" w:rsidRPr="00823716" w:rsidRDefault="00823716" w:rsidP="00823716">
            <w:pPr>
              <w:rPr>
                <w:rFonts w:eastAsia="Calibri"/>
                <w:sz w:val="22"/>
                <w:szCs w:val="22"/>
                <w:lang w:eastAsia="en-US"/>
              </w:rPr>
            </w:pPr>
          </w:p>
          <w:p w:rsidR="00823716" w:rsidRPr="00823716" w:rsidRDefault="00823716" w:rsidP="00823716">
            <w:pPr>
              <w:widowControl/>
              <w:autoSpaceDE/>
              <w:autoSpaceDN/>
              <w:adjustRightInd/>
              <w:spacing w:after="200" w:line="276" w:lineRule="auto"/>
              <w:rPr>
                <w:sz w:val="22"/>
                <w:szCs w:val="22"/>
              </w:rPr>
            </w:pPr>
          </w:p>
          <w:p w:rsidR="00322AF2" w:rsidRPr="00823716" w:rsidRDefault="00322AF2" w:rsidP="00823716">
            <w:pPr>
              <w:pStyle w:val="af0"/>
              <w:jc w:val="both"/>
              <w:rPr>
                <w:b/>
                <w:iCs/>
                <w:sz w:val="28"/>
                <w:szCs w:val="28"/>
              </w:rPr>
            </w:pPr>
          </w:p>
        </w:tc>
        <w:tc>
          <w:tcPr>
            <w:tcW w:w="1276" w:type="dxa"/>
          </w:tcPr>
          <w:p w:rsidR="00322AF2" w:rsidRPr="00823716" w:rsidRDefault="00823716" w:rsidP="00322AF2">
            <w:pPr>
              <w:pStyle w:val="af0"/>
              <w:jc w:val="both"/>
              <w:rPr>
                <w:b/>
                <w:iCs/>
                <w:sz w:val="28"/>
                <w:szCs w:val="28"/>
              </w:rPr>
            </w:pPr>
            <w:r w:rsidRPr="00823716">
              <w:rPr>
                <w:b/>
                <w:iCs/>
                <w:sz w:val="28"/>
                <w:szCs w:val="28"/>
              </w:rPr>
              <w:t>8</w:t>
            </w:r>
          </w:p>
        </w:tc>
        <w:tc>
          <w:tcPr>
            <w:tcW w:w="8754" w:type="dxa"/>
          </w:tcPr>
          <w:p w:rsidR="00823716" w:rsidRPr="00823716" w:rsidRDefault="00823716" w:rsidP="00823716">
            <w:pPr>
              <w:widowControl/>
              <w:shd w:val="clear" w:color="auto" w:fill="FFFFFF"/>
              <w:autoSpaceDE/>
              <w:autoSpaceDN/>
              <w:adjustRightInd/>
              <w:spacing w:after="150"/>
              <w:rPr>
                <w:rFonts w:ascii="Arial" w:hAnsi="Arial" w:cs="Arial"/>
                <w:color w:val="000000"/>
                <w:sz w:val="21"/>
                <w:szCs w:val="21"/>
              </w:rPr>
            </w:pPr>
            <w:r w:rsidRPr="00823716">
              <w:rPr>
                <w:color w:val="000000"/>
                <w:sz w:val="21"/>
                <w:szCs w:val="21"/>
              </w:rPr>
              <w:t>Применение в речи вновь изученной лексики, поиск и выделение нужной информации из различных источниках в разных формах; правильные глаголы в предложениях различных типов в Present Simple. Формулирование и удерживание учебной задачи; Сличение способа действия и его результата с заданным эталоном. Проявление активности во взаимодействии для решения коммуникативных и познавательных задач. Построение понятных для партнёра высказываний. </w:t>
            </w:r>
            <w:r w:rsidRPr="00823716">
              <w:rPr>
                <w:color w:val="000000"/>
                <w:sz w:val="24"/>
                <w:szCs w:val="24"/>
              </w:rPr>
              <w:t>Отличие буквы от транскрипционных значков. Написание транскрипционных знаков /ei/ и / /; /ai/ и /i/; /k/, /s/. Овладение основными правилами чтения и</w:t>
            </w:r>
          </w:p>
          <w:p w:rsidR="00823716" w:rsidRPr="00823716" w:rsidRDefault="00823716" w:rsidP="00823716">
            <w:pPr>
              <w:widowControl/>
              <w:shd w:val="clear" w:color="auto" w:fill="FFFFFF"/>
              <w:autoSpaceDE/>
              <w:autoSpaceDN/>
              <w:adjustRightInd/>
              <w:spacing w:after="150"/>
              <w:rPr>
                <w:rFonts w:ascii="Arial" w:hAnsi="Arial" w:cs="Arial"/>
                <w:color w:val="000000"/>
                <w:sz w:val="21"/>
                <w:szCs w:val="21"/>
              </w:rPr>
            </w:pPr>
            <w:r w:rsidRPr="00823716">
              <w:rPr>
                <w:color w:val="000000"/>
                <w:sz w:val="24"/>
                <w:szCs w:val="24"/>
              </w:rPr>
              <w:t>орфографии, написанием наиболее употребительных слов.</w:t>
            </w:r>
          </w:p>
          <w:p w:rsidR="00823716" w:rsidRPr="00823716" w:rsidRDefault="00823716" w:rsidP="00823716">
            <w:pPr>
              <w:widowControl/>
              <w:shd w:val="clear" w:color="auto" w:fill="FFFFFF"/>
              <w:autoSpaceDE/>
              <w:autoSpaceDN/>
              <w:adjustRightInd/>
              <w:spacing w:after="150"/>
              <w:rPr>
                <w:rFonts w:ascii="Arial" w:hAnsi="Arial" w:cs="Arial"/>
                <w:color w:val="000000"/>
                <w:sz w:val="21"/>
                <w:szCs w:val="21"/>
              </w:rPr>
            </w:pPr>
            <w:r w:rsidRPr="00823716">
              <w:rPr>
                <w:color w:val="000000"/>
                <w:sz w:val="24"/>
                <w:szCs w:val="24"/>
              </w:rPr>
              <w:t>Чтение окончания существительных во множественном числе. Чтение буквы a, i в открытом и закрытом слоге, буквы Сc в различных сочетаниях и положениях. Соотнесение графического образа слова с его звуковым образом на основе знания основных правил чтения. Соблюдение правильного ударения в словах и фразах, интонацию в целом. Соблюдение нормы произношения звуков английского языка в чтении вслух и устной речи и корректное произношение предложения с точки зрения его ритмико- интонационных особенностей.</w:t>
            </w:r>
          </w:p>
          <w:p w:rsidR="00823716" w:rsidRPr="00823716" w:rsidRDefault="00823716" w:rsidP="00823716">
            <w:pPr>
              <w:widowControl/>
              <w:shd w:val="clear" w:color="auto" w:fill="FFFFFF"/>
              <w:autoSpaceDE/>
              <w:autoSpaceDN/>
              <w:adjustRightInd/>
              <w:spacing w:after="150"/>
              <w:rPr>
                <w:rFonts w:ascii="Arial" w:hAnsi="Arial" w:cs="Arial"/>
                <w:color w:val="000000"/>
                <w:sz w:val="21"/>
                <w:szCs w:val="21"/>
              </w:rPr>
            </w:pPr>
            <w:r w:rsidRPr="00823716">
              <w:rPr>
                <w:color w:val="000000"/>
                <w:sz w:val="24"/>
                <w:szCs w:val="24"/>
              </w:rPr>
              <w:t>Употребление притяжательных местоимений, множественного числа существительных, образованных по правилу, предлогов времени </w:t>
            </w:r>
            <w:r w:rsidRPr="00823716">
              <w:rPr>
                <w:i/>
                <w:iCs/>
                <w:color w:val="000000"/>
                <w:sz w:val="24"/>
                <w:szCs w:val="24"/>
              </w:rPr>
              <w:t>in, at</w:t>
            </w:r>
            <w:r w:rsidRPr="00823716">
              <w:rPr>
                <w:color w:val="000000"/>
                <w:sz w:val="24"/>
                <w:szCs w:val="24"/>
              </w:rPr>
              <w:t>, конструкции </w:t>
            </w:r>
            <w:r w:rsidRPr="00823716">
              <w:rPr>
                <w:i/>
                <w:iCs/>
                <w:color w:val="000000"/>
                <w:sz w:val="24"/>
                <w:szCs w:val="24"/>
              </w:rPr>
              <w:t>« I’d like to…».</w:t>
            </w:r>
          </w:p>
          <w:p w:rsidR="00823716" w:rsidRPr="00823716" w:rsidRDefault="00823716" w:rsidP="00823716">
            <w:pPr>
              <w:widowControl/>
              <w:shd w:val="clear" w:color="auto" w:fill="FFFFFF"/>
              <w:autoSpaceDE/>
              <w:autoSpaceDN/>
              <w:adjustRightInd/>
              <w:spacing w:after="150"/>
              <w:rPr>
                <w:rFonts w:ascii="Arial" w:hAnsi="Arial" w:cs="Arial"/>
                <w:color w:val="000000"/>
                <w:sz w:val="21"/>
                <w:szCs w:val="21"/>
              </w:rPr>
            </w:pPr>
            <w:r w:rsidRPr="00823716">
              <w:rPr>
                <w:color w:val="000000"/>
                <w:sz w:val="24"/>
                <w:szCs w:val="24"/>
              </w:rPr>
              <w:t>Моё любимое блюдо.</w:t>
            </w:r>
          </w:p>
          <w:p w:rsidR="00823716" w:rsidRPr="00823716" w:rsidRDefault="00823716" w:rsidP="00823716">
            <w:pPr>
              <w:widowControl/>
              <w:shd w:val="clear" w:color="auto" w:fill="FFFFFF"/>
              <w:autoSpaceDE/>
              <w:autoSpaceDN/>
              <w:adjustRightInd/>
              <w:spacing w:after="150"/>
              <w:rPr>
                <w:rFonts w:ascii="Arial" w:hAnsi="Arial" w:cs="Arial"/>
                <w:color w:val="000000"/>
                <w:sz w:val="21"/>
                <w:szCs w:val="21"/>
              </w:rPr>
            </w:pPr>
            <w:r w:rsidRPr="00823716">
              <w:rPr>
                <w:color w:val="000000"/>
                <w:sz w:val="24"/>
                <w:szCs w:val="24"/>
              </w:rPr>
              <w:t>Утвердительные, вопросительные и отрицательные предложения в настоящем простом времени.</w:t>
            </w:r>
          </w:p>
          <w:p w:rsidR="00823716" w:rsidRPr="00823716" w:rsidRDefault="00823716" w:rsidP="00823716">
            <w:pPr>
              <w:widowControl/>
              <w:shd w:val="clear" w:color="auto" w:fill="FFFFFF"/>
              <w:autoSpaceDE/>
              <w:autoSpaceDN/>
              <w:adjustRightInd/>
              <w:spacing w:after="150"/>
              <w:rPr>
                <w:rFonts w:ascii="Arial" w:hAnsi="Arial" w:cs="Arial"/>
                <w:color w:val="000000"/>
                <w:sz w:val="21"/>
                <w:szCs w:val="21"/>
              </w:rPr>
            </w:pPr>
            <w:r w:rsidRPr="00823716">
              <w:rPr>
                <w:color w:val="000000"/>
                <w:sz w:val="24"/>
                <w:szCs w:val="24"/>
              </w:rPr>
              <w:t>Развитие навыков и умений в диалогической речи: «Моё любимое блюдо».</w:t>
            </w:r>
          </w:p>
          <w:p w:rsidR="00823716" w:rsidRPr="00823716" w:rsidRDefault="00823716" w:rsidP="00823716">
            <w:pPr>
              <w:widowControl/>
              <w:shd w:val="clear" w:color="auto" w:fill="FFFFFF"/>
              <w:autoSpaceDE/>
              <w:autoSpaceDN/>
              <w:adjustRightInd/>
              <w:spacing w:after="150"/>
              <w:rPr>
                <w:rFonts w:ascii="Arial" w:hAnsi="Arial" w:cs="Arial"/>
                <w:color w:val="000000"/>
                <w:sz w:val="21"/>
                <w:szCs w:val="21"/>
              </w:rPr>
            </w:pPr>
            <w:r w:rsidRPr="00823716">
              <w:rPr>
                <w:color w:val="000000"/>
                <w:sz w:val="24"/>
                <w:szCs w:val="24"/>
              </w:rPr>
              <w:t>Контроль навыков и умений аудирования: «Моя любимая еда».</w:t>
            </w:r>
          </w:p>
          <w:p w:rsidR="00823716" w:rsidRPr="00823716" w:rsidRDefault="00823716" w:rsidP="00823716">
            <w:pPr>
              <w:widowControl/>
              <w:shd w:val="clear" w:color="auto" w:fill="FFFFFF"/>
              <w:autoSpaceDE/>
              <w:autoSpaceDN/>
              <w:adjustRightInd/>
              <w:spacing w:after="150"/>
              <w:rPr>
                <w:rFonts w:ascii="Arial" w:hAnsi="Arial" w:cs="Arial"/>
                <w:color w:val="000000"/>
                <w:sz w:val="21"/>
                <w:szCs w:val="21"/>
              </w:rPr>
            </w:pPr>
            <w:r w:rsidRPr="00823716">
              <w:rPr>
                <w:color w:val="000000"/>
                <w:sz w:val="24"/>
                <w:szCs w:val="24"/>
              </w:rPr>
              <w:t>Ознакомление с лексикой: «Моя любимая еда». Местоимения:some, any.</w:t>
            </w:r>
          </w:p>
          <w:p w:rsidR="00823716" w:rsidRPr="00823716" w:rsidRDefault="00823716" w:rsidP="00823716">
            <w:pPr>
              <w:widowControl/>
              <w:shd w:val="clear" w:color="auto" w:fill="FFFFFF"/>
              <w:autoSpaceDE/>
              <w:autoSpaceDN/>
              <w:adjustRightInd/>
              <w:spacing w:after="150"/>
              <w:rPr>
                <w:rFonts w:ascii="Arial" w:hAnsi="Arial" w:cs="Arial"/>
                <w:color w:val="000000"/>
                <w:sz w:val="21"/>
                <w:szCs w:val="21"/>
              </w:rPr>
            </w:pPr>
            <w:r w:rsidRPr="00823716">
              <w:rPr>
                <w:color w:val="000000"/>
                <w:sz w:val="24"/>
                <w:szCs w:val="24"/>
              </w:rPr>
              <w:t>Контроль навыков и умений письменной речи: «Моя любимая еда».</w:t>
            </w:r>
          </w:p>
          <w:p w:rsidR="00823716" w:rsidRPr="00823716" w:rsidRDefault="00823716" w:rsidP="00823716">
            <w:pPr>
              <w:widowControl/>
              <w:shd w:val="clear" w:color="auto" w:fill="FFFFFF"/>
              <w:autoSpaceDE/>
              <w:autoSpaceDN/>
              <w:adjustRightInd/>
              <w:spacing w:after="150"/>
              <w:rPr>
                <w:rFonts w:ascii="Arial" w:hAnsi="Arial" w:cs="Arial"/>
                <w:color w:val="000000"/>
                <w:sz w:val="21"/>
                <w:szCs w:val="21"/>
              </w:rPr>
            </w:pPr>
            <w:r w:rsidRPr="00823716">
              <w:rPr>
                <w:color w:val="000000"/>
                <w:sz w:val="24"/>
                <w:szCs w:val="24"/>
              </w:rPr>
              <w:t>Выполнение лексико - грамматических упражнений: «Моя любимая еда».</w:t>
            </w:r>
          </w:p>
          <w:p w:rsidR="00823716" w:rsidRPr="00823716" w:rsidRDefault="00823716" w:rsidP="00823716">
            <w:pPr>
              <w:widowControl/>
              <w:shd w:val="clear" w:color="auto" w:fill="FFFFFF"/>
              <w:autoSpaceDE/>
              <w:autoSpaceDN/>
              <w:adjustRightInd/>
              <w:spacing w:after="150"/>
              <w:rPr>
                <w:rFonts w:ascii="Arial" w:hAnsi="Arial" w:cs="Arial"/>
                <w:color w:val="000000"/>
                <w:sz w:val="21"/>
                <w:szCs w:val="21"/>
              </w:rPr>
            </w:pPr>
            <w:r w:rsidRPr="00823716">
              <w:rPr>
                <w:color w:val="000000"/>
                <w:sz w:val="24"/>
                <w:szCs w:val="24"/>
              </w:rPr>
              <w:t>Контроль навыков и умений по устной речи: «Моя любимая еда».</w:t>
            </w:r>
          </w:p>
          <w:p w:rsidR="00322AF2" w:rsidRDefault="00322AF2" w:rsidP="00322AF2">
            <w:pPr>
              <w:pStyle w:val="af0"/>
              <w:jc w:val="both"/>
              <w:rPr>
                <w:b/>
                <w:iCs/>
                <w:sz w:val="28"/>
                <w:szCs w:val="28"/>
              </w:rPr>
            </w:pPr>
          </w:p>
        </w:tc>
      </w:tr>
      <w:tr w:rsidR="00322AF2" w:rsidTr="00C5769A">
        <w:trPr>
          <w:cantSplit/>
          <w:trHeight w:val="1134"/>
        </w:trPr>
        <w:tc>
          <w:tcPr>
            <w:tcW w:w="1384" w:type="dxa"/>
            <w:textDirection w:val="btLr"/>
          </w:tcPr>
          <w:p w:rsidR="00322AF2" w:rsidRPr="00C5769A" w:rsidRDefault="00C5769A" w:rsidP="00C5769A">
            <w:pPr>
              <w:pStyle w:val="af0"/>
              <w:ind w:left="113" w:right="113"/>
              <w:jc w:val="center"/>
              <w:rPr>
                <w:b/>
                <w:iCs/>
                <w:sz w:val="28"/>
                <w:szCs w:val="28"/>
              </w:rPr>
            </w:pPr>
            <w:r w:rsidRPr="00C5769A">
              <w:rPr>
                <w:rFonts w:eastAsia="Calibri"/>
                <w:b/>
                <w:bCs/>
                <w:sz w:val="28"/>
                <w:szCs w:val="28"/>
                <w:lang w:val="en-US" w:eastAsia="ar-SA"/>
              </w:rPr>
              <w:lastRenderedPageBreak/>
              <w:t>V</w:t>
            </w:r>
            <w:r w:rsidRPr="00C5769A">
              <w:rPr>
                <w:rFonts w:eastAsia="Calibri"/>
                <w:b/>
                <w:bCs/>
                <w:sz w:val="28"/>
                <w:szCs w:val="28"/>
                <w:lang w:eastAsia="ar-SA"/>
              </w:rPr>
              <w:t>. Идем и играем</w:t>
            </w:r>
          </w:p>
        </w:tc>
        <w:tc>
          <w:tcPr>
            <w:tcW w:w="3544" w:type="dxa"/>
          </w:tcPr>
          <w:p w:rsidR="00C5769A" w:rsidRPr="001B4A78" w:rsidRDefault="00C5769A" w:rsidP="00C5769A">
            <w:pPr>
              <w:pStyle w:val="af0"/>
              <w:rPr>
                <w:rFonts w:eastAsia="Calibri"/>
                <w:sz w:val="28"/>
                <w:lang w:eastAsia="en-US"/>
              </w:rPr>
            </w:pPr>
            <w:r w:rsidRPr="001B4A78">
              <w:rPr>
                <w:rFonts w:eastAsia="Calibri"/>
                <w:sz w:val="28"/>
                <w:lang w:eastAsia="en-US"/>
              </w:rPr>
              <w:t xml:space="preserve">Игрушки для маленькой Бетси </w:t>
            </w:r>
          </w:p>
          <w:p w:rsidR="00C5769A" w:rsidRPr="001B4A78" w:rsidRDefault="00C5769A" w:rsidP="00C5769A">
            <w:pPr>
              <w:pStyle w:val="af0"/>
              <w:rPr>
                <w:rFonts w:eastAsia="Calibri"/>
                <w:sz w:val="28"/>
                <w:lang w:eastAsia="en-US"/>
              </w:rPr>
            </w:pPr>
            <w:r w:rsidRPr="001B4A78">
              <w:rPr>
                <w:sz w:val="28"/>
              </w:rPr>
              <w:t xml:space="preserve">Знакомство с новыми лексическими единицами . </w:t>
            </w:r>
            <w:r w:rsidRPr="001B4A78">
              <w:rPr>
                <w:rFonts w:eastAsia="Calibri"/>
                <w:sz w:val="28"/>
                <w:lang w:eastAsia="en-US"/>
              </w:rPr>
              <w:t xml:space="preserve">Игрушки для маленькой Бетси. </w:t>
            </w:r>
          </w:p>
          <w:p w:rsidR="00C5769A" w:rsidRPr="001B4A78" w:rsidRDefault="00C5769A" w:rsidP="00C5769A">
            <w:pPr>
              <w:pStyle w:val="af0"/>
              <w:rPr>
                <w:rFonts w:eastAsia="Calibri"/>
                <w:bCs/>
                <w:sz w:val="28"/>
                <w:lang w:eastAsia="en-US"/>
              </w:rPr>
            </w:pPr>
            <w:r w:rsidRPr="001B4A78">
              <w:rPr>
                <w:rFonts w:eastAsia="Calibri"/>
                <w:bCs/>
                <w:sz w:val="28"/>
                <w:lang w:eastAsia="en-US"/>
              </w:rPr>
              <w:t>Закрепление лексики на тему «Игрушки</w:t>
            </w:r>
          </w:p>
          <w:p w:rsidR="00C5769A" w:rsidRPr="001B4A78" w:rsidRDefault="00C5769A" w:rsidP="00C5769A">
            <w:pPr>
              <w:pStyle w:val="af0"/>
              <w:rPr>
                <w:rFonts w:eastAsia="Calibri"/>
                <w:bCs/>
                <w:sz w:val="28"/>
                <w:lang w:eastAsia="en-US"/>
              </w:rPr>
            </w:pPr>
            <w:r w:rsidRPr="001B4A78">
              <w:rPr>
                <w:rFonts w:eastAsia="Calibri"/>
                <w:bCs/>
                <w:sz w:val="28"/>
                <w:lang w:eastAsia="en-US"/>
              </w:rPr>
              <w:t>В моей комнате</w:t>
            </w:r>
          </w:p>
          <w:p w:rsidR="00C5769A" w:rsidRPr="001B4A78" w:rsidRDefault="00C5769A" w:rsidP="00C5769A">
            <w:pPr>
              <w:pStyle w:val="af0"/>
              <w:rPr>
                <w:rFonts w:eastAsia="Calibri"/>
                <w:bCs/>
                <w:sz w:val="28"/>
                <w:lang w:eastAsia="en-US"/>
              </w:rPr>
            </w:pPr>
            <w:r w:rsidRPr="001B4A78">
              <w:rPr>
                <w:sz w:val="28"/>
              </w:rPr>
              <w:t xml:space="preserve">Знакомство с новыми лексическими единицами </w:t>
            </w:r>
          </w:p>
          <w:p w:rsidR="00C5769A" w:rsidRPr="001B4A78" w:rsidRDefault="00C5769A" w:rsidP="00C5769A">
            <w:pPr>
              <w:pStyle w:val="af0"/>
              <w:rPr>
                <w:rFonts w:eastAsia="Calibri"/>
                <w:sz w:val="28"/>
                <w:lang w:eastAsia="en-US"/>
              </w:rPr>
            </w:pPr>
            <w:r w:rsidRPr="001B4A78">
              <w:rPr>
                <w:rFonts w:eastAsia="Calibri"/>
                <w:sz w:val="28"/>
                <w:lang w:eastAsia="en-US"/>
              </w:rPr>
              <w:t>В моей комнате.</w:t>
            </w:r>
          </w:p>
          <w:p w:rsidR="00C5769A" w:rsidRPr="001B4A78" w:rsidRDefault="00C5769A" w:rsidP="00C5769A">
            <w:pPr>
              <w:pStyle w:val="af0"/>
              <w:rPr>
                <w:rFonts w:eastAsia="Calibri"/>
                <w:sz w:val="28"/>
                <w:lang w:eastAsia="en-US"/>
              </w:rPr>
            </w:pPr>
            <w:r w:rsidRPr="001B4A78">
              <w:rPr>
                <w:rFonts w:eastAsia="Calibri"/>
                <w:sz w:val="28"/>
                <w:lang w:eastAsia="en-US"/>
              </w:rPr>
              <w:t>Забавы в школе.</w:t>
            </w:r>
          </w:p>
          <w:p w:rsidR="00C5769A" w:rsidRPr="001B4A78" w:rsidRDefault="00C5769A" w:rsidP="00C5769A">
            <w:pPr>
              <w:pStyle w:val="af0"/>
              <w:rPr>
                <w:rFonts w:eastAsia="Calibri"/>
                <w:sz w:val="28"/>
                <w:lang w:eastAsia="en-US"/>
              </w:rPr>
            </w:pPr>
            <w:r w:rsidRPr="001B4A78">
              <w:rPr>
                <w:rFonts w:eastAsia="Calibri"/>
                <w:sz w:val="28"/>
                <w:lang w:eastAsia="en-US"/>
              </w:rPr>
              <w:t>Артур и Раскаль.</w:t>
            </w:r>
          </w:p>
          <w:p w:rsidR="00C5769A" w:rsidRPr="001B4A78" w:rsidRDefault="00C5769A" w:rsidP="00C5769A">
            <w:pPr>
              <w:pStyle w:val="af0"/>
              <w:rPr>
                <w:rFonts w:eastAsia="Calibri"/>
                <w:sz w:val="28"/>
                <w:lang w:eastAsia="en-US"/>
              </w:rPr>
            </w:pPr>
            <w:r w:rsidRPr="001B4A78">
              <w:rPr>
                <w:rFonts w:eastAsia="Calibri"/>
                <w:sz w:val="28"/>
                <w:lang w:eastAsia="en-US"/>
              </w:rPr>
              <w:t>Закрепление грамматических и лексических структур. Оловянный солдатик</w:t>
            </w:r>
          </w:p>
          <w:p w:rsidR="00C5769A" w:rsidRPr="001B4A78" w:rsidRDefault="00C5769A" w:rsidP="00C5769A">
            <w:pPr>
              <w:pStyle w:val="af0"/>
              <w:rPr>
                <w:sz w:val="28"/>
              </w:rPr>
            </w:pPr>
            <w:r w:rsidRPr="001B4A78">
              <w:rPr>
                <w:rFonts w:eastAsia="Calibri"/>
                <w:sz w:val="28"/>
                <w:lang w:eastAsia="en-US"/>
              </w:rPr>
              <w:t xml:space="preserve">Формирование навыков чтения. </w:t>
            </w:r>
            <w:r w:rsidRPr="001B4A78">
              <w:rPr>
                <w:rFonts w:eastAsia="Calibri"/>
                <w:bCs/>
                <w:sz w:val="28"/>
                <w:lang w:eastAsia="ar-SA"/>
              </w:rPr>
              <w:t>Каждый любит подарки!</w:t>
            </w:r>
            <w:r w:rsidRPr="001B4A78">
              <w:rPr>
                <w:sz w:val="28"/>
              </w:rPr>
              <w:t xml:space="preserve"> Знакомство с новыми лексическими единицами </w:t>
            </w:r>
          </w:p>
          <w:p w:rsidR="00C5769A" w:rsidRPr="001B4A78" w:rsidRDefault="00C5769A" w:rsidP="00C5769A">
            <w:pPr>
              <w:pStyle w:val="af0"/>
              <w:rPr>
                <w:rFonts w:eastAsia="Calibri"/>
                <w:sz w:val="28"/>
                <w:lang w:eastAsia="en-US"/>
              </w:rPr>
            </w:pPr>
            <w:r w:rsidRPr="001B4A78">
              <w:rPr>
                <w:rFonts w:eastAsia="Calibri"/>
                <w:sz w:val="28"/>
                <w:lang w:eastAsia="en-US"/>
              </w:rPr>
              <w:t>Теперь я знаю.</w:t>
            </w:r>
            <w:r w:rsidRPr="001B4A78">
              <w:rPr>
                <w:rFonts w:eastAsia="Calibri"/>
                <w:sz w:val="28"/>
                <w:lang w:eastAsia="ar-SA"/>
              </w:rPr>
              <w:t xml:space="preserve"> Закрепление языкового материала модуля 4. </w:t>
            </w:r>
            <w:r w:rsidRPr="001B4A78">
              <w:rPr>
                <w:rFonts w:eastAsia="Calibri"/>
                <w:sz w:val="28"/>
                <w:lang w:eastAsia="en-US"/>
              </w:rPr>
              <w:t>Особенные дни.</w:t>
            </w:r>
          </w:p>
          <w:p w:rsidR="00322AF2" w:rsidRDefault="00322AF2" w:rsidP="00322AF2">
            <w:pPr>
              <w:pStyle w:val="af0"/>
              <w:jc w:val="both"/>
              <w:rPr>
                <w:b/>
                <w:iCs/>
                <w:sz w:val="28"/>
                <w:szCs w:val="28"/>
              </w:rPr>
            </w:pPr>
          </w:p>
        </w:tc>
        <w:tc>
          <w:tcPr>
            <w:tcW w:w="1276" w:type="dxa"/>
          </w:tcPr>
          <w:p w:rsidR="00322AF2" w:rsidRPr="00C5769A" w:rsidRDefault="00C5769A" w:rsidP="00322AF2">
            <w:pPr>
              <w:pStyle w:val="af0"/>
              <w:jc w:val="both"/>
              <w:rPr>
                <w:b/>
                <w:iCs/>
                <w:sz w:val="28"/>
                <w:szCs w:val="28"/>
              </w:rPr>
            </w:pPr>
            <w:r w:rsidRPr="00C5769A">
              <w:rPr>
                <w:b/>
                <w:iCs/>
                <w:sz w:val="28"/>
                <w:szCs w:val="28"/>
              </w:rPr>
              <w:t>9</w:t>
            </w:r>
          </w:p>
        </w:tc>
        <w:tc>
          <w:tcPr>
            <w:tcW w:w="8754" w:type="dxa"/>
          </w:tcPr>
          <w:p w:rsidR="00C5769A" w:rsidRPr="00C5769A" w:rsidRDefault="00C5769A" w:rsidP="00C5769A">
            <w:pPr>
              <w:pStyle w:val="af0"/>
              <w:rPr>
                <w:rFonts w:ascii="Arial" w:hAnsi="Arial" w:cs="Arial"/>
                <w:sz w:val="28"/>
                <w:szCs w:val="28"/>
              </w:rPr>
            </w:pPr>
            <w:r w:rsidRPr="00C5769A">
              <w:rPr>
                <w:sz w:val="28"/>
                <w:szCs w:val="28"/>
              </w:rPr>
              <w:t>Поиск и выделение необходимой информации из прослушанных и прочитанных текстов; использование в речи Present Progressive, развитие навыка понимания без перевода; обобщение и классификация слов, означающих товары. Выполнение учебных действий в умственной форме; использование речи для регуляции своего действия; преобразование практической задачи в познавательную. Участие в коллективном обсуждении проблем; использование речи для регуляции своего действия; дополнение письма из своего словарного запаса. Ведение диалога-расспроса о принадлежности игрушек, о</w:t>
            </w:r>
          </w:p>
          <w:p w:rsidR="00C5769A" w:rsidRPr="00C5769A" w:rsidRDefault="00C5769A" w:rsidP="00C5769A">
            <w:pPr>
              <w:pStyle w:val="af0"/>
              <w:rPr>
                <w:rFonts w:ascii="Arial" w:hAnsi="Arial" w:cs="Arial"/>
                <w:sz w:val="28"/>
                <w:szCs w:val="28"/>
              </w:rPr>
            </w:pPr>
            <w:r w:rsidRPr="00C5769A">
              <w:rPr>
                <w:sz w:val="28"/>
                <w:szCs w:val="28"/>
              </w:rPr>
              <w:t>том, что делают в данное время, что любят делать в свободное время. Рассказ о своём хобби, выходном дне.</w:t>
            </w:r>
          </w:p>
          <w:p w:rsidR="00C5769A" w:rsidRPr="00C5769A" w:rsidRDefault="00C5769A" w:rsidP="00C5769A">
            <w:pPr>
              <w:rPr>
                <w:rFonts w:eastAsia="Calibri"/>
                <w:sz w:val="28"/>
                <w:szCs w:val="22"/>
                <w:lang w:eastAsia="en-US"/>
              </w:rPr>
            </w:pPr>
            <w:r w:rsidRPr="00C5769A">
              <w:rPr>
                <w:sz w:val="28"/>
                <w:szCs w:val="28"/>
              </w:rPr>
              <w:t>Дни недели.</w:t>
            </w:r>
            <w:r w:rsidRPr="00C5769A">
              <w:rPr>
                <w:rFonts w:eastAsia="Calibri"/>
                <w:spacing w:val="2"/>
                <w:sz w:val="22"/>
                <w:szCs w:val="22"/>
                <w:lang w:eastAsia="en-US"/>
              </w:rPr>
              <w:t xml:space="preserve"> </w:t>
            </w:r>
            <w:r w:rsidRPr="00C5769A">
              <w:rPr>
                <w:rFonts w:eastAsia="Calibri"/>
                <w:spacing w:val="2"/>
                <w:sz w:val="28"/>
                <w:szCs w:val="22"/>
                <w:lang w:eastAsia="en-US"/>
              </w:rPr>
              <w:t xml:space="preserve">читать </w:t>
            </w:r>
            <w:r w:rsidRPr="00C5769A">
              <w:rPr>
                <w:rFonts w:eastAsia="Calibri"/>
                <w:sz w:val="28"/>
                <w:szCs w:val="22"/>
                <w:lang w:eastAsia="en-US"/>
              </w:rPr>
              <w:t xml:space="preserve">про себя и понимать тексты, содержащие как изученный языковой материал, так и отдельные новые слова, находить </w:t>
            </w:r>
            <w:r>
              <w:rPr>
                <w:rFonts w:eastAsia="Calibri"/>
                <w:sz w:val="28"/>
                <w:szCs w:val="22"/>
                <w:lang w:eastAsia="en-US"/>
              </w:rPr>
              <w:t>в тексте необходимую информацию</w:t>
            </w:r>
          </w:p>
          <w:p w:rsidR="00C5769A" w:rsidRPr="00C5769A" w:rsidRDefault="00C5769A" w:rsidP="00C5769A">
            <w:pPr>
              <w:pStyle w:val="af0"/>
              <w:rPr>
                <w:rFonts w:ascii="Arial" w:hAnsi="Arial" w:cs="Arial"/>
                <w:sz w:val="28"/>
                <w:szCs w:val="28"/>
              </w:rPr>
            </w:pPr>
            <w:r w:rsidRPr="00C5769A">
              <w:rPr>
                <w:sz w:val="28"/>
                <w:szCs w:val="28"/>
              </w:rPr>
              <w:t>Правописание глаголов в 3 лице единственного числа в Present Simple.</w:t>
            </w:r>
          </w:p>
          <w:p w:rsidR="00C5769A" w:rsidRPr="00A472E1" w:rsidRDefault="00C5769A" w:rsidP="00C5769A">
            <w:pPr>
              <w:pStyle w:val="af0"/>
              <w:rPr>
                <w:sz w:val="28"/>
                <w:szCs w:val="28"/>
              </w:rPr>
            </w:pPr>
            <w:r w:rsidRPr="00C5769A">
              <w:rPr>
                <w:sz w:val="28"/>
                <w:szCs w:val="28"/>
              </w:rPr>
              <w:t>Время суток. Определение времени на часах.</w:t>
            </w:r>
            <w:r w:rsidRPr="00C5769A">
              <w:rPr>
                <w:rFonts w:eastAsia="Calibri"/>
                <w:sz w:val="22"/>
                <w:szCs w:val="22"/>
                <w:lang w:eastAsia="en-US"/>
              </w:rPr>
              <w:t xml:space="preserve"> </w:t>
            </w:r>
            <w:r>
              <w:rPr>
                <w:rFonts w:eastAsia="Calibri"/>
                <w:sz w:val="22"/>
                <w:szCs w:val="22"/>
                <w:lang w:eastAsia="en-US"/>
              </w:rPr>
              <w:t xml:space="preserve"> Структуры</w:t>
            </w:r>
            <w:r w:rsidRPr="00A472E1">
              <w:rPr>
                <w:rFonts w:eastAsia="Calibri"/>
                <w:sz w:val="22"/>
                <w:szCs w:val="22"/>
                <w:lang w:val="en-US" w:eastAsia="en-US"/>
              </w:rPr>
              <w:t>:</w:t>
            </w:r>
            <w:r w:rsidRPr="00C5769A">
              <w:rPr>
                <w:sz w:val="28"/>
                <w:szCs w:val="28"/>
                <w:lang w:val="en-US"/>
              </w:rPr>
              <w:t>This</w:t>
            </w:r>
            <w:r w:rsidRPr="00A472E1">
              <w:rPr>
                <w:sz w:val="28"/>
                <w:szCs w:val="28"/>
                <w:lang w:val="en-US"/>
              </w:rPr>
              <w:t xml:space="preserve"> / </w:t>
            </w:r>
            <w:r w:rsidRPr="00C5769A">
              <w:rPr>
                <w:sz w:val="28"/>
                <w:szCs w:val="28"/>
                <w:lang w:val="en-US"/>
              </w:rPr>
              <w:t>That</w:t>
            </w:r>
            <w:r w:rsidRPr="00A472E1">
              <w:rPr>
                <w:sz w:val="28"/>
                <w:szCs w:val="28"/>
                <w:lang w:val="en-US"/>
              </w:rPr>
              <w:t xml:space="preserve"> – </w:t>
            </w:r>
            <w:r w:rsidRPr="00C5769A">
              <w:rPr>
                <w:sz w:val="28"/>
                <w:szCs w:val="28"/>
                <w:lang w:val="en-US"/>
              </w:rPr>
              <w:t>These</w:t>
            </w:r>
            <w:r w:rsidRPr="00A472E1">
              <w:rPr>
                <w:sz w:val="28"/>
                <w:szCs w:val="28"/>
                <w:lang w:val="en-US"/>
              </w:rPr>
              <w:t xml:space="preserve"> / </w:t>
            </w:r>
            <w:r w:rsidRPr="00C5769A">
              <w:rPr>
                <w:sz w:val="28"/>
                <w:szCs w:val="28"/>
                <w:lang w:val="en-US"/>
              </w:rPr>
              <w:t>Those</w:t>
            </w:r>
            <w:r w:rsidRPr="00A472E1">
              <w:rPr>
                <w:sz w:val="28"/>
                <w:szCs w:val="28"/>
                <w:lang w:val="en-US"/>
              </w:rPr>
              <w:t xml:space="preserve">, </w:t>
            </w:r>
            <w:r w:rsidRPr="00C5769A">
              <w:rPr>
                <w:sz w:val="28"/>
                <w:szCs w:val="28"/>
                <w:lang w:val="en-US"/>
              </w:rPr>
              <w:t>What</w:t>
            </w:r>
            <w:r w:rsidRPr="00A472E1">
              <w:rPr>
                <w:sz w:val="28"/>
                <w:szCs w:val="28"/>
                <w:lang w:val="en-US"/>
              </w:rPr>
              <w:t>’</w:t>
            </w:r>
            <w:r w:rsidRPr="00C5769A">
              <w:rPr>
                <w:sz w:val="28"/>
                <w:szCs w:val="28"/>
                <w:lang w:val="en-US"/>
              </w:rPr>
              <w:t>s</w:t>
            </w:r>
            <w:r w:rsidRPr="00A472E1">
              <w:rPr>
                <w:sz w:val="28"/>
                <w:szCs w:val="28"/>
                <w:lang w:val="en-US"/>
              </w:rPr>
              <w:t xml:space="preserve"> </w:t>
            </w:r>
            <w:r w:rsidRPr="00C5769A">
              <w:rPr>
                <w:sz w:val="28"/>
                <w:szCs w:val="28"/>
                <w:lang w:val="en-US"/>
              </w:rPr>
              <w:t>this</w:t>
            </w:r>
            <w:r w:rsidRPr="00A472E1">
              <w:rPr>
                <w:sz w:val="28"/>
                <w:szCs w:val="28"/>
                <w:lang w:val="en-US"/>
              </w:rPr>
              <w:t xml:space="preserve">? </w:t>
            </w:r>
            <w:r w:rsidRPr="00C5769A">
              <w:rPr>
                <w:sz w:val="28"/>
                <w:szCs w:val="28"/>
                <w:lang w:val="en-US"/>
              </w:rPr>
              <w:t>It’s a computer. Whose is it? It’s Roy’s. Th</w:t>
            </w:r>
            <w:r>
              <w:rPr>
                <w:sz w:val="28"/>
                <w:szCs w:val="28"/>
                <w:lang w:val="en-US"/>
              </w:rPr>
              <w:t>ese are tables. Those</w:t>
            </w:r>
            <w:r w:rsidRPr="00A472E1">
              <w:rPr>
                <w:sz w:val="28"/>
                <w:szCs w:val="28"/>
              </w:rPr>
              <w:t xml:space="preserve"> </w:t>
            </w:r>
            <w:r>
              <w:rPr>
                <w:sz w:val="28"/>
                <w:szCs w:val="28"/>
                <w:lang w:val="en-US"/>
              </w:rPr>
              <w:t>are</w:t>
            </w:r>
            <w:r w:rsidRPr="00A472E1">
              <w:rPr>
                <w:sz w:val="28"/>
                <w:szCs w:val="28"/>
              </w:rPr>
              <w:t xml:space="preserve"> </w:t>
            </w:r>
            <w:r>
              <w:rPr>
                <w:sz w:val="28"/>
                <w:szCs w:val="28"/>
                <w:lang w:val="en-US"/>
              </w:rPr>
              <w:t>desks</w:t>
            </w:r>
          </w:p>
          <w:p w:rsidR="00C5769A" w:rsidRPr="00C5769A" w:rsidRDefault="00C5769A" w:rsidP="00C5769A">
            <w:pPr>
              <w:pStyle w:val="af0"/>
              <w:rPr>
                <w:rFonts w:ascii="Arial" w:hAnsi="Arial" w:cs="Arial"/>
                <w:sz w:val="28"/>
                <w:szCs w:val="28"/>
              </w:rPr>
            </w:pPr>
            <w:r w:rsidRPr="00C5769A">
              <w:rPr>
                <w:sz w:val="28"/>
                <w:szCs w:val="28"/>
              </w:rPr>
              <w:t>Развитие навыков и ум</w:t>
            </w:r>
            <w:r>
              <w:rPr>
                <w:sz w:val="28"/>
                <w:szCs w:val="28"/>
              </w:rPr>
              <w:t>ений в чтении: «Распорядок дня»</w:t>
            </w:r>
          </w:p>
          <w:p w:rsidR="00C5769A" w:rsidRPr="00C5769A" w:rsidRDefault="00C5769A" w:rsidP="00C5769A">
            <w:pPr>
              <w:pStyle w:val="af0"/>
              <w:rPr>
                <w:rFonts w:ascii="Arial" w:hAnsi="Arial" w:cs="Arial"/>
                <w:sz w:val="28"/>
                <w:szCs w:val="28"/>
              </w:rPr>
            </w:pPr>
            <w:r w:rsidRPr="00C5769A">
              <w:rPr>
                <w:sz w:val="28"/>
                <w:szCs w:val="28"/>
              </w:rPr>
              <w:t>Урок самооценки и самоконтроля:</w:t>
            </w:r>
          </w:p>
          <w:p w:rsidR="00C5769A" w:rsidRPr="00C5769A" w:rsidRDefault="00C5769A" w:rsidP="00C5769A">
            <w:pPr>
              <w:pStyle w:val="af0"/>
              <w:rPr>
                <w:rFonts w:ascii="Arial" w:hAnsi="Arial" w:cs="Arial"/>
              </w:rPr>
            </w:pPr>
            <w:r w:rsidRPr="00C5769A">
              <w:rPr>
                <w:sz w:val="28"/>
                <w:szCs w:val="28"/>
              </w:rPr>
              <w:t>« Распорядок дня».</w:t>
            </w:r>
          </w:p>
          <w:p w:rsidR="00322AF2" w:rsidRDefault="00322AF2" w:rsidP="00322AF2">
            <w:pPr>
              <w:pStyle w:val="af0"/>
              <w:jc w:val="both"/>
              <w:rPr>
                <w:b/>
                <w:iCs/>
                <w:sz w:val="28"/>
                <w:szCs w:val="28"/>
              </w:rPr>
            </w:pPr>
          </w:p>
        </w:tc>
      </w:tr>
      <w:tr w:rsidR="00322AF2" w:rsidTr="00C5769A">
        <w:trPr>
          <w:cantSplit/>
          <w:trHeight w:val="2635"/>
        </w:trPr>
        <w:tc>
          <w:tcPr>
            <w:tcW w:w="1384" w:type="dxa"/>
            <w:textDirection w:val="btLr"/>
          </w:tcPr>
          <w:p w:rsidR="00322AF2" w:rsidRPr="00C5769A" w:rsidRDefault="00C5769A" w:rsidP="00C5769A">
            <w:pPr>
              <w:pStyle w:val="af0"/>
              <w:ind w:left="113" w:right="113"/>
              <w:jc w:val="center"/>
              <w:rPr>
                <w:b/>
                <w:iCs/>
                <w:sz w:val="28"/>
                <w:szCs w:val="28"/>
              </w:rPr>
            </w:pPr>
            <w:r w:rsidRPr="00C5769A">
              <w:rPr>
                <w:rFonts w:eastAsia="Calibri"/>
                <w:b/>
                <w:sz w:val="28"/>
                <w:szCs w:val="28"/>
                <w:lang w:val="en-US" w:eastAsia="en-US"/>
              </w:rPr>
              <w:lastRenderedPageBreak/>
              <w:t>VI</w:t>
            </w:r>
            <w:r w:rsidRPr="00C5769A">
              <w:rPr>
                <w:rFonts w:eastAsia="Calibri"/>
                <w:b/>
                <w:sz w:val="28"/>
                <w:szCs w:val="28"/>
                <w:lang w:eastAsia="en-US"/>
              </w:rPr>
              <w:t>. Пушистые друзья!</w:t>
            </w:r>
          </w:p>
        </w:tc>
        <w:tc>
          <w:tcPr>
            <w:tcW w:w="3544" w:type="dxa"/>
          </w:tcPr>
          <w:p w:rsidR="00C5769A" w:rsidRPr="001B4A78" w:rsidRDefault="00C5769A" w:rsidP="00C5769A">
            <w:pPr>
              <w:pStyle w:val="af0"/>
              <w:rPr>
                <w:rFonts w:eastAsia="Calibri"/>
                <w:sz w:val="28"/>
                <w:lang w:eastAsia="en-US"/>
              </w:rPr>
            </w:pPr>
            <w:r w:rsidRPr="001B4A78">
              <w:rPr>
                <w:rFonts w:eastAsia="Calibri"/>
                <w:sz w:val="28"/>
                <w:lang w:eastAsia="en-US"/>
              </w:rPr>
              <w:t>Забавные коровы .</w:t>
            </w:r>
          </w:p>
          <w:p w:rsidR="00C5769A" w:rsidRPr="001B4A78" w:rsidRDefault="00C5769A" w:rsidP="00C5769A">
            <w:pPr>
              <w:pStyle w:val="af0"/>
              <w:rPr>
                <w:rFonts w:eastAsia="Calibri"/>
                <w:sz w:val="28"/>
                <w:lang w:eastAsia="en-US"/>
              </w:rPr>
            </w:pPr>
            <w:r w:rsidRPr="001B4A78">
              <w:rPr>
                <w:sz w:val="28"/>
              </w:rPr>
              <w:t xml:space="preserve">Знакомство с новыми лексическими единицами . </w:t>
            </w:r>
            <w:r w:rsidRPr="001B4A78">
              <w:rPr>
                <w:rFonts w:eastAsia="Calibri"/>
                <w:sz w:val="28"/>
                <w:lang w:eastAsia="en-US"/>
              </w:rPr>
              <w:t>Забавные коровы .</w:t>
            </w:r>
          </w:p>
          <w:p w:rsidR="00C5769A" w:rsidRPr="001B4A78" w:rsidRDefault="00C5769A" w:rsidP="00C5769A">
            <w:pPr>
              <w:pStyle w:val="af0"/>
              <w:rPr>
                <w:rFonts w:eastAsia="Calibri"/>
                <w:sz w:val="28"/>
                <w:lang w:eastAsia="en-US"/>
              </w:rPr>
            </w:pPr>
            <w:r w:rsidRPr="001B4A78">
              <w:rPr>
                <w:rFonts w:eastAsia="Calibri"/>
                <w:sz w:val="28"/>
                <w:lang w:eastAsia="en-US"/>
              </w:rPr>
              <w:t>Закрепление лексики по теме.</w:t>
            </w:r>
          </w:p>
          <w:p w:rsidR="00C5769A" w:rsidRPr="001B4A78" w:rsidRDefault="00C5769A" w:rsidP="00C5769A">
            <w:pPr>
              <w:pStyle w:val="af0"/>
              <w:rPr>
                <w:rFonts w:eastAsia="Calibri"/>
                <w:sz w:val="28"/>
                <w:lang w:eastAsia="en-US"/>
              </w:rPr>
            </w:pPr>
            <w:r w:rsidRPr="001B4A78">
              <w:rPr>
                <w:rFonts w:eastAsia="Calibri"/>
                <w:sz w:val="28"/>
                <w:lang w:eastAsia="en-US"/>
              </w:rPr>
              <w:t>Умные животные .</w:t>
            </w:r>
          </w:p>
          <w:p w:rsidR="00C5769A" w:rsidRPr="001B4A78" w:rsidRDefault="00C5769A" w:rsidP="00C5769A">
            <w:pPr>
              <w:pStyle w:val="af0"/>
              <w:rPr>
                <w:sz w:val="28"/>
              </w:rPr>
            </w:pPr>
            <w:r w:rsidRPr="001B4A78">
              <w:rPr>
                <w:sz w:val="28"/>
              </w:rPr>
              <w:t xml:space="preserve">Знакомство с новыми лексическими единицами </w:t>
            </w:r>
          </w:p>
          <w:p w:rsidR="00C5769A" w:rsidRPr="001B4A78" w:rsidRDefault="00C5769A" w:rsidP="00C5769A">
            <w:pPr>
              <w:pStyle w:val="af0"/>
              <w:rPr>
                <w:rFonts w:eastAsia="Calibri"/>
                <w:sz w:val="28"/>
                <w:lang w:eastAsia="en-US"/>
              </w:rPr>
            </w:pPr>
            <w:r w:rsidRPr="001B4A78">
              <w:rPr>
                <w:rFonts w:eastAsia="Calibri"/>
                <w:sz w:val="28"/>
                <w:lang w:eastAsia="en-US"/>
              </w:rPr>
              <w:t>Умные животные. Весёлые дни в школе.</w:t>
            </w:r>
          </w:p>
          <w:p w:rsidR="00C5769A" w:rsidRPr="001B4A78" w:rsidRDefault="00C5769A" w:rsidP="00C5769A">
            <w:pPr>
              <w:pStyle w:val="af0"/>
              <w:rPr>
                <w:rFonts w:eastAsia="Calibri"/>
                <w:sz w:val="28"/>
                <w:lang w:eastAsia="en-US"/>
              </w:rPr>
            </w:pPr>
            <w:r w:rsidRPr="001B4A78">
              <w:rPr>
                <w:rFonts w:eastAsia="Calibri"/>
                <w:sz w:val="28"/>
                <w:lang w:eastAsia="en-US"/>
              </w:rPr>
              <w:t>Артур и Раскаль</w:t>
            </w:r>
          </w:p>
          <w:p w:rsidR="00C5769A" w:rsidRPr="001B4A78" w:rsidRDefault="00C5769A" w:rsidP="00C5769A">
            <w:pPr>
              <w:pStyle w:val="af0"/>
              <w:rPr>
                <w:rFonts w:eastAsia="Calibri"/>
                <w:sz w:val="28"/>
                <w:lang w:eastAsia="en-US"/>
              </w:rPr>
            </w:pPr>
            <w:r w:rsidRPr="001B4A78">
              <w:rPr>
                <w:rFonts w:eastAsia="Calibri"/>
                <w:sz w:val="28"/>
                <w:lang w:eastAsia="en-US"/>
              </w:rPr>
              <w:t>Изучение числительных. Оловянный солдатик .</w:t>
            </w:r>
          </w:p>
          <w:p w:rsidR="00C5769A" w:rsidRPr="001B4A78" w:rsidRDefault="00C5769A" w:rsidP="00C5769A">
            <w:pPr>
              <w:pStyle w:val="af0"/>
              <w:rPr>
                <w:rFonts w:eastAsia="Calibri"/>
                <w:sz w:val="28"/>
                <w:lang w:eastAsia="en-US"/>
              </w:rPr>
            </w:pPr>
            <w:r w:rsidRPr="001B4A78">
              <w:rPr>
                <w:rFonts w:eastAsia="Calibri"/>
                <w:sz w:val="28"/>
                <w:lang w:eastAsia="en-US"/>
              </w:rPr>
              <w:t xml:space="preserve">Формирование навыков чтения и перевода. Страноведение Знакомство с «Уголком дедушки Дурова» в России. Теперь я знаю </w:t>
            </w:r>
          </w:p>
          <w:p w:rsidR="00C5769A" w:rsidRPr="001B4A78" w:rsidRDefault="00C5769A" w:rsidP="00C5769A">
            <w:pPr>
              <w:pStyle w:val="af0"/>
              <w:rPr>
                <w:rFonts w:eastAsia="Calibri"/>
                <w:sz w:val="28"/>
                <w:lang w:eastAsia="ar-SA"/>
              </w:rPr>
            </w:pPr>
            <w:r w:rsidRPr="001B4A78">
              <w:rPr>
                <w:rFonts w:eastAsia="Calibri"/>
                <w:sz w:val="28"/>
                <w:lang w:eastAsia="ar-SA"/>
              </w:rPr>
              <w:t>Закрепление языкового материала модуля. Итоговый тест модуля 5</w:t>
            </w:r>
          </w:p>
          <w:p w:rsidR="00C5769A" w:rsidRPr="00C5769A" w:rsidRDefault="00C5769A" w:rsidP="00C5769A">
            <w:pPr>
              <w:widowControl/>
              <w:autoSpaceDE/>
              <w:autoSpaceDN/>
              <w:adjustRightInd/>
              <w:spacing w:after="200" w:line="276" w:lineRule="auto"/>
              <w:rPr>
                <w:sz w:val="22"/>
                <w:szCs w:val="22"/>
              </w:rPr>
            </w:pPr>
          </w:p>
          <w:p w:rsidR="00322AF2" w:rsidRDefault="00322AF2" w:rsidP="00322AF2">
            <w:pPr>
              <w:pStyle w:val="af0"/>
              <w:jc w:val="both"/>
              <w:rPr>
                <w:b/>
                <w:iCs/>
                <w:sz w:val="28"/>
                <w:szCs w:val="28"/>
              </w:rPr>
            </w:pPr>
          </w:p>
        </w:tc>
        <w:tc>
          <w:tcPr>
            <w:tcW w:w="1276" w:type="dxa"/>
          </w:tcPr>
          <w:p w:rsidR="00322AF2" w:rsidRPr="00C5769A" w:rsidRDefault="00C5769A" w:rsidP="00322AF2">
            <w:pPr>
              <w:pStyle w:val="af0"/>
              <w:jc w:val="both"/>
              <w:rPr>
                <w:b/>
                <w:iCs/>
                <w:sz w:val="28"/>
                <w:szCs w:val="28"/>
              </w:rPr>
            </w:pPr>
            <w:r w:rsidRPr="00C5769A">
              <w:rPr>
                <w:b/>
                <w:iCs/>
                <w:sz w:val="28"/>
                <w:szCs w:val="28"/>
              </w:rPr>
              <w:t>8</w:t>
            </w:r>
          </w:p>
        </w:tc>
        <w:tc>
          <w:tcPr>
            <w:tcW w:w="8754" w:type="dxa"/>
          </w:tcPr>
          <w:p w:rsidR="00322AF2" w:rsidRPr="00C5769A" w:rsidRDefault="00C5769A" w:rsidP="00322AF2">
            <w:pPr>
              <w:pStyle w:val="af0"/>
              <w:jc w:val="both"/>
              <w:rPr>
                <w:b/>
                <w:iCs/>
                <w:sz w:val="28"/>
                <w:szCs w:val="28"/>
              </w:rPr>
            </w:pPr>
            <w:r w:rsidRPr="00C5769A">
              <w:rPr>
                <w:color w:val="000000"/>
                <w:sz w:val="28"/>
                <w:szCs w:val="28"/>
                <w:shd w:val="clear" w:color="auto" w:fill="FFFFFF"/>
              </w:rPr>
              <w:t>Навыки заучивания словосочетаний, поиск и выделение необходимой информации; применение изучаемой лексики во множественном числе, интерпретация информации; Развитие навыка описания повадок животных, используя в речи модальный глаголы </w:t>
            </w:r>
            <w:r w:rsidRPr="00C5769A">
              <w:rPr>
                <w:b/>
                <w:bCs/>
                <w:i/>
                <w:iCs/>
                <w:color w:val="000000"/>
                <w:sz w:val="28"/>
                <w:szCs w:val="28"/>
                <w:shd w:val="clear" w:color="auto" w:fill="FFFFFF"/>
              </w:rPr>
              <w:t>can/can't</w:t>
            </w:r>
            <w:r w:rsidRPr="00C5769A">
              <w:rPr>
                <w:color w:val="000000"/>
                <w:sz w:val="28"/>
                <w:szCs w:val="28"/>
                <w:shd w:val="clear" w:color="auto" w:fill="FFFFFF"/>
              </w:rPr>
              <w:t xml:space="preserve">, построение рассуждения. </w:t>
            </w:r>
            <w:r w:rsidR="00E94289" w:rsidRPr="00E94289">
              <w:rPr>
                <w:rFonts w:eastAsia="Calibri"/>
                <w:sz w:val="28"/>
                <w:szCs w:val="28"/>
                <w:lang w:eastAsia="en-US"/>
              </w:rPr>
              <w:t xml:space="preserve">правильно  употреблять глаголы </w:t>
            </w:r>
            <w:r w:rsidR="00E94289" w:rsidRPr="00E94289">
              <w:rPr>
                <w:rFonts w:eastAsia="Calibri"/>
                <w:sz w:val="28"/>
                <w:szCs w:val="28"/>
                <w:lang w:val="en-US" w:eastAsia="en-US"/>
              </w:rPr>
              <w:t>have</w:t>
            </w:r>
            <w:r w:rsidR="00E94289" w:rsidRPr="00E94289">
              <w:rPr>
                <w:rFonts w:eastAsia="Calibri"/>
                <w:sz w:val="28"/>
                <w:szCs w:val="28"/>
                <w:lang w:eastAsia="en-US"/>
              </w:rPr>
              <w:t xml:space="preserve"> </w:t>
            </w:r>
            <w:r w:rsidR="00E94289" w:rsidRPr="00E94289">
              <w:rPr>
                <w:rFonts w:eastAsia="Calibri"/>
                <w:sz w:val="28"/>
                <w:szCs w:val="28"/>
                <w:lang w:val="en-US" w:eastAsia="en-US"/>
              </w:rPr>
              <w:t>got</w:t>
            </w:r>
            <w:r w:rsidR="00E94289" w:rsidRPr="00E94289">
              <w:rPr>
                <w:rFonts w:eastAsia="Calibri"/>
                <w:sz w:val="28"/>
                <w:szCs w:val="28"/>
                <w:lang w:eastAsia="en-US"/>
              </w:rPr>
              <w:t xml:space="preserve">, </w:t>
            </w:r>
            <w:r w:rsidR="00E94289" w:rsidRPr="00E94289">
              <w:rPr>
                <w:rFonts w:eastAsia="Calibri"/>
                <w:sz w:val="28"/>
                <w:szCs w:val="28"/>
                <w:lang w:val="en-US" w:eastAsia="en-US"/>
              </w:rPr>
              <w:t>can</w:t>
            </w:r>
            <w:r w:rsidR="00E94289" w:rsidRPr="00E94289">
              <w:rPr>
                <w:rFonts w:eastAsia="Calibri"/>
                <w:sz w:val="28"/>
                <w:szCs w:val="28"/>
                <w:lang w:eastAsia="en-US"/>
              </w:rPr>
              <w:t xml:space="preserve"> и существительные во множественном числе, образованные не по правилу</w:t>
            </w:r>
            <w:r w:rsidR="00E94289" w:rsidRPr="00C5769A">
              <w:rPr>
                <w:color w:val="000000"/>
                <w:sz w:val="28"/>
                <w:szCs w:val="28"/>
                <w:shd w:val="clear" w:color="auto" w:fill="FFFFFF"/>
              </w:rPr>
              <w:t xml:space="preserve"> </w:t>
            </w:r>
            <w:r w:rsidRPr="00C5769A">
              <w:rPr>
                <w:color w:val="000000"/>
                <w:sz w:val="28"/>
                <w:szCs w:val="28"/>
                <w:shd w:val="clear" w:color="auto" w:fill="FFFFFF"/>
              </w:rPr>
              <w:t>Использование речи для регуляции своего действия; регулирование игровой учебной деятельности; выбор действий в соответствии с поставленным вопросом; использование речи для регуляции своего действия. Проявление активности во взаимодействии для решения коммуникативных и познавательных задач. Построение монологических высказываний; проявление активности во взаимодействии для решения коммуникативных и познавательных задач, строить монологические высказывания.</w:t>
            </w:r>
            <w:r w:rsidR="00E94289" w:rsidRPr="00E94289">
              <w:rPr>
                <w:color w:val="000000"/>
                <w:sz w:val="28"/>
                <w:szCs w:val="28"/>
                <w:shd w:val="clear" w:color="auto" w:fill="FFFFFF"/>
              </w:rPr>
              <w:t xml:space="preserve"> </w:t>
            </w:r>
            <w:r w:rsidRPr="00C5769A">
              <w:rPr>
                <w:color w:val="000000"/>
                <w:sz w:val="28"/>
                <w:szCs w:val="28"/>
                <w:shd w:val="clear" w:color="auto" w:fill="FFFFFF"/>
              </w:rPr>
              <w:t>Написание с опорой на образец о дне, проведённом в парке. Умение отличать буквы от транскрипционных значков. Написание транскрипционных знаков /oυ/ и /ɒ/; /n/ и /ŋ/. Овладение основными правилами чтения и орфографии, написанием наиболее употребительных слов.</w:t>
            </w:r>
          </w:p>
        </w:tc>
      </w:tr>
      <w:tr w:rsidR="00322AF2" w:rsidTr="00E94289">
        <w:trPr>
          <w:cantSplit/>
          <w:trHeight w:val="3290"/>
        </w:trPr>
        <w:tc>
          <w:tcPr>
            <w:tcW w:w="1384" w:type="dxa"/>
            <w:textDirection w:val="btLr"/>
          </w:tcPr>
          <w:p w:rsidR="00322AF2" w:rsidRPr="00E94289" w:rsidRDefault="00E94289" w:rsidP="00E94289">
            <w:pPr>
              <w:pStyle w:val="af0"/>
              <w:ind w:left="113" w:right="113"/>
              <w:jc w:val="center"/>
              <w:rPr>
                <w:b/>
                <w:iCs/>
                <w:sz w:val="28"/>
                <w:szCs w:val="28"/>
              </w:rPr>
            </w:pPr>
            <w:r w:rsidRPr="00E94289">
              <w:rPr>
                <w:rFonts w:eastAsia="Calibri"/>
                <w:b/>
                <w:sz w:val="28"/>
                <w:szCs w:val="28"/>
                <w:lang w:val="en-US" w:eastAsia="ar-SA"/>
              </w:rPr>
              <w:lastRenderedPageBreak/>
              <w:t xml:space="preserve">VII. </w:t>
            </w:r>
            <w:r w:rsidRPr="00E94289">
              <w:rPr>
                <w:rFonts w:eastAsia="Calibri"/>
                <w:b/>
                <w:sz w:val="28"/>
                <w:szCs w:val="28"/>
                <w:lang w:eastAsia="ar-SA"/>
              </w:rPr>
              <w:t>Дом, милый дом!</w:t>
            </w:r>
          </w:p>
        </w:tc>
        <w:tc>
          <w:tcPr>
            <w:tcW w:w="3544" w:type="dxa"/>
          </w:tcPr>
          <w:p w:rsidR="00E94289" w:rsidRPr="001B4A78" w:rsidRDefault="00E94289" w:rsidP="00E94289">
            <w:pPr>
              <w:pStyle w:val="af0"/>
              <w:rPr>
                <w:rFonts w:eastAsia="Calibri"/>
                <w:sz w:val="28"/>
                <w:lang w:eastAsia="en-US"/>
              </w:rPr>
            </w:pPr>
            <w:r w:rsidRPr="001B4A78">
              <w:rPr>
                <w:rFonts w:eastAsia="Calibri"/>
                <w:sz w:val="28"/>
                <w:lang w:eastAsia="en-US"/>
              </w:rPr>
              <w:t xml:space="preserve">Бабушка, дедушка. </w:t>
            </w:r>
          </w:p>
          <w:p w:rsidR="00E94289" w:rsidRPr="001B4A78" w:rsidRDefault="00E94289" w:rsidP="00E94289">
            <w:pPr>
              <w:pStyle w:val="af0"/>
              <w:rPr>
                <w:sz w:val="28"/>
              </w:rPr>
            </w:pPr>
            <w:r w:rsidRPr="001B4A78">
              <w:rPr>
                <w:sz w:val="28"/>
              </w:rPr>
              <w:t xml:space="preserve">Знакомство с новыми лексическими единицами </w:t>
            </w:r>
          </w:p>
          <w:p w:rsidR="00E94289" w:rsidRPr="001B4A78" w:rsidRDefault="00E94289" w:rsidP="00E94289">
            <w:pPr>
              <w:pStyle w:val="af0"/>
              <w:rPr>
                <w:rFonts w:eastAsia="Calibri"/>
                <w:sz w:val="28"/>
                <w:lang w:eastAsia="en-US"/>
              </w:rPr>
            </w:pPr>
            <w:r w:rsidRPr="001B4A78">
              <w:rPr>
                <w:rFonts w:eastAsia="Calibri"/>
                <w:sz w:val="28"/>
                <w:lang w:eastAsia="en-US"/>
              </w:rPr>
              <w:t xml:space="preserve">Бабушка, дедушка. </w:t>
            </w:r>
          </w:p>
          <w:p w:rsidR="00E94289" w:rsidRPr="001B4A78" w:rsidRDefault="00E94289" w:rsidP="00E94289">
            <w:pPr>
              <w:pStyle w:val="af0"/>
              <w:rPr>
                <w:rFonts w:eastAsia="Calibri"/>
                <w:sz w:val="28"/>
                <w:lang w:eastAsia="en-US"/>
              </w:rPr>
            </w:pPr>
            <w:r w:rsidRPr="001B4A78">
              <w:rPr>
                <w:rFonts w:eastAsia="Calibri"/>
                <w:sz w:val="28"/>
                <w:lang w:eastAsia="en-US"/>
              </w:rPr>
              <w:t>Изучение предлогов местонахождения.</w:t>
            </w:r>
          </w:p>
          <w:p w:rsidR="00E94289" w:rsidRPr="001B4A78" w:rsidRDefault="00E94289" w:rsidP="00E94289">
            <w:pPr>
              <w:pStyle w:val="af0"/>
              <w:rPr>
                <w:rFonts w:eastAsia="Calibri"/>
                <w:sz w:val="28"/>
                <w:lang w:eastAsia="en-US"/>
              </w:rPr>
            </w:pPr>
            <w:r w:rsidRPr="001B4A78">
              <w:rPr>
                <w:rFonts w:eastAsia="Calibri"/>
                <w:sz w:val="28"/>
                <w:lang w:eastAsia="en-US"/>
              </w:rPr>
              <w:t>Мой дом .</w:t>
            </w:r>
          </w:p>
          <w:p w:rsidR="00E94289" w:rsidRPr="001B4A78" w:rsidRDefault="00E94289" w:rsidP="00E94289">
            <w:pPr>
              <w:pStyle w:val="af0"/>
              <w:rPr>
                <w:rFonts w:eastAsia="Calibri"/>
                <w:sz w:val="28"/>
                <w:lang w:eastAsia="en-US"/>
              </w:rPr>
            </w:pPr>
            <w:r w:rsidRPr="001B4A78">
              <w:rPr>
                <w:sz w:val="28"/>
              </w:rPr>
              <w:t xml:space="preserve">Знакомство с новыми лексическими единицами . </w:t>
            </w:r>
            <w:r w:rsidRPr="001B4A78">
              <w:rPr>
                <w:rFonts w:eastAsia="Calibri"/>
                <w:sz w:val="28"/>
                <w:lang w:eastAsia="en-US"/>
              </w:rPr>
              <w:t>Мой дом. Изучение множественного числа существительных.</w:t>
            </w:r>
          </w:p>
          <w:p w:rsidR="00E94289" w:rsidRPr="001B4A78" w:rsidRDefault="00E94289" w:rsidP="00E94289">
            <w:pPr>
              <w:pStyle w:val="af0"/>
              <w:rPr>
                <w:rFonts w:eastAsia="Calibri"/>
                <w:sz w:val="28"/>
                <w:lang w:eastAsia="en-US"/>
              </w:rPr>
            </w:pPr>
            <w:r w:rsidRPr="001B4A78">
              <w:rPr>
                <w:rFonts w:eastAsia="Calibri"/>
                <w:sz w:val="28"/>
                <w:lang w:eastAsia="en-US"/>
              </w:rPr>
              <w:t>Забавы в школе.</w:t>
            </w:r>
          </w:p>
          <w:p w:rsidR="00E94289" w:rsidRPr="001B4A78" w:rsidRDefault="00E94289" w:rsidP="00E94289">
            <w:pPr>
              <w:pStyle w:val="af0"/>
              <w:rPr>
                <w:rFonts w:eastAsia="Calibri"/>
                <w:sz w:val="28"/>
                <w:lang w:eastAsia="en-US"/>
              </w:rPr>
            </w:pPr>
            <w:r w:rsidRPr="001B4A78">
              <w:rPr>
                <w:rFonts w:eastAsia="Calibri"/>
                <w:sz w:val="28"/>
                <w:lang w:eastAsia="en-US"/>
              </w:rPr>
              <w:t>Артур и Раскаль .</w:t>
            </w:r>
          </w:p>
          <w:p w:rsidR="00E94289" w:rsidRPr="001B4A78" w:rsidRDefault="00E94289" w:rsidP="00E94289">
            <w:pPr>
              <w:pStyle w:val="af0"/>
              <w:rPr>
                <w:rFonts w:eastAsia="Calibri"/>
                <w:sz w:val="28"/>
                <w:lang w:eastAsia="en-US"/>
              </w:rPr>
            </w:pPr>
            <w:r w:rsidRPr="001B4A78">
              <w:rPr>
                <w:rFonts w:eastAsia="Calibri"/>
                <w:sz w:val="28"/>
                <w:lang w:eastAsia="en-US"/>
              </w:rPr>
              <w:t xml:space="preserve">Оловянный солдатик </w:t>
            </w:r>
          </w:p>
          <w:p w:rsidR="00E94289" w:rsidRPr="001B4A78" w:rsidRDefault="00E94289" w:rsidP="00E94289">
            <w:pPr>
              <w:pStyle w:val="af0"/>
              <w:rPr>
                <w:rFonts w:eastAsia="Calibri"/>
                <w:sz w:val="28"/>
                <w:lang w:eastAsia="en-US"/>
              </w:rPr>
            </w:pPr>
            <w:r w:rsidRPr="001B4A78">
              <w:rPr>
                <w:rFonts w:eastAsia="Calibri"/>
                <w:sz w:val="28"/>
                <w:lang w:eastAsia="en-US"/>
              </w:rPr>
              <w:t xml:space="preserve">Формирование навыков чтения и перевода. Страноведение. Знакомство с видом домов в Британии и Домом-музеем Л.Н. Толстого. Теперь я знаю </w:t>
            </w:r>
          </w:p>
          <w:p w:rsidR="00E94289" w:rsidRPr="001B4A78" w:rsidRDefault="00E94289" w:rsidP="00E94289">
            <w:pPr>
              <w:pStyle w:val="af0"/>
              <w:rPr>
                <w:sz w:val="28"/>
              </w:rPr>
            </w:pPr>
            <w:r w:rsidRPr="001B4A78">
              <w:rPr>
                <w:rFonts w:eastAsia="Calibri"/>
                <w:sz w:val="28"/>
                <w:lang w:eastAsia="ar-SA"/>
              </w:rPr>
              <w:t>Закрепление языкового материала модуля. Итоговый тест модуля 6</w:t>
            </w:r>
          </w:p>
          <w:p w:rsidR="00322AF2" w:rsidRDefault="00322AF2" w:rsidP="00322AF2">
            <w:pPr>
              <w:pStyle w:val="af0"/>
              <w:jc w:val="both"/>
              <w:rPr>
                <w:b/>
                <w:iCs/>
                <w:sz w:val="28"/>
                <w:szCs w:val="28"/>
              </w:rPr>
            </w:pPr>
          </w:p>
        </w:tc>
        <w:tc>
          <w:tcPr>
            <w:tcW w:w="1276" w:type="dxa"/>
          </w:tcPr>
          <w:p w:rsidR="00322AF2" w:rsidRPr="00E94289" w:rsidRDefault="00E94289" w:rsidP="00322AF2">
            <w:pPr>
              <w:pStyle w:val="af0"/>
              <w:jc w:val="both"/>
              <w:rPr>
                <w:b/>
                <w:iCs/>
                <w:sz w:val="28"/>
                <w:szCs w:val="28"/>
              </w:rPr>
            </w:pPr>
            <w:r w:rsidRPr="00E94289">
              <w:rPr>
                <w:b/>
                <w:iCs/>
                <w:sz w:val="28"/>
                <w:szCs w:val="28"/>
              </w:rPr>
              <w:t>8</w:t>
            </w:r>
          </w:p>
        </w:tc>
        <w:tc>
          <w:tcPr>
            <w:tcW w:w="8754" w:type="dxa"/>
          </w:tcPr>
          <w:p w:rsidR="00E94289" w:rsidRPr="00E94289" w:rsidRDefault="00AC4D12" w:rsidP="00E94289">
            <w:pPr>
              <w:pStyle w:val="af0"/>
              <w:rPr>
                <w:rFonts w:ascii="Arial" w:hAnsi="Arial" w:cs="Arial"/>
                <w:sz w:val="28"/>
                <w:szCs w:val="28"/>
              </w:rPr>
            </w:pPr>
            <w:r w:rsidRPr="00AC4D12">
              <w:rPr>
                <w:sz w:val="28"/>
                <w:szCs w:val="28"/>
              </w:rPr>
              <w:t xml:space="preserve">Ведение диалога-расспроса (о предметах мебели и их количестве). </w:t>
            </w:r>
            <w:r w:rsidR="00E94289" w:rsidRPr="00E94289">
              <w:rPr>
                <w:sz w:val="28"/>
                <w:szCs w:val="28"/>
              </w:rPr>
              <w:t>Названия комнат. Предлоги места.</w:t>
            </w:r>
          </w:p>
          <w:p w:rsidR="00E94289" w:rsidRPr="00E94289" w:rsidRDefault="00E94289" w:rsidP="00E94289">
            <w:pPr>
              <w:pStyle w:val="af0"/>
              <w:rPr>
                <w:rFonts w:ascii="Arial" w:hAnsi="Arial" w:cs="Arial"/>
                <w:sz w:val="28"/>
                <w:szCs w:val="28"/>
              </w:rPr>
            </w:pPr>
            <w:r w:rsidRPr="00E94289">
              <w:rPr>
                <w:sz w:val="28"/>
                <w:szCs w:val="28"/>
              </w:rPr>
              <w:t>Контроль навыков и умений устной речи: «Мой дом/моя квартира».</w:t>
            </w:r>
          </w:p>
          <w:p w:rsidR="00E94289" w:rsidRPr="00E94289" w:rsidRDefault="00E94289" w:rsidP="00E94289">
            <w:pPr>
              <w:pStyle w:val="af0"/>
              <w:rPr>
                <w:rFonts w:ascii="Arial" w:hAnsi="Arial" w:cs="Arial"/>
                <w:sz w:val="28"/>
                <w:szCs w:val="28"/>
              </w:rPr>
            </w:pPr>
            <w:r w:rsidRPr="00E94289">
              <w:rPr>
                <w:sz w:val="28"/>
                <w:szCs w:val="28"/>
              </w:rPr>
              <w:t>Названия мебели и её расположение.</w:t>
            </w:r>
          </w:p>
          <w:p w:rsidR="00E94289" w:rsidRPr="00E94289" w:rsidRDefault="00E94289" w:rsidP="00E94289">
            <w:pPr>
              <w:pStyle w:val="af0"/>
              <w:rPr>
                <w:rFonts w:ascii="Arial" w:hAnsi="Arial" w:cs="Arial"/>
                <w:sz w:val="28"/>
                <w:szCs w:val="28"/>
              </w:rPr>
            </w:pPr>
            <w:r w:rsidRPr="00E94289">
              <w:rPr>
                <w:sz w:val="28"/>
                <w:szCs w:val="28"/>
              </w:rPr>
              <w:t>Структура: «There is </w:t>
            </w:r>
            <w:r>
              <w:rPr>
                <w:sz w:val="28"/>
                <w:szCs w:val="28"/>
              </w:rPr>
              <w:t xml:space="preserve">/ There are» в описании комнаты, </w:t>
            </w:r>
            <w:r>
              <w:t xml:space="preserve"> </w:t>
            </w:r>
            <w:r w:rsidRPr="00E94289">
              <w:rPr>
                <w:sz w:val="28"/>
                <w:szCs w:val="28"/>
              </w:rPr>
              <w:t>в утвердительной и отрицательной форме и давать краткий ответ</w:t>
            </w:r>
          </w:p>
          <w:p w:rsidR="00E94289" w:rsidRPr="00E94289" w:rsidRDefault="00E94289" w:rsidP="00E94289">
            <w:pPr>
              <w:pStyle w:val="af0"/>
              <w:rPr>
                <w:rFonts w:ascii="Arial" w:hAnsi="Arial" w:cs="Arial"/>
                <w:sz w:val="28"/>
                <w:szCs w:val="28"/>
              </w:rPr>
            </w:pPr>
            <w:r w:rsidRPr="00E94289">
              <w:rPr>
                <w:sz w:val="28"/>
                <w:szCs w:val="28"/>
              </w:rPr>
              <w:t>Раз</w:t>
            </w:r>
            <w:r w:rsidR="00AC4D12">
              <w:rPr>
                <w:sz w:val="28"/>
                <w:szCs w:val="28"/>
              </w:rPr>
              <w:t xml:space="preserve">витие навыков и умений в чтении/ </w:t>
            </w:r>
            <w:r w:rsidR="00AC4D12" w:rsidRPr="00AC4D12">
              <w:rPr>
                <w:sz w:val="28"/>
                <w:szCs w:val="28"/>
              </w:rPr>
              <w:t>Употребление указательных местоимений these/those, предлогов места next to, in front of, behind, множественного числа существительных, образованных не по правилу (-es,-ies, -ves), структуры thereis/there are, вопросительного слово «how (many)», союза «because».</w:t>
            </w:r>
          </w:p>
          <w:p w:rsidR="00E94289" w:rsidRPr="00E94289" w:rsidRDefault="00E94289" w:rsidP="00E94289">
            <w:pPr>
              <w:pStyle w:val="af0"/>
              <w:rPr>
                <w:rFonts w:ascii="Arial" w:hAnsi="Arial" w:cs="Arial"/>
                <w:sz w:val="28"/>
                <w:szCs w:val="28"/>
              </w:rPr>
            </w:pPr>
            <w:r w:rsidRPr="00E94289">
              <w:rPr>
                <w:sz w:val="28"/>
                <w:szCs w:val="28"/>
              </w:rPr>
              <w:t>«Мой дом/моя квартира».</w:t>
            </w:r>
          </w:p>
          <w:p w:rsidR="00E94289" w:rsidRPr="00E94289" w:rsidRDefault="00E94289" w:rsidP="00E94289">
            <w:pPr>
              <w:pStyle w:val="af0"/>
              <w:rPr>
                <w:rFonts w:ascii="Arial" w:hAnsi="Arial" w:cs="Arial"/>
                <w:sz w:val="28"/>
                <w:szCs w:val="28"/>
              </w:rPr>
            </w:pPr>
            <w:r w:rsidRPr="00E94289">
              <w:rPr>
                <w:sz w:val="28"/>
                <w:szCs w:val="28"/>
              </w:rPr>
              <w:t>Выполнение лексико - грамматических упражнений: «Мой дом/моя квартира».</w:t>
            </w:r>
          </w:p>
          <w:p w:rsidR="00E94289" w:rsidRPr="00E94289" w:rsidRDefault="00E94289" w:rsidP="00E94289">
            <w:pPr>
              <w:pStyle w:val="af0"/>
              <w:rPr>
                <w:rFonts w:eastAsia="Calibri"/>
                <w:b/>
                <w:sz w:val="28"/>
                <w:szCs w:val="22"/>
                <w:lang w:eastAsia="en-US"/>
              </w:rPr>
            </w:pPr>
            <w:r w:rsidRPr="00E94289">
              <w:rPr>
                <w:sz w:val="28"/>
                <w:szCs w:val="28"/>
              </w:rPr>
              <w:t>Обобщающий урок: «Мой дом/моя квартира».</w:t>
            </w:r>
            <w:r w:rsidRPr="00E94289">
              <w:rPr>
                <w:rFonts w:eastAsia="Calibri"/>
                <w:b/>
                <w:sz w:val="22"/>
                <w:szCs w:val="22"/>
                <w:lang w:eastAsia="en-US"/>
              </w:rPr>
              <w:t xml:space="preserve"> </w:t>
            </w:r>
            <w:r>
              <w:rPr>
                <w:rFonts w:eastAsia="Calibri"/>
                <w:b/>
                <w:sz w:val="22"/>
                <w:szCs w:val="22"/>
                <w:lang w:eastAsia="en-US"/>
              </w:rPr>
              <w:t xml:space="preserve">)  </w:t>
            </w:r>
            <w:r w:rsidRPr="00E94289">
              <w:rPr>
                <w:rFonts w:eastAsia="Calibri"/>
                <w:b/>
                <w:sz w:val="28"/>
                <w:szCs w:val="22"/>
                <w:lang w:eastAsia="en-US"/>
              </w:rPr>
              <w:t>Ч</w:t>
            </w:r>
            <w:r w:rsidRPr="00E94289">
              <w:rPr>
                <w:rFonts w:eastAsia="Calibri"/>
                <w:sz w:val="28"/>
                <w:szCs w:val="22"/>
                <w:lang w:eastAsia="en-US"/>
              </w:rPr>
              <w:t>итать про себя и полностью понимать содержание текста</w:t>
            </w:r>
            <w:r>
              <w:rPr>
                <w:rFonts w:eastAsia="Calibri"/>
                <w:sz w:val="28"/>
                <w:szCs w:val="22"/>
                <w:lang w:eastAsia="en-US"/>
              </w:rPr>
              <w:t>. Ч</w:t>
            </w:r>
            <w:r w:rsidRPr="00E94289">
              <w:rPr>
                <w:rFonts w:eastAsia="Calibri"/>
                <w:sz w:val="28"/>
                <w:szCs w:val="22"/>
                <w:lang w:eastAsia="en-US"/>
              </w:rPr>
              <w:t>итать про себя текст и определять верные/неверные утверждения</w:t>
            </w:r>
            <w:r>
              <w:rPr>
                <w:rFonts w:eastAsia="Calibri"/>
                <w:sz w:val="28"/>
                <w:szCs w:val="22"/>
                <w:lang w:eastAsia="en-US"/>
              </w:rPr>
              <w:t>. В</w:t>
            </w:r>
            <w:r w:rsidRPr="00E94289">
              <w:rPr>
                <w:rFonts w:eastAsia="Calibri"/>
                <w:sz w:val="28"/>
                <w:szCs w:val="22"/>
                <w:lang w:eastAsia="en-US"/>
              </w:rPr>
              <w:t>оспринимать на слух в аудиозаписи и понимать содержание песни и комиксов</w:t>
            </w:r>
          </w:p>
          <w:p w:rsidR="00E94289" w:rsidRPr="00E94289" w:rsidRDefault="00E94289" w:rsidP="00E94289">
            <w:pPr>
              <w:pStyle w:val="af0"/>
              <w:rPr>
                <w:rFonts w:ascii="Arial" w:hAnsi="Arial" w:cs="Arial"/>
                <w:sz w:val="36"/>
                <w:szCs w:val="28"/>
              </w:rPr>
            </w:pPr>
          </w:p>
          <w:p w:rsidR="00322AF2" w:rsidRDefault="00322AF2" w:rsidP="00322AF2">
            <w:pPr>
              <w:pStyle w:val="af0"/>
              <w:jc w:val="both"/>
              <w:rPr>
                <w:b/>
                <w:iCs/>
                <w:sz w:val="28"/>
                <w:szCs w:val="28"/>
              </w:rPr>
            </w:pPr>
          </w:p>
        </w:tc>
      </w:tr>
      <w:tr w:rsidR="00322AF2" w:rsidTr="00AC4D12">
        <w:trPr>
          <w:cantSplit/>
          <w:trHeight w:val="2932"/>
        </w:trPr>
        <w:tc>
          <w:tcPr>
            <w:tcW w:w="1384" w:type="dxa"/>
            <w:textDirection w:val="btLr"/>
          </w:tcPr>
          <w:p w:rsidR="00322AF2" w:rsidRPr="00AC4D12" w:rsidRDefault="00AC4D12" w:rsidP="00AC4D12">
            <w:pPr>
              <w:pStyle w:val="af0"/>
              <w:ind w:left="113" w:right="113"/>
              <w:jc w:val="center"/>
              <w:rPr>
                <w:b/>
                <w:iCs/>
                <w:sz w:val="28"/>
                <w:szCs w:val="28"/>
                <w:lang w:val="en-US"/>
              </w:rPr>
            </w:pPr>
            <w:r>
              <w:rPr>
                <w:b/>
                <w:iCs/>
                <w:sz w:val="28"/>
                <w:szCs w:val="28"/>
                <w:lang w:val="en-US"/>
              </w:rPr>
              <w:lastRenderedPageBreak/>
              <w:t xml:space="preserve">VIII. </w:t>
            </w:r>
            <w:r w:rsidRPr="00AC4D12">
              <w:rPr>
                <w:b/>
                <w:iCs/>
                <w:sz w:val="28"/>
                <w:szCs w:val="28"/>
                <w:lang w:val="en-US"/>
              </w:rPr>
              <w:t>Выходной день</w:t>
            </w:r>
          </w:p>
        </w:tc>
        <w:tc>
          <w:tcPr>
            <w:tcW w:w="3544" w:type="dxa"/>
          </w:tcPr>
          <w:p w:rsidR="00AC4D12" w:rsidRPr="001B4A78" w:rsidRDefault="00AC4D12" w:rsidP="00AC4D12">
            <w:pPr>
              <w:pStyle w:val="af0"/>
              <w:rPr>
                <w:rFonts w:eastAsia="Calibri"/>
                <w:sz w:val="28"/>
                <w:szCs w:val="28"/>
                <w:lang w:eastAsia="en-US"/>
              </w:rPr>
            </w:pPr>
            <w:r w:rsidRPr="001B4A78">
              <w:rPr>
                <w:rFonts w:eastAsia="Calibri"/>
                <w:sz w:val="28"/>
                <w:szCs w:val="28"/>
                <w:lang w:eastAsia="en-US"/>
              </w:rPr>
              <w:t xml:space="preserve">Мы замечательно проводим время </w:t>
            </w:r>
          </w:p>
          <w:p w:rsidR="00AC4D12" w:rsidRPr="001B4A78" w:rsidRDefault="00AC4D12" w:rsidP="00AC4D12">
            <w:pPr>
              <w:pStyle w:val="af0"/>
              <w:rPr>
                <w:sz w:val="28"/>
                <w:szCs w:val="28"/>
              </w:rPr>
            </w:pPr>
            <w:r w:rsidRPr="001B4A78">
              <w:rPr>
                <w:sz w:val="28"/>
                <w:szCs w:val="28"/>
              </w:rPr>
              <w:t xml:space="preserve">Знакомство с новыми лексическими единицами / Мы замечательно проводим время </w:t>
            </w:r>
          </w:p>
          <w:p w:rsidR="00AC4D12" w:rsidRPr="001B4A78" w:rsidRDefault="00AC4D12" w:rsidP="00AC4D12">
            <w:pPr>
              <w:pStyle w:val="af0"/>
              <w:rPr>
                <w:sz w:val="28"/>
                <w:szCs w:val="28"/>
              </w:rPr>
            </w:pPr>
            <w:r w:rsidRPr="001B4A78">
              <w:rPr>
                <w:sz w:val="28"/>
                <w:szCs w:val="28"/>
              </w:rPr>
              <w:t xml:space="preserve">Формирование навыков чтения и говорения. В парке. </w:t>
            </w:r>
          </w:p>
          <w:p w:rsidR="00AC4D12" w:rsidRPr="001B4A78" w:rsidRDefault="00AC4D12" w:rsidP="00AC4D12">
            <w:pPr>
              <w:pStyle w:val="af0"/>
              <w:rPr>
                <w:rFonts w:eastAsia="Calibri"/>
                <w:sz w:val="28"/>
                <w:szCs w:val="28"/>
                <w:lang w:eastAsia="en-US"/>
              </w:rPr>
            </w:pPr>
            <w:r w:rsidRPr="001B4A78">
              <w:rPr>
                <w:sz w:val="28"/>
                <w:szCs w:val="28"/>
              </w:rPr>
              <w:t xml:space="preserve">Знакомство с новыми лексическими единицами. </w:t>
            </w:r>
            <w:r w:rsidRPr="001B4A78">
              <w:rPr>
                <w:rFonts w:eastAsia="Calibri"/>
                <w:sz w:val="28"/>
                <w:szCs w:val="28"/>
                <w:lang w:eastAsia="en-US"/>
              </w:rPr>
              <w:t xml:space="preserve">В парке . </w:t>
            </w:r>
          </w:p>
          <w:p w:rsidR="00AC4D12" w:rsidRPr="001B4A78" w:rsidRDefault="00AC4D12" w:rsidP="00AC4D12">
            <w:pPr>
              <w:pStyle w:val="af0"/>
              <w:rPr>
                <w:rFonts w:eastAsia="Calibri"/>
                <w:sz w:val="28"/>
                <w:szCs w:val="28"/>
                <w:lang w:eastAsia="en-US"/>
              </w:rPr>
            </w:pPr>
            <w:r w:rsidRPr="001B4A78">
              <w:rPr>
                <w:rFonts w:eastAsia="Calibri"/>
                <w:sz w:val="28"/>
                <w:szCs w:val="28"/>
                <w:lang w:eastAsia="en-US"/>
              </w:rPr>
              <w:t>Артур и Раскаль .</w:t>
            </w:r>
          </w:p>
          <w:p w:rsidR="00AC4D12" w:rsidRPr="001B4A78" w:rsidRDefault="00AC4D12" w:rsidP="00AC4D12">
            <w:pPr>
              <w:pStyle w:val="af0"/>
              <w:rPr>
                <w:rFonts w:eastAsia="Calibri"/>
                <w:sz w:val="28"/>
                <w:szCs w:val="28"/>
                <w:lang w:eastAsia="en-US"/>
              </w:rPr>
            </w:pPr>
            <w:r w:rsidRPr="001B4A78">
              <w:rPr>
                <w:rFonts w:eastAsia="Calibri"/>
                <w:sz w:val="28"/>
                <w:szCs w:val="28"/>
                <w:lang w:eastAsia="en-US"/>
              </w:rPr>
              <w:t>Формирование умения говорить о действиях, происходящих в данный момент. Оловянный солдатик.</w:t>
            </w:r>
          </w:p>
          <w:p w:rsidR="00AC4D12" w:rsidRPr="001B4A78" w:rsidRDefault="00AC4D12" w:rsidP="00AC4D12">
            <w:pPr>
              <w:pStyle w:val="af0"/>
              <w:rPr>
                <w:rFonts w:eastAsia="Calibri"/>
                <w:sz w:val="28"/>
                <w:szCs w:val="28"/>
                <w:lang w:eastAsia="en-US"/>
              </w:rPr>
            </w:pPr>
            <w:r w:rsidRPr="001B4A78">
              <w:rPr>
                <w:rFonts w:eastAsia="Calibri"/>
                <w:sz w:val="28"/>
                <w:szCs w:val="28"/>
                <w:lang w:eastAsia="en-US"/>
              </w:rPr>
              <w:t>Формирование навыков чтения. На старт, внимание, марш! Веселье после школы .</w:t>
            </w:r>
          </w:p>
          <w:p w:rsidR="00AC4D12" w:rsidRPr="001B4A78" w:rsidRDefault="00AC4D12" w:rsidP="00AC4D12">
            <w:pPr>
              <w:pStyle w:val="af0"/>
              <w:rPr>
                <w:rFonts w:eastAsia="Calibri"/>
                <w:sz w:val="28"/>
                <w:szCs w:val="28"/>
                <w:lang w:eastAsia="en-US"/>
              </w:rPr>
            </w:pPr>
            <w:r w:rsidRPr="001B4A78">
              <w:rPr>
                <w:rFonts w:eastAsia="Calibri"/>
                <w:sz w:val="28"/>
                <w:szCs w:val="28"/>
                <w:lang w:eastAsia="en-US"/>
              </w:rPr>
              <w:t xml:space="preserve">Теперь я знаю </w:t>
            </w:r>
          </w:p>
          <w:p w:rsidR="00AC4D12" w:rsidRPr="001B4A78" w:rsidRDefault="00AC4D12" w:rsidP="00AC4D12">
            <w:pPr>
              <w:pStyle w:val="af0"/>
              <w:rPr>
                <w:rFonts w:eastAsia="Calibri"/>
                <w:sz w:val="28"/>
                <w:szCs w:val="28"/>
                <w:lang w:eastAsia="ar-SA"/>
              </w:rPr>
            </w:pPr>
            <w:r w:rsidRPr="001B4A78">
              <w:rPr>
                <w:rFonts w:eastAsia="Calibri"/>
                <w:sz w:val="28"/>
                <w:szCs w:val="28"/>
                <w:lang w:eastAsia="en-US"/>
              </w:rPr>
              <w:t xml:space="preserve">Закрепление языкового материала модуля. </w:t>
            </w:r>
            <w:r w:rsidRPr="001B4A78">
              <w:rPr>
                <w:rFonts w:eastAsia="Calibri"/>
                <w:sz w:val="28"/>
                <w:szCs w:val="28"/>
                <w:lang w:eastAsia="ar-SA"/>
              </w:rPr>
              <w:t>Итоговый тест модуля 7</w:t>
            </w:r>
          </w:p>
          <w:p w:rsidR="00322AF2" w:rsidRDefault="00322AF2" w:rsidP="00322AF2">
            <w:pPr>
              <w:pStyle w:val="af0"/>
              <w:jc w:val="both"/>
              <w:rPr>
                <w:b/>
                <w:iCs/>
                <w:sz w:val="28"/>
                <w:szCs w:val="28"/>
              </w:rPr>
            </w:pPr>
          </w:p>
        </w:tc>
        <w:tc>
          <w:tcPr>
            <w:tcW w:w="1276" w:type="dxa"/>
          </w:tcPr>
          <w:p w:rsidR="00322AF2" w:rsidRPr="00AC4D12" w:rsidRDefault="00AC4D12" w:rsidP="00AC4D12">
            <w:pPr>
              <w:pStyle w:val="af0"/>
              <w:jc w:val="both"/>
              <w:rPr>
                <w:b/>
                <w:iCs/>
                <w:sz w:val="28"/>
                <w:szCs w:val="28"/>
              </w:rPr>
            </w:pPr>
            <w:r w:rsidRPr="00AC4D12">
              <w:rPr>
                <w:b/>
                <w:iCs/>
                <w:sz w:val="28"/>
                <w:szCs w:val="28"/>
              </w:rPr>
              <w:t>8</w:t>
            </w:r>
          </w:p>
        </w:tc>
        <w:tc>
          <w:tcPr>
            <w:tcW w:w="8754" w:type="dxa"/>
          </w:tcPr>
          <w:p w:rsidR="00AC4D12" w:rsidRPr="00AC4D12" w:rsidRDefault="00AC4D12" w:rsidP="00AC4D12">
            <w:pPr>
              <w:widowControl/>
              <w:shd w:val="clear" w:color="auto" w:fill="FFFFFF"/>
              <w:autoSpaceDE/>
              <w:autoSpaceDN/>
              <w:adjustRightInd/>
              <w:spacing w:after="150"/>
              <w:rPr>
                <w:rFonts w:ascii="Arial" w:hAnsi="Arial" w:cs="Arial"/>
                <w:color w:val="000000"/>
                <w:sz w:val="26"/>
                <w:szCs w:val="26"/>
              </w:rPr>
            </w:pPr>
            <w:r w:rsidRPr="00AC4D12">
              <w:rPr>
                <w:color w:val="000000"/>
                <w:sz w:val="26"/>
                <w:szCs w:val="26"/>
              </w:rPr>
              <w:t>Приобретение навыка использования в речи предлогов, интерпретация информации; смысловое чтение, узнавание, называние и определение объектов и явлений окружающей действительности. Сличение способа действия и его результата с заданным эталоном, использование речи для регуляции своего действия. Выбор действия в соответствии с поставленным заданием на языке. Концентрация воли для преодоления интеллектуальных затруднений; участие в коллективном обсуждении прочитанногоОперирование активной лексикой в процессе общения. Воспроизведение наизусть текстов рифмовок, песен. Понимание на слух речи учителя, одноклассников и небольших доступных текстов в аудиозаписи, построенных на изученном языковом материале: краткие диалоги, рифмовки, песни. Вербальная или невербальная реакция на услышанное.</w:t>
            </w:r>
          </w:p>
          <w:p w:rsidR="00AC4D12" w:rsidRPr="00AC4D12" w:rsidRDefault="00AC4D12" w:rsidP="00AC4D12">
            <w:pPr>
              <w:widowControl/>
              <w:shd w:val="clear" w:color="auto" w:fill="FFFFFF"/>
              <w:autoSpaceDE/>
              <w:autoSpaceDN/>
              <w:adjustRightInd/>
              <w:spacing w:after="150"/>
              <w:rPr>
                <w:rFonts w:ascii="Arial" w:hAnsi="Arial" w:cs="Arial"/>
                <w:color w:val="000000"/>
                <w:sz w:val="26"/>
                <w:szCs w:val="26"/>
              </w:rPr>
            </w:pPr>
            <w:r w:rsidRPr="00AC4D12">
              <w:rPr>
                <w:color w:val="000000"/>
                <w:sz w:val="26"/>
                <w:szCs w:val="26"/>
              </w:rPr>
              <w:t>Выразительное чтение вслух и про себя небольших текстов, построенных на изученном языковом материале. Нахождение значений отдельных незнакомых слов в двуязычном словаре учебника. Чтение о гербе семьи с извлечением основной информации. Письмо с опорой на образец о предметах мебели в своей комнате, описание: дом/квартира. Различие букв и транскрипционных значков. Чтение буквы </w:t>
            </w:r>
            <w:r w:rsidRPr="00AC4D12">
              <w:rPr>
                <w:i/>
                <w:iCs/>
                <w:color w:val="000000"/>
                <w:sz w:val="26"/>
                <w:szCs w:val="26"/>
              </w:rPr>
              <w:t>U u</w:t>
            </w:r>
            <w:r w:rsidRPr="00AC4D12">
              <w:rPr>
                <w:color w:val="000000"/>
                <w:sz w:val="26"/>
                <w:szCs w:val="26"/>
              </w:rPr>
              <w:t>в открытом и закрытом слоге. Овладение основными правилами чтения и орфографии, написанием наиболее употребительных слов.</w:t>
            </w:r>
          </w:p>
          <w:p w:rsidR="00322AF2" w:rsidRPr="00AC4D12" w:rsidRDefault="00AC4D12" w:rsidP="00AC4D12">
            <w:pPr>
              <w:widowControl/>
              <w:shd w:val="clear" w:color="auto" w:fill="FFFFFF"/>
              <w:autoSpaceDE/>
              <w:autoSpaceDN/>
              <w:adjustRightInd/>
              <w:spacing w:after="150"/>
              <w:rPr>
                <w:rFonts w:ascii="Arial" w:hAnsi="Arial" w:cs="Arial"/>
                <w:color w:val="000000"/>
                <w:sz w:val="26"/>
                <w:szCs w:val="26"/>
              </w:rPr>
            </w:pPr>
            <w:r w:rsidRPr="00AC4D12">
              <w:rPr>
                <w:color w:val="000000"/>
                <w:sz w:val="26"/>
                <w:szCs w:val="26"/>
              </w:rPr>
              <w:t>Соотнесение графического образа слова с его звуковым образом на основе знания основных правил чтения. Распознавание и использование связующего “r”. Соблюдение правильного ударения в словах и фразах, интонации в целом. Соблюдение норм произношения звуков английского языка в чтении вслух и устной речи и корректное произношение предложения с точки зрения их ритмико-интонационных особенностей.</w:t>
            </w:r>
          </w:p>
        </w:tc>
      </w:tr>
      <w:tr w:rsidR="00322AF2" w:rsidTr="00AC4D12">
        <w:trPr>
          <w:cantSplit/>
          <w:trHeight w:val="2507"/>
        </w:trPr>
        <w:tc>
          <w:tcPr>
            <w:tcW w:w="1384" w:type="dxa"/>
            <w:textDirection w:val="btLr"/>
          </w:tcPr>
          <w:p w:rsidR="00322AF2" w:rsidRDefault="00AC4D12" w:rsidP="003E7526">
            <w:pPr>
              <w:pStyle w:val="af0"/>
              <w:ind w:left="113" w:right="113"/>
              <w:jc w:val="center"/>
              <w:rPr>
                <w:b/>
                <w:iCs/>
                <w:sz w:val="28"/>
                <w:szCs w:val="28"/>
              </w:rPr>
            </w:pPr>
            <w:r w:rsidRPr="00AC4D12">
              <w:rPr>
                <w:b/>
                <w:iCs/>
                <w:sz w:val="28"/>
                <w:szCs w:val="28"/>
              </w:rPr>
              <w:lastRenderedPageBreak/>
              <w:t>IX. День ото дня</w:t>
            </w:r>
          </w:p>
        </w:tc>
        <w:tc>
          <w:tcPr>
            <w:tcW w:w="3544" w:type="dxa"/>
          </w:tcPr>
          <w:p w:rsidR="00AC4D12" w:rsidRPr="001B4A78" w:rsidRDefault="00AC4D12" w:rsidP="00AC4D12">
            <w:pPr>
              <w:pStyle w:val="af0"/>
              <w:rPr>
                <w:rFonts w:eastAsia="Calibri"/>
                <w:sz w:val="28"/>
                <w:lang w:eastAsia="en-US"/>
              </w:rPr>
            </w:pPr>
            <w:r w:rsidRPr="001B4A78">
              <w:rPr>
                <w:rFonts w:eastAsia="Calibri"/>
                <w:sz w:val="28"/>
                <w:lang w:eastAsia="en-US"/>
              </w:rPr>
              <w:t xml:space="preserve">Весёлый день. </w:t>
            </w:r>
          </w:p>
          <w:p w:rsidR="00AC4D12" w:rsidRPr="001B4A78" w:rsidRDefault="00AC4D12" w:rsidP="00AC4D12">
            <w:pPr>
              <w:pStyle w:val="af0"/>
              <w:rPr>
                <w:sz w:val="28"/>
              </w:rPr>
            </w:pPr>
            <w:r w:rsidRPr="001B4A78">
              <w:rPr>
                <w:sz w:val="28"/>
              </w:rPr>
              <w:t xml:space="preserve">Знакомство с новыми лексическими единицами </w:t>
            </w:r>
            <w:r w:rsidRPr="001B4A78">
              <w:rPr>
                <w:rFonts w:eastAsia="Calibri"/>
                <w:sz w:val="28"/>
                <w:lang w:eastAsia="en-US"/>
              </w:rPr>
              <w:t>.</w:t>
            </w:r>
          </w:p>
          <w:p w:rsidR="00AC4D12" w:rsidRPr="001B4A78" w:rsidRDefault="00AC4D12" w:rsidP="00AC4D12">
            <w:pPr>
              <w:pStyle w:val="af0"/>
              <w:rPr>
                <w:rFonts w:eastAsia="Calibri"/>
                <w:sz w:val="28"/>
                <w:lang w:eastAsia="en-US"/>
              </w:rPr>
            </w:pPr>
            <w:r w:rsidRPr="001B4A78">
              <w:rPr>
                <w:rFonts w:eastAsia="Calibri"/>
                <w:sz w:val="28"/>
                <w:lang w:eastAsia="en-US"/>
              </w:rPr>
              <w:t xml:space="preserve">Весёлый день. </w:t>
            </w:r>
          </w:p>
          <w:p w:rsidR="00AC4D12" w:rsidRPr="001B4A78" w:rsidRDefault="00AC4D12" w:rsidP="00AC4D12">
            <w:pPr>
              <w:pStyle w:val="af0"/>
              <w:rPr>
                <w:rFonts w:eastAsia="Calibri"/>
                <w:sz w:val="28"/>
                <w:lang w:eastAsia="en-US"/>
              </w:rPr>
            </w:pPr>
            <w:r w:rsidRPr="001B4A78">
              <w:rPr>
                <w:rFonts w:eastAsia="Calibri"/>
                <w:sz w:val="28"/>
                <w:lang w:eastAsia="en-US"/>
              </w:rPr>
              <w:t>Правила чтения согласной буквы «с». По воскресеньям .</w:t>
            </w:r>
          </w:p>
          <w:p w:rsidR="00AC4D12" w:rsidRPr="001B4A78" w:rsidRDefault="00AC4D12" w:rsidP="00AC4D12">
            <w:pPr>
              <w:pStyle w:val="af0"/>
              <w:rPr>
                <w:sz w:val="28"/>
              </w:rPr>
            </w:pPr>
            <w:r w:rsidRPr="001B4A78">
              <w:rPr>
                <w:sz w:val="28"/>
              </w:rPr>
              <w:t xml:space="preserve">Знакомство с новыми лексическими единицами </w:t>
            </w:r>
          </w:p>
          <w:p w:rsidR="00AC4D12" w:rsidRPr="001B4A78" w:rsidRDefault="00AC4D12" w:rsidP="00AC4D12">
            <w:pPr>
              <w:pStyle w:val="af0"/>
              <w:rPr>
                <w:rFonts w:eastAsia="Calibri"/>
                <w:sz w:val="28"/>
                <w:lang w:eastAsia="en-US"/>
              </w:rPr>
            </w:pPr>
            <w:r w:rsidRPr="001B4A78">
              <w:rPr>
                <w:rFonts w:eastAsia="Calibri"/>
                <w:sz w:val="28"/>
                <w:lang w:eastAsia="en-US"/>
              </w:rPr>
              <w:t>По воскресеньям.</w:t>
            </w:r>
          </w:p>
          <w:p w:rsidR="00AC4D12" w:rsidRPr="001B4A78" w:rsidRDefault="00AC4D12" w:rsidP="00AC4D12">
            <w:pPr>
              <w:pStyle w:val="af0"/>
              <w:rPr>
                <w:rFonts w:eastAsia="Calibri"/>
                <w:sz w:val="28"/>
                <w:lang w:eastAsia="en-US"/>
              </w:rPr>
            </w:pPr>
            <w:r w:rsidRPr="001B4A78">
              <w:rPr>
                <w:rFonts w:eastAsia="Calibri"/>
                <w:sz w:val="28"/>
                <w:lang w:eastAsia="en-US"/>
              </w:rPr>
              <w:t>Веселье в школе.</w:t>
            </w:r>
          </w:p>
          <w:p w:rsidR="00AC4D12" w:rsidRPr="001B4A78" w:rsidRDefault="00AC4D12" w:rsidP="00AC4D12">
            <w:pPr>
              <w:pStyle w:val="af0"/>
              <w:rPr>
                <w:rFonts w:eastAsia="Calibri"/>
                <w:sz w:val="28"/>
                <w:lang w:eastAsia="en-US"/>
              </w:rPr>
            </w:pPr>
            <w:r w:rsidRPr="001B4A78">
              <w:rPr>
                <w:rFonts w:eastAsia="Calibri"/>
                <w:sz w:val="28"/>
                <w:lang w:eastAsia="en-US"/>
              </w:rPr>
              <w:t xml:space="preserve"> Артур и Раскаль</w:t>
            </w:r>
          </w:p>
          <w:p w:rsidR="00AC4D12" w:rsidRPr="001B4A78" w:rsidRDefault="00AC4D12" w:rsidP="00AC4D12">
            <w:pPr>
              <w:pStyle w:val="af0"/>
              <w:rPr>
                <w:rFonts w:eastAsia="Calibri"/>
                <w:sz w:val="28"/>
                <w:lang w:eastAsia="en-US"/>
              </w:rPr>
            </w:pPr>
            <w:r w:rsidRPr="001B4A78">
              <w:rPr>
                <w:rFonts w:eastAsia="Calibri"/>
                <w:sz w:val="28"/>
                <w:lang w:eastAsia="en-US"/>
              </w:rPr>
              <w:t>Понятие разницы во времени в разных частях мира. Оловянный солдатик. Любимые мультики. Время мультиков .</w:t>
            </w:r>
          </w:p>
          <w:p w:rsidR="00AC4D12" w:rsidRPr="001B4A78" w:rsidRDefault="00AC4D12" w:rsidP="00AC4D12">
            <w:pPr>
              <w:pStyle w:val="af0"/>
              <w:rPr>
                <w:rFonts w:eastAsia="Calibri"/>
                <w:sz w:val="28"/>
                <w:lang w:eastAsia="en-US"/>
              </w:rPr>
            </w:pPr>
            <w:r w:rsidRPr="001B4A78">
              <w:rPr>
                <w:rFonts w:eastAsia="Calibri"/>
                <w:sz w:val="28"/>
                <w:lang w:eastAsia="en-US"/>
              </w:rPr>
              <w:t xml:space="preserve">Беседа об американских и российских героях мультфильмов. Теперь я знаю </w:t>
            </w:r>
          </w:p>
          <w:p w:rsidR="00AC4D12" w:rsidRPr="001B4A78" w:rsidRDefault="00AC4D12" w:rsidP="00AC4D12">
            <w:pPr>
              <w:pStyle w:val="af0"/>
              <w:rPr>
                <w:rFonts w:eastAsia="Calibri"/>
                <w:sz w:val="28"/>
                <w:lang w:eastAsia="ar-SA"/>
              </w:rPr>
            </w:pPr>
            <w:r w:rsidRPr="001B4A78">
              <w:rPr>
                <w:rFonts w:eastAsia="Calibri"/>
                <w:sz w:val="28"/>
                <w:lang w:eastAsia="en-US"/>
              </w:rPr>
              <w:t xml:space="preserve">Закрепление языкового материала модуля. </w:t>
            </w:r>
            <w:r w:rsidRPr="001B4A78">
              <w:rPr>
                <w:rFonts w:eastAsia="Calibri"/>
                <w:sz w:val="28"/>
                <w:lang w:eastAsia="ar-SA"/>
              </w:rPr>
              <w:t>Итоговый тест модуля 8.</w:t>
            </w:r>
          </w:p>
          <w:p w:rsidR="00AC4D12" w:rsidRPr="001B4A78" w:rsidRDefault="00AC4D12" w:rsidP="00AC4D12">
            <w:pPr>
              <w:pStyle w:val="af0"/>
              <w:rPr>
                <w:rFonts w:eastAsia="Calibri"/>
                <w:sz w:val="28"/>
                <w:lang w:eastAsia="en-US"/>
              </w:rPr>
            </w:pPr>
            <w:r w:rsidRPr="001B4A78">
              <w:rPr>
                <w:rFonts w:eastAsia="Calibri"/>
                <w:sz w:val="28"/>
                <w:lang w:eastAsia="en-US"/>
              </w:rPr>
              <w:t>Особенны день. День матери!</w:t>
            </w:r>
          </w:p>
          <w:p w:rsidR="00322AF2" w:rsidRPr="00AC4D12" w:rsidRDefault="00322AF2" w:rsidP="00AC4D12">
            <w:pPr>
              <w:pStyle w:val="af0"/>
              <w:jc w:val="both"/>
              <w:rPr>
                <w:b/>
                <w:iCs/>
                <w:sz w:val="28"/>
                <w:szCs w:val="28"/>
              </w:rPr>
            </w:pPr>
          </w:p>
        </w:tc>
        <w:tc>
          <w:tcPr>
            <w:tcW w:w="1276" w:type="dxa"/>
          </w:tcPr>
          <w:p w:rsidR="00322AF2" w:rsidRPr="00AC4D12" w:rsidRDefault="00AC4D12" w:rsidP="00322AF2">
            <w:pPr>
              <w:pStyle w:val="af0"/>
              <w:jc w:val="both"/>
              <w:rPr>
                <w:b/>
                <w:iCs/>
                <w:sz w:val="28"/>
                <w:szCs w:val="28"/>
              </w:rPr>
            </w:pPr>
            <w:r w:rsidRPr="00AC4D12">
              <w:rPr>
                <w:b/>
                <w:iCs/>
                <w:sz w:val="28"/>
                <w:szCs w:val="28"/>
              </w:rPr>
              <w:t>9</w:t>
            </w:r>
          </w:p>
        </w:tc>
        <w:tc>
          <w:tcPr>
            <w:tcW w:w="8754" w:type="dxa"/>
          </w:tcPr>
          <w:p w:rsidR="003E7526" w:rsidRPr="003E7526" w:rsidRDefault="003E7526" w:rsidP="003E7526">
            <w:pPr>
              <w:keepNext/>
              <w:widowControl/>
              <w:textAlignment w:val="center"/>
              <w:rPr>
                <w:b/>
                <w:iCs/>
                <w:color w:val="000000"/>
                <w:sz w:val="28"/>
                <w:szCs w:val="28"/>
              </w:rPr>
            </w:pPr>
            <w:r w:rsidRPr="003E7526">
              <w:rPr>
                <w:iCs/>
                <w:color w:val="000000"/>
                <w:sz w:val="28"/>
                <w:szCs w:val="28"/>
              </w:rPr>
              <w:t>Правила чтения буквы “</w:t>
            </w:r>
            <w:r w:rsidRPr="003E7526">
              <w:rPr>
                <w:b/>
                <w:iCs/>
                <w:color w:val="000000"/>
                <w:sz w:val="28"/>
                <w:szCs w:val="28"/>
              </w:rPr>
              <w:t>С</w:t>
            </w:r>
            <w:r w:rsidRPr="003E7526">
              <w:rPr>
                <w:iCs/>
                <w:color w:val="000000"/>
                <w:sz w:val="28"/>
                <w:szCs w:val="28"/>
              </w:rPr>
              <w:t>” в буквосочетаниях “</w:t>
            </w:r>
            <w:r w:rsidRPr="003E7526">
              <w:rPr>
                <w:b/>
                <w:iCs/>
                <w:color w:val="000000"/>
                <w:sz w:val="28"/>
                <w:szCs w:val="28"/>
                <w:lang w:val="en-US"/>
              </w:rPr>
              <w:t>ck</w:t>
            </w:r>
            <w:r w:rsidRPr="003E7526">
              <w:rPr>
                <w:iCs/>
                <w:color w:val="000000"/>
                <w:sz w:val="28"/>
                <w:szCs w:val="28"/>
              </w:rPr>
              <w:t>”, “</w:t>
            </w:r>
            <w:r w:rsidRPr="003E7526">
              <w:rPr>
                <w:b/>
                <w:iCs/>
                <w:color w:val="000000"/>
                <w:sz w:val="28"/>
                <w:szCs w:val="28"/>
                <w:lang w:val="en-US"/>
              </w:rPr>
              <w:t>ch</w:t>
            </w:r>
            <w:r w:rsidRPr="003E7526">
              <w:rPr>
                <w:b/>
                <w:iCs/>
                <w:color w:val="000000"/>
                <w:sz w:val="28"/>
                <w:szCs w:val="28"/>
              </w:rPr>
              <w:t>”</w:t>
            </w:r>
            <w:r w:rsidRPr="003E7526">
              <w:rPr>
                <w:iCs/>
                <w:color w:val="000000"/>
                <w:sz w:val="28"/>
                <w:szCs w:val="28"/>
              </w:rPr>
              <w:t>и перед гласными</w:t>
            </w:r>
          </w:p>
          <w:p w:rsidR="003E7526" w:rsidRPr="003E7526" w:rsidRDefault="003E7526" w:rsidP="003E7526">
            <w:pPr>
              <w:widowControl/>
              <w:autoSpaceDE/>
              <w:autoSpaceDN/>
              <w:adjustRightInd/>
              <w:rPr>
                <w:rFonts w:eastAsia="Calibri"/>
                <w:sz w:val="28"/>
                <w:szCs w:val="28"/>
                <w:lang w:eastAsia="en-US"/>
              </w:rPr>
            </w:pPr>
            <w:r w:rsidRPr="003E7526">
              <w:rPr>
                <w:rFonts w:eastAsia="Calibri"/>
                <w:sz w:val="28"/>
                <w:szCs w:val="28"/>
                <w:lang w:eastAsia="en-US"/>
              </w:rPr>
              <w:t>спрашивать, что делают в разные дни недели, и отвечать на вопрос,</w:t>
            </w:r>
          </w:p>
          <w:p w:rsidR="003E7526" w:rsidRPr="003E7526" w:rsidRDefault="003E7526" w:rsidP="003E7526">
            <w:pPr>
              <w:widowControl/>
              <w:textAlignment w:val="center"/>
              <w:rPr>
                <w:color w:val="000000"/>
                <w:sz w:val="28"/>
                <w:szCs w:val="28"/>
              </w:rPr>
            </w:pPr>
            <w:r w:rsidRPr="003E7526">
              <w:rPr>
                <w:color w:val="000000"/>
                <w:spacing w:val="2"/>
                <w:sz w:val="28"/>
                <w:szCs w:val="28"/>
              </w:rPr>
              <w:t xml:space="preserve">чтение новых слов. , </w:t>
            </w:r>
            <w:r w:rsidRPr="003E7526">
              <w:rPr>
                <w:color w:val="000000"/>
                <w:sz w:val="28"/>
                <w:szCs w:val="28"/>
              </w:rPr>
              <w:t>читать вслух сюжетный диалог, построенный на изученном языковом материале, соблюдая правила произношения и соответствующую интонацию</w:t>
            </w:r>
          </w:p>
          <w:p w:rsidR="003E7526" w:rsidRPr="003E7526" w:rsidRDefault="003E7526" w:rsidP="003E7526">
            <w:pPr>
              <w:widowControl/>
              <w:textAlignment w:val="center"/>
              <w:rPr>
                <w:color w:val="000000"/>
                <w:sz w:val="28"/>
                <w:szCs w:val="28"/>
              </w:rPr>
            </w:pPr>
            <w:r w:rsidRPr="003E7526">
              <w:rPr>
                <w:color w:val="000000"/>
                <w:sz w:val="28"/>
                <w:szCs w:val="28"/>
              </w:rPr>
              <w:t xml:space="preserve">воспринимать на слух в аудиозаписи и понимать </w:t>
            </w:r>
            <w:r w:rsidRPr="003E7526">
              <w:rPr>
                <w:color w:val="000000"/>
                <w:spacing w:val="2"/>
                <w:sz w:val="28"/>
                <w:szCs w:val="28"/>
              </w:rPr>
              <w:t xml:space="preserve">содержание сюжетного диалога, </w:t>
            </w:r>
            <w:r w:rsidRPr="003E7526">
              <w:rPr>
                <w:color w:val="000000"/>
                <w:sz w:val="28"/>
                <w:szCs w:val="28"/>
              </w:rPr>
              <w:t>построенного в основном на знакомом языковом материале</w:t>
            </w:r>
          </w:p>
          <w:p w:rsidR="003E7526" w:rsidRPr="003E7526" w:rsidRDefault="003E7526" w:rsidP="003E7526">
            <w:pPr>
              <w:widowControl/>
              <w:textAlignment w:val="center"/>
              <w:rPr>
                <w:iCs/>
                <w:color w:val="000000"/>
                <w:sz w:val="28"/>
                <w:szCs w:val="28"/>
              </w:rPr>
            </w:pPr>
            <w:r w:rsidRPr="003E7526">
              <w:rPr>
                <w:iCs/>
                <w:color w:val="000000"/>
                <w:sz w:val="28"/>
                <w:szCs w:val="28"/>
              </w:rPr>
              <w:t>читать</w:t>
            </w:r>
            <w:r w:rsidRPr="003E7526">
              <w:rPr>
                <w:i/>
                <w:iCs/>
                <w:color w:val="000000"/>
                <w:sz w:val="28"/>
                <w:szCs w:val="28"/>
              </w:rPr>
              <w:t xml:space="preserve"> </w:t>
            </w:r>
            <w:r w:rsidRPr="003E7526">
              <w:rPr>
                <w:iCs/>
                <w:color w:val="000000"/>
                <w:sz w:val="28"/>
                <w:szCs w:val="28"/>
              </w:rPr>
              <w:t>с правильным словесным, логическим и фразовым ударением простые нераспространённые предложения; соблюдать интонацию перечисления</w:t>
            </w:r>
          </w:p>
          <w:p w:rsidR="003E7526" w:rsidRPr="003E7526" w:rsidRDefault="003E7526" w:rsidP="003E7526">
            <w:pPr>
              <w:widowControl/>
              <w:textAlignment w:val="center"/>
              <w:rPr>
                <w:color w:val="000000"/>
                <w:sz w:val="28"/>
                <w:szCs w:val="28"/>
              </w:rPr>
            </w:pPr>
            <w:r w:rsidRPr="003E7526">
              <w:rPr>
                <w:color w:val="000000"/>
                <w:spacing w:val="2"/>
                <w:sz w:val="28"/>
                <w:szCs w:val="28"/>
              </w:rPr>
              <w:t xml:space="preserve">оперировать активной лексикой в </w:t>
            </w:r>
            <w:r w:rsidRPr="003E7526">
              <w:rPr>
                <w:color w:val="000000"/>
                <w:sz w:val="28"/>
                <w:szCs w:val="28"/>
              </w:rPr>
              <w:t>соответствии с коммуникативной задачей</w:t>
            </w:r>
            <w:r>
              <w:rPr>
                <w:color w:val="000000"/>
                <w:sz w:val="28"/>
                <w:szCs w:val="28"/>
              </w:rPr>
              <w:t xml:space="preserve">. ). </w:t>
            </w:r>
            <w:r w:rsidRPr="003E7526">
              <w:rPr>
                <w:color w:val="000000"/>
                <w:sz w:val="28"/>
                <w:szCs w:val="28"/>
              </w:rPr>
              <w:t>научиться оперировать активной лексикой в соответствии с коммуникативной задачей, получить начальное представление о словообразовании</w:t>
            </w:r>
          </w:p>
          <w:p w:rsidR="003E7526" w:rsidRPr="003E7526" w:rsidRDefault="003E7526" w:rsidP="003E7526">
            <w:pPr>
              <w:rPr>
                <w:b/>
                <w:iCs/>
                <w:color w:val="000000"/>
                <w:sz w:val="28"/>
                <w:szCs w:val="28"/>
              </w:rPr>
            </w:pPr>
            <w:r w:rsidRPr="003E7526">
              <w:rPr>
                <w:rFonts w:eastAsia="Calibri"/>
                <w:b/>
                <w:sz w:val="28"/>
                <w:szCs w:val="28"/>
                <w:lang w:eastAsia="en-US"/>
              </w:rPr>
              <w:t>структуры</w:t>
            </w:r>
            <w:r w:rsidRPr="003E7526">
              <w:rPr>
                <w:rFonts w:eastAsia="Calibri"/>
                <w:b/>
                <w:sz w:val="28"/>
                <w:szCs w:val="28"/>
                <w:lang w:val="en-US" w:eastAsia="en-US"/>
              </w:rPr>
              <w:t xml:space="preserve">: </w:t>
            </w:r>
            <w:r w:rsidRPr="003E7526">
              <w:rPr>
                <w:rFonts w:eastAsia="Calibri"/>
                <w:sz w:val="28"/>
                <w:szCs w:val="28"/>
                <w:lang w:val="en-US" w:eastAsia="en-US"/>
              </w:rPr>
              <w:t>Monday, Tuesday, Wednesday, Thursday, Friday, Saturday, Sunday, quiz, cartoon, clock, What do we do on Mondays? We</w:t>
            </w:r>
            <w:r w:rsidRPr="003E7526">
              <w:rPr>
                <w:rFonts w:eastAsia="Calibri"/>
                <w:sz w:val="28"/>
                <w:szCs w:val="28"/>
                <w:lang w:eastAsia="en-US"/>
              </w:rPr>
              <w:t xml:space="preserve"> </w:t>
            </w:r>
            <w:r w:rsidRPr="003E7526">
              <w:rPr>
                <w:rFonts w:eastAsia="Calibri"/>
                <w:sz w:val="28"/>
                <w:szCs w:val="28"/>
                <w:lang w:val="en-US" w:eastAsia="en-US"/>
              </w:rPr>
              <w:t>play</w:t>
            </w:r>
            <w:r w:rsidRPr="003E7526">
              <w:rPr>
                <w:rFonts w:eastAsia="Calibri"/>
                <w:sz w:val="28"/>
                <w:szCs w:val="28"/>
                <w:lang w:eastAsia="en-US"/>
              </w:rPr>
              <w:t xml:space="preserve"> </w:t>
            </w:r>
            <w:r w:rsidRPr="003E7526">
              <w:rPr>
                <w:rFonts w:eastAsia="Calibri"/>
                <w:sz w:val="28"/>
                <w:szCs w:val="28"/>
                <w:lang w:val="en-US" w:eastAsia="en-US"/>
              </w:rPr>
              <w:t>games</w:t>
            </w:r>
            <w:r w:rsidRPr="003E7526">
              <w:rPr>
                <w:rFonts w:eastAsia="Calibri"/>
                <w:sz w:val="28"/>
                <w:szCs w:val="28"/>
                <w:lang w:eastAsia="en-US"/>
              </w:rPr>
              <w:t>.</w:t>
            </w:r>
            <w:r w:rsidRPr="003E7526">
              <w:rPr>
                <w:iCs/>
                <w:color w:val="000000"/>
                <w:sz w:val="28"/>
                <w:szCs w:val="28"/>
              </w:rPr>
              <w:t xml:space="preserve"> участвовать в диалоге-расспросе о том, что делают в разные дни недели</w:t>
            </w:r>
          </w:p>
          <w:p w:rsidR="003E7526" w:rsidRPr="003E7526" w:rsidRDefault="003E7526" w:rsidP="003E7526">
            <w:pPr>
              <w:widowControl/>
              <w:autoSpaceDE/>
              <w:autoSpaceDN/>
              <w:adjustRightInd/>
              <w:rPr>
                <w:rFonts w:eastAsia="Calibri"/>
                <w:sz w:val="28"/>
                <w:szCs w:val="28"/>
                <w:lang w:eastAsia="en-US"/>
              </w:rPr>
            </w:pPr>
            <w:r w:rsidRPr="003E7526">
              <w:rPr>
                <w:rFonts w:eastAsia="Calibri"/>
                <w:sz w:val="28"/>
                <w:szCs w:val="28"/>
                <w:lang w:eastAsia="en-US"/>
              </w:rPr>
              <w:t>уметь употреблять глаголы в Present Simple</w:t>
            </w:r>
          </w:p>
          <w:p w:rsidR="003E7526" w:rsidRPr="003E7526" w:rsidRDefault="003E7526" w:rsidP="003E7526">
            <w:pPr>
              <w:widowControl/>
              <w:shd w:val="clear" w:color="auto" w:fill="FFFFFF"/>
              <w:autoSpaceDE/>
              <w:autoSpaceDN/>
              <w:adjustRightInd/>
              <w:spacing w:after="150"/>
              <w:rPr>
                <w:rFonts w:ascii="Arial" w:hAnsi="Arial" w:cs="Arial"/>
                <w:color w:val="000000"/>
                <w:sz w:val="21"/>
                <w:szCs w:val="21"/>
              </w:rPr>
            </w:pPr>
          </w:p>
          <w:p w:rsidR="003E7526" w:rsidRPr="003E7526" w:rsidRDefault="003E7526" w:rsidP="003E7526">
            <w:pPr>
              <w:widowControl/>
              <w:shd w:val="clear" w:color="auto" w:fill="FFFFFF"/>
              <w:autoSpaceDE/>
              <w:autoSpaceDN/>
              <w:adjustRightInd/>
              <w:spacing w:after="150"/>
              <w:rPr>
                <w:rFonts w:ascii="Arial" w:hAnsi="Arial" w:cs="Arial"/>
                <w:color w:val="000000"/>
                <w:sz w:val="21"/>
                <w:szCs w:val="21"/>
              </w:rPr>
            </w:pPr>
          </w:p>
          <w:p w:rsidR="003E7526" w:rsidRPr="003E7526" w:rsidRDefault="003E7526" w:rsidP="003E7526">
            <w:pPr>
              <w:widowControl/>
              <w:shd w:val="clear" w:color="auto" w:fill="FFFFFF"/>
              <w:autoSpaceDE/>
              <w:autoSpaceDN/>
              <w:adjustRightInd/>
              <w:spacing w:after="150"/>
              <w:rPr>
                <w:rFonts w:ascii="Arial" w:hAnsi="Arial" w:cs="Arial"/>
                <w:color w:val="000000"/>
                <w:sz w:val="21"/>
                <w:szCs w:val="21"/>
              </w:rPr>
            </w:pPr>
          </w:p>
          <w:p w:rsidR="003E7526" w:rsidRPr="003E7526" w:rsidRDefault="003E7526" w:rsidP="003E7526">
            <w:pPr>
              <w:widowControl/>
              <w:shd w:val="clear" w:color="auto" w:fill="FFFFFF"/>
              <w:autoSpaceDE/>
              <w:autoSpaceDN/>
              <w:adjustRightInd/>
              <w:spacing w:after="150"/>
              <w:rPr>
                <w:rFonts w:ascii="Arial" w:hAnsi="Arial" w:cs="Arial"/>
                <w:color w:val="000000"/>
                <w:sz w:val="21"/>
                <w:szCs w:val="21"/>
              </w:rPr>
            </w:pPr>
          </w:p>
          <w:p w:rsidR="003E7526" w:rsidRPr="003E7526" w:rsidRDefault="003E7526" w:rsidP="003E7526">
            <w:pPr>
              <w:widowControl/>
              <w:shd w:val="clear" w:color="auto" w:fill="FFFFFF"/>
              <w:autoSpaceDE/>
              <w:autoSpaceDN/>
              <w:adjustRightInd/>
              <w:spacing w:after="150"/>
              <w:rPr>
                <w:rFonts w:ascii="Arial" w:hAnsi="Arial" w:cs="Arial"/>
                <w:color w:val="000000"/>
                <w:sz w:val="21"/>
                <w:szCs w:val="21"/>
              </w:rPr>
            </w:pPr>
          </w:p>
          <w:p w:rsidR="003E7526" w:rsidRPr="003E7526" w:rsidRDefault="003E7526" w:rsidP="003E7526">
            <w:pPr>
              <w:widowControl/>
              <w:shd w:val="clear" w:color="auto" w:fill="FFFFFF"/>
              <w:autoSpaceDE/>
              <w:autoSpaceDN/>
              <w:adjustRightInd/>
              <w:spacing w:after="150"/>
              <w:rPr>
                <w:rFonts w:ascii="Arial" w:hAnsi="Arial" w:cs="Arial"/>
                <w:color w:val="000000"/>
                <w:sz w:val="21"/>
                <w:szCs w:val="21"/>
              </w:rPr>
            </w:pPr>
          </w:p>
          <w:p w:rsidR="00322AF2" w:rsidRDefault="00322AF2" w:rsidP="003E7526">
            <w:pPr>
              <w:widowControl/>
              <w:shd w:val="clear" w:color="auto" w:fill="FFFFFF"/>
              <w:autoSpaceDE/>
              <w:autoSpaceDN/>
              <w:adjustRightInd/>
              <w:spacing w:after="150"/>
              <w:rPr>
                <w:b/>
                <w:iCs/>
                <w:sz w:val="28"/>
                <w:szCs w:val="28"/>
              </w:rPr>
            </w:pPr>
          </w:p>
        </w:tc>
      </w:tr>
    </w:tbl>
    <w:p w:rsidR="00C5769A" w:rsidRPr="00157DC2" w:rsidRDefault="00C5769A" w:rsidP="00EC1467">
      <w:pPr>
        <w:pStyle w:val="af0"/>
        <w:jc w:val="both"/>
        <w:rPr>
          <w:iCs/>
          <w:sz w:val="28"/>
          <w:szCs w:val="28"/>
        </w:rPr>
      </w:pPr>
    </w:p>
    <w:p w:rsidR="002801B9" w:rsidRDefault="002801B9" w:rsidP="00EC1467">
      <w:pPr>
        <w:pStyle w:val="af0"/>
        <w:jc w:val="both"/>
        <w:rPr>
          <w:b/>
          <w:iCs/>
          <w:sz w:val="28"/>
          <w:szCs w:val="28"/>
        </w:rPr>
      </w:pPr>
    </w:p>
    <w:p w:rsidR="001E5879" w:rsidRPr="002801B9" w:rsidRDefault="00CA5BA5" w:rsidP="00EC1467">
      <w:pPr>
        <w:pStyle w:val="af0"/>
        <w:jc w:val="both"/>
        <w:rPr>
          <w:b/>
          <w:iCs/>
          <w:sz w:val="28"/>
          <w:szCs w:val="28"/>
        </w:rPr>
      </w:pPr>
      <w:r w:rsidRPr="001E5879">
        <w:rPr>
          <w:b/>
          <w:iCs/>
          <w:sz w:val="28"/>
          <w:szCs w:val="28"/>
        </w:rPr>
        <w:lastRenderedPageBreak/>
        <w:t>4 класс- 2 часа в неделю</w:t>
      </w:r>
      <w:r w:rsidR="001E5879" w:rsidRPr="001E5879">
        <w:rPr>
          <w:b/>
          <w:iCs/>
          <w:sz w:val="28"/>
          <w:szCs w:val="28"/>
        </w:rPr>
        <w:t xml:space="preserve">             Всего: 68 часов</w:t>
      </w:r>
    </w:p>
    <w:tbl>
      <w:tblPr>
        <w:tblStyle w:val="af3"/>
        <w:tblW w:w="0" w:type="auto"/>
        <w:tblLook w:val="04A0" w:firstRow="1" w:lastRow="0" w:firstColumn="1" w:lastColumn="0" w:noHBand="0" w:noVBand="1"/>
      </w:tblPr>
      <w:tblGrid>
        <w:gridCol w:w="1384"/>
        <w:gridCol w:w="3402"/>
        <w:gridCol w:w="1418"/>
        <w:gridCol w:w="8754"/>
      </w:tblGrid>
      <w:tr w:rsidR="008550B5" w:rsidTr="001C2B7A">
        <w:tc>
          <w:tcPr>
            <w:tcW w:w="1384" w:type="dxa"/>
          </w:tcPr>
          <w:p w:rsidR="001C2B7A" w:rsidRDefault="001C2B7A" w:rsidP="001C2B7A">
            <w:pPr>
              <w:spacing w:line="360" w:lineRule="auto"/>
              <w:ind w:left="245"/>
              <w:jc w:val="both"/>
              <w:rPr>
                <w:rFonts w:eastAsia="Calibri"/>
                <w:b/>
                <w:iCs/>
                <w:sz w:val="28"/>
                <w:szCs w:val="28"/>
                <w:lang w:eastAsia="en-US"/>
              </w:rPr>
            </w:pPr>
            <w:r>
              <w:rPr>
                <w:rFonts w:eastAsia="Calibri"/>
                <w:b/>
                <w:iCs/>
                <w:sz w:val="28"/>
                <w:szCs w:val="28"/>
                <w:lang w:eastAsia="en-US"/>
              </w:rPr>
              <w:t>Раздел</w:t>
            </w:r>
          </w:p>
          <w:p w:rsidR="001C2B7A" w:rsidRDefault="001C2B7A" w:rsidP="001C2B7A">
            <w:pPr>
              <w:spacing w:line="360" w:lineRule="auto"/>
              <w:jc w:val="both"/>
              <w:rPr>
                <w:rFonts w:eastAsia="Calibri"/>
                <w:b/>
                <w:iCs/>
                <w:sz w:val="28"/>
                <w:szCs w:val="28"/>
                <w:lang w:eastAsia="en-US"/>
              </w:rPr>
            </w:pPr>
            <w:r w:rsidRPr="00265239">
              <w:rPr>
                <w:rFonts w:eastAsia="Calibri"/>
                <w:b/>
                <w:iCs/>
                <w:sz w:val="28"/>
                <w:szCs w:val="28"/>
                <w:lang w:eastAsia="en-US"/>
              </w:rPr>
              <w:t>програм</w:t>
            </w:r>
          </w:p>
          <w:p w:rsidR="001C2B7A" w:rsidRDefault="001C2B7A" w:rsidP="001C2B7A">
            <w:pPr>
              <w:pStyle w:val="af0"/>
              <w:jc w:val="both"/>
              <w:rPr>
                <w:b/>
                <w:iCs/>
                <w:sz w:val="28"/>
                <w:szCs w:val="28"/>
              </w:rPr>
            </w:pPr>
            <w:r w:rsidRPr="00265239">
              <w:rPr>
                <w:rFonts w:eastAsia="Calibri"/>
                <w:b/>
                <w:iCs/>
                <w:sz w:val="28"/>
                <w:szCs w:val="28"/>
                <w:lang w:eastAsia="en-US"/>
              </w:rPr>
              <w:t>мы</w:t>
            </w:r>
          </w:p>
        </w:tc>
        <w:tc>
          <w:tcPr>
            <w:tcW w:w="3402" w:type="dxa"/>
          </w:tcPr>
          <w:p w:rsidR="001C2B7A" w:rsidRDefault="001C2B7A" w:rsidP="001C2B7A">
            <w:pPr>
              <w:pStyle w:val="af0"/>
              <w:jc w:val="both"/>
              <w:rPr>
                <w:iCs/>
                <w:sz w:val="28"/>
                <w:szCs w:val="28"/>
              </w:rPr>
            </w:pPr>
            <w:r>
              <w:rPr>
                <w:b/>
                <w:iCs/>
                <w:sz w:val="28"/>
                <w:szCs w:val="28"/>
              </w:rPr>
              <w:t>Содержание материала</w:t>
            </w:r>
          </w:p>
        </w:tc>
        <w:tc>
          <w:tcPr>
            <w:tcW w:w="1418" w:type="dxa"/>
          </w:tcPr>
          <w:p w:rsidR="001C2B7A" w:rsidRPr="001C2B7A" w:rsidRDefault="001C2B7A" w:rsidP="001C2B7A">
            <w:pPr>
              <w:pStyle w:val="af0"/>
              <w:jc w:val="both"/>
              <w:rPr>
                <w:b/>
                <w:iCs/>
                <w:sz w:val="28"/>
                <w:szCs w:val="28"/>
              </w:rPr>
            </w:pPr>
            <w:r w:rsidRPr="001C2B7A">
              <w:rPr>
                <w:b/>
                <w:iCs/>
                <w:sz w:val="28"/>
                <w:szCs w:val="28"/>
              </w:rPr>
              <w:t xml:space="preserve">Кол-во часов </w:t>
            </w:r>
          </w:p>
        </w:tc>
        <w:tc>
          <w:tcPr>
            <w:tcW w:w="8754" w:type="dxa"/>
          </w:tcPr>
          <w:p w:rsidR="001C2B7A" w:rsidRDefault="001C2B7A" w:rsidP="001C2B7A">
            <w:pPr>
              <w:rPr>
                <w:rFonts w:eastAsia="Calibri"/>
                <w:b/>
                <w:iCs/>
                <w:sz w:val="28"/>
                <w:szCs w:val="28"/>
                <w:lang w:eastAsia="en-US"/>
              </w:rPr>
            </w:pPr>
            <w:r w:rsidRPr="00715885">
              <w:rPr>
                <w:rFonts w:eastAsia="Calibri"/>
                <w:b/>
                <w:iCs/>
                <w:sz w:val="28"/>
                <w:szCs w:val="28"/>
                <w:lang w:eastAsia="en-US"/>
              </w:rPr>
              <w:t>Характеристика основных видов учебной деятельности ученика</w:t>
            </w:r>
          </w:p>
          <w:p w:rsidR="001C2B7A" w:rsidRDefault="001C2B7A" w:rsidP="001C2B7A">
            <w:pPr>
              <w:pStyle w:val="af0"/>
              <w:jc w:val="both"/>
              <w:rPr>
                <w:b/>
                <w:iCs/>
                <w:sz w:val="28"/>
                <w:szCs w:val="28"/>
              </w:rPr>
            </w:pPr>
            <w:r w:rsidRPr="00715885">
              <w:rPr>
                <w:rFonts w:eastAsia="Calibri"/>
                <w:b/>
                <w:iCs/>
                <w:sz w:val="28"/>
                <w:szCs w:val="28"/>
                <w:lang w:eastAsia="en-US"/>
              </w:rPr>
              <w:t xml:space="preserve"> (на уровне учебных действий)</w:t>
            </w:r>
          </w:p>
        </w:tc>
      </w:tr>
      <w:tr w:rsidR="008550B5" w:rsidTr="001C2B7A">
        <w:trPr>
          <w:cantSplit/>
          <w:trHeight w:val="4130"/>
        </w:trPr>
        <w:tc>
          <w:tcPr>
            <w:tcW w:w="1384" w:type="dxa"/>
            <w:textDirection w:val="btLr"/>
          </w:tcPr>
          <w:p w:rsidR="001C2B7A" w:rsidRPr="001C2B7A" w:rsidRDefault="001C2B7A" w:rsidP="006B4CD6">
            <w:pPr>
              <w:pStyle w:val="af0"/>
              <w:numPr>
                <w:ilvl w:val="0"/>
                <w:numId w:val="8"/>
              </w:numPr>
              <w:ind w:right="113"/>
              <w:jc w:val="both"/>
              <w:rPr>
                <w:iCs/>
                <w:sz w:val="28"/>
                <w:szCs w:val="28"/>
                <w:lang w:val="en-US"/>
              </w:rPr>
            </w:pPr>
            <w:r w:rsidRPr="001C2B7A">
              <w:rPr>
                <w:rFonts w:eastAsia="Calibri"/>
                <w:b/>
                <w:sz w:val="28"/>
                <w:szCs w:val="28"/>
                <w:lang w:eastAsia="en-US"/>
              </w:rPr>
              <w:t xml:space="preserve">Добро пожаловать!  </w:t>
            </w:r>
          </w:p>
        </w:tc>
        <w:tc>
          <w:tcPr>
            <w:tcW w:w="3402" w:type="dxa"/>
          </w:tcPr>
          <w:p w:rsidR="001C2B7A" w:rsidRPr="001C2B7A" w:rsidRDefault="001C2B7A" w:rsidP="001C2B7A">
            <w:pPr>
              <w:pStyle w:val="af0"/>
              <w:rPr>
                <w:sz w:val="28"/>
                <w:szCs w:val="28"/>
              </w:rPr>
            </w:pPr>
            <w:r w:rsidRPr="001C2B7A">
              <w:rPr>
                <w:sz w:val="28"/>
                <w:szCs w:val="28"/>
              </w:rPr>
              <w:t>Снова вместе!</w:t>
            </w:r>
          </w:p>
          <w:p w:rsidR="001C2B7A" w:rsidRPr="001C2B7A" w:rsidRDefault="001C2B7A" w:rsidP="001C2B7A">
            <w:pPr>
              <w:pStyle w:val="af0"/>
              <w:rPr>
                <w:sz w:val="28"/>
                <w:szCs w:val="28"/>
              </w:rPr>
            </w:pPr>
            <w:r w:rsidRPr="001C2B7A">
              <w:rPr>
                <w:sz w:val="28"/>
                <w:szCs w:val="28"/>
              </w:rPr>
              <w:t>Повторение фраз приветствия и знакомства.</w:t>
            </w:r>
          </w:p>
          <w:p w:rsidR="001C2B7A" w:rsidRPr="001C2B7A" w:rsidRDefault="001C2B7A" w:rsidP="001C2B7A">
            <w:pPr>
              <w:pStyle w:val="af0"/>
              <w:rPr>
                <w:sz w:val="28"/>
                <w:szCs w:val="28"/>
              </w:rPr>
            </w:pPr>
            <w:r w:rsidRPr="001C2B7A">
              <w:rPr>
                <w:sz w:val="28"/>
                <w:szCs w:val="28"/>
              </w:rPr>
              <w:t>Снова вместе!</w:t>
            </w:r>
          </w:p>
          <w:p w:rsidR="001C2B7A" w:rsidRDefault="001C2B7A" w:rsidP="001C2B7A">
            <w:pPr>
              <w:pStyle w:val="af0"/>
            </w:pPr>
            <w:r w:rsidRPr="001C2B7A">
              <w:rPr>
                <w:sz w:val="28"/>
                <w:szCs w:val="28"/>
              </w:rPr>
              <w:t>Повторение тем «Одежда», «Дом», «Еда», «Каникулы». Повторение числительных</w:t>
            </w:r>
          </w:p>
        </w:tc>
        <w:tc>
          <w:tcPr>
            <w:tcW w:w="1418" w:type="dxa"/>
          </w:tcPr>
          <w:p w:rsidR="001C2B7A" w:rsidRPr="001C2B7A" w:rsidRDefault="001C2B7A" w:rsidP="001C2B7A">
            <w:pPr>
              <w:pStyle w:val="af0"/>
              <w:jc w:val="both"/>
              <w:rPr>
                <w:iCs/>
                <w:sz w:val="28"/>
                <w:szCs w:val="28"/>
                <w:lang w:val="en-US"/>
              </w:rPr>
            </w:pPr>
            <w:r>
              <w:rPr>
                <w:iCs/>
                <w:sz w:val="28"/>
                <w:szCs w:val="28"/>
                <w:lang w:val="en-US"/>
              </w:rPr>
              <w:t xml:space="preserve">2 </w:t>
            </w:r>
          </w:p>
        </w:tc>
        <w:tc>
          <w:tcPr>
            <w:tcW w:w="8754" w:type="dxa"/>
          </w:tcPr>
          <w:p w:rsidR="001C2B7A" w:rsidRPr="001C2B7A" w:rsidRDefault="001C2B7A" w:rsidP="001C2B7A">
            <w:pPr>
              <w:pStyle w:val="af0"/>
              <w:rPr>
                <w:rFonts w:ascii="Arial" w:hAnsi="Arial" w:cs="Arial"/>
                <w:sz w:val="28"/>
                <w:szCs w:val="28"/>
              </w:rPr>
            </w:pPr>
            <w:r w:rsidRPr="001C2B7A">
              <w:rPr>
                <w:sz w:val="28"/>
                <w:szCs w:val="28"/>
              </w:rPr>
              <w:t>Поиск и выделение необходимой информации.</w:t>
            </w:r>
          </w:p>
          <w:p w:rsidR="001C2B7A" w:rsidRPr="001C2B7A" w:rsidRDefault="001C2B7A" w:rsidP="001C2B7A">
            <w:pPr>
              <w:pStyle w:val="af0"/>
              <w:rPr>
                <w:rFonts w:ascii="Arial" w:hAnsi="Arial" w:cs="Arial"/>
                <w:sz w:val="28"/>
                <w:szCs w:val="28"/>
              </w:rPr>
            </w:pPr>
            <w:r w:rsidRPr="001C2B7A">
              <w:rPr>
                <w:sz w:val="28"/>
                <w:szCs w:val="28"/>
              </w:rPr>
              <w:t>Уважительное отношение к иному мнению, истории и культуре других народов, выделение и осознание учащимися того, что уже усвоено и что ещё подлежит усвоению. Осознание общей цели изучения языка, участие в коллективном обсуждении проблем учебного сотрудничества. Ведение этикетного диалога (знакомство, приветствие – прощание, вручение подарка – благодарность за подарок); диалога-расспроса (что умеют делать одноклассники).</w:t>
            </w:r>
          </w:p>
          <w:p w:rsidR="001C2B7A" w:rsidRPr="001C2B7A" w:rsidRDefault="001C2B7A" w:rsidP="001C2B7A">
            <w:pPr>
              <w:pStyle w:val="af0"/>
              <w:rPr>
                <w:rFonts w:ascii="Arial" w:hAnsi="Arial" w:cs="Arial"/>
                <w:sz w:val="28"/>
                <w:szCs w:val="28"/>
              </w:rPr>
            </w:pPr>
            <w:r w:rsidRPr="001C2B7A">
              <w:rPr>
                <w:sz w:val="28"/>
                <w:szCs w:val="28"/>
              </w:rPr>
              <w:t>Воспроизведение наизусть текстов рифмовок, песен. Понимание на слух речи учителя по ведению урока и небольших доступных текстов аудиозаписи, построенных на изученном языковом материале (краткие диалоги, песню). Чтение с извлечением нужной информации (библиотечный</w:t>
            </w:r>
          </w:p>
          <w:p w:rsidR="001C2B7A" w:rsidRPr="001C2B7A" w:rsidRDefault="001C2B7A" w:rsidP="001C2B7A">
            <w:pPr>
              <w:pStyle w:val="af0"/>
              <w:rPr>
                <w:rFonts w:ascii="Arial" w:hAnsi="Arial" w:cs="Arial"/>
                <w:sz w:val="28"/>
                <w:szCs w:val="28"/>
              </w:rPr>
            </w:pPr>
            <w:r w:rsidRPr="001C2B7A">
              <w:rPr>
                <w:sz w:val="28"/>
                <w:szCs w:val="28"/>
              </w:rPr>
              <w:t>формуляр). Совершенствование навыков письма. Повторение глагола</w:t>
            </w:r>
            <w:r w:rsidRPr="001C2B7A">
              <w:rPr>
                <w:i/>
                <w:iCs/>
                <w:sz w:val="28"/>
                <w:szCs w:val="28"/>
              </w:rPr>
              <w:t> can,</w:t>
            </w:r>
            <w:r w:rsidRPr="001C2B7A">
              <w:rPr>
                <w:sz w:val="28"/>
                <w:szCs w:val="28"/>
              </w:rPr>
              <w:t> лексики по пройденным темам.</w:t>
            </w:r>
          </w:p>
          <w:p w:rsidR="001C2B7A" w:rsidRPr="001C2B7A" w:rsidRDefault="001C2B7A" w:rsidP="001C2B7A">
            <w:pPr>
              <w:pStyle w:val="af0"/>
              <w:rPr>
                <w:rFonts w:ascii="Arial" w:hAnsi="Arial" w:cs="Arial"/>
                <w:sz w:val="28"/>
                <w:szCs w:val="28"/>
              </w:rPr>
            </w:pPr>
            <w:r w:rsidRPr="001C2B7A">
              <w:rPr>
                <w:sz w:val="28"/>
                <w:szCs w:val="28"/>
              </w:rPr>
              <w:t>Развитие умений и навыков диалогической речи: «В классе новый ученик»</w:t>
            </w:r>
          </w:p>
          <w:p w:rsidR="001C2B7A" w:rsidRPr="001C2B7A" w:rsidRDefault="001C2B7A" w:rsidP="001C2B7A">
            <w:pPr>
              <w:pStyle w:val="af0"/>
              <w:rPr>
                <w:rFonts w:ascii="Arial" w:hAnsi="Arial" w:cs="Arial"/>
                <w:sz w:val="28"/>
                <w:szCs w:val="28"/>
              </w:rPr>
            </w:pPr>
            <w:r w:rsidRPr="001C2B7A">
              <w:rPr>
                <w:sz w:val="28"/>
                <w:szCs w:val="28"/>
              </w:rPr>
              <w:t>Развитие умений и навыков устной речи: «Что в моем портфеле? ».</w:t>
            </w:r>
          </w:p>
          <w:p w:rsidR="001C2B7A" w:rsidRPr="001C2B7A" w:rsidRDefault="001C2B7A" w:rsidP="001C2B7A">
            <w:pPr>
              <w:pStyle w:val="a4"/>
              <w:spacing w:before="0"/>
              <w:rPr>
                <w:rFonts w:ascii="Arial" w:hAnsi="Arial" w:cs="Arial"/>
                <w:color w:val="000000"/>
                <w:sz w:val="21"/>
                <w:szCs w:val="21"/>
              </w:rPr>
            </w:pPr>
            <w:r w:rsidRPr="001C2B7A">
              <w:rPr>
                <w:sz w:val="28"/>
                <w:szCs w:val="28"/>
              </w:rPr>
              <w:t>Развитие грамматических навыков: «Настоящее простое время». Глаголы can, have got.</w:t>
            </w:r>
            <w:r w:rsidRPr="001C2B7A">
              <w:rPr>
                <w:rFonts w:ascii="Arial" w:hAnsi="Arial" w:cs="Arial"/>
                <w:color w:val="000000"/>
                <w:sz w:val="21"/>
                <w:szCs w:val="21"/>
              </w:rPr>
              <w:t xml:space="preserve"> </w:t>
            </w:r>
          </w:p>
          <w:p w:rsidR="001C2B7A" w:rsidRPr="001C2B7A" w:rsidRDefault="001C2B7A" w:rsidP="001C2B7A">
            <w:pPr>
              <w:pStyle w:val="af0"/>
              <w:rPr>
                <w:rFonts w:ascii="Arial" w:hAnsi="Arial" w:cs="Arial"/>
                <w:sz w:val="28"/>
                <w:szCs w:val="28"/>
              </w:rPr>
            </w:pPr>
          </w:p>
          <w:p w:rsidR="001C2B7A" w:rsidRDefault="001C2B7A" w:rsidP="001C2B7A">
            <w:pPr>
              <w:pStyle w:val="af0"/>
              <w:jc w:val="both"/>
              <w:rPr>
                <w:iCs/>
                <w:sz w:val="28"/>
                <w:szCs w:val="28"/>
              </w:rPr>
            </w:pPr>
          </w:p>
        </w:tc>
      </w:tr>
      <w:tr w:rsidR="008550B5" w:rsidRPr="001C2B7A" w:rsidTr="001C2B7A">
        <w:trPr>
          <w:cantSplit/>
          <w:trHeight w:val="4103"/>
        </w:trPr>
        <w:tc>
          <w:tcPr>
            <w:tcW w:w="1384" w:type="dxa"/>
            <w:textDirection w:val="btLr"/>
          </w:tcPr>
          <w:p w:rsidR="001C2B7A" w:rsidRDefault="001C2B7A" w:rsidP="006B4CD6">
            <w:pPr>
              <w:pStyle w:val="af0"/>
              <w:numPr>
                <w:ilvl w:val="0"/>
                <w:numId w:val="8"/>
              </w:numPr>
              <w:ind w:right="113"/>
              <w:jc w:val="center"/>
              <w:rPr>
                <w:iCs/>
                <w:sz w:val="28"/>
                <w:szCs w:val="28"/>
              </w:rPr>
            </w:pPr>
            <w:r w:rsidRPr="001C2B7A">
              <w:rPr>
                <w:rFonts w:eastAsia="Calibri"/>
                <w:b/>
                <w:sz w:val="28"/>
                <w:szCs w:val="28"/>
                <w:lang w:eastAsia="en-US"/>
              </w:rPr>
              <w:lastRenderedPageBreak/>
              <w:t>«Семья и друзья»</w:t>
            </w:r>
          </w:p>
        </w:tc>
        <w:tc>
          <w:tcPr>
            <w:tcW w:w="3402" w:type="dxa"/>
          </w:tcPr>
          <w:p w:rsidR="00CA24D3" w:rsidRPr="00CA24D3" w:rsidRDefault="00CA24D3" w:rsidP="00CA24D3">
            <w:pPr>
              <w:pStyle w:val="af0"/>
              <w:jc w:val="both"/>
              <w:rPr>
                <w:iCs/>
                <w:sz w:val="28"/>
                <w:szCs w:val="28"/>
              </w:rPr>
            </w:pPr>
            <w:r w:rsidRPr="00CA24D3">
              <w:rPr>
                <w:iCs/>
                <w:sz w:val="28"/>
                <w:szCs w:val="28"/>
              </w:rPr>
              <w:t>Одна большая счастливая семья.</w:t>
            </w:r>
          </w:p>
          <w:p w:rsidR="001C2B7A" w:rsidRPr="00CA24D3" w:rsidRDefault="00CA24D3" w:rsidP="00CA24D3">
            <w:pPr>
              <w:pStyle w:val="af0"/>
              <w:jc w:val="both"/>
              <w:rPr>
                <w:iCs/>
                <w:sz w:val="28"/>
                <w:szCs w:val="28"/>
              </w:rPr>
            </w:pPr>
            <w:r w:rsidRPr="00CA24D3">
              <w:rPr>
                <w:iCs/>
                <w:sz w:val="28"/>
                <w:szCs w:val="28"/>
              </w:rPr>
              <w:t>Знакомство с новыми лексическими единицами.</w:t>
            </w:r>
          </w:p>
          <w:p w:rsidR="00CA24D3" w:rsidRPr="00CA24D3" w:rsidRDefault="00CA24D3" w:rsidP="00CA24D3">
            <w:pPr>
              <w:pStyle w:val="af0"/>
              <w:jc w:val="both"/>
              <w:rPr>
                <w:iCs/>
                <w:sz w:val="28"/>
                <w:szCs w:val="28"/>
              </w:rPr>
            </w:pPr>
            <w:r w:rsidRPr="00CA24D3">
              <w:rPr>
                <w:iCs/>
                <w:sz w:val="28"/>
                <w:szCs w:val="28"/>
              </w:rPr>
              <w:t>Одна большая счастливая семья. Закрепление изученной лексики.</w:t>
            </w:r>
          </w:p>
          <w:p w:rsidR="00CA24D3" w:rsidRPr="002801B9" w:rsidRDefault="00CA24D3" w:rsidP="00CA24D3">
            <w:pPr>
              <w:widowControl/>
              <w:autoSpaceDE/>
              <w:autoSpaceDN/>
              <w:adjustRightInd/>
              <w:spacing w:after="200" w:line="276" w:lineRule="auto"/>
              <w:rPr>
                <w:sz w:val="28"/>
                <w:szCs w:val="28"/>
              </w:rPr>
            </w:pPr>
            <w:r w:rsidRPr="002801B9">
              <w:rPr>
                <w:sz w:val="28"/>
                <w:szCs w:val="28"/>
              </w:rPr>
              <w:t>Мой лучший друг.</w:t>
            </w:r>
          </w:p>
          <w:p w:rsidR="00CA24D3" w:rsidRPr="002801B9" w:rsidRDefault="00CA24D3" w:rsidP="00CA24D3">
            <w:pPr>
              <w:widowControl/>
              <w:autoSpaceDE/>
              <w:autoSpaceDN/>
              <w:adjustRightInd/>
              <w:spacing w:after="200" w:line="276" w:lineRule="auto"/>
              <w:rPr>
                <w:sz w:val="28"/>
                <w:szCs w:val="28"/>
              </w:rPr>
            </w:pPr>
            <w:r w:rsidRPr="002801B9">
              <w:rPr>
                <w:sz w:val="28"/>
                <w:szCs w:val="28"/>
              </w:rPr>
              <w:t xml:space="preserve">Знакомство с новыми лексическими единицами </w:t>
            </w:r>
          </w:p>
          <w:p w:rsidR="00CA24D3" w:rsidRPr="00CA24D3" w:rsidRDefault="00CA24D3" w:rsidP="00CA24D3">
            <w:pPr>
              <w:pStyle w:val="af0"/>
              <w:jc w:val="both"/>
              <w:rPr>
                <w:iCs/>
                <w:sz w:val="28"/>
                <w:szCs w:val="28"/>
              </w:rPr>
            </w:pPr>
            <w:r w:rsidRPr="002801B9">
              <w:rPr>
                <w:iCs/>
                <w:sz w:val="28"/>
                <w:szCs w:val="28"/>
              </w:rPr>
              <w:t>Мой лучший друг. Весело</w:t>
            </w:r>
            <w:r w:rsidRPr="00CA24D3">
              <w:rPr>
                <w:iCs/>
                <w:sz w:val="28"/>
                <w:szCs w:val="28"/>
              </w:rPr>
              <w:t xml:space="preserve"> в школе.</w:t>
            </w:r>
          </w:p>
          <w:p w:rsidR="00CA24D3" w:rsidRPr="00CA24D3" w:rsidRDefault="00CA24D3" w:rsidP="00CA24D3">
            <w:pPr>
              <w:pStyle w:val="af0"/>
              <w:jc w:val="both"/>
              <w:rPr>
                <w:iCs/>
                <w:sz w:val="28"/>
                <w:szCs w:val="28"/>
              </w:rPr>
            </w:pPr>
            <w:r w:rsidRPr="00CA24D3">
              <w:rPr>
                <w:iCs/>
                <w:sz w:val="28"/>
                <w:szCs w:val="28"/>
              </w:rPr>
              <w:t>Артур и Раскаль. Сказка “ Голдилакс и три медведя”. Формирование навыков чтения и аудирования.</w:t>
            </w:r>
            <w:r>
              <w:t xml:space="preserve"> </w:t>
            </w:r>
            <w:r w:rsidRPr="00CA24D3">
              <w:rPr>
                <w:iCs/>
                <w:sz w:val="28"/>
                <w:szCs w:val="28"/>
              </w:rPr>
              <w:t xml:space="preserve">Англоговорящие страны мира. Знакомство с новыми лексическими единицами. Теперь я знаю </w:t>
            </w:r>
          </w:p>
          <w:p w:rsidR="00CA24D3" w:rsidRPr="00CA24D3" w:rsidRDefault="00CA24D3" w:rsidP="00CA24D3">
            <w:pPr>
              <w:pStyle w:val="af0"/>
              <w:jc w:val="both"/>
              <w:rPr>
                <w:iCs/>
                <w:sz w:val="28"/>
                <w:szCs w:val="28"/>
              </w:rPr>
            </w:pPr>
            <w:r w:rsidRPr="00CA24D3">
              <w:rPr>
                <w:iCs/>
                <w:sz w:val="28"/>
                <w:szCs w:val="28"/>
              </w:rPr>
              <w:t>Закрепление языкового материала модуля 1. Итоговый тест модуля 1</w:t>
            </w:r>
          </w:p>
        </w:tc>
        <w:tc>
          <w:tcPr>
            <w:tcW w:w="1418" w:type="dxa"/>
          </w:tcPr>
          <w:p w:rsidR="001C2B7A" w:rsidRPr="00CA24D3" w:rsidRDefault="001C2B7A" w:rsidP="001C2B7A">
            <w:pPr>
              <w:pStyle w:val="af0"/>
              <w:jc w:val="both"/>
              <w:rPr>
                <w:iCs/>
                <w:sz w:val="28"/>
                <w:szCs w:val="28"/>
              </w:rPr>
            </w:pPr>
            <w:r w:rsidRPr="00CA24D3">
              <w:rPr>
                <w:iCs/>
                <w:sz w:val="28"/>
                <w:szCs w:val="28"/>
              </w:rPr>
              <w:t>8</w:t>
            </w:r>
          </w:p>
        </w:tc>
        <w:tc>
          <w:tcPr>
            <w:tcW w:w="8754" w:type="dxa"/>
          </w:tcPr>
          <w:p w:rsidR="00CA24D3" w:rsidRPr="00CA24D3" w:rsidRDefault="00CA24D3" w:rsidP="00CA24D3">
            <w:pPr>
              <w:pStyle w:val="af0"/>
              <w:rPr>
                <w:rFonts w:ascii="Arial" w:hAnsi="Arial" w:cs="Arial"/>
                <w:szCs w:val="28"/>
              </w:rPr>
            </w:pPr>
            <w:r w:rsidRPr="00CA24D3">
              <w:rPr>
                <w:i/>
                <w:iCs/>
                <w:sz w:val="28"/>
                <w:szCs w:val="28"/>
              </w:rPr>
              <w:t xml:space="preserve"> </w:t>
            </w:r>
            <w:r w:rsidRPr="00CA24D3">
              <w:rPr>
                <w:szCs w:val="28"/>
              </w:rPr>
              <w:t>Разыгрывание диалога с опорой на речевую модель, используя грамматические навыки при построении предложений в Present Progressive; изучение числительных. Активизация имеющихся грамматических и лексических знаний, необходимых для построения предложений описательного характера.</w:t>
            </w:r>
          </w:p>
          <w:p w:rsidR="00CA24D3" w:rsidRPr="00CA24D3" w:rsidRDefault="00CA24D3" w:rsidP="00CA24D3">
            <w:pPr>
              <w:pStyle w:val="af0"/>
              <w:rPr>
                <w:rFonts w:ascii="Arial" w:hAnsi="Arial" w:cs="Arial"/>
                <w:szCs w:val="28"/>
              </w:rPr>
            </w:pPr>
            <w:r w:rsidRPr="00CA24D3">
              <w:rPr>
                <w:szCs w:val="28"/>
              </w:rPr>
              <w:t>Регулирование игровой учебной деятельности; преобразование практической задачи в познавательную. Развитие умения участвовать в элементарном этикетном диалоге; написании письма. Использование в речи новых лексических выражений. Участие в коллективном обсуждении содержания текстов. Ведение этикетных диалогов (за столом, в магазине) и диалогов-расспросов (о внешности, характере, профессии, увлечениях, распорядке дня, дне рождения). Оперирование активной лексикой в процессе общения. Воспроизведение наизусть текстов рифмовок, песен. Понимание небольших доступных текстов в аудиозаписи, построенных на изученном языковом материале. Чтение выразительно вслух и про себя небольших текстов, построенных на изученном языковом материале, а также содержащих отдельные новые слова, нахождение в тексте необходимой информации.</w:t>
            </w:r>
          </w:p>
          <w:p w:rsidR="00CA24D3" w:rsidRPr="00CA24D3" w:rsidRDefault="00CA24D3" w:rsidP="00CA24D3">
            <w:pPr>
              <w:pStyle w:val="af0"/>
              <w:rPr>
                <w:rFonts w:ascii="Arial" w:hAnsi="Arial" w:cs="Arial"/>
                <w:szCs w:val="28"/>
              </w:rPr>
            </w:pPr>
          </w:p>
          <w:p w:rsidR="00CA24D3" w:rsidRPr="00CA24D3" w:rsidRDefault="00CA24D3" w:rsidP="00CA24D3">
            <w:pPr>
              <w:pStyle w:val="af0"/>
              <w:rPr>
                <w:rFonts w:ascii="Arial" w:hAnsi="Arial" w:cs="Arial"/>
                <w:szCs w:val="28"/>
              </w:rPr>
            </w:pPr>
            <w:r w:rsidRPr="00CA24D3">
              <w:rPr>
                <w:szCs w:val="28"/>
              </w:rPr>
              <w:t>Развитие умений и навыков устной речи: «Внешность моих близких людей».</w:t>
            </w:r>
          </w:p>
          <w:p w:rsidR="00CA24D3" w:rsidRPr="00CA24D3" w:rsidRDefault="00CA24D3" w:rsidP="00CA24D3">
            <w:pPr>
              <w:pStyle w:val="af0"/>
              <w:rPr>
                <w:rFonts w:ascii="Arial" w:hAnsi="Arial" w:cs="Arial"/>
                <w:szCs w:val="28"/>
              </w:rPr>
            </w:pPr>
            <w:r w:rsidRPr="00CA24D3">
              <w:rPr>
                <w:szCs w:val="28"/>
              </w:rPr>
              <w:t>Формирование лексических знаний: «Личные принадлежности».</w:t>
            </w:r>
          </w:p>
          <w:p w:rsidR="00CA24D3" w:rsidRPr="00CA24D3" w:rsidRDefault="00CA24D3" w:rsidP="00CA24D3">
            <w:pPr>
              <w:pStyle w:val="af0"/>
              <w:rPr>
                <w:rFonts w:ascii="Arial" w:hAnsi="Arial" w:cs="Arial"/>
                <w:szCs w:val="28"/>
              </w:rPr>
            </w:pPr>
            <w:r w:rsidRPr="00CA24D3">
              <w:rPr>
                <w:szCs w:val="28"/>
              </w:rPr>
              <w:t>Развитие умений и навыков устной речи: «Мой любимый дядя».</w:t>
            </w:r>
          </w:p>
          <w:p w:rsidR="00CA24D3" w:rsidRPr="00CA24D3" w:rsidRDefault="00CA24D3" w:rsidP="00CA24D3">
            <w:pPr>
              <w:pStyle w:val="af0"/>
              <w:rPr>
                <w:rFonts w:ascii="Arial" w:hAnsi="Arial" w:cs="Arial"/>
                <w:szCs w:val="28"/>
              </w:rPr>
            </w:pPr>
            <w:r w:rsidRPr="00CA24D3">
              <w:rPr>
                <w:szCs w:val="28"/>
              </w:rPr>
              <w:t>Развитие умений и навыков устной речи: «Возраст моих близких людей». Счет до 100.</w:t>
            </w:r>
          </w:p>
          <w:p w:rsidR="00CA24D3" w:rsidRPr="00CA24D3" w:rsidRDefault="00CA24D3" w:rsidP="00CA24D3">
            <w:pPr>
              <w:pStyle w:val="af0"/>
              <w:rPr>
                <w:rFonts w:ascii="Arial" w:hAnsi="Arial" w:cs="Arial"/>
                <w:szCs w:val="28"/>
              </w:rPr>
            </w:pPr>
            <w:r w:rsidRPr="00CA24D3">
              <w:rPr>
                <w:szCs w:val="28"/>
              </w:rPr>
              <w:t>Развитие грамматических навыков: «Настоящее продолженное время».</w:t>
            </w:r>
          </w:p>
          <w:p w:rsidR="00CA24D3" w:rsidRPr="00CA24D3" w:rsidRDefault="00CA24D3" w:rsidP="00CA24D3">
            <w:pPr>
              <w:pStyle w:val="af0"/>
              <w:rPr>
                <w:rFonts w:ascii="Arial" w:hAnsi="Arial" w:cs="Arial"/>
                <w:szCs w:val="28"/>
              </w:rPr>
            </w:pPr>
            <w:r w:rsidRPr="00CA24D3">
              <w:rPr>
                <w:szCs w:val="28"/>
              </w:rPr>
              <w:t>Контроль умений и навыков устной речи: «Я и члены моей семьи. Их возраст и внешность».</w:t>
            </w:r>
          </w:p>
          <w:p w:rsidR="00CA24D3" w:rsidRPr="00CA24D3" w:rsidRDefault="00CA24D3" w:rsidP="00CA24D3">
            <w:pPr>
              <w:pStyle w:val="af0"/>
              <w:rPr>
                <w:rFonts w:ascii="Arial" w:hAnsi="Arial" w:cs="Arial"/>
                <w:szCs w:val="28"/>
              </w:rPr>
            </w:pPr>
            <w:r w:rsidRPr="00CA24D3">
              <w:rPr>
                <w:szCs w:val="28"/>
              </w:rPr>
              <w:t>Развитие умений и навыков чтения: «Мои родные в разных странах».</w:t>
            </w:r>
          </w:p>
          <w:p w:rsidR="00CA24D3" w:rsidRPr="00CA24D3" w:rsidRDefault="00CA24D3" w:rsidP="00CA24D3">
            <w:pPr>
              <w:pStyle w:val="af0"/>
              <w:rPr>
                <w:rFonts w:ascii="Arial" w:hAnsi="Arial" w:cs="Arial"/>
                <w:sz w:val="28"/>
                <w:szCs w:val="28"/>
              </w:rPr>
            </w:pPr>
            <w:r w:rsidRPr="00CA24D3">
              <w:rPr>
                <w:sz w:val="28"/>
                <w:szCs w:val="28"/>
              </w:rPr>
              <w:t>Контроль умений и навыков письменной речи: письмо зарубежному другу о своей семье.</w:t>
            </w:r>
          </w:p>
          <w:p w:rsidR="001C2B7A" w:rsidRDefault="001C2B7A" w:rsidP="00CA24D3">
            <w:pPr>
              <w:pStyle w:val="af0"/>
              <w:rPr>
                <w:iCs/>
                <w:sz w:val="28"/>
                <w:szCs w:val="28"/>
              </w:rPr>
            </w:pPr>
          </w:p>
          <w:p w:rsidR="00CD48AA" w:rsidRDefault="00CD48AA" w:rsidP="00CA24D3">
            <w:pPr>
              <w:pStyle w:val="af0"/>
              <w:rPr>
                <w:iCs/>
                <w:sz w:val="28"/>
                <w:szCs w:val="28"/>
              </w:rPr>
            </w:pPr>
          </w:p>
          <w:p w:rsidR="00CD48AA" w:rsidRDefault="00CD48AA" w:rsidP="00CA24D3">
            <w:pPr>
              <w:pStyle w:val="af0"/>
              <w:rPr>
                <w:iCs/>
                <w:sz w:val="28"/>
                <w:szCs w:val="28"/>
              </w:rPr>
            </w:pPr>
          </w:p>
          <w:p w:rsidR="00CD48AA" w:rsidRDefault="00CD48AA" w:rsidP="00CA24D3">
            <w:pPr>
              <w:pStyle w:val="af0"/>
              <w:rPr>
                <w:iCs/>
                <w:sz w:val="28"/>
                <w:szCs w:val="28"/>
              </w:rPr>
            </w:pPr>
          </w:p>
          <w:p w:rsidR="00CD48AA" w:rsidRDefault="00CD48AA" w:rsidP="00CA24D3">
            <w:pPr>
              <w:pStyle w:val="af0"/>
              <w:rPr>
                <w:iCs/>
                <w:sz w:val="28"/>
                <w:szCs w:val="28"/>
              </w:rPr>
            </w:pPr>
          </w:p>
          <w:p w:rsidR="00CD48AA" w:rsidRPr="00CA24D3" w:rsidRDefault="00CD48AA" w:rsidP="00CA24D3">
            <w:pPr>
              <w:pStyle w:val="af0"/>
              <w:rPr>
                <w:iCs/>
                <w:sz w:val="28"/>
                <w:szCs w:val="28"/>
              </w:rPr>
            </w:pPr>
          </w:p>
        </w:tc>
      </w:tr>
      <w:tr w:rsidR="00CD48AA" w:rsidRPr="001C2B7A" w:rsidTr="00CA24D3">
        <w:trPr>
          <w:cantSplit/>
          <w:trHeight w:val="3820"/>
        </w:trPr>
        <w:tc>
          <w:tcPr>
            <w:tcW w:w="1384" w:type="dxa"/>
            <w:textDirection w:val="btLr"/>
          </w:tcPr>
          <w:p w:rsidR="00CA24D3" w:rsidRPr="00CA24D3" w:rsidRDefault="00CA24D3" w:rsidP="00CA24D3">
            <w:pPr>
              <w:pStyle w:val="af0"/>
              <w:ind w:left="1080" w:right="113"/>
              <w:jc w:val="both"/>
              <w:rPr>
                <w:b/>
                <w:iCs/>
                <w:sz w:val="28"/>
                <w:szCs w:val="28"/>
              </w:rPr>
            </w:pPr>
            <w:r w:rsidRPr="00CA24D3">
              <w:rPr>
                <w:b/>
                <w:iCs/>
                <w:sz w:val="28"/>
                <w:szCs w:val="28"/>
              </w:rPr>
              <w:lastRenderedPageBreak/>
              <w:tab/>
              <w:t xml:space="preserve">  </w:t>
            </w:r>
          </w:p>
          <w:p w:rsidR="001C2B7A" w:rsidRPr="00CA24D3" w:rsidRDefault="00CA24D3" w:rsidP="00CA24D3">
            <w:pPr>
              <w:pStyle w:val="af0"/>
              <w:ind w:left="1080" w:right="113"/>
              <w:jc w:val="center"/>
              <w:rPr>
                <w:b/>
                <w:iCs/>
                <w:sz w:val="28"/>
                <w:szCs w:val="28"/>
              </w:rPr>
            </w:pPr>
            <w:r w:rsidRPr="00CA24D3">
              <w:rPr>
                <w:b/>
                <w:iCs/>
                <w:sz w:val="28"/>
                <w:szCs w:val="28"/>
                <w:lang w:val="en-US"/>
              </w:rPr>
              <w:t>III</w:t>
            </w:r>
            <w:r w:rsidRPr="00CA24D3">
              <w:rPr>
                <w:b/>
                <w:iCs/>
                <w:sz w:val="28"/>
                <w:szCs w:val="28"/>
              </w:rPr>
              <w:t>.«Рабочий день»</w:t>
            </w:r>
          </w:p>
        </w:tc>
        <w:tc>
          <w:tcPr>
            <w:tcW w:w="3402" w:type="dxa"/>
          </w:tcPr>
          <w:p w:rsidR="00CD48AA" w:rsidRPr="00CD48AA" w:rsidRDefault="00CD48AA" w:rsidP="00CD48AA">
            <w:pPr>
              <w:pStyle w:val="af0"/>
              <w:jc w:val="both"/>
              <w:rPr>
                <w:iCs/>
                <w:sz w:val="28"/>
                <w:szCs w:val="28"/>
              </w:rPr>
            </w:pPr>
            <w:r w:rsidRPr="00CD48AA">
              <w:rPr>
                <w:iCs/>
                <w:sz w:val="28"/>
                <w:szCs w:val="28"/>
              </w:rPr>
              <w:t>Больница для животных! Знакомство с новыми лексическими единицами. Больница для животных! Формирование навыков чтения, говорения и письма. Работай и играй!</w:t>
            </w:r>
          </w:p>
          <w:p w:rsidR="00CD48AA" w:rsidRPr="00CD48AA" w:rsidRDefault="00CD48AA" w:rsidP="00CD48AA">
            <w:pPr>
              <w:pStyle w:val="af0"/>
              <w:jc w:val="both"/>
              <w:rPr>
                <w:iCs/>
                <w:sz w:val="28"/>
                <w:szCs w:val="28"/>
              </w:rPr>
            </w:pPr>
            <w:r w:rsidRPr="00CD48AA">
              <w:rPr>
                <w:iCs/>
                <w:sz w:val="28"/>
                <w:szCs w:val="28"/>
              </w:rPr>
              <w:t>Знакомство с новыми лексическими единицами. Работай и играй! Весело в школе. Артур и  Раскаль. Сказка “ Голдилакс и три медведя”. Формирование навыков чтения и аудирования.</w:t>
            </w:r>
            <w:r>
              <w:t xml:space="preserve"> </w:t>
            </w:r>
            <w:r w:rsidRPr="00CD48AA">
              <w:rPr>
                <w:iCs/>
                <w:sz w:val="28"/>
                <w:szCs w:val="28"/>
              </w:rPr>
              <w:t>Кем     хотят стать российские дети ? Формирование навыков чтения, говорения, письма.</w:t>
            </w:r>
            <w:r>
              <w:t xml:space="preserve"> </w:t>
            </w:r>
            <w:r w:rsidRPr="00CD48AA">
              <w:rPr>
                <w:iCs/>
                <w:sz w:val="28"/>
                <w:szCs w:val="28"/>
              </w:rPr>
              <w:t xml:space="preserve">Теперь я знаю </w:t>
            </w:r>
          </w:p>
          <w:p w:rsidR="001C2B7A" w:rsidRPr="00CD48AA" w:rsidRDefault="00CD48AA" w:rsidP="00CD48AA">
            <w:pPr>
              <w:pStyle w:val="af0"/>
              <w:jc w:val="both"/>
              <w:rPr>
                <w:iCs/>
                <w:sz w:val="28"/>
                <w:szCs w:val="28"/>
              </w:rPr>
            </w:pPr>
            <w:r w:rsidRPr="00CD48AA">
              <w:rPr>
                <w:iCs/>
                <w:sz w:val="28"/>
                <w:szCs w:val="28"/>
              </w:rPr>
              <w:t>Закрепление языкового материала модуля 2. Итоговый тест модуля 2</w:t>
            </w:r>
          </w:p>
        </w:tc>
        <w:tc>
          <w:tcPr>
            <w:tcW w:w="1418" w:type="dxa"/>
          </w:tcPr>
          <w:p w:rsidR="001C2B7A" w:rsidRPr="00CD48AA" w:rsidRDefault="00CD48AA" w:rsidP="001C2B7A">
            <w:pPr>
              <w:pStyle w:val="af0"/>
              <w:jc w:val="both"/>
              <w:rPr>
                <w:iCs/>
                <w:sz w:val="28"/>
                <w:szCs w:val="28"/>
              </w:rPr>
            </w:pPr>
            <w:r w:rsidRPr="00CD48AA">
              <w:rPr>
                <w:iCs/>
                <w:sz w:val="28"/>
                <w:szCs w:val="28"/>
              </w:rPr>
              <w:t>8</w:t>
            </w:r>
          </w:p>
        </w:tc>
        <w:tc>
          <w:tcPr>
            <w:tcW w:w="8754" w:type="dxa"/>
          </w:tcPr>
          <w:p w:rsidR="00CD48AA" w:rsidRPr="00CD48AA" w:rsidRDefault="00CD48AA" w:rsidP="00CD48AA">
            <w:pPr>
              <w:pStyle w:val="af0"/>
              <w:jc w:val="both"/>
              <w:rPr>
                <w:iCs/>
                <w:sz w:val="28"/>
                <w:szCs w:val="28"/>
              </w:rPr>
            </w:pPr>
            <w:r w:rsidRPr="00CD48AA">
              <w:rPr>
                <w:iCs/>
                <w:sz w:val="28"/>
                <w:szCs w:val="28"/>
              </w:rPr>
              <w:t>правильно  употреблять глаголы в  Present Simple и модальный глагол to have.</w:t>
            </w:r>
            <w:r>
              <w:t xml:space="preserve"> </w:t>
            </w:r>
            <w:r w:rsidRPr="00CD48AA">
              <w:rPr>
                <w:iCs/>
                <w:sz w:val="28"/>
                <w:szCs w:val="28"/>
              </w:rPr>
              <w:t xml:space="preserve">отвечать на вопросы о семье, рассказывать о своём городе/деревне. </w:t>
            </w:r>
          </w:p>
          <w:p w:rsidR="00CD48AA" w:rsidRPr="00CD48AA" w:rsidRDefault="00CD48AA" w:rsidP="00CD48AA">
            <w:pPr>
              <w:pStyle w:val="af0"/>
              <w:jc w:val="both"/>
              <w:rPr>
                <w:iCs/>
                <w:sz w:val="28"/>
                <w:szCs w:val="28"/>
              </w:rPr>
            </w:pPr>
            <w:r w:rsidRPr="00CD48AA">
              <w:rPr>
                <w:iCs/>
                <w:sz w:val="28"/>
                <w:szCs w:val="28"/>
              </w:rPr>
              <w:t xml:space="preserve">читать про себя и понимать тексты, содержащие отдельные новые слова, находить в тексте необходимую информацию. </w:t>
            </w:r>
          </w:p>
          <w:p w:rsidR="001C2B7A" w:rsidRPr="00CD48AA" w:rsidRDefault="00CD48AA" w:rsidP="00CD48AA">
            <w:pPr>
              <w:pStyle w:val="af0"/>
              <w:jc w:val="both"/>
              <w:rPr>
                <w:iCs/>
                <w:sz w:val="28"/>
                <w:szCs w:val="28"/>
              </w:rPr>
            </w:pPr>
            <w:r w:rsidRPr="00CD48AA">
              <w:rPr>
                <w:iCs/>
                <w:sz w:val="28"/>
                <w:szCs w:val="28"/>
              </w:rPr>
              <w:t xml:space="preserve"> оперировать активной лексикой в соответствии с коммуникативной задачей.</w:t>
            </w:r>
          </w:p>
          <w:p w:rsidR="00CD48AA" w:rsidRPr="00CD48AA" w:rsidRDefault="00CD48AA" w:rsidP="00CD48AA">
            <w:pPr>
              <w:pStyle w:val="af0"/>
              <w:jc w:val="both"/>
              <w:rPr>
                <w:iCs/>
                <w:sz w:val="28"/>
                <w:szCs w:val="28"/>
              </w:rPr>
            </w:pPr>
            <w:r w:rsidRPr="00CD48AA">
              <w:rPr>
                <w:iCs/>
                <w:sz w:val="28"/>
                <w:szCs w:val="28"/>
              </w:rPr>
              <w:t>употреблять глаголы в Present Simple с фразами, указывающими, как часто происходят действия.</w:t>
            </w:r>
            <w:r>
              <w:t xml:space="preserve"> </w:t>
            </w:r>
            <w:r w:rsidRPr="00CD48AA">
              <w:rPr>
                <w:iCs/>
                <w:sz w:val="28"/>
                <w:szCs w:val="28"/>
              </w:rPr>
              <w:t>употреблять наречия частотности – always, usually, sometimes, often.</w:t>
            </w:r>
          </w:p>
          <w:p w:rsidR="00CD48AA" w:rsidRPr="00CD48AA" w:rsidRDefault="00CD48AA" w:rsidP="00CD48AA">
            <w:pPr>
              <w:pStyle w:val="af0"/>
              <w:jc w:val="both"/>
              <w:rPr>
                <w:iCs/>
                <w:sz w:val="28"/>
                <w:szCs w:val="28"/>
              </w:rPr>
            </w:pPr>
            <w:r w:rsidRPr="00CD48AA">
              <w:rPr>
                <w:iCs/>
                <w:sz w:val="28"/>
                <w:szCs w:val="28"/>
              </w:rPr>
              <w:t>правила чтения буквосочетаний “ir”, “ur”, “er” и знак транскрипции.</w:t>
            </w:r>
          </w:p>
          <w:p w:rsidR="00CD48AA" w:rsidRPr="00CD48AA" w:rsidRDefault="00CD48AA" w:rsidP="00CD48AA">
            <w:pPr>
              <w:pStyle w:val="af0"/>
              <w:jc w:val="both"/>
              <w:rPr>
                <w:iCs/>
                <w:sz w:val="28"/>
                <w:szCs w:val="28"/>
              </w:rPr>
            </w:pPr>
            <w:r w:rsidRPr="00CD48AA">
              <w:rPr>
                <w:iCs/>
                <w:sz w:val="28"/>
                <w:szCs w:val="28"/>
              </w:rPr>
              <w:t>расспрашивать о профессии и месте работы и отвечать на вопросы.</w:t>
            </w:r>
          </w:p>
          <w:p w:rsidR="00CD48AA" w:rsidRPr="00CD48AA" w:rsidRDefault="00CD48AA" w:rsidP="00CD48AA">
            <w:pPr>
              <w:pStyle w:val="af0"/>
              <w:jc w:val="both"/>
              <w:rPr>
                <w:iCs/>
                <w:sz w:val="28"/>
                <w:szCs w:val="28"/>
              </w:rPr>
            </w:pPr>
            <w:r w:rsidRPr="00CD48AA">
              <w:rPr>
                <w:iCs/>
                <w:sz w:val="28"/>
                <w:szCs w:val="28"/>
              </w:rPr>
              <w:t>читать новые слова, читать вслух сюжетный диалог, построенный на изученном языковом материале, соблюдая правила произношения и соответствующую интонацию.</w:t>
            </w:r>
          </w:p>
          <w:p w:rsidR="00CD48AA" w:rsidRPr="00CD48AA" w:rsidRDefault="00CD48AA" w:rsidP="00CD48AA">
            <w:pPr>
              <w:pStyle w:val="af0"/>
              <w:jc w:val="both"/>
              <w:rPr>
                <w:iCs/>
                <w:sz w:val="28"/>
                <w:szCs w:val="28"/>
              </w:rPr>
            </w:pPr>
            <w:r w:rsidRPr="00CD48AA">
              <w:rPr>
                <w:iCs/>
                <w:sz w:val="28"/>
                <w:szCs w:val="28"/>
              </w:rPr>
              <w:t>отвечать на вопросы о семье, рассказывать о своём городе/деревне.</w:t>
            </w:r>
          </w:p>
          <w:p w:rsidR="00CD48AA" w:rsidRPr="00CD48AA" w:rsidRDefault="00CD48AA" w:rsidP="00CD48AA">
            <w:pPr>
              <w:pStyle w:val="af0"/>
              <w:jc w:val="both"/>
              <w:rPr>
                <w:iCs/>
                <w:sz w:val="28"/>
                <w:szCs w:val="28"/>
              </w:rPr>
            </w:pPr>
          </w:p>
          <w:p w:rsidR="00CD48AA" w:rsidRPr="00CD48AA" w:rsidRDefault="00CD48AA" w:rsidP="001C2B7A">
            <w:pPr>
              <w:pStyle w:val="af0"/>
              <w:jc w:val="both"/>
              <w:rPr>
                <w:iCs/>
                <w:sz w:val="28"/>
                <w:szCs w:val="28"/>
              </w:rPr>
            </w:pPr>
          </w:p>
        </w:tc>
      </w:tr>
      <w:tr w:rsidR="00CD48AA" w:rsidRPr="001C2B7A" w:rsidTr="00CD48AA">
        <w:trPr>
          <w:cantSplit/>
          <w:trHeight w:val="3382"/>
        </w:trPr>
        <w:tc>
          <w:tcPr>
            <w:tcW w:w="1384" w:type="dxa"/>
            <w:textDirection w:val="btLr"/>
          </w:tcPr>
          <w:p w:rsidR="001C2B7A" w:rsidRPr="00CA24D3" w:rsidRDefault="00CD48AA" w:rsidP="00CD48AA">
            <w:pPr>
              <w:pStyle w:val="af0"/>
              <w:ind w:left="113" w:right="113"/>
              <w:jc w:val="both"/>
              <w:rPr>
                <w:b/>
                <w:iCs/>
                <w:sz w:val="28"/>
                <w:szCs w:val="28"/>
              </w:rPr>
            </w:pPr>
            <w:r>
              <w:rPr>
                <w:b/>
                <w:iCs/>
                <w:sz w:val="28"/>
                <w:szCs w:val="28"/>
              </w:rPr>
              <w:lastRenderedPageBreak/>
              <w:t>IV.</w:t>
            </w:r>
            <w:r w:rsidRPr="00CD48AA">
              <w:rPr>
                <w:b/>
                <w:iCs/>
                <w:sz w:val="28"/>
                <w:szCs w:val="28"/>
              </w:rPr>
              <w:t xml:space="preserve">«Вкусное Угощение!»   </w:t>
            </w:r>
          </w:p>
        </w:tc>
        <w:tc>
          <w:tcPr>
            <w:tcW w:w="3402" w:type="dxa"/>
          </w:tcPr>
          <w:p w:rsidR="008550B5" w:rsidRPr="008550B5" w:rsidRDefault="008550B5" w:rsidP="008550B5">
            <w:pPr>
              <w:pStyle w:val="af0"/>
              <w:jc w:val="both"/>
              <w:rPr>
                <w:iCs/>
                <w:sz w:val="28"/>
                <w:szCs w:val="28"/>
              </w:rPr>
            </w:pPr>
            <w:r w:rsidRPr="008550B5">
              <w:rPr>
                <w:iCs/>
                <w:sz w:val="28"/>
                <w:szCs w:val="28"/>
              </w:rPr>
              <w:t>Фруктовый салат пирата.</w:t>
            </w:r>
          </w:p>
          <w:p w:rsidR="008550B5" w:rsidRDefault="008550B5" w:rsidP="008550B5">
            <w:pPr>
              <w:pStyle w:val="af0"/>
              <w:jc w:val="both"/>
              <w:rPr>
                <w:iCs/>
                <w:sz w:val="28"/>
                <w:szCs w:val="28"/>
              </w:rPr>
            </w:pPr>
            <w:r w:rsidRPr="008550B5">
              <w:rPr>
                <w:iCs/>
                <w:sz w:val="28"/>
                <w:szCs w:val="28"/>
              </w:rPr>
              <w:t>Знакомство с новыми лексическими единицами Фруктовый салат пирата. Закрепление пройденной лексики.</w:t>
            </w:r>
          </w:p>
          <w:p w:rsidR="008550B5" w:rsidRPr="008550B5" w:rsidRDefault="008550B5" w:rsidP="008550B5">
            <w:pPr>
              <w:pStyle w:val="af0"/>
              <w:jc w:val="both"/>
              <w:rPr>
                <w:iCs/>
                <w:sz w:val="28"/>
                <w:szCs w:val="28"/>
              </w:rPr>
            </w:pPr>
            <w:r w:rsidRPr="008550B5">
              <w:rPr>
                <w:iCs/>
                <w:sz w:val="28"/>
                <w:szCs w:val="28"/>
              </w:rPr>
              <w:t>Приготовь блюдо!</w:t>
            </w:r>
          </w:p>
          <w:p w:rsidR="008550B5" w:rsidRDefault="008550B5" w:rsidP="008550B5">
            <w:pPr>
              <w:pStyle w:val="af0"/>
              <w:jc w:val="both"/>
              <w:rPr>
                <w:iCs/>
                <w:sz w:val="28"/>
                <w:szCs w:val="28"/>
              </w:rPr>
            </w:pPr>
            <w:r w:rsidRPr="008550B5">
              <w:rPr>
                <w:iCs/>
                <w:sz w:val="28"/>
                <w:szCs w:val="28"/>
              </w:rPr>
              <w:t>Знакомство с новыми лексическими единицами</w:t>
            </w:r>
          </w:p>
          <w:p w:rsidR="008550B5" w:rsidRPr="008550B5" w:rsidRDefault="008550B5" w:rsidP="008550B5">
            <w:pPr>
              <w:pStyle w:val="af0"/>
              <w:jc w:val="both"/>
              <w:rPr>
                <w:iCs/>
                <w:sz w:val="28"/>
                <w:szCs w:val="28"/>
              </w:rPr>
            </w:pPr>
            <w:r w:rsidRPr="008550B5">
              <w:rPr>
                <w:iCs/>
                <w:sz w:val="28"/>
                <w:szCs w:val="28"/>
              </w:rPr>
              <w:t xml:space="preserve">Приготовь блюдо! Весело  в школе. </w:t>
            </w:r>
          </w:p>
          <w:p w:rsidR="008550B5" w:rsidRDefault="008550B5" w:rsidP="008550B5">
            <w:pPr>
              <w:pStyle w:val="af0"/>
              <w:jc w:val="both"/>
              <w:rPr>
                <w:iCs/>
                <w:sz w:val="28"/>
                <w:szCs w:val="28"/>
              </w:rPr>
            </w:pPr>
            <w:r w:rsidRPr="008550B5">
              <w:rPr>
                <w:iCs/>
                <w:sz w:val="28"/>
                <w:szCs w:val="28"/>
              </w:rPr>
              <w:t>Закрепление лексики по теме «Еда». Артур и Раскаль</w:t>
            </w:r>
          </w:p>
          <w:p w:rsidR="008550B5" w:rsidRDefault="008550B5" w:rsidP="001C2B7A">
            <w:pPr>
              <w:pStyle w:val="af0"/>
              <w:jc w:val="both"/>
              <w:rPr>
                <w:iCs/>
                <w:sz w:val="28"/>
                <w:szCs w:val="28"/>
              </w:rPr>
            </w:pPr>
            <w:r w:rsidRPr="008550B5">
              <w:rPr>
                <w:iCs/>
                <w:sz w:val="28"/>
                <w:szCs w:val="28"/>
              </w:rPr>
              <w:t>Сказка “ Голдилакс и три медведя”. Формирование навыков чтения и аудирования.</w:t>
            </w:r>
          </w:p>
          <w:p w:rsidR="008550B5" w:rsidRDefault="008550B5" w:rsidP="001C2B7A">
            <w:pPr>
              <w:pStyle w:val="af0"/>
              <w:jc w:val="both"/>
              <w:rPr>
                <w:iCs/>
                <w:sz w:val="28"/>
                <w:szCs w:val="28"/>
              </w:rPr>
            </w:pPr>
            <w:r w:rsidRPr="008550B5">
              <w:rPr>
                <w:iCs/>
                <w:sz w:val="28"/>
                <w:szCs w:val="28"/>
              </w:rPr>
              <w:t>Что на десерт? Что бы вы хотели к чаю?</w:t>
            </w:r>
          </w:p>
          <w:p w:rsidR="008550B5" w:rsidRPr="008550B5" w:rsidRDefault="008550B5" w:rsidP="008550B5">
            <w:pPr>
              <w:pStyle w:val="af0"/>
              <w:jc w:val="both"/>
              <w:rPr>
                <w:iCs/>
                <w:sz w:val="28"/>
                <w:szCs w:val="28"/>
              </w:rPr>
            </w:pPr>
            <w:r w:rsidRPr="008550B5">
              <w:rPr>
                <w:iCs/>
                <w:sz w:val="28"/>
                <w:szCs w:val="28"/>
              </w:rPr>
              <w:t>Теперь я знаю .</w:t>
            </w:r>
          </w:p>
          <w:p w:rsidR="008550B5" w:rsidRDefault="008550B5" w:rsidP="008550B5">
            <w:pPr>
              <w:pStyle w:val="af0"/>
              <w:jc w:val="both"/>
              <w:rPr>
                <w:iCs/>
                <w:sz w:val="28"/>
                <w:szCs w:val="28"/>
              </w:rPr>
            </w:pPr>
            <w:r w:rsidRPr="008550B5">
              <w:rPr>
                <w:iCs/>
                <w:sz w:val="28"/>
                <w:szCs w:val="28"/>
              </w:rPr>
              <w:t>Закрепление языкового материала модуля 3</w:t>
            </w:r>
          </w:p>
          <w:p w:rsidR="001C2B7A" w:rsidRPr="001C2B7A" w:rsidRDefault="008550B5" w:rsidP="001C2B7A">
            <w:pPr>
              <w:pStyle w:val="af0"/>
              <w:jc w:val="both"/>
              <w:rPr>
                <w:iCs/>
                <w:sz w:val="28"/>
                <w:szCs w:val="28"/>
              </w:rPr>
            </w:pPr>
            <w:r w:rsidRPr="008550B5">
              <w:rPr>
                <w:iCs/>
                <w:sz w:val="28"/>
                <w:szCs w:val="28"/>
              </w:rPr>
              <w:t>Итоговый тест модуля 3</w:t>
            </w:r>
          </w:p>
        </w:tc>
        <w:tc>
          <w:tcPr>
            <w:tcW w:w="1418" w:type="dxa"/>
          </w:tcPr>
          <w:p w:rsidR="001C2B7A" w:rsidRPr="00CD48AA" w:rsidRDefault="00CD48AA" w:rsidP="001C2B7A">
            <w:pPr>
              <w:pStyle w:val="af0"/>
              <w:jc w:val="both"/>
              <w:rPr>
                <w:iCs/>
                <w:sz w:val="28"/>
                <w:szCs w:val="28"/>
                <w:lang w:val="en-US"/>
              </w:rPr>
            </w:pPr>
            <w:r>
              <w:rPr>
                <w:iCs/>
                <w:sz w:val="28"/>
                <w:szCs w:val="28"/>
                <w:lang w:val="en-US"/>
              </w:rPr>
              <w:t>8</w:t>
            </w:r>
          </w:p>
        </w:tc>
        <w:tc>
          <w:tcPr>
            <w:tcW w:w="8754" w:type="dxa"/>
          </w:tcPr>
          <w:p w:rsidR="00CD48AA" w:rsidRPr="008550B5" w:rsidRDefault="008550B5" w:rsidP="00CD48AA">
            <w:pPr>
              <w:pStyle w:val="af0"/>
              <w:jc w:val="both"/>
              <w:rPr>
                <w:iCs/>
                <w:sz w:val="28"/>
                <w:szCs w:val="28"/>
                <w:lang w:val="en-US"/>
              </w:rPr>
            </w:pPr>
            <w:r w:rsidRPr="008550B5">
              <w:rPr>
                <w:iCs/>
                <w:sz w:val="28"/>
                <w:szCs w:val="28"/>
              </w:rPr>
              <w:t>структуры</w:t>
            </w:r>
            <w:r w:rsidRPr="008550B5">
              <w:rPr>
                <w:iCs/>
                <w:sz w:val="28"/>
                <w:szCs w:val="28"/>
                <w:lang w:val="en-US"/>
              </w:rPr>
              <w:t xml:space="preserve">: How many? </w:t>
            </w:r>
            <w:r w:rsidR="00CD48AA" w:rsidRPr="00CD48AA">
              <w:rPr>
                <w:iCs/>
                <w:sz w:val="28"/>
                <w:szCs w:val="28"/>
              </w:rPr>
              <w:t>уметь</w:t>
            </w:r>
            <w:r w:rsidR="00CD48AA" w:rsidRPr="008550B5">
              <w:rPr>
                <w:iCs/>
                <w:sz w:val="28"/>
                <w:szCs w:val="28"/>
                <w:lang w:val="en-US"/>
              </w:rPr>
              <w:t xml:space="preserve"> </w:t>
            </w:r>
            <w:r w:rsidR="00CD48AA" w:rsidRPr="00CD48AA">
              <w:rPr>
                <w:iCs/>
                <w:sz w:val="28"/>
                <w:szCs w:val="28"/>
              </w:rPr>
              <w:t>употреблять</w:t>
            </w:r>
            <w:r w:rsidR="00CD48AA" w:rsidRPr="008550B5">
              <w:rPr>
                <w:iCs/>
                <w:sz w:val="28"/>
                <w:szCs w:val="28"/>
                <w:lang w:val="en-US"/>
              </w:rPr>
              <w:t xml:space="preserve"> </w:t>
            </w:r>
            <w:r w:rsidR="00CD48AA" w:rsidRPr="00CD48AA">
              <w:rPr>
                <w:iCs/>
                <w:sz w:val="28"/>
                <w:szCs w:val="28"/>
              </w:rPr>
              <w:t>оборот</w:t>
            </w:r>
            <w:r w:rsidR="00CD48AA" w:rsidRPr="008550B5">
              <w:rPr>
                <w:iCs/>
                <w:sz w:val="28"/>
                <w:szCs w:val="28"/>
                <w:lang w:val="en-US"/>
              </w:rPr>
              <w:t xml:space="preserve"> thereis/thereare; </w:t>
            </w:r>
            <w:r w:rsidR="00CD48AA" w:rsidRPr="00CD48AA">
              <w:rPr>
                <w:iCs/>
                <w:sz w:val="28"/>
                <w:szCs w:val="28"/>
              </w:rPr>
              <w:t>научиться</w:t>
            </w:r>
            <w:r w:rsidR="00CD48AA" w:rsidRPr="008550B5">
              <w:rPr>
                <w:iCs/>
                <w:sz w:val="28"/>
                <w:szCs w:val="28"/>
                <w:lang w:val="en-US"/>
              </w:rPr>
              <w:t xml:space="preserve"> </w:t>
            </w:r>
            <w:r w:rsidR="00CD48AA" w:rsidRPr="00CD48AA">
              <w:rPr>
                <w:iCs/>
                <w:sz w:val="28"/>
                <w:szCs w:val="28"/>
              </w:rPr>
              <w:t>употреблять</w:t>
            </w:r>
            <w:r w:rsidR="00CD48AA" w:rsidRPr="008550B5">
              <w:rPr>
                <w:iCs/>
                <w:sz w:val="28"/>
                <w:szCs w:val="28"/>
                <w:lang w:val="en-US"/>
              </w:rPr>
              <w:t xml:space="preserve"> </w:t>
            </w:r>
            <w:r w:rsidR="00CD48AA" w:rsidRPr="00CD48AA">
              <w:rPr>
                <w:iCs/>
                <w:sz w:val="28"/>
                <w:szCs w:val="28"/>
              </w:rPr>
              <w:t>наречия</w:t>
            </w:r>
            <w:r w:rsidR="00CD48AA" w:rsidRPr="008550B5">
              <w:rPr>
                <w:iCs/>
                <w:sz w:val="28"/>
                <w:szCs w:val="28"/>
                <w:lang w:val="en-US"/>
              </w:rPr>
              <w:t xml:space="preserve"> </w:t>
            </w:r>
            <w:r w:rsidR="00CD48AA" w:rsidRPr="00CD48AA">
              <w:rPr>
                <w:iCs/>
                <w:sz w:val="28"/>
                <w:szCs w:val="28"/>
              </w:rPr>
              <w:t>степени</w:t>
            </w:r>
            <w:r w:rsidR="00CD48AA" w:rsidRPr="008550B5">
              <w:rPr>
                <w:iCs/>
                <w:sz w:val="28"/>
                <w:szCs w:val="28"/>
                <w:lang w:val="en-US"/>
              </w:rPr>
              <w:t xml:space="preserve"> (much, little)</w:t>
            </w:r>
          </w:p>
          <w:p w:rsidR="001C2B7A" w:rsidRPr="00A472E1" w:rsidRDefault="00CD48AA" w:rsidP="00CD48AA">
            <w:pPr>
              <w:pStyle w:val="af0"/>
              <w:jc w:val="both"/>
              <w:rPr>
                <w:iCs/>
                <w:sz w:val="28"/>
                <w:szCs w:val="28"/>
              </w:rPr>
            </w:pPr>
            <w:r w:rsidRPr="00CD48AA">
              <w:rPr>
                <w:iCs/>
                <w:sz w:val="28"/>
                <w:szCs w:val="28"/>
              </w:rPr>
              <w:t>Активная</w:t>
            </w:r>
            <w:r w:rsidRPr="008550B5">
              <w:rPr>
                <w:iCs/>
                <w:sz w:val="28"/>
                <w:szCs w:val="28"/>
              </w:rPr>
              <w:t xml:space="preserve"> </w:t>
            </w:r>
            <w:r w:rsidRPr="00CD48AA">
              <w:rPr>
                <w:iCs/>
                <w:sz w:val="28"/>
                <w:szCs w:val="28"/>
              </w:rPr>
              <w:t>лексика</w:t>
            </w:r>
            <w:r w:rsidRPr="008550B5">
              <w:rPr>
                <w:iCs/>
                <w:sz w:val="28"/>
                <w:szCs w:val="28"/>
              </w:rPr>
              <w:t>/</w:t>
            </w:r>
            <w:r w:rsidRPr="00CD48AA">
              <w:rPr>
                <w:iCs/>
                <w:sz w:val="28"/>
                <w:szCs w:val="28"/>
              </w:rPr>
              <w:t>структуры</w:t>
            </w:r>
            <w:r w:rsidR="008550B5" w:rsidRPr="008550B5">
              <w:rPr>
                <w:iCs/>
                <w:sz w:val="28"/>
                <w:szCs w:val="28"/>
              </w:rPr>
              <w:t xml:space="preserve"> </w:t>
            </w:r>
            <w:r w:rsidRPr="00CD48AA">
              <w:rPr>
                <w:iCs/>
                <w:sz w:val="28"/>
                <w:szCs w:val="28"/>
                <w:lang w:val="en-US"/>
              </w:rPr>
              <w:t>Do</w:t>
            </w:r>
            <w:r w:rsidR="008550B5" w:rsidRPr="008550B5">
              <w:rPr>
                <w:iCs/>
                <w:sz w:val="28"/>
                <w:szCs w:val="28"/>
              </w:rPr>
              <w:t xml:space="preserve"> </w:t>
            </w:r>
            <w:r w:rsidRPr="00CD48AA">
              <w:rPr>
                <w:iCs/>
                <w:sz w:val="28"/>
                <w:szCs w:val="28"/>
                <w:lang w:val="en-US"/>
              </w:rPr>
              <w:t>you</w:t>
            </w:r>
            <w:r w:rsidR="008550B5" w:rsidRPr="008550B5">
              <w:rPr>
                <w:iCs/>
                <w:sz w:val="28"/>
                <w:szCs w:val="28"/>
              </w:rPr>
              <w:t xml:space="preserve"> </w:t>
            </w:r>
            <w:r w:rsidRPr="00CD48AA">
              <w:rPr>
                <w:iCs/>
                <w:sz w:val="28"/>
                <w:szCs w:val="28"/>
                <w:lang w:val="en-US"/>
              </w:rPr>
              <w:t>like</w:t>
            </w:r>
            <w:r w:rsidR="008550B5" w:rsidRPr="008550B5">
              <w:rPr>
                <w:iCs/>
                <w:sz w:val="28"/>
                <w:szCs w:val="28"/>
              </w:rPr>
              <w:t xml:space="preserve"> </w:t>
            </w:r>
            <w:r w:rsidRPr="00CD48AA">
              <w:rPr>
                <w:iCs/>
                <w:sz w:val="28"/>
                <w:szCs w:val="28"/>
                <w:lang w:val="en-US"/>
              </w:rPr>
              <w:t>chicken</w:t>
            </w:r>
            <w:r w:rsidRPr="008550B5">
              <w:rPr>
                <w:iCs/>
                <w:sz w:val="28"/>
                <w:szCs w:val="28"/>
              </w:rPr>
              <w:t xml:space="preserve">? </w:t>
            </w:r>
            <w:r w:rsidRPr="00CD48AA">
              <w:rPr>
                <w:iCs/>
                <w:sz w:val="28"/>
                <w:szCs w:val="28"/>
                <w:lang w:val="en-US"/>
              </w:rPr>
              <w:t xml:space="preserve">Yes, I do/ No, I don’t. Does he like eggs? Yes, he does/ No, he doesn’t. I like.../I don’t like… </w:t>
            </w:r>
            <w:r w:rsidRPr="00CD48AA">
              <w:rPr>
                <w:iCs/>
                <w:sz w:val="28"/>
                <w:szCs w:val="28"/>
              </w:rPr>
              <w:t>My</w:t>
            </w:r>
            <w:r w:rsidR="008550B5" w:rsidRPr="00A472E1">
              <w:rPr>
                <w:iCs/>
                <w:sz w:val="28"/>
                <w:szCs w:val="28"/>
              </w:rPr>
              <w:t xml:space="preserve"> </w:t>
            </w:r>
            <w:r w:rsidRPr="00CD48AA">
              <w:rPr>
                <w:iCs/>
                <w:sz w:val="28"/>
                <w:szCs w:val="28"/>
              </w:rPr>
              <w:t>favourite</w:t>
            </w:r>
            <w:r w:rsidR="008550B5" w:rsidRPr="00A472E1">
              <w:rPr>
                <w:iCs/>
                <w:sz w:val="28"/>
                <w:szCs w:val="28"/>
              </w:rPr>
              <w:t xml:space="preserve"> </w:t>
            </w:r>
            <w:r w:rsidRPr="00CD48AA">
              <w:rPr>
                <w:iCs/>
                <w:sz w:val="28"/>
                <w:szCs w:val="28"/>
              </w:rPr>
              <w:t>food</w:t>
            </w:r>
            <w:r w:rsidR="008550B5" w:rsidRPr="00A472E1">
              <w:rPr>
                <w:iCs/>
                <w:sz w:val="28"/>
                <w:szCs w:val="28"/>
              </w:rPr>
              <w:t xml:space="preserve"> </w:t>
            </w:r>
            <w:r w:rsidRPr="00CD48AA">
              <w:rPr>
                <w:iCs/>
                <w:sz w:val="28"/>
                <w:szCs w:val="28"/>
              </w:rPr>
              <w:t>is</w:t>
            </w:r>
            <w:r w:rsidR="008550B5" w:rsidRPr="00A472E1">
              <w:rPr>
                <w:iCs/>
                <w:sz w:val="28"/>
                <w:szCs w:val="28"/>
              </w:rPr>
              <w:t>.</w:t>
            </w:r>
          </w:p>
          <w:p w:rsidR="008550B5" w:rsidRPr="008550B5" w:rsidRDefault="008550B5" w:rsidP="00CD48AA">
            <w:pPr>
              <w:pStyle w:val="af0"/>
              <w:jc w:val="both"/>
              <w:rPr>
                <w:iCs/>
                <w:sz w:val="28"/>
                <w:szCs w:val="28"/>
              </w:rPr>
            </w:pPr>
            <w:r w:rsidRPr="008550B5">
              <w:rPr>
                <w:iCs/>
                <w:sz w:val="28"/>
                <w:szCs w:val="28"/>
              </w:rPr>
              <w:t>просить что-нибудь в магазине  и реагировать на просьбу  .</w:t>
            </w:r>
          </w:p>
          <w:p w:rsidR="008550B5" w:rsidRPr="008550B5" w:rsidRDefault="008550B5" w:rsidP="00CD48AA">
            <w:pPr>
              <w:pStyle w:val="af0"/>
              <w:jc w:val="both"/>
              <w:rPr>
                <w:iCs/>
                <w:sz w:val="28"/>
                <w:szCs w:val="28"/>
              </w:rPr>
            </w:pPr>
            <w:r w:rsidRPr="008550B5">
              <w:rPr>
                <w:iCs/>
                <w:sz w:val="28"/>
                <w:szCs w:val="28"/>
              </w:rPr>
              <w:t>употреблять наречия степени (alot, many, much).</w:t>
            </w:r>
          </w:p>
          <w:p w:rsidR="008550B5" w:rsidRPr="008550B5" w:rsidRDefault="008550B5" w:rsidP="00CD48AA">
            <w:pPr>
              <w:pStyle w:val="af0"/>
              <w:jc w:val="both"/>
              <w:rPr>
                <w:iCs/>
                <w:sz w:val="28"/>
                <w:szCs w:val="28"/>
              </w:rPr>
            </w:pPr>
            <w:r w:rsidRPr="008550B5">
              <w:rPr>
                <w:iCs/>
                <w:sz w:val="28"/>
                <w:szCs w:val="28"/>
              </w:rPr>
              <w:t>употреблять модальный глагол may.</w:t>
            </w:r>
          </w:p>
          <w:p w:rsidR="008550B5" w:rsidRPr="008550B5" w:rsidRDefault="008550B5" w:rsidP="00CD48AA">
            <w:pPr>
              <w:pStyle w:val="af0"/>
              <w:jc w:val="both"/>
              <w:rPr>
                <w:iCs/>
                <w:sz w:val="28"/>
                <w:szCs w:val="28"/>
              </w:rPr>
            </w:pPr>
            <w:r w:rsidRPr="008550B5">
              <w:rPr>
                <w:iCs/>
                <w:sz w:val="28"/>
                <w:szCs w:val="28"/>
              </w:rPr>
              <w:t>воспринимать на слух в аудиозаписи и понимать основное содержание сказки, построенной в основном на знакомом языковом материале.</w:t>
            </w:r>
          </w:p>
          <w:p w:rsidR="008550B5" w:rsidRPr="008550B5" w:rsidRDefault="008550B5" w:rsidP="00CD48AA">
            <w:pPr>
              <w:pStyle w:val="af0"/>
              <w:jc w:val="both"/>
              <w:rPr>
                <w:iCs/>
                <w:sz w:val="28"/>
                <w:szCs w:val="28"/>
              </w:rPr>
            </w:pPr>
            <w:r w:rsidRPr="008550B5">
              <w:rPr>
                <w:iCs/>
                <w:sz w:val="28"/>
                <w:szCs w:val="28"/>
              </w:rPr>
              <w:t>читать про себя и понимать тексты, содержащие как изученный языковой материал, так и отдельные новые слова, находить в тексте необходимую информацию.</w:t>
            </w:r>
          </w:p>
          <w:p w:rsidR="008550B5" w:rsidRPr="008550B5" w:rsidRDefault="008550B5" w:rsidP="00CD48AA">
            <w:pPr>
              <w:pStyle w:val="af0"/>
              <w:jc w:val="both"/>
              <w:rPr>
                <w:iCs/>
                <w:sz w:val="28"/>
                <w:szCs w:val="28"/>
              </w:rPr>
            </w:pPr>
          </w:p>
          <w:p w:rsidR="008550B5" w:rsidRPr="008550B5" w:rsidRDefault="008550B5" w:rsidP="00CD48AA">
            <w:pPr>
              <w:pStyle w:val="af0"/>
              <w:jc w:val="both"/>
              <w:rPr>
                <w:iCs/>
                <w:sz w:val="28"/>
                <w:szCs w:val="28"/>
              </w:rPr>
            </w:pPr>
          </w:p>
        </w:tc>
      </w:tr>
      <w:tr w:rsidR="008550B5" w:rsidRPr="001C2B7A" w:rsidTr="008550B5">
        <w:trPr>
          <w:cantSplit/>
          <w:trHeight w:val="5804"/>
        </w:trPr>
        <w:tc>
          <w:tcPr>
            <w:tcW w:w="1384" w:type="dxa"/>
            <w:textDirection w:val="btLr"/>
          </w:tcPr>
          <w:p w:rsidR="001C2B7A" w:rsidRPr="008550B5" w:rsidRDefault="008550B5" w:rsidP="006B4CD6">
            <w:pPr>
              <w:pStyle w:val="af0"/>
              <w:numPr>
                <w:ilvl w:val="0"/>
                <w:numId w:val="7"/>
              </w:numPr>
              <w:ind w:right="113"/>
              <w:jc w:val="center"/>
              <w:rPr>
                <w:b/>
                <w:iCs/>
                <w:sz w:val="28"/>
                <w:szCs w:val="28"/>
              </w:rPr>
            </w:pPr>
            <w:r w:rsidRPr="008550B5">
              <w:rPr>
                <w:b/>
                <w:iCs/>
                <w:sz w:val="28"/>
                <w:szCs w:val="28"/>
              </w:rPr>
              <w:lastRenderedPageBreak/>
              <w:t>«В зоопарке»</w:t>
            </w:r>
          </w:p>
        </w:tc>
        <w:tc>
          <w:tcPr>
            <w:tcW w:w="3402" w:type="dxa"/>
          </w:tcPr>
          <w:p w:rsidR="008550B5" w:rsidRPr="008550B5" w:rsidRDefault="008550B5" w:rsidP="008550B5">
            <w:pPr>
              <w:pStyle w:val="af0"/>
              <w:jc w:val="both"/>
              <w:rPr>
                <w:iCs/>
                <w:sz w:val="28"/>
                <w:szCs w:val="28"/>
              </w:rPr>
            </w:pPr>
            <w:r w:rsidRPr="008550B5">
              <w:rPr>
                <w:iCs/>
                <w:sz w:val="28"/>
                <w:szCs w:val="28"/>
              </w:rPr>
              <w:t>Забавные животные.</w:t>
            </w:r>
          </w:p>
          <w:p w:rsidR="001C2B7A" w:rsidRPr="008550B5" w:rsidRDefault="008550B5" w:rsidP="008550B5">
            <w:pPr>
              <w:pStyle w:val="af0"/>
              <w:jc w:val="both"/>
              <w:rPr>
                <w:iCs/>
                <w:sz w:val="28"/>
                <w:szCs w:val="28"/>
              </w:rPr>
            </w:pPr>
            <w:r w:rsidRPr="008550B5">
              <w:rPr>
                <w:iCs/>
                <w:sz w:val="28"/>
                <w:szCs w:val="28"/>
              </w:rPr>
              <w:t>Знакомство с новыми лексическими единицами.</w:t>
            </w:r>
          </w:p>
          <w:p w:rsidR="008550B5" w:rsidRPr="008550B5" w:rsidRDefault="008550B5" w:rsidP="008550B5">
            <w:pPr>
              <w:pStyle w:val="af0"/>
              <w:jc w:val="both"/>
              <w:rPr>
                <w:iCs/>
                <w:sz w:val="28"/>
                <w:szCs w:val="28"/>
              </w:rPr>
            </w:pPr>
            <w:r w:rsidRPr="008550B5">
              <w:rPr>
                <w:iCs/>
                <w:sz w:val="28"/>
                <w:szCs w:val="28"/>
              </w:rPr>
              <w:t>Забавные животные. Закрепление грамматических и лексических структур.</w:t>
            </w:r>
          </w:p>
          <w:p w:rsidR="008550B5" w:rsidRPr="008550B5" w:rsidRDefault="008550B5" w:rsidP="008550B5">
            <w:pPr>
              <w:pStyle w:val="af0"/>
              <w:jc w:val="both"/>
              <w:rPr>
                <w:iCs/>
                <w:sz w:val="28"/>
                <w:szCs w:val="28"/>
              </w:rPr>
            </w:pPr>
            <w:r w:rsidRPr="008550B5">
              <w:rPr>
                <w:iCs/>
                <w:sz w:val="28"/>
                <w:szCs w:val="28"/>
              </w:rPr>
              <w:t>Необычное о животных! Знакомство с новыми лексическими единицами.</w:t>
            </w:r>
          </w:p>
          <w:p w:rsidR="008550B5" w:rsidRPr="008550B5" w:rsidRDefault="008550B5" w:rsidP="008550B5">
            <w:pPr>
              <w:pStyle w:val="af0"/>
              <w:jc w:val="both"/>
              <w:rPr>
                <w:iCs/>
                <w:sz w:val="28"/>
                <w:szCs w:val="28"/>
              </w:rPr>
            </w:pPr>
            <w:r w:rsidRPr="008550B5">
              <w:rPr>
                <w:iCs/>
                <w:sz w:val="28"/>
                <w:szCs w:val="28"/>
              </w:rPr>
              <w:t>Необычное о животных! Весело в школе. Артур и Раскаль . Формирование навыков чтения.</w:t>
            </w:r>
          </w:p>
          <w:p w:rsidR="008550B5" w:rsidRDefault="008550B5" w:rsidP="008550B5">
            <w:pPr>
              <w:pStyle w:val="af0"/>
              <w:jc w:val="both"/>
              <w:rPr>
                <w:iCs/>
                <w:sz w:val="28"/>
                <w:szCs w:val="28"/>
              </w:rPr>
            </w:pPr>
            <w:r w:rsidRPr="008550B5">
              <w:rPr>
                <w:iCs/>
                <w:sz w:val="28"/>
                <w:szCs w:val="28"/>
              </w:rPr>
              <w:t>Сказка “ Голдилакс и три медведя”. Формирование навыков чтения и аудирования.</w:t>
            </w:r>
          </w:p>
          <w:p w:rsidR="008550B5" w:rsidRPr="008550B5" w:rsidRDefault="008550B5" w:rsidP="008550B5">
            <w:pPr>
              <w:pStyle w:val="af0"/>
              <w:jc w:val="both"/>
              <w:rPr>
                <w:iCs/>
                <w:sz w:val="28"/>
                <w:szCs w:val="28"/>
              </w:rPr>
            </w:pPr>
            <w:r w:rsidRPr="008550B5">
              <w:rPr>
                <w:iCs/>
                <w:sz w:val="28"/>
                <w:szCs w:val="28"/>
              </w:rPr>
              <w:t>Прогулка в дикой местности! Знакомство с новыми лексическими единицами.</w:t>
            </w:r>
          </w:p>
          <w:p w:rsidR="008550B5" w:rsidRPr="008550B5" w:rsidRDefault="008550B5" w:rsidP="008550B5">
            <w:pPr>
              <w:pStyle w:val="af0"/>
              <w:jc w:val="both"/>
              <w:rPr>
                <w:iCs/>
                <w:sz w:val="28"/>
                <w:szCs w:val="28"/>
              </w:rPr>
            </w:pPr>
            <w:r w:rsidRPr="008550B5">
              <w:rPr>
                <w:iCs/>
                <w:sz w:val="28"/>
                <w:szCs w:val="28"/>
              </w:rPr>
              <w:t>Теперь я знаю. Закрепление языкового материала модуля 4.</w:t>
            </w:r>
          </w:p>
          <w:p w:rsidR="008550B5" w:rsidRPr="008550B5" w:rsidRDefault="008550B5" w:rsidP="008550B5">
            <w:pPr>
              <w:pStyle w:val="af0"/>
              <w:jc w:val="both"/>
              <w:rPr>
                <w:iCs/>
                <w:sz w:val="28"/>
                <w:szCs w:val="28"/>
              </w:rPr>
            </w:pPr>
            <w:r w:rsidRPr="008550B5">
              <w:rPr>
                <w:iCs/>
                <w:sz w:val="28"/>
                <w:szCs w:val="28"/>
              </w:rPr>
              <w:t>Итоговый тест модуля 4</w:t>
            </w:r>
          </w:p>
        </w:tc>
        <w:tc>
          <w:tcPr>
            <w:tcW w:w="1418" w:type="dxa"/>
          </w:tcPr>
          <w:p w:rsidR="001C2B7A" w:rsidRPr="008550B5" w:rsidRDefault="008550B5" w:rsidP="001C2B7A">
            <w:pPr>
              <w:pStyle w:val="af0"/>
              <w:jc w:val="both"/>
              <w:rPr>
                <w:iCs/>
                <w:sz w:val="28"/>
                <w:szCs w:val="28"/>
                <w:lang w:val="en-US"/>
              </w:rPr>
            </w:pPr>
            <w:r>
              <w:rPr>
                <w:iCs/>
                <w:sz w:val="28"/>
                <w:szCs w:val="28"/>
                <w:lang w:val="en-US"/>
              </w:rPr>
              <w:t>8</w:t>
            </w:r>
          </w:p>
        </w:tc>
        <w:tc>
          <w:tcPr>
            <w:tcW w:w="8754" w:type="dxa"/>
          </w:tcPr>
          <w:p w:rsidR="008550B5" w:rsidRPr="008550B5" w:rsidRDefault="008550B5" w:rsidP="008550B5">
            <w:pPr>
              <w:pStyle w:val="af0"/>
              <w:jc w:val="both"/>
              <w:rPr>
                <w:iCs/>
                <w:sz w:val="28"/>
                <w:szCs w:val="28"/>
              </w:rPr>
            </w:pPr>
            <w:r w:rsidRPr="008550B5">
              <w:rPr>
                <w:iCs/>
                <w:sz w:val="28"/>
                <w:szCs w:val="28"/>
              </w:rPr>
              <w:t>Приобретение навыков заучивания словосочетаний, поиск и выделение необходимой информации; применение изучаемой лексики во множественном числе, интерпретация информации; Развитие навыка описания повадок животных, используя в речи Present Progressive. правила чтения буквосочетания “оо” и знаки транскрипции. употреблять модальный глагол must. Использование речи для регуляции своего действия; выбор действий в соответствии с поставленным вопросом; использование речи для регуляции своего действия. Проявление активности во взаимодействии для решения коммуникативных и познавательных задач, строить монологические высказывания. Оперирование активной лексикой в процессе общения. Воспроизведение наизусть текстов рифмовок, песен. Понимание небольших доступных текстов в аудиозаписи, построенных на изученном языковом материале. Чтение выразительно вслух и про себя небольших текстов, построенных на изученном языковом материале, а также содержащих отдельные новые слова, нахождение в тексте необходимой информации. Написание с опорой на о</w:t>
            </w:r>
            <w:r>
              <w:rPr>
                <w:iCs/>
                <w:sz w:val="28"/>
                <w:szCs w:val="28"/>
              </w:rPr>
              <w:t>бразец рассказа о лучшем друге.</w:t>
            </w:r>
          </w:p>
          <w:p w:rsidR="008550B5" w:rsidRPr="008550B5" w:rsidRDefault="008550B5" w:rsidP="008550B5">
            <w:pPr>
              <w:pStyle w:val="af0"/>
              <w:jc w:val="both"/>
              <w:rPr>
                <w:iCs/>
                <w:sz w:val="28"/>
                <w:szCs w:val="28"/>
              </w:rPr>
            </w:pPr>
            <w:r w:rsidRPr="008550B5">
              <w:rPr>
                <w:iCs/>
                <w:sz w:val="28"/>
                <w:szCs w:val="28"/>
              </w:rPr>
              <w:t>Соблюдение правильного ударения в словах и фразах, интонации в целом. Соблюдение нормы произношения звуков английского языка в чтении вслух и устной речи и корректное произношение предложений с точки зрения их ритмико-интонационных особенностей. Употребление Present Co</w:t>
            </w:r>
            <w:r>
              <w:rPr>
                <w:iCs/>
                <w:sz w:val="28"/>
                <w:szCs w:val="28"/>
              </w:rPr>
              <w:t>ntinuous.</w:t>
            </w:r>
          </w:p>
          <w:p w:rsidR="008550B5" w:rsidRPr="008550B5" w:rsidRDefault="008550B5" w:rsidP="008550B5">
            <w:pPr>
              <w:pStyle w:val="af0"/>
              <w:jc w:val="both"/>
              <w:rPr>
                <w:iCs/>
                <w:sz w:val="28"/>
                <w:szCs w:val="28"/>
              </w:rPr>
            </w:pPr>
            <w:r w:rsidRPr="008550B5">
              <w:rPr>
                <w:iCs/>
                <w:sz w:val="28"/>
                <w:szCs w:val="28"/>
              </w:rPr>
              <w:t>Формирование лексическ</w:t>
            </w:r>
            <w:r>
              <w:rPr>
                <w:iCs/>
                <w:sz w:val="28"/>
                <w:szCs w:val="28"/>
              </w:rPr>
              <w:t>их знаний: «Забавные животные».</w:t>
            </w:r>
          </w:p>
          <w:p w:rsidR="008550B5" w:rsidRPr="008550B5" w:rsidRDefault="008550B5" w:rsidP="008550B5">
            <w:pPr>
              <w:pStyle w:val="af0"/>
              <w:jc w:val="both"/>
              <w:rPr>
                <w:iCs/>
                <w:sz w:val="28"/>
                <w:szCs w:val="28"/>
              </w:rPr>
            </w:pPr>
            <w:r w:rsidRPr="008550B5">
              <w:rPr>
                <w:iCs/>
                <w:sz w:val="28"/>
                <w:szCs w:val="28"/>
              </w:rPr>
              <w:t>Развитие умений и навыков чтения: «Набл</w:t>
            </w:r>
            <w:r>
              <w:rPr>
                <w:iCs/>
                <w:sz w:val="28"/>
                <w:szCs w:val="28"/>
              </w:rPr>
              <w:t>юдаем в зоопарке за животными».</w:t>
            </w:r>
            <w:r w:rsidR="002801B9">
              <w:rPr>
                <w:iCs/>
                <w:sz w:val="28"/>
                <w:szCs w:val="28"/>
              </w:rPr>
              <w:t xml:space="preserve"> </w:t>
            </w:r>
            <w:r w:rsidRPr="008550B5">
              <w:rPr>
                <w:iCs/>
                <w:sz w:val="28"/>
                <w:szCs w:val="28"/>
              </w:rPr>
              <w:t>Сравни</w:t>
            </w:r>
            <w:r>
              <w:rPr>
                <w:iCs/>
                <w:sz w:val="28"/>
                <w:szCs w:val="28"/>
              </w:rPr>
              <w:t>тельная степень прилагательных.</w:t>
            </w:r>
          </w:p>
          <w:p w:rsidR="001C2B7A" w:rsidRPr="001C2B7A" w:rsidRDefault="008550B5" w:rsidP="008550B5">
            <w:pPr>
              <w:pStyle w:val="af0"/>
              <w:jc w:val="both"/>
              <w:rPr>
                <w:iCs/>
                <w:sz w:val="28"/>
                <w:szCs w:val="28"/>
              </w:rPr>
            </w:pPr>
            <w:r w:rsidRPr="008550B5">
              <w:rPr>
                <w:iCs/>
                <w:sz w:val="28"/>
                <w:szCs w:val="28"/>
              </w:rPr>
              <w:t>Контроль умений и</w:t>
            </w:r>
            <w:r>
              <w:rPr>
                <w:iCs/>
                <w:sz w:val="28"/>
                <w:szCs w:val="28"/>
              </w:rPr>
              <w:t xml:space="preserve"> навыков чтения: « В зоопарке».</w:t>
            </w:r>
            <w:r w:rsidR="002801B9">
              <w:rPr>
                <w:iCs/>
                <w:sz w:val="28"/>
                <w:szCs w:val="28"/>
              </w:rPr>
              <w:t xml:space="preserve"> </w:t>
            </w:r>
            <w:r w:rsidRPr="008550B5">
              <w:rPr>
                <w:iCs/>
                <w:sz w:val="28"/>
                <w:szCs w:val="28"/>
              </w:rPr>
              <w:t>Развитие умен</w:t>
            </w:r>
            <w:r>
              <w:rPr>
                <w:iCs/>
                <w:sz w:val="28"/>
                <w:szCs w:val="28"/>
              </w:rPr>
              <w:t>ий и навыков поискового чтения:</w:t>
            </w:r>
            <w:r w:rsidR="002801B9">
              <w:rPr>
                <w:iCs/>
                <w:sz w:val="28"/>
                <w:szCs w:val="28"/>
              </w:rPr>
              <w:t xml:space="preserve"> </w:t>
            </w:r>
            <w:r>
              <w:rPr>
                <w:iCs/>
                <w:sz w:val="28"/>
                <w:szCs w:val="28"/>
              </w:rPr>
              <w:t>«Защита животных в России».</w:t>
            </w:r>
            <w:r w:rsidR="002801B9">
              <w:rPr>
                <w:iCs/>
                <w:sz w:val="28"/>
                <w:szCs w:val="28"/>
              </w:rPr>
              <w:t xml:space="preserve"> </w:t>
            </w:r>
            <w:r w:rsidRPr="008550B5">
              <w:rPr>
                <w:iCs/>
                <w:sz w:val="28"/>
                <w:szCs w:val="28"/>
              </w:rPr>
              <w:t>Развитие грамматически</w:t>
            </w:r>
            <w:r>
              <w:rPr>
                <w:iCs/>
                <w:sz w:val="28"/>
                <w:szCs w:val="28"/>
              </w:rPr>
              <w:t>х навыков: «Модальные глаголы».</w:t>
            </w:r>
            <w:r w:rsidR="002801B9">
              <w:rPr>
                <w:iCs/>
                <w:sz w:val="28"/>
                <w:szCs w:val="28"/>
              </w:rPr>
              <w:t xml:space="preserve"> </w:t>
            </w:r>
            <w:r w:rsidRPr="008550B5">
              <w:rPr>
                <w:iCs/>
                <w:sz w:val="28"/>
                <w:szCs w:val="28"/>
              </w:rPr>
              <w:t>Формирование лексических знаний: «Типы животных».</w:t>
            </w:r>
          </w:p>
        </w:tc>
      </w:tr>
      <w:tr w:rsidR="008550B5" w:rsidRPr="001C2B7A" w:rsidTr="00334B33">
        <w:trPr>
          <w:cantSplit/>
          <w:trHeight w:val="5804"/>
        </w:trPr>
        <w:tc>
          <w:tcPr>
            <w:tcW w:w="1384" w:type="dxa"/>
            <w:textDirection w:val="btLr"/>
          </w:tcPr>
          <w:p w:rsidR="001C2B7A" w:rsidRPr="00334B33" w:rsidRDefault="0014477D" w:rsidP="006B4CD6">
            <w:pPr>
              <w:pStyle w:val="af0"/>
              <w:numPr>
                <w:ilvl w:val="0"/>
                <w:numId w:val="7"/>
              </w:numPr>
              <w:ind w:right="113"/>
              <w:jc w:val="center"/>
              <w:rPr>
                <w:b/>
                <w:iCs/>
                <w:sz w:val="28"/>
                <w:szCs w:val="28"/>
              </w:rPr>
            </w:pPr>
            <w:r w:rsidRPr="00A472E1">
              <w:rPr>
                <w:b/>
                <w:iCs/>
                <w:sz w:val="28"/>
                <w:szCs w:val="28"/>
              </w:rPr>
              <w:lastRenderedPageBreak/>
              <w:t xml:space="preserve">  </w:t>
            </w:r>
            <w:r w:rsidR="00334B33" w:rsidRPr="00334B33">
              <w:rPr>
                <w:b/>
                <w:iCs/>
                <w:sz w:val="28"/>
                <w:szCs w:val="28"/>
              </w:rPr>
              <w:t>ГДЕ ВЫ БЫЛИ ВЧЕРА?</w:t>
            </w:r>
          </w:p>
        </w:tc>
        <w:tc>
          <w:tcPr>
            <w:tcW w:w="3402" w:type="dxa"/>
          </w:tcPr>
          <w:p w:rsidR="001C2B7A" w:rsidRPr="00334B33" w:rsidRDefault="00334B33" w:rsidP="001C2B7A">
            <w:pPr>
              <w:pStyle w:val="af0"/>
              <w:jc w:val="both"/>
              <w:rPr>
                <w:iCs/>
                <w:sz w:val="28"/>
                <w:szCs w:val="28"/>
              </w:rPr>
            </w:pPr>
            <w:r w:rsidRPr="00334B33">
              <w:rPr>
                <w:iCs/>
                <w:sz w:val="28"/>
                <w:szCs w:val="28"/>
              </w:rPr>
              <w:t>Чаепитие! Знакомство с новыми лексическими единицами.</w:t>
            </w:r>
          </w:p>
          <w:p w:rsidR="00334B33" w:rsidRDefault="00334B33" w:rsidP="001C2B7A">
            <w:pPr>
              <w:pStyle w:val="af0"/>
              <w:jc w:val="both"/>
              <w:rPr>
                <w:iCs/>
                <w:sz w:val="28"/>
                <w:szCs w:val="28"/>
              </w:rPr>
            </w:pPr>
            <w:r w:rsidRPr="00334B33">
              <w:rPr>
                <w:iCs/>
                <w:sz w:val="28"/>
                <w:szCs w:val="28"/>
              </w:rPr>
              <w:t>Чаепитие! Закрепление лексики по теме.</w:t>
            </w:r>
          </w:p>
          <w:p w:rsidR="00334B33" w:rsidRPr="00334B33" w:rsidRDefault="00334B33" w:rsidP="00334B33">
            <w:pPr>
              <w:pStyle w:val="af0"/>
              <w:jc w:val="both"/>
              <w:rPr>
                <w:iCs/>
                <w:sz w:val="28"/>
                <w:szCs w:val="28"/>
              </w:rPr>
            </w:pPr>
            <w:r w:rsidRPr="00334B33">
              <w:rPr>
                <w:iCs/>
                <w:sz w:val="28"/>
                <w:szCs w:val="28"/>
              </w:rPr>
              <w:t>Наши вчерашние дни!</w:t>
            </w:r>
          </w:p>
          <w:p w:rsidR="00334B33" w:rsidRPr="00334B33" w:rsidRDefault="00334B33" w:rsidP="00334B33">
            <w:pPr>
              <w:pStyle w:val="af0"/>
              <w:jc w:val="both"/>
              <w:rPr>
                <w:iCs/>
                <w:sz w:val="28"/>
                <w:szCs w:val="28"/>
              </w:rPr>
            </w:pPr>
            <w:r w:rsidRPr="00334B33">
              <w:rPr>
                <w:iCs/>
                <w:sz w:val="28"/>
                <w:szCs w:val="28"/>
              </w:rPr>
              <w:t>Знакомство с новыми лексическими единицами.</w:t>
            </w:r>
          </w:p>
          <w:p w:rsidR="00334B33" w:rsidRPr="00334B33" w:rsidRDefault="00334B33" w:rsidP="00334B33">
            <w:pPr>
              <w:pStyle w:val="af0"/>
              <w:jc w:val="both"/>
              <w:rPr>
                <w:iCs/>
                <w:sz w:val="28"/>
                <w:szCs w:val="28"/>
              </w:rPr>
            </w:pPr>
            <w:r w:rsidRPr="00334B33">
              <w:rPr>
                <w:iCs/>
                <w:sz w:val="28"/>
                <w:szCs w:val="28"/>
              </w:rPr>
              <w:t>Наши вчерашние дни! Весело  в школе.</w:t>
            </w:r>
          </w:p>
          <w:p w:rsidR="00334B33" w:rsidRPr="00334B33" w:rsidRDefault="00334B33" w:rsidP="00334B33">
            <w:pPr>
              <w:pStyle w:val="af0"/>
              <w:jc w:val="both"/>
              <w:rPr>
                <w:iCs/>
                <w:sz w:val="28"/>
                <w:szCs w:val="28"/>
              </w:rPr>
            </w:pPr>
            <w:r w:rsidRPr="00334B33">
              <w:rPr>
                <w:iCs/>
                <w:sz w:val="28"/>
                <w:szCs w:val="28"/>
              </w:rPr>
              <w:t>Артур и Раскаль . Формирование навыков чтения и перевода.</w:t>
            </w:r>
          </w:p>
          <w:p w:rsidR="00334B33" w:rsidRDefault="00334B33" w:rsidP="00334B33">
            <w:pPr>
              <w:pStyle w:val="af0"/>
              <w:jc w:val="both"/>
              <w:rPr>
                <w:iCs/>
                <w:sz w:val="28"/>
                <w:szCs w:val="28"/>
              </w:rPr>
            </w:pPr>
            <w:r w:rsidRPr="00334B33">
              <w:rPr>
                <w:iCs/>
                <w:sz w:val="28"/>
                <w:szCs w:val="28"/>
              </w:rPr>
              <w:t>Сказка “ Голдилакс и три медведя”. Формирование навыков чтения и аудирования.</w:t>
            </w:r>
          </w:p>
          <w:p w:rsidR="00334B33" w:rsidRPr="00334B33" w:rsidRDefault="00334B33" w:rsidP="00334B33">
            <w:pPr>
              <w:pStyle w:val="af0"/>
              <w:jc w:val="both"/>
              <w:rPr>
                <w:iCs/>
                <w:sz w:val="28"/>
                <w:szCs w:val="28"/>
              </w:rPr>
            </w:pPr>
            <w:r w:rsidRPr="00334B33">
              <w:rPr>
                <w:iCs/>
                <w:sz w:val="28"/>
                <w:szCs w:val="28"/>
              </w:rPr>
              <w:t>Пожелания ко  дню рождения! День города. Формирование навыков чтения и перевода.</w:t>
            </w:r>
          </w:p>
          <w:p w:rsidR="00334B33" w:rsidRPr="00334B33" w:rsidRDefault="00334B33" w:rsidP="00334B33">
            <w:pPr>
              <w:pStyle w:val="af0"/>
              <w:jc w:val="both"/>
              <w:rPr>
                <w:iCs/>
                <w:sz w:val="28"/>
                <w:szCs w:val="28"/>
              </w:rPr>
            </w:pPr>
            <w:r w:rsidRPr="00334B33">
              <w:rPr>
                <w:iCs/>
                <w:sz w:val="28"/>
                <w:szCs w:val="28"/>
              </w:rPr>
              <w:t xml:space="preserve">Теперь я знаю </w:t>
            </w:r>
          </w:p>
          <w:p w:rsidR="00334B33" w:rsidRPr="00334B33" w:rsidRDefault="00334B33" w:rsidP="00334B33">
            <w:pPr>
              <w:pStyle w:val="af0"/>
              <w:jc w:val="both"/>
              <w:rPr>
                <w:iCs/>
                <w:sz w:val="28"/>
                <w:szCs w:val="28"/>
              </w:rPr>
            </w:pPr>
            <w:r w:rsidRPr="00334B33">
              <w:rPr>
                <w:iCs/>
                <w:sz w:val="28"/>
                <w:szCs w:val="28"/>
              </w:rPr>
              <w:t>Закрепление языкового материала модуля.</w:t>
            </w:r>
          </w:p>
          <w:p w:rsidR="00334B33" w:rsidRPr="00334B33" w:rsidRDefault="00334B33" w:rsidP="00334B33">
            <w:pPr>
              <w:pStyle w:val="af0"/>
              <w:jc w:val="both"/>
              <w:rPr>
                <w:iCs/>
                <w:sz w:val="28"/>
                <w:szCs w:val="28"/>
              </w:rPr>
            </w:pPr>
            <w:r w:rsidRPr="00334B33">
              <w:rPr>
                <w:iCs/>
                <w:sz w:val="28"/>
                <w:szCs w:val="28"/>
              </w:rPr>
              <w:t>Итоговый тест модуля 5</w:t>
            </w:r>
          </w:p>
        </w:tc>
        <w:tc>
          <w:tcPr>
            <w:tcW w:w="1418" w:type="dxa"/>
          </w:tcPr>
          <w:p w:rsidR="001C2B7A" w:rsidRPr="00334B33" w:rsidRDefault="00334B33" w:rsidP="001C2B7A">
            <w:pPr>
              <w:pStyle w:val="af0"/>
              <w:jc w:val="both"/>
              <w:rPr>
                <w:iCs/>
                <w:sz w:val="28"/>
                <w:szCs w:val="28"/>
                <w:lang w:val="en-US"/>
              </w:rPr>
            </w:pPr>
            <w:r>
              <w:rPr>
                <w:iCs/>
                <w:sz w:val="28"/>
                <w:szCs w:val="28"/>
                <w:lang w:val="en-US"/>
              </w:rPr>
              <w:t>8</w:t>
            </w:r>
          </w:p>
        </w:tc>
        <w:tc>
          <w:tcPr>
            <w:tcW w:w="8754" w:type="dxa"/>
          </w:tcPr>
          <w:p w:rsidR="00334B33" w:rsidRPr="00334B33" w:rsidRDefault="00334B33" w:rsidP="00334B33">
            <w:pPr>
              <w:pStyle w:val="af0"/>
              <w:jc w:val="both"/>
              <w:rPr>
                <w:iCs/>
                <w:sz w:val="28"/>
                <w:szCs w:val="28"/>
              </w:rPr>
            </w:pPr>
            <w:r w:rsidRPr="00334B33">
              <w:rPr>
                <w:iCs/>
                <w:sz w:val="28"/>
                <w:szCs w:val="28"/>
              </w:rPr>
              <w:t>Изучение порядковых числительных, классификация по заданным критериям. Правильные и неправильные глаголы в предложениях различных типов в Past Simple. Развитие умения вести диалог о событиях, свершившихся в прошлом. Приобретение навыка использования в речи наречий, интерпретация информации. Применение установленных правил в планировании способа выполнения упражнения. Построение понятных для партнёра высказываний. Проявление активности во взаимодействии для решения коммуникативных и познавательных задач. Ведение диалогов-расспросов (о любимых школьных праздниках). Оперирование активной лексикой в процессе общения. Воспроизведение наизусть текстов рифмовок, песен. Понимание небольших доступных текстов в аудиозаписи, построенных на изученном языковом материале. Чтение выразительно вслух и про себя небольших текстов, построенных на изученном языковом материале, а также содержащих отдельные новые слова. Соблюдение правильного ударения в словах и фразах, интонации в ц</w:t>
            </w:r>
            <w:r>
              <w:rPr>
                <w:iCs/>
                <w:sz w:val="28"/>
                <w:szCs w:val="28"/>
              </w:rPr>
              <w:t>елом. Употребление Past Simple.</w:t>
            </w:r>
          </w:p>
          <w:p w:rsidR="00334B33" w:rsidRPr="00334B33" w:rsidRDefault="00334B33" w:rsidP="00334B33">
            <w:pPr>
              <w:pStyle w:val="af0"/>
              <w:jc w:val="both"/>
              <w:rPr>
                <w:iCs/>
                <w:sz w:val="28"/>
                <w:szCs w:val="28"/>
              </w:rPr>
            </w:pPr>
            <w:r w:rsidRPr="00334B33">
              <w:rPr>
                <w:iCs/>
                <w:sz w:val="28"/>
                <w:szCs w:val="28"/>
              </w:rPr>
              <w:t>Развитие умений и навыков чтения: «Чаеп</w:t>
            </w:r>
            <w:r>
              <w:rPr>
                <w:iCs/>
                <w:sz w:val="28"/>
                <w:szCs w:val="28"/>
              </w:rPr>
              <w:t>итие». Порядковые числительные</w:t>
            </w:r>
            <w:r w:rsidR="002801B9">
              <w:rPr>
                <w:iCs/>
                <w:sz w:val="28"/>
                <w:szCs w:val="28"/>
              </w:rPr>
              <w:t xml:space="preserve"> </w:t>
            </w:r>
            <w:r w:rsidRPr="00334B33">
              <w:rPr>
                <w:iCs/>
                <w:sz w:val="28"/>
                <w:szCs w:val="28"/>
              </w:rPr>
              <w:t>Развитие грамматических навыков: «Прошедше</w:t>
            </w:r>
            <w:r>
              <w:rPr>
                <w:iCs/>
                <w:sz w:val="28"/>
                <w:szCs w:val="28"/>
              </w:rPr>
              <w:t>е простое время. Глагол to be».</w:t>
            </w:r>
            <w:r w:rsidR="002801B9">
              <w:rPr>
                <w:iCs/>
                <w:sz w:val="28"/>
                <w:szCs w:val="28"/>
              </w:rPr>
              <w:t xml:space="preserve"> </w:t>
            </w:r>
            <w:r w:rsidRPr="00334B33">
              <w:rPr>
                <w:iCs/>
                <w:sz w:val="28"/>
                <w:szCs w:val="28"/>
              </w:rPr>
              <w:t>Развитие умений и навыков диалогичес</w:t>
            </w:r>
            <w:r>
              <w:rPr>
                <w:iCs/>
                <w:sz w:val="28"/>
                <w:szCs w:val="28"/>
              </w:rPr>
              <w:t>кой речи: «Какое настроение…?».</w:t>
            </w:r>
          </w:p>
          <w:p w:rsidR="00334B33" w:rsidRPr="00334B33" w:rsidRDefault="00334B33" w:rsidP="00334B33">
            <w:pPr>
              <w:pStyle w:val="af0"/>
              <w:jc w:val="both"/>
              <w:rPr>
                <w:iCs/>
                <w:sz w:val="28"/>
                <w:szCs w:val="28"/>
              </w:rPr>
            </w:pPr>
            <w:r w:rsidRPr="00334B33">
              <w:rPr>
                <w:iCs/>
                <w:sz w:val="28"/>
                <w:szCs w:val="28"/>
              </w:rPr>
              <w:t>Развитие грамматических навыков: «Прошедшее п</w:t>
            </w:r>
            <w:r>
              <w:rPr>
                <w:iCs/>
                <w:sz w:val="28"/>
                <w:szCs w:val="28"/>
              </w:rPr>
              <w:t>ростое время. Наречия времени».</w:t>
            </w:r>
          </w:p>
          <w:p w:rsidR="00334B33" w:rsidRPr="00334B33" w:rsidRDefault="00334B33" w:rsidP="00334B33">
            <w:pPr>
              <w:pStyle w:val="af0"/>
              <w:jc w:val="both"/>
              <w:rPr>
                <w:iCs/>
                <w:sz w:val="28"/>
                <w:szCs w:val="28"/>
              </w:rPr>
            </w:pPr>
            <w:r w:rsidRPr="00334B33">
              <w:rPr>
                <w:iCs/>
                <w:sz w:val="28"/>
                <w:szCs w:val="28"/>
              </w:rPr>
              <w:t>Развитие умений и навыков чтени</w:t>
            </w:r>
            <w:r>
              <w:rPr>
                <w:iCs/>
                <w:sz w:val="28"/>
                <w:szCs w:val="28"/>
              </w:rPr>
              <w:t>я: «Пожелания в день рождения».</w:t>
            </w:r>
          </w:p>
          <w:p w:rsidR="00334B33" w:rsidRPr="00334B33" w:rsidRDefault="00334B33" w:rsidP="00334B33">
            <w:pPr>
              <w:pStyle w:val="af0"/>
              <w:jc w:val="both"/>
              <w:rPr>
                <w:iCs/>
                <w:sz w:val="28"/>
                <w:szCs w:val="28"/>
              </w:rPr>
            </w:pPr>
            <w:r w:rsidRPr="00334B33">
              <w:rPr>
                <w:iCs/>
                <w:sz w:val="28"/>
                <w:szCs w:val="28"/>
              </w:rPr>
              <w:t>Контроль умений и навык</w:t>
            </w:r>
            <w:r>
              <w:rPr>
                <w:iCs/>
                <w:sz w:val="28"/>
                <w:szCs w:val="28"/>
              </w:rPr>
              <w:t>ов устной: «Мой день рождения».</w:t>
            </w:r>
          </w:p>
          <w:p w:rsidR="00334B33" w:rsidRPr="00334B33" w:rsidRDefault="00334B33" w:rsidP="00334B33">
            <w:pPr>
              <w:pStyle w:val="af0"/>
              <w:jc w:val="both"/>
              <w:rPr>
                <w:iCs/>
                <w:sz w:val="28"/>
                <w:szCs w:val="28"/>
              </w:rPr>
            </w:pPr>
            <w:r w:rsidRPr="00334B33">
              <w:rPr>
                <w:iCs/>
                <w:sz w:val="28"/>
                <w:szCs w:val="28"/>
              </w:rPr>
              <w:t xml:space="preserve">Развитие умений и навыков поискового </w:t>
            </w:r>
            <w:r>
              <w:rPr>
                <w:iCs/>
                <w:sz w:val="28"/>
                <w:szCs w:val="28"/>
              </w:rPr>
              <w:t>чтения: «День города в России».</w:t>
            </w:r>
          </w:p>
          <w:p w:rsidR="001C2B7A" w:rsidRDefault="00334B33" w:rsidP="00334B33">
            <w:pPr>
              <w:pStyle w:val="af0"/>
              <w:jc w:val="both"/>
              <w:rPr>
                <w:iCs/>
                <w:sz w:val="28"/>
                <w:szCs w:val="28"/>
              </w:rPr>
            </w:pPr>
            <w:r w:rsidRPr="00334B33">
              <w:rPr>
                <w:iCs/>
                <w:sz w:val="28"/>
                <w:szCs w:val="28"/>
              </w:rPr>
              <w:t>Лекс</w:t>
            </w:r>
            <w:r>
              <w:rPr>
                <w:iCs/>
                <w:sz w:val="28"/>
                <w:szCs w:val="28"/>
              </w:rPr>
              <w:t>ико- грамматические упражнения:</w:t>
            </w:r>
            <w:r w:rsidRPr="00334B33">
              <w:rPr>
                <w:iCs/>
                <w:sz w:val="28"/>
                <w:szCs w:val="28"/>
              </w:rPr>
              <w:t xml:space="preserve"> « Семейные праздники».</w:t>
            </w:r>
          </w:p>
          <w:p w:rsidR="002801B9" w:rsidRDefault="002801B9" w:rsidP="00334B33">
            <w:pPr>
              <w:pStyle w:val="af0"/>
              <w:jc w:val="both"/>
              <w:rPr>
                <w:iCs/>
                <w:sz w:val="28"/>
                <w:szCs w:val="28"/>
              </w:rPr>
            </w:pPr>
          </w:p>
          <w:p w:rsidR="002801B9" w:rsidRPr="001C2B7A" w:rsidRDefault="002801B9" w:rsidP="00334B33">
            <w:pPr>
              <w:pStyle w:val="af0"/>
              <w:jc w:val="both"/>
              <w:rPr>
                <w:iCs/>
                <w:sz w:val="28"/>
                <w:szCs w:val="28"/>
              </w:rPr>
            </w:pPr>
          </w:p>
        </w:tc>
      </w:tr>
      <w:tr w:rsidR="008550B5" w:rsidRPr="001C2B7A" w:rsidTr="00334B33">
        <w:trPr>
          <w:cantSplit/>
          <w:trHeight w:val="5237"/>
        </w:trPr>
        <w:tc>
          <w:tcPr>
            <w:tcW w:w="1384" w:type="dxa"/>
            <w:textDirection w:val="btLr"/>
          </w:tcPr>
          <w:p w:rsidR="001C2B7A" w:rsidRPr="00334B33" w:rsidRDefault="00334B33" w:rsidP="00334B33">
            <w:pPr>
              <w:pStyle w:val="af0"/>
              <w:ind w:left="113" w:right="113"/>
              <w:jc w:val="both"/>
              <w:rPr>
                <w:b/>
                <w:iCs/>
                <w:sz w:val="28"/>
                <w:szCs w:val="28"/>
              </w:rPr>
            </w:pPr>
            <w:r w:rsidRPr="00334B33">
              <w:rPr>
                <w:iCs/>
                <w:sz w:val="28"/>
                <w:szCs w:val="28"/>
              </w:rPr>
              <w:lastRenderedPageBreak/>
              <w:t xml:space="preserve">                 </w:t>
            </w:r>
            <w:r w:rsidR="0014477D" w:rsidRPr="00A472E1">
              <w:rPr>
                <w:iCs/>
                <w:sz w:val="28"/>
                <w:szCs w:val="28"/>
              </w:rPr>
              <w:t xml:space="preserve">                                                      </w:t>
            </w:r>
            <w:r w:rsidRPr="00334B33">
              <w:rPr>
                <w:iCs/>
                <w:sz w:val="28"/>
                <w:szCs w:val="28"/>
              </w:rPr>
              <w:t xml:space="preserve"> </w:t>
            </w:r>
            <w:r w:rsidRPr="00334B33">
              <w:rPr>
                <w:b/>
                <w:iCs/>
                <w:sz w:val="28"/>
                <w:szCs w:val="28"/>
              </w:rPr>
              <w:t xml:space="preserve">VII. </w:t>
            </w:r>
            <w:r w:rsidR="0014477D" w:rsidRPr="0014477D">
              <w:rPr>
                <w:b/>
                <w:iCs/>
                <w:sz w:val="28"/>
                <w:szCs w:val="28"/>
              </w:rPr>
              <w:t xml:space="preserve">  </w:t>
            </w:r>
            <w:r w:rsidR="0014477D">
              <w:rPr>
                <w:b/>
                <w:iCs/>
                <w:sz w:val="28"/>
                <w:szCs w:val="28"/>
                <w:lang w:val="en-US"/>
              </w:rPr>
              <w:t xml:space="preserve">     </w:t>
            </w:r>
            <w:r w:rsidRPr="00334B33">
              <w:rPr>
                <w:b/>
                <w:iCs/>
                <w:sz w:val="28"/>
                <w:szCs w:val="28"/>
              </w:rPr>
              <w:t>Расскажи сказку</w:t>
            </w:r>
          </w:p>
        </w:tc>
        <w:tc>
          <w:tcPr>
            <w:tcW w:w="3402" w:type="dxa"/>
          </w:tcPr>
          <w:p w:rsidR="00334B33" w:rsidRPr="00334B33" w:rsidRDefault="00334B33" w:rsidP="00334B33">
            <w:pPr>
              <w:pStyle w:val="af0"/>
              <w:jc w:val="both"/>
              <w:rPr>
                <w:iCs/>
                <w:sz w:val="28"/>
                <w:szCs w:val="28"/>
              </w:rPr>
            </w:pPr>
            <w:r w:rsidRPr="00334B33">
              <w:rPr>
                <w:iCs/>
                <w:sz w:val="28"/>
                <w:szCs w:val="28"/>
              </w:rPr>
              <w:t xml:space="preserve">Заяц и черепаха. </w:t>
            </w:r>
          </w:p>
          <w:p w:rsidR="001C2B7A" w:rsidRPr="00334B33" w:rsidRDefault="00334B33" w:rsidP="00334B33">
            <w:pPr>
              <w:pStyle w:val="af0"/>
              <w:jc w:val="both"/>
              <w:rPr>
                <w:iCs/>
                <w:sz w:val="28"/>
                <w:szCs w:val="28"/>
              </w:rPr>
            </w:pPr>
            <w:r w:rsidRPr="00334B33">
              <w:rPr>
                <w:iCs/>
                <w:sz w:val="28"/>
                <w:szCs w:val="28"/>
              </w:rPr>
              <w:t>Знакомство с новыми лексическими единицами.</w:t>
            </w:r>
          </w:p>
          <w:p w:rsidR="00334B33" w:rsidRDefault="00334B33" w:rsidP="00334B33">
            <w:pPr>
              <w:pStyle w:val="af0"/>
              <w:jc w:val="both"/>
              <w:rPr>
                <w:iCs/>
                <w:sz w:val="28"/>
                <w:szCs w:val="28"/>
              </w:rPr>
            </w:pPr>
            <w:r w:rsidRPr="00334B33">
              <w:rPr>
                <w:iCs/>
                <w:sz w:val="28"/>
                <w:szCs w:val="28"/>
              </w:rPr>
              <w:t>Заяц и черепаха. Изучение предлогов местонахождения.</w:t>
            </w:r>
          </w:p>
          <w:p w:rsidR="00334B33" w:rsidRPr="00334B33" w:rsidRDefault="00334B33" w:rsidP="00334B33">
            <w:pPr>
              <w:pStyle w:val="af0"/>
              <w:jc w:val="both"/>
              <w:rPr>
                <w:iCs/>
                <w:sz w:val="28"/>
                <w:szCs w:val="28"/>
              </w:rPr>
            </w:pPr>
            <w:r w:rsidRPr="00334B33">
              <w:rPr>
                <w:iCs/>
                <w:sz w:val="28"/>
                <w:szCs w:val="28"/>
              </w:rPr>
              <w:t>Однажды!</w:t>
            </w:r>
          </w:p>
          <w:p w:rsidR="00334B33" w:rsidRPr="00334B33" w:rsidRDefault="00334B33" w:rsidP="00334B33">
            <w:pPr>
              <w:pStyle w:val="af0"/>
              <w:jc w:val="both"/>
              <w:rPr>
                <w:iCs/>
                <w:sz w:val="28"/>
                <w:szCs w:val="28"/>
              </w:rPr>
            </w:pPr>
            <w:r w:rsidRPr="00334B33">
              <w:rPr>
                <w:iCs/>
                <w:sz w:val="28"/>
                <w:szCs w:val="28"/>
              </w:rPr>
              <w:t>Знакомство с новыми лексическими единицами.</w:t>
            </w:r>
          </w:p>
          <w:p w:rsidR="00334B33" w:rsidRDefault="00334B33" w:rsidP="00334B33">
            <w:pPr>
              <w:pStyle w:val="af0"/>
              <w:jc w:val="both"/>
              <w:rPr>
                <w:iCs/>
                <w:sz w:val="28"/>
                <w:szCs w:val="28"/>
              </w:rPr>
            </w:pPr>
            <w:r w:rsidRPr="00334B33">
              <w:rPr>
                <w:iCs/>
                <w:sz w:val="28"/>
                <w:szCs w:val="28"/>
              </w:rPr>
              <w:t>Однажды. Весело в школе. Артур и Раскаль . Формирование грамматических навыков.</w:t>
            </w:r>
          </w:p>
          <w:p w:rsidR="00334B33" w:rsidRPr="00334B33" w:rsidRDefault="00334B33" w:rsidP="00334B33">
            <w:pPr>
              <w:pStyle w:val="af0"/>
              <w:jc w:val="both"/>
              <w:rPr>
                <w:iCs/>
                <w:sz w:val="28"/>
                <w:szCs w:val="28"/>
              </w:rPr>
            </w:pPr>
            <w:r w:rsidRPr="00334B33">
              <w:rPr>
                <w:iCs/>
                <w:sz w:val="28"/>
                <w:szCs w:val="28"/>
              </w:rPr>
              <w:t>Сказка “ Голдилакс и три медведя”. Формирование навыков чтения и аудирования.</w:t>
            </w:r>
            <w:r>
              <w:t xml:space="preserve"> </w:t>
            </w:r>
            <w:r w:rsidRPr="00334B33">
              <w:rPr>
                <w:iCs/>
                <w:sz w:val="28"/>
                <w:szCs w:val="28"/>
              </w:rPr>
              <w:t>Мир сказок! Формирование навыков чтения и перевода.</w:t>
            </w:r>
          </w:p>
          <w:p w:rsidR="00334B33" w:rsidRPr="00334B33" w:rsidRDefault="00334B33" w:rsidP="00334B33">
            <w:pPr>
              <w:pStyle w:val="af0"/>
              <w:jc w:val="both"/>
              <w:rPr>
                <w:iCs/>
                <w:sz w:val="28"/>
                <w:szCs w:val="28"/>
              </w:rPr>
            </w:pPr>
            <w:r w:rsidRPr="00334B33">
              <w:rPr>
                <w:iCs/>
                <w:sz w:val="28"/>
                <w:szCs w:val="28"/>
              </w:rPr>
              <w:t xml:space="preserve">Теперь я знаю </w:t>
            </w:r>
          </w:p>
          <w:p w:rsidR="00334B33" w:rsidRPr="00334B33" w:rsidRDefault="00334B33" w:rsidP="00334B33">
            <w:pPr>
              <w:pStyle w:val="af0"/>
              <w:jc w:val="both"/>
              <w:rPr>
                <w:iCs/>
                <w:sz w:val="28"/>
                <w:szCs w:val="28"/>
              </w:rPr>
            </w:pPr>
            <w:r w:rsidRPr="00334B33">
              <w:rPr>
                <w:iCs/>
                <w:sz w:val="28"/>
                <w:szCs w:val="28"/>
              </w:rPr>
              <w:t>Закрепление языкового материала модуля.</w:t>
            </w:r>
          </w:p>
          <w:p w:rsidR="00334B33" w:rsidRDefault="00334B33" w:rsidP="00334B33">
            <w:pPr>
              <w:pStyle w:val="af0"/>
              <w:jc w:val="both"/>
              <w:rPr>
                <w:iCs/>
                <w:sz w:val="28"/>
                <w:szCs w:val="28"/>
              </w:rPr>
            </w:pPr>
            <w:r w:rsidRPr="00334B33">
              <w:rPr>
                <w:iCs/>
                <w:sz w:val="28"/>
                <w:szCs w:val="28"/>
              </w:rPr>
              <w:t>Итоговый тест модуля 6</w:t>
            </w:r>
          </w:p>
          <w:p w:rsidR="0014477D" w:rsidRDefault="0014477D" w:rsidP="00334B33">
            <w:pPr>
              <w:pStyle w:val="af0"/>
              <w:jc w:val="both"/>
              <w:rPr>
                <w:iCs/>
                <w:sz w:val="28"/>
                <w:szCs w:val="28"/>
              </w:rPr>
            </w:pPr>
          </w:p>
          <w:p w:rsidR="0014477D" w:rsidRDefault="0014477D" w:rsidP="00334B33">
            <w:pPr>
              <w:pStyle w:val="af0"/>
              <w:jc w:val="both"/>
              <w:rPr>
                <w:iCs/>
                <w:sz w:val="28"/>
                <w:szCs w:val="28"/>
              </w:rPr>
            </w:pPr>
          </w:p>
          <w:p w:rsidR="0014477D" w:rsidRDefault="0014477D" w:rsidP="00334B33">
            <w:pPr>
              <w:pStyle w:val="af0"/>
              <w:jc w:val="both"/>
              <w:rPr>
                <w:iCs/>
                <w:sz w:val="28"/>
                <w:szCs w:val="28"/>
              </w:rPr>
            </w:pPr>
          </w:p>
          <w:p w:rsidR="0014477D" w:rsidRDefault="0014477D" w:rsidP="00334B33">
            <w:pPr>
              <w:pStyle w:val="af0"/>
              <w:jc w:val="both"/>
              <w:rPr>
                <w:iCs/>
                <w:sz w:val="28"/>
                <w:szCs w:val="28"/>
              </w:rPr>
            </w:pPr>
          </w:p>
          <w:p w:rsidR="0014477D" w:rsidRDefault="0014477D" w:rsidP="00334B33">
            <w:pPr>
              <w:pStyle w:val="af0"/>
              <w:jc w:val="both"/>
              <w:rPr>
                <w:iCs/>
                <w:sz w:val="28"/>
                <w:szCs w:val="28"/>
              </w:rPr>
            </w:pPr>
          </w:p>
          <w:p w:rsidR="0014477D" w:rsidRDefault="0014477D" w:rsidP="00334B33">
            <w:pPr>
              <w:pStyle w:val="af0"/>
              <w:jc w:val="both"/>
              <w:rPr>
                <w:iCs/>
                <w:sz w:val="28"/>
                <w:szCs w:val="28"/>
              </w:rPr>
            </w:pPr>
          </w:p>
          <w:p w:rsidR="0014477D" w:rsidRDefault="0014477D" w:rsidP="00334B33">
            <w:pPr>
              <w:pStyle w:val="af0"/>
              <w:jc w:val="both"/>
              <w:rPr>
                <w:iCs/>
                <w:sz w:val="28"/>
                <w:szCs w:val="28"/>
              </w:rPr>
            </w:pPr>
          </w:p>
          <w:p w:rsidR="0014477D" w:rsidRDefault="0014477D" w:rsidP="00334B33">
            <w:pPr>
              <w:pStyle w:val="af0"/>
              <w:jc w:val="both"/>
              <w:rPr>
                <w:iCs/>
                <w:sz w:val="28"/>
                <w:szCs w:val="28"/>
              </w:rPr>
            </w:pPr>
          </w:p>
          <w:p w:rsidR="0014477D" w:rsidRPr="0014477D" w:rsidRDefault="0014477D" w:rsidP="00334B33">
            <w:pPr>
              <w:pStyle w:val="af0"/>
              <w:jc w:val="both"/>
              <w:rPr>
                <w:iCs/>
                <w:sz w:val="28"/>
                <w:szCs w:val="28"/>
                <w:lang w:val="en-US"/>
              </w:rPr>
            </w:pPr>
          </w:p>
        </w:tc>
        <w:tc>
          <w:tcPr>
            <w:tcW w:w="1418" w:type="dxa"/>
          </w:tcPr>
          <w:p w:rsidR="001C2B7A" w:rsidRPr="00334B33" w:rsidRDefault="00334B33" w:rsidP="001C2B7A">
            <w:pPr>
              <w:pStyle w:val="af0"/>
              <w:jc w:val="both"/>
              <w:rPr>
                <w:iCs/>
                <w:sz w:val="28"/>
                <w:szCs w:val="28"/>
                <w:lang w:val="en-US"/>
              </w:rPr>
            </w:pPr>
            <w:r>
              <w:rPr>
                <w:iCs/>
                <w:sz w:val="28"/>
                <w:szCs w:val="28"/>
                <w:lang w:val="en-US"/>
              </w:rPr>
              <w:t>8</w:t>
            </w:r>
          </w:p>
        </w:tc>
        <w:tc>
          <w:tcPr>
            <w:tcW w:w="8754" w:type="dxa"/>
          </w:tcPr>
          <w:p w:rsidR="0014477D" w:rsidRDefault="00334B33" w:rsidP="00334B33">
            <w:pPr>
              <w:pStyle w:val="af0"/>
              <w:jc w:val="both"/>
              <w:rPr>
                <w:iCs/>
                <w:sz w:val="28"/>
                <w:szCs w:val="28"/>
              </w:rPr>
            </w:pPr>
            <w:r w:rsidRPr="00334B33">
              <w:rPr>
                <w:iCs/>
                <w:sz w:val="28"/>
                <w:szCs w:val="28"/>
              </w:rPr>
              <w:t>читать про себя и понимать тексты, содержащие отдельные новые слова, находить в тексте необходимую информацию</w:t>
            </w:r>
          </w:p>
          <w:p w:rsidR="00334B33" w:rsidRDefault="0014477D" w:rsidP="00334B33">
            <w:pPr>
              <w:pStyle w:val="af0"/>
              <w:jc w:val="both"/>
              <w:rPr>
                <w:iCs/>
                <w:sz w:val="28"/>
                <w:szCs w:val="28"/>
              </w:rPr>
            </w:pPr>
            <w:r w:rsidRPr="0014477D">
              <w:rPr>
                <w:iCs/>
                <w:sz w:val="28"/>
                <w:szCs w:val="28"/>
              </w:rPr>
              <w:t>читать числа, обозначающие годы, читать про себя и понимать текст, содержащий новые слова</w:t>
            </w:r>
          </w:p>
          <w:p w:rsidR="0014477D" w:rsidRDefault="0014477D" w:rsidP="00334B33">
            <w:pPr>
              <w:pStyle w:val="af0"/>
              <w:jc w:val="both"/>
              <w:rPr>
                <w:iCs/>
                <w:sz w:val="28"/>
                <w:szCs w:val="28"/>
              </w:rPr>
            </w:pPr>
            <w:r w:rsidRPr="0014477D">
              <w:rPr>
                <w:iCs/>
                <w:sz w:val="28"/>
                <w:szCs w:val="28"/>
              </w:rPr>
              <w:t>говорить, что не делали вчера, и спрашивать, что делали</w:t>
            </w:r>
          </w:p>
          <w:p w:rsidR="0014477D" w:rsidRDefault="0014477D" w:rsidP="00334B33">
            <w:pPr>
              <w:pStyle w:val="af0"/>
              <w:jc w:val="both"/>
              <w:rPr>
                <w:iCs/>
                <w:sz w:val="28"/>
                <w:szCs w:val="28"/>
              </w:rPr>
            </w:pPr>
          </w:p>
          <w:p w:rsidR="00334B33" w:rsidRPr="00334B33" w:rsidRDefault="00334B33" w:rsidP="00334B33">
            <w:pPr>
              <w:pStyle w:val="af0"/>
              <w:jc w:val="both"/>
              <w:rPr>
                <w:iCs/>
                <w:sz w:val="28"/>
                <w:szCs w:val="28"/>
              </w:rPr>
            </w:pPr>
            <w:r w:rsidRPr="00334B33">
              <w:rPr>
                <w:iCs/>
                <w:sz w:val="28"/>
                <w:szCs w:val="28"/>
              </w:rPr>
              <w:t>Развитие умений и навыков чт</w:t>
            </w:r>
            <w:r>
              <w:rPr>
                <w:iCs/>
                <w:sz w:val="28"/>
                <w:szCs w:val="28"/>
              </w:rPr>
              <w:t>ения сказки: «Заяц и черепаха».</w:t>
            </w:r>
          </w:p>
          <w:p w:rsidR="00334B33" w:rsidRPr="00334B33" w:rsidRDefault="00334B33" w:rsidP="00334B33">
            <w:pPr>
              <w:pStyle w:val="af0"/>
              <w:jc w:val="both"/>
              <w:rPr>
                <w:iCs/>
                <w:sz w:val="28"/>
                <w:szCs w:val="28"/>
              </w:rPr>
            </w:pPr>
            <w:r w:rsidRPr="00334B33">
              <w:rPr>
                <w:iCs/>
                <w:sz w:val="28"/>
                <w:szCs w:val="28"/>
              </w:rPr>
              <w:t>Формирование грамматических навыков: «Прошедшее прос</w:t>
            </w:r>
            <w:r>
              <w:rPr>
                <w:iCs/>
                <w:sz w:val="28"/>
                <w:szCs w:val="28"/>
              </w:rPr>
              <w:t>тое время. Правильные глаголы».</w:t>
            </w:r>
          </w:p>
          <w:p w:rsidR="00334B33" w:rsidRPr="00334B33" w:rsidRDefault="00334B33" w:rsidP="00334B33">
            <w:pPr>
              <w:pStyle w:val="af0"/>
              <w:jc w:val="both"/>
              <w:rPr>
                <w:iCs/>
                <w:sz w:val="28"/>
                <w:szCs w:val="28"/>
              </w:rPr>
            </w:pPr>
            <w:r w:rsidRPr="00334B33">
              <w:rPr>
                <w:iCs/>
                <w:sz w:val="28"/>
                <w:szCs w:val="28"/>
              </w:rPr>
              <w:t>Развитие грамматических навыков: «Прошедшее прос</w:t>
            </w:r>
            <w:r>
              <w:rPr>
                <w:iCs/>
                <w:sz w:val="28"/>
                <w:szCs w:val="28"/>
              </w:rPr>
              <w:t>тое время. Правильные глаголы».</w:t>
            </w:r>
          </w:p>
          <w:p w:rsidR="00334B33" w:rsidRPr="00334B33" w:rsidRDefault="00334B33" w:rsidP="00334B33">
            <w:pPr>
              <w:pStyle w:val="af0"/>
              <w:jc w:val="both"/>
              <w:rPr>
                <w:iCs/>
                <w:sz w:val="28"/>
                <w:szCs w:val="28"/>
              </w:rPr>
            </w:pPr>
            <w:r w:rsidRPr="00334B33">
              <w:rPr>
                <w:iCs/>
                <w:sz w:val="28"/>
                <w:szCs w:val="28"/>
              </w:rPr>
              <w:t>Контроль умени</w:t>
            </w:r>
            <w:r>
              <w:rPr>
                <w:iCs/>
                <w:sz w:val="28"/>
                <w:szCs w:val="28"/>
              </w:rPr>
              <w:t>й и навыков аудирования сказок.</w:t>
            </w:r>
          </w:p>
          <w:p w:rsidR="00334B33" w:rsidRPr="00334B33" w:rsidRDefault="00334B33" w:rsidP="00334B33">
            <w:pPr>
              <w:pStyle w:val="af0"/>
              <w:jc w:val="both"/>
              <w:rPr>
                <w:iCs/>
                <w:sz w:val="28"/>
                <w:szCs w:val="28"/>
              </w:rPr>
            </w:pPr>
            <w:r w:rsidRPr="00334B33">
              <w:rPr>
                <w:iCs/>
                <w:sz w:val="28"/>
                <w:szCs w:val="28"/>
              </w:rPr>
              <w:t>Развитие умений и навы</w:t>
            </w:r>
            <w:r>
              <w:rPr>
                <w:iCs/>
                <w:sz w:val="28"/>
                <w:szCs w:val="28"/>
              </w:rPr>
              <w:t>ков устной речи: «Жили- были…».</w:t>
            </w:r>
          </w:p>
          <w:p w:rsidR="00334B33" w:rsidRPr="00334B33" w:rsidRDefault="00334B33" w:rsidP="00334B33">
            <w:pPr>
              <w:pStyle w:val="af0"/>
              <w:jc w:val="both"/>
              <w:rPr>
                <w:iCs/>
                <w:sz w:val="28"/>
                <w:szCs w:val="28"/>
              </w:rPr>
            </w:pPr>
            <w:r w:rsidRPr="00334B33">
              <w:rPr>
                <w:iCs/>
                <w:sz w:val="28"/>
                <w:szCs w:val="28"/>
              </w:rPr>
              <w:t>Контроль умений и</w:t>
            </w:r>
            <w:r>
              <w:rPr>
                <w:iCs/>
                <w:sz w:val="28"/>
                <w:szCs w:val="28"/>
              </w:rPr>
              <w:t xml:space="preserve"> навыков чтения русских сказок.</w:t>
            </w:r>
          </w:p>
          <w:p w:rsidR="00334B33" w:rsidRPr="00334B33" w:rsidRDefault="00334B33" w:rsidP="00334B33">
            <w:pPr>
              <w:pStyle w:val="af0"/>
              <w:jc w:val="both"/>
              <w:rPr>
                <w:iCs/>
                <w:sz w:val="28"/>
                <w:szCs w:val="28"/>
              </w:rPr>
            </w:pPr>
            <w:r w:rsidRPr="00334B33">
              <w:rPr>
                <w:iCs/>
                <w:sz w:val="28"/>
                <w:szCs w:val="28"/>
              </w:rPr>
              <w:t>Развитие умений и навыков уст</w:t>
            </w:r>
            <w:r>
              <w:rPr>
                <w:iCs/>
                <w:sz w:val="28"/>
                <w:szCs w:val="28"/>
              </w:rPr>
              <w:t>ной речи: «Моя любимая сказка».</w:t>
            </w:r>
          </w:p>
          <w:p w:rsidR="001C2B7A" w:rsidRPr="001C2B7A" w:rsidRDefault="00334B33" w:rsidP="00334B33">
            <w:pPr>
              <w:pStyle w:val="af0"/>
              <w:jc w:val="both"/>
              <w:rPr>
                <w:iCs/>
                <w:sz w:val="28"/>
                <w:szCs w:val="28"/>
              </w:rPr>
            </w:pPr>
            <w:r w:rsidRPr="00334B33">
              <w:rPr>
                <w:iCs/>
                <w:sz w:val="28"/>
                <w:szCs w:val="28"/>
              </w:rPr>
              <w:t>Контроль ум</w:t>
            </w:r>
            <w:r>
              <w:rPr>
                <w:iCs/>
                <w:sz w:val="28"/>
                <w:szCs w:val="28"/>
              </w:rPr>
              <w:t>ений и навыков письменной речи:</w:t>
            </w:r>
            <w:r w:rsidRPr="00334B33">
              <w:rPr>
                <w:iCs/>
                <w:sz w:val="28"/>
                <w:szCs w:val="28"/>
              </w:rPr>
              <w:t xml:space="preserve"> Моя любимая сказка».</w:t>
            </w:r>
          </w:p>
        </w:tc>
      </w:tr>
      <w:tr w:rsidR="008550B5" w:rsidRPr="001C2B7A" w:rsidTr="0014477D">
        <w:trPr>
          <w:cantSplit/>
          <w:trHeight w:val="7647"/>
        </w:trPr>
        <w:tc>
          <w:tcPr>
            <w:tcW w:w="1384" w:type="dxa"/>
            <w:textDirection w:val="btLr"/>
          </w:tcPr>
          <w:p w:rsidR="001C2B7A" w:rsidRPr="0014477D" w:rsidRDefault="0014477D" w:rsidP="0014477D">
            <w:pPr>
              <w:pStyle w:val="af0"/>
              <w:ind w:left="113" w:right="113"/>
              <w:jc w:val="both"/>
              <w:rPr>
                <w:b/>
                <w:iCs/>
                <w:sz w:val="28"/>
                <w:szCs w:val="28"/>
              </w:rPr>
            </w:pPr>
            <w:r w:rsidRPr="0014477D">
              <w:rPr>
                <w:b/>
                <w:iCs/>
                <w:sz w:val="28"/>
                <w:szCs w:val="28"/>
              </w:rPr>
              <w:lastRenderedPageBreak/>
              <w:t xml:space="preserve">                                                          </w:t>
            </w:r>
            <w:r w:rsidRPr="00A472E1">
              <w:rPr>
                <w:b/>
                <w:iCs/>
                <w:sz w:val="28"/>
                <w:szCs w:val="28"/>
              </w:rPr>
              <w:t xml:space="preserve">                              </w:t>
            </w:r>
            <w:r w:rsidRPr="0014477D">
              <w:rPr>
                <w:b/>
                <w:iCs/>
                <w:sz w:val="28"/>
                <w:szCs w:val="28"/>
              </w:rPr>
              <w:t xml:space="preserve">  VIII.    Дни которые нужно помнить</w:t>
            </w:r>
          </w:p>
        </w:tc>
        <w:tc>
          <w:tcPr>
            <w:tcW w:w="3402" w:type="dxa"/>
          </w:tcPr>
          <w:p w:rsidR="001C2B7A" w:rsidRDefault="0014477D" w:rsidP="001C2B7A">
            <w:pPr>
              <w:pStyle w:val="af0"/>
              <w:jc w:val="both"/>
              <w:rPr>
                <w:iCs/>
                <w:sz w:val="28"/>
                <w:szCs w:val="28"/>
              </w:rPr>
            </w:pPr>
            <w:r w:rsidRPr="0014477D">
              <w:rPr>
                <w:iCs/>
                <w:sz w:val="28"/>
                <w:szCs w:val="28"/>
              </w:rPr>
              <w:t>Лучшее время! Знакомство с новыми лексическими единицами</w:t>
            </w:r>
          </w:p>
          <w:p w:rsidR="0014477D" w:rsidRPr="0014477D" w:rsidRDefault="0014477D" w:rsidP="001C2B7A">
            <w:pPr>
              <w:pStyle w:val="af0"/>
              <w:jc w:val="both"/>
              <w:rPr>
                <w:iCs/>
                <w:sz w:val="28"/>
                <w:szCs w:val="28"/>
              </w:rPr>
            </w:pPr>
            <w:r w:rsidRPr="0014477D">
              <w:rPr>
                <w:iCs/>
                <w:sz w:val="28"/>
                <w:szCs w:val="28"/>
              </w:rPr>
              <w:t>Лучшее время! Формирование навыков чтения и говорения.</w:t>
            </w:r>
          </w:p>
          <w:p w:rsidR="0014477D" w:rsidRPr="0014477D" w:rsidRDefault="0014477D" w:rsidP="0014477D">
            <w:pPr>
              <w:pStyle w:val="af0"/>
              <w:jc w:val="both"/>
              <w:rPr>
                <w:iCs/>
                <w:sz w:val="28"/>
                <w:szCs w:val="28"/>
              </w:rPr>
            </w:pPr>
            <w:r w:rsidRPr="0014477D">
              <w:rPr>
                <w:iCs/>
                <w:sz w:val="28"/>
                <w:szCs w:val="28"/>
              </w:rPr>
              <w:t xml:space="preserve">Волшебные моменты. </w:t>
            </w:r>
          </w:p>
          <w:p w:rsidR="0014477D" w:rsidRDefault="0014477D" w:rsidP="0014477D">
            <w:pPr>
              <w:pStyle w:val="af0"/>
              <w:jc w:val="both"/>
              <w:rPr>
                <w:iCs/>
                <w:sz w:val="28"/>
                <w:szCs w:val="28"/>
              </w:rPr>
            </w:pPr>
            <w:r w:rsidRPr="0014477D">
              <w:rPr>
                <w:iCs/>
                <w:sz w:val="28"/>
                <w:szCs w:val="28"/>
              </w:rPr>
              <w:t>Знакомство с новыми лексическими единицами.</w:t>
            </w:r>
          </w:p>
          <w:p w:rsidR="0014477D" w:rsidRDefault="0014477D" w:rsidP="0014477D">
            <w:pPr>
              <w:pStyle w:val="af0"/>
              <w:jc w:val="both"/>
              <w:rPr>
                <w:iCs/>
                <w:sz w:val="28"/>
                <w:szCs w:val="28"/>
              </w:rPr>
            </w:pPr>
            <w:r w:rsidRPr="0014477D">
              <w:rPr>
                <w:iCs/>
                <w:sz w:val="28"/>
                <w:szCs w:val="28"/>
              </w:rPr>
              <w:t>Волшебные моменты! Весело в школе. Артур и Раскаль . Формирование навыков чтения и говорения.</w:t>
            </w:r>
          </w:p>
          <w:p w:rsidR="0014477D" w:rsidRDefault="0014477D" w:rsidP="0014477D">
            <w:pPr>
              <w:pStyle w:val="af0"/>
              <w:jc w:val="both"/>
              <w:rPr>
                <w:iCs/>
                <w:sz w:val="28"/>
                <w:szCs w:val="28"/>
              </w:rPr>
            </w:pPr>
            <w:r w:rsidRPr="0014477D">
              <w:rPr>
                <w:iCs/>
                <w:sz w:val="28"/>
                <w:szCs w:val="28"/>
              </w:rPr>
              <w:t>Сказка “ Голдилакс и три медведя”. Формирование навыков чтения и аудирования.</w:t>
            </w:r>
          </w:p>
          <w:p w:rsidR="0014477D" w:rsidRDefault="0014477D" w:rsidP="0014477D">
            <w:pPr>
              <w:pStyle w:val="af0"/>
              <w:jc w:val="both"/>
              <w:rPr>
                <w:iCs/>
                <w:sz w:val="28"/>
                <w:szCs w:val="28"/>
              </w:rPr>
            </w:pPr>
            <w:r w:rsidRPr="0014477D">
              <w:rPr>
                <w:iCs/>
                <w:sz w:val="28"/>
                <w:szCs w:val="28"/>
              </w:rPr>
              <w:t>Дни, которые важно помнить! Формирование навыков чтения и говорения.</w:t>
            </w:r>
          </w:p>
          <w:p w:rsidR="0014477D" w:rsidRPr="0014477D" w:rsidRDefault="0014477D" w:rsidP="0014477D">
            <w:pPr>
              <w:pStyle w:val="af0"/>
              <w:jc w:val="both"/>
              <w:rPr>
                <w:iCs/>
                <w:sz w:val="28"/>
                <w:szCs w:val="28"/>
              </w:rPr>
            </w:pPr>
            <w:r w:rsidRPr="0014477D">
              <w:rPr>
                <w:iCs/>
                <w:sz w:val="28"/>
                <w:szCs w:val="28"/>
              </w:rPr>
              <w:t xml:space="preserve">Теперь я знаю </w:t>
            </w:r>
          </w:p>
          <w:p w:rsidR="0014477D" w:rsidRDefault="0014477D" w:rsidP="0014477D">
            <w:pPr>
              <w:pStyle w:val="af0"/>
              <w:jc w:val="both"/>
              <w:rPr>
                <w:iCs/>
                <w:sz w:val="28"/>
                <w:szCs w:val="28"/>
              </w:rPr>
            </w:pPr>
            <w:r w:rsidRPr="0014477D">
              <w:rPr>
                <w:iCs/>
                <w:sz w:val="28"/>
                <w:szCs w:val="28"/>
              </w:rPr>
              <w:t>Закрепление языкового материала модуля.</w:t>
            </w:r>
          </w:p>
          <w:p w:rsidR="0014477D" w:rsidRPr="0014477D" w:rsidRDefault="0014477D" w:rsidP="0014477D">
            <w:pPr>
              <w:pStyle w:val="af0"/>
              <w:jc w:val="both"/>
              <w:rPr>
                <w:iCs/>
                <w:sz w:val="28"/>
                <w:szCs w:val="28"/>
              </w:rPr>
            </w:pPr>
            <w:r w:rsidRPr="0014477D">
              <w:rPr>
                <w:iCs/>
                <w:sz w:val="28"/>
                <w:szCs w:val="28"/>
              </w:rPr>
              <w:t>Итоговый тест модуля 7</w:t>
            </w:r>
          </w:p>
          <w:p w:rsidR="0014477D" w:rsidRPr="0014477D" w:rsidRDefault="0014477D" w:rsidP="0014477D">
            <w:pPr>
              <w:pStyle w:val="af0"/>
              <w:jc w:val="both"/>
              <w:rPr>
                <w:iCs/>
                <w:sz w:val="28"/>
                <w:szCs w:val="28"/>
              </w:rPr>
            </w:pPr>
          </w:p>
        </w:tc>
        <w:tc>
          <w:tcPr>
            <w:tcW w:w="1418" w:type="dxa"/>
          </w:tcPr>
          <w:p w:rsidR="001C2B7A" w:rsidRPr="0014477D" w:rsidRDefault="0014477D" w:rsidP="001C2B7A">
            <w:pPr>
              <w:pStyle w:val="af0"/>
              <w:jc w:val="both"/>
              <w:rPr>
                <w:iCs/>
                <w:sz w:val="28"/>
                <w:szCs w:val="28"/>
                <w:lang w:val="en-US"/>
              </w:rPr>
            </w:pPr>
            <w:r>
              <w:rPr>
                <w:iCs/>
                <w:sz w:val="28"/>
                <w:szCs w:val="28"/>
                <w:lang w:val="en-US"/>
              </w:rPr>
              <w:t>8</w:t>
            </w:r>
          </w:p>
        </w:tc>
        <w:tc>
          <w:tcPr>
            <w:tcW w:w="8754" w:type="dxa"/>
          </w:tcPr>
          <w:p w:rsidR="0014477D" w:rsidRPr="0014477D" w:rsidRDefault="0014477D" w:rsidP="0014477D">
            <w:pPr>
              <w:pStyle w:val="af0"/>
              <w:jc w:val="both"/>
              <w:rPr>
                <w:iCs/>
                <w:sz w:val="28"/>
                <w:szCs w:val="28"/>
              </w:rPr>
            </w:pPr>
            <w:r w:rsidRPr="0014477D">
              <w:rPr>
                <w:iCs/>
                <w:sz w:val="28"/>
                <w:szCs w:val="28"/>
              </w:rPr>
              <w:t>Приобретение навыка использования в речи предлогов, интерпретация информации; смысловое чтение, узнавание, называние и определение объектов и явлений окружающей действительности. Сличение способа действия и его результата с заданным эталоном, использование речи для регуляции своего действия; Выбор действия в соответствии с поставленным заданием на английском языке. Концентрация воли для преодоления интеллектуальных затруднений; участие в коллективном обсуждении прочитанного. Ведение диалогов-расспросов (о любимых занятиях и увлечениях, о животных в зоопарке, о том, как провели выходные). Оперирование активной лексикой в процессе общения. Воспроизведение наизусть текстов рифмовок, песен. Понимание небольших доступных текстов в аудиозаписи, построенных на изученном языковом материале. Восприятие на слух и понимание как осно</w:t>
            </w:r>
            <w:r>
              <w:rPr>
                <w:iCs/>
                <w:sz w:val="28"/>
                <w:szCs w:val="28"/>
              </w:rPr>
              <w:t>вной информации, так и деталей.</w:t>
            </w:r>
          </w:p>
          <w:p w:rsidR="0014477D" w:rsidRPr="0014477D" w:rsidRDefault="0014477D" w:rsidP="0014477D">
            <w:pPr>
              <w:pStyle w:val="af0"/>
              <w:jc w:val="both"/>
              <w:rPr>
                <w:iCs/>
                <w:sz w:val="28"/>
                <w:szCs w:val="28"/>
              </w:rPr>
            </w:pPr>
            <w:r w:rsidRPr="0014477D">
              <w:rPr>
                <w:iCs/>
                <w:sz w:val="28"/>
                <w:szCs w:val="28"/>
              </w:rPr>
              <w:t>Чтение выразительно вслух и про себя небольших текстов, построенных на изученном языковом материале, а также содержащих отдельные новые слова, нахождение в тексте необходимой информации. Нахождение значений отдельных незнакомых слов в двуязычном словаре учебника. Вписывание в текст недостающих слов, написание с опорой на образец рассказа о родственнике, интересной истории, рассказа о животном, рассказа о лучшем дне года. Правильное чтение окончания -ed в глаголах, Соотнесение графического образа слова с его звуковым образом на основе знания основных правил чтения.</w:t>
            </w:r>
            <w:r w:rsidR="002801B9">
              <w:rPr>
                <w:iCs/>
                <w:sz w:val="28"/>
                <w:szCs w:val="28"/>
              </w:rPr>
              <w:t xml:space="preserve"> </w:t>
            </w:r>
            <w:r w:rsidRPr="0014477D">
              <w:rPr>
                <w:iCs/>
                <w:sz w:val="28"/>
                <w:szCs w:val="28"/>
              </w:rPr>
              <w:t xml:space="preserve">Развитие умений и </w:t>
            </w:r>
            <w:r w:rsidR="002801B9">
              <w:rPr>
                <w:iCs/>
                <w:sz w:val="28"/>
                <w:szCs w:val="28"/>
              </w:rPr>
              <w:t xml:space="preserve">навыков аудирования: «В музее». </w:t>
            </w:r>
            <w:r w:rsidRPr="0014477D">
              <w:rPr>
                <w:iCs/>
                <w:sz w:val="28"/>
                <w:szCs w:val="28"/>
              </w:rPr>
              <w:t>Формирование грамматических навыков: «Прошедшее простое время. Неправильные глаголы».</w:t>
            </w:r>
            <w:r w:rsidR="002801B9">
              <w:rPr>
                <w:iCs/>
                <w:sz w:val="28"/>
                <w:szCs w:val="28"/>
              </w:rPr>
              <w:t xml:space="preserve"> </w:t>
            </w:r>
            <w:r w:rsidRPr="0014477D">
              <w:rPr>
                <w:iCs/>
                <w:sz w:val="28"/>
                <w:szCs w:val="28"/>
              </w:rPr>
              <w:t>прилагательные в сравн</w:t>
            </w:r>
            <w:r w:rsidR="002801B9">
              <w:rPr>
                <w:iCs/>
                <w:sz w:val="28"/>
                <w:szCs w:val="28"/>
              </w:rPr>
              <w:t xml:space="preserve">ительной и превосходной степени </w:t>
            </w:r>
            <w:r w:rsidRPr="0014477D">
              <w:rPr>
                <w:iCs/>
                <w:sz w:val="28"/>
                <w:szCs w:val="28"/>
              </w:rPr>
              <w:t>Развитие умен</w:t>
            </w:r>
            <w:r w:rsidR="002801B9">
              <w:rPr>
                <w:iCs/>
                <w:sz w:val="28"/>
                <w:szCs w:val="28"/>
              </w:rPr>
              <w:t xml:space="preserve">ий и навыков чтения: «В парке». </w:t>
            </w:r>
            <w:r w:rsidRPr="0014477D">
              <w:rPr>
                <w:iCs/>
                <w:sz w:val="28"/>
                <w:szCs w:val="28"/>
              </w:rPr>
              <w:t>Прошедшее простое время. Неправильные глаголы. Музыкальные инструменты.Развитие умений и навыков чтения: «В тематическом парке Alton Towers». Лексико- грамматические упражнения: «</w:t>
            </w:r>
            <w:r w:rsidRPr="0014477D">
              <w:rPr>
                <w:b/>
                <w:bCs/>
                <w:i/>
                <w:iCs/>
                <w:sz w:val="28"/>
                <w:szCs w:val="28"/>
              </w:rPr>
              <w:t> </w:t>
            </w:r>
            <w:r w:rsidRPr="0014477D">
              <w:rPr>
                <w:iCs/>
                <w:sz w:val="28"/>
                <w:szCs w:val="28"/>
              </w:rPr>
              <w:t>Выходной день».</w:t>
            </w:r>
          </w:p>
          <w:p w:rsidR="0014477D" w:rsidRDefault="0014477D" w:rsidP="0014477D">
            <w:pPr>
              <w:pStyle w:val="af0"/>
              <w:jc w:val="both"/>
              <w:rPr>
                <w:iCs/>
                <w:sz w:val="28"/>
                <w:szCs w:val="28"/>
              </w:rPr>
            </w:pPr>
          </w:p>
          <w:p w:rsidR="0014477D" w:rsidRDefault="0014477D" w:rsidP="0014477D">
            <w:pPr>
              <w:pStyle w:val="af0"/>
              <w:jc w:val="both"/>
              <w:rPr>
                <w:iCs/>
                <w:sz w:val="28"/>
                <w:szCs w:val="28"/>
              </w:rPr>
            </w:pPr>
          </w:p>
          <w:p w:rsidR="0014477D" w:rsidRPr="0014477D" w:rsidRDefault="0014477D" w:rsidP="0014477D">
            <w:pPr>
              <w:pStyle w:val="af0"/>
              <w:jc w:val="both"/>
              <w:rPr>
                <w:iCs/>
                <w:sz w:val="28"/>
                <w:szCs w:val="28"/>
              </w:rPr>
            </w:pPr>
          </w:p>
          <w:p w:rsidR="0014477D" w:rsidRPr="0014477D" w:rsidRDefault="0014477D" w:rsidP="0014477D">
            <w:pPr>
              <w:pStyle w:val="af0"/>
              <w:jc w:val="both"/>
              <w:rPr>
                <w:iCs/>
                <w:sz w:val="28"/>
                <w:szCs w:val="28"/>
              </w:rPr>
            </w:pPr>
            <w:r w:rsidRPr="0014477D">
              <w:rPr>
                <w:iCs/>
                <w:sz w:val="28"/>
                <w:szCs w:val="28"/>
              </w:rPr>
              <w:t>Контроль умений и навыков аудирования: «Выходной день».</w:t>
            </w:r>
          </w:p>
          <w:p w:rsidR="0014477D" w:rsidRPr="0014477D" w:rsidRDefault="0014477D" w:rsidP="0014477D">
            <w:pPr>
              <w:pStyle w:val="af0"/>
              <w:jc w:val="both"/>
              <w:rPr>
                <w:iCs/>
                <w:sz w:val="28"/>
                <w:szCs w:val="28"/>
              </w:rPr>
            </w:pPr>
          </w:p>
          <w:p w:rsidR="001C2B7A" w:rsidRPr="001C2B7A" w:rsidRDefault="001C2B7A" w:rsidP="001C2B7A">
            <w:pPr>
              <w:pStyle w:val="af0"/>
              <w:jc w:val="both"/>
              <w:rPr>
                <w:iCs/>
                <w:sz w:val="28"/>
                <w:szCs w:val="28"/>
              </w:rPr>
            </w:pPr>
          </w:p>
        </w:tc>
      </w:tr>
      <w:tr w:rsidR="008550B5" w:rsidRPr="00FD11BE" w:rsidTr="0014477D">
        <w:trPr>
          <w:cantSplit/>
          <w:trHeight w:val="1134"/>
        </w:trPr>
        <w:tc>
          <w:tcPr>
            <w:tcW w:w="1384" w:type="dxa"/>
            <w:textDirection w:val="btLr"/>
          </w:tcPr>
          <w:p w:rsidR="001C2B7A" w:rsidRPr="00FD11BE" w:rsidRDefault="00FD11BE" w:rsidP="0014477D">
            <w:pPr>
              <w:pStyle w:val="af0"/>
              <w:ind w:left="113" w:right="113"/>
              <w:jc w:val="both"/>
              <w:rPr>
                <w:b/>
                <w:iCs/>
                <w:szCs w:val="28"/>
              </w:rPr>
            </w:pPr>
            <w:r w:rsidRPr="00FD11BE">
              <w:rPr>
                <w:b/>
                <w:iCs/>
                <w:szCs w:val="28"/>
              </w:rPr>
              <w:lastRenderedPageBreak/>
              <w:t xml:space="preserve">                                                          </w:t>
            </w:r>
            <w:r w:rsidRPr="00A472E1">
              <w:rPr>
                <w:b/>
                <w:iCs/>
                <w:szCs w:val="28"/>
              </w:rPr>
              <w:t xml:space="preserve">                          </w:t>
            </w:r>
            <w:r w:rsidRPr="00A472E1">
              <w:rPr>
                <w:b/>
                <w:iCs/>
                <w:sz w:val="28"/>
                <w:szCs w:val="28"/>
              </w:rPr>
              <w:t xml:space="preserve">        </w:t>
            </w:r>
            <w:r w:rsidRPr="00FD11BE">
              <w:rPr>
                <w:b/>
                <w:iCs/>
                <w:sz w:val="28"/>
                <w:szCs w:val="28"/>
              </w:rPr>
              <w:t xml:space="preserve">    IX.  Места, которые  нужно посетить!</w:t>
            </w:r>
          </w:p>
        </w:tc>
        <w:tc>
          <w:tcPr>
            <w:tcW w:w="3402" w:type="dxa"/>
          </w:tcPr>
          <w:p w:rsidR="001C2B7A" w:rsidRPr="002801B9" w:rsidRDefault="0014477D" w:rsidP="001C2B7A">
            <w:pPr>
              <w:pStyle w:val="af0"/>
              <w:jc w:val="both"/>
              <w:rPr>
                <w:iCs/>
                <w:sz w:val="28"/>
                <w:szCs w:val="28"/>
              </w:rPr>
            </w:pPr>
            <w:r w:rsidRPr="002801B9">
              <w:rPr>
                <w:iCs/>
                <w:sz w:val="28"/>
                <w:szCs w:val="28"/>
              </w:rPr>
              <w:t xml:space="preserve">Хорошее время впереди! Знакомство с новыми лексическими единицами </w:t>
            </w:r>
          </w:p>
          <w:p w:rsidR="0014477D" w:rsidRPr="002801B9" w:rsidRDefault="0014477D" w:rsidP="001C2B7A">
            <w:pPr>
              <w:pStyle w:val="af0"/>
              <w:jc w:val="both"/>
              <w:rPr>
                <w:iCs/>
                <w:sz w:val="28"/>
                <w:szCs w:val="28"/>
              </w:rPr>
            </w:pPr>
            <w:r w:rsidRPr="002801B9">
              <w:rPr>
                <w:iCs/>
                <w:sz w:val="28"/>
                <w:szCs w:val="28"/>
              </w:rPr>
              <w:t>Хорошее время впереди! Формирование навыков аудирования, письма.</w:t>
            </w:r>
          </w:p>
          <w:p w:rsidR="00FD11BE" w:rsidRPr="002801B9" w:rsidRDefault="00FD11BE" w:rsidP="001C2B7A">
            <w:pPr>
              <w:pStyle w:val="af0"/>
              <w:jc w:val="both"/>
              <w:rPr>
                <w:iCs/>
                <w:sz w:val="28"/>
                <w:szCs w:val="28"/>
              </w:rPr>
            </w:pPr>
            <w:r w:rsidRPr="002801B9">
              <w:rPr>
                <w:iCs/>
                <w:sz w:val="28"/>
                <w:szCs w:val="28"/>
              </w:rPr>
              <w:t>Привет, солнышко! Знакомство с новыми лексическими единицами</w:t>
            </w:r>
          </w:p>
          <w:p w:rsidR="00FD11BE" w:rsidRPr="002801B9" w:rsidRDefault="00FD11BE" w:rsidP="001C2B7A">
            <w:pPr>
              <w:pStyle w:val="af0"/>
              <w:jc w:val="both"/>
              <w:rPr>
                <w:iCs/>
                <w:sz w:val="28"/>
                <w:szCs w:val="28"/>
              </w:rPr>
            </w:pPr>
            <w:r w:rsidRPr="002801B9">
              <w:rPr>
                <w:iCs/>
                <w:sz w:val="28"/>
                <w:szCs w:val="28"/>
              </w:rPr>
              <w:t>Привет, солнышко! Весело в школе. Артур и Раскаль. Формирование навыков чтения.</w:t>
            </w:r>
          </w:p>
          <w:p w:rsidR="00FD11BE" w:rsidRPr="002801B9" w:rsidRDefault="00FD11BE" w:rsidP="001C2B7A">
            <w:pPr>
              <w:pStyle w:val="af0"/>
              <w:jc w:val="both"/>
              <w:rPr>
                <w:iCs/>
                <w:sz w:val="28"/>
                <w:szCs w:val="28"/>
              </w:rPr>
            </w:pPr>
            <w:r w:rsidRPr="002801B9">
              <w:rPr>
                <w:iCs/>
                <w:sz w:val="28"/>
                <w:szCs w:val="28"/>
              </w:rPr>
              <w:t>Сказка “ Голдилакс и три медведя”. Формирование навыков чтения и аудирования.</w:t>
            </w:r>
          </w:p>
          <w:p w:rsidR="00FD11BE" w:rsidRPr="002801B9" w:rsidRDefault="00FD11BE" w:rsidP="001C2B7A">
            <w:pPr>
              <w:pStyle w:val="af0"/>
              <w:jc w:val="both"/>
              <w:rPr>
                <w:iCs/>
                <w:sz w:val="28"/>
                <w:szCs w:val="28"/>
              </w:rPr>
            </w:pPr>
            <w:r w:rsidRPr="002801B9">
              <w:rPr>
                <w:iCs/>
                <w:sz w:val="28"/>
                <w:szCs w:val="28"/>
              </w:rPr>
              <w:t>Флорида! Путешествие – это забавно! Формирование навыков чтения.</w:t>
            </w:r>
          </w:p>
          <w:p w:rsidR="00FD11BE" w:rsidRPr="002801B9" w:rsidRDefault="00FD11BE" w:rsidP="00FD11BE">
            <w:pPr>
              <w:pStyle w:val="af0"/>
              <w:jc w:val="both"/>
              <w:rPr>
                <w:iCs/>
                <w:sz w:val="28"/>
                <w:szCs w:val="28"/>
              </w:rPr>
            </w:pPr>
            <w:r w:rsidRPr="002801B9">
              <w:rPr>
                <w:iCs/>
                <w:sz w:val="28"/>
                <w:szCs w:val="28"/>
              </w:rPr>
              <w:t xml:space="preserve">Теперь я знаю </w:t>
            </w:r>
          </w:p>
          <w:p w:rsidR="00FD11BE" w:rsidRPr="002801B9" w:rsidRDefault="00FD11BE" w:rsidP="00FD11BE">
            <w:pPr>
              <w:pStyle w:val="af0"/>
              <w:jc w:val="both"/>
              <w:rPr>
                <w:iCs/>
                <w:sz w:val="28"/>
                <w:szCs w:val="28"/>
              </w:rPr>
            </w:pPr>
            <w:r w:rsidRPr="002801B9">
              <w:rPr>
                <w:iCs/>
                <w:sz w:val="28"/>
                <w:szCs w:val="28"/>
              </w:rPr>
              <w:t>Закрепление языкового материала модуля.</w:t>
            </w:r>
            <w:r w:rsidRPr="002801B9">
              <w:rPr>
                <w:sz w:val="28"/>
                <w:szCs w:val="28"/>
              </w:rPr>
              <w:t xml:space="preserve"> </w:t>
            </w:r>
            <w:r w:rsidRPr="002801B9">
              <w:rPr>
                <w:iCs/>
                <w:sz w:val="28"/>
                <w:szCs w:val="28"/>
              </w:rPr>
              <w:t>Итоговый тест модуля 8</w:t>
            </w:r>
          </w:p>
          <w:p w:rsidR="00FD11BE" w:rsidRPr="002801B9" w:rsidRDefault="00FD11BE" w:rsidP="00FD11BE">
            <w:pPr>
              <w:pStyle w:val="af0"/>
              <w:jc w:val="both"/>
              <w:rPr>
                <w:iCs/>
                <w:sz w:val="28"/>
                <w:szCs w:val="28"/>
              </w:rPr>
            </w:pPr>
            <w:r w:rsidRPr="002801B9">
              <w:rPr>
                <w:iCs/>
                <w:sz w:val="28"/>
                <w:szCs w:val="28"/>
              </w:rPr>
              <w:t>Итоговая тестовая работа</w:t>
            </w:r>
          </w:p>
          <w:p w:rsidR="00FD11BE" w:rsidRPr="002801B9" w:rsidRDefault="00FD11BE" w:rsidP="00FD11BE">
            <w:pPr>
              <w:pStyle w:val="af0"/>
              <w:jc w:val="both"/>
              <w:rPr>
                <w:iCs/>
                <w:sz w:val="28"/>
                <w:szCs w:val="28"/>
              </w:rPr>
            </w:pPr>
            <w:r w:rsidRPr="002801B9">
              <w:rPr>
                <w:iCs/>
                <w:sz w:val="28"/>
                <w:szCs w:val="28"/>
              </w:rPr>
              <w:t>Закрепление лексико-грамматических навыков</w:t>
            </w:r>
          </w:p>
          <w:p w:rsidR="00FD11BE" w:rsidRPr="002801B9" w:rsidRDefault="00FD11BE" w:rsidP="001C2B7A">
            <w:pPr>
              <w:pStyle w:val="af0"/>
              <w:jc w:val="both"/>
              <w:rPr>
                <w:iCs/>
                <w:sz w:val="28"/>
                <w:szCs w:val="28"/>
              </w:rPr>
            </w:pPr>
          </w:p>
          <w:p w:rsidR="0014477D" w:rsidRPr="002801B9" w:rsidRDefault="0014477D" w:rsidP="001C2B7A">
            <w:pPr>
              <w:pStyle w:val="af0"/>
              <w:jc w:val="both"/>
              <w:rPr>
                <w:iCs/>
                <w:sz w:val="28"/>
                <w:szCs w:val="28"/>
              </w:rPr>
            </w:pPr>
          </w:p>
          <w:p w:rsidR="0014477D" w:rsidRPr="002801B9" w:rsidRDefault="0014477D" w:rsidP="001C2B7A">
            <w:pPr>
              <w:pStyle w:val="af0"/>
              <w:jc w:val="both"/>
              <w:rPr>
                <w:iCs/>
                <w:sz w:val="28"/>
                <w:szCs w:val="28"/>
              </w:rPr>
            </w:pPr>
          </w:p>
          <w:p w:rsidR="0014477D" w:rsidRPr="002801B9" w:rsidRDefault="0014477D" w:rsidP="001C2B7A">
            <w:pPr>
              <w:pStyle w:val="af0"/>
              <w:jc w:val="both"/>
              <w:rPr>
                <w:iCs/>
                <w:sz w:val="28"/>
                <w:szCs w:val="28"/>
              </w:rPr>
            </w:pPr>
          </w:p>
          <w:p w:rsidR="0014477D" w:rsidRPr="002801B9" w:rsidRDefault="0014477D" w:rsidP="001C2B7A">
            <w:pPr>
              <w:pStyle w:val="af0"/>
              <w:jc w:val="both"/>
              <w:rPr>
                <w:iCs/>
                <w:sz w:val="28"/>
                <w:szCs w:val="28"/>
              </w:rPr>
            </w:pPr>
          </w:p>
          <w:p w:rsidR="0014477D" w:rsidRPr="002801B9" w:rsidRDefault="0014477D" w:rsidP="001C2B7A">
            <w:pPr>
              <w:pStyle w:val="af0"/>
              <w:jc w:val="both"/>
              <w:rPr>
                <w:iCs/>
                <w:sz w:val="28"/>
                <w:szCs w:val="28"/>
              </w:rPr>
            </w:pPr>
          </w:p>
          <w:p w:rsidR="0014477D" w:rsidRPr="002801B9" w:rsidRDefault="0014477D" w:rsidP="001C2B7A">
            <w:pPr>
              <w:pStyle w:val="af0"/>
              <w:jc w:val="both"/>
              <w:rPr>
                <w:iCs/>
                <w:sz w:val="28"/>
                <w:szCs w:val="28"/>
              </w:rPr>
            </w:pPr>
          </w:p>
          <w:p w:rsidR="0014477D" w:rsidRPr="002801B9" w:rsidRDefault="0014477D" w:rsidP="001C2B7A">
            <w:pPr>
              <w:pStyle w:val="af0"/>
              <w:jc w:val="both"/>
              <w:rPr>
                <w:iCs/>
                <w:sz w:val="28"/>
                <w:szCs w:val="28"/>
              </w:rPr>
            </w:pPr>
          </w:p>
          <w:p w:rsidR="0014477D" w:rsidRPr="002801B9" w:rsidRDefault="0014477D" w:rsidP="001C2B7A">
            <w:pPr>
              <w:pStyle w:val="af0"/>
              <w:jc w:val="both"/>
              <w:rPr>
                <w:iCs/>
                <w:sz w:val="28"/>
                <w:szCs w:val="28"/>
              </w:rPr>
            </w:pPr>
          </w:p>
          <w:p w:rsidR="0014477D" w:rsidRPr="002801B9" w:rsidRDefault="0014477D" w:rsidP="001C2B7A">
            <w:pPr>
              <w:pStyle w:val="af0"/>
              <w:jc w:val="both"/>
              <w:rPr>
                <w:iCs/>
                <w:sz w:val="28"/>
                <w:szCs w:val="28"/>
              </w:rPr>
            </w:pPr>
          </w:p>
          <w:p w:rsidR="0014477D" w:rsidRPr="002801B9" w:rsidRDefault="0014477D" w:rsidP="001C2B7A">
            <w:pPr>
              <w:pStyle w:val="af0"/>
              <w:jc w:val="both"/>
              <w:rPr>
                <w:iCs/>
                <w:sz w:val="28"/>
                <w:szCs w:val="28"/>
              </w:rPr>
            </w:pPr>
          </w:p>
          <w:p w:rsidR="0014477D" w:rsidRPr="002801B9" w:rsidRDefault="0014477D" w:rsidP="001C2B7A">
            <w:pPr>
              <w:pStyle w:val="af0"/>
              <w:jc w:val="both"/>
              <w:rPr>
                <w:iCs/>
                <w:sz w:val="28"/>
                <w:szCs w:val="28"/>
              </w:rPr>
            </w:pPr>
          </w:p>
          <w:p w:rsidR="0014477D" w:rsidRPr="002801B9" w:rsidRDefault="0014477D" w:rsidP="001C2B7A">
            <w:pPr>
              <w:pStyle w:val="af0"/>
              <w:jc w:val="both"/>
              <w:rPr>
                <w:iCs/>
                <w:sz w:val="28"/>
                <w:szCs w:val="28"/>
              </w:rPr>
            </w:pPr>
          </w:p>
        </w:tc>
        <w:tc>
          <w:tcPr>
            <w:tcW w:w="1418" w:type="dxa"/>
          </w:tcPr>
          <w:p w:rsidR="001C2B7A" w:rsidRPr="002801B9" w:rsidRDefault="0014477D" w:rsidP="001C2B7A">
            <w:pPr>
              <w:pStyle w:val="af0"/>
              <w:jc w:val="both"/>
              <w:rPr>
                <w:b/>
                <w:iCs/>
                <w:sz w:val="28"/>
                <w:szCs w:val="28"/>
                <w:lang w:val="en-US"/>
              </w:rPr>
            </w:pPr>
            <w:r w:rsidRPr="002801B9">
              <w:rPr>
                <w:b/>
                <w:iCs/>
                <w:sz w:val="28"/>
                <w:szCs w:val="28"/>
                <w:lang w:val="en-US"/>
              </w:rPr>
              <w:t>10</w:t>
            </w:r>
          </w:p>
        </w:tc>
        <w:tc>
          <w:tcPr>
            <w:tcW w:w="8754" w:type="dxa"/>
          </w:tcPr>
          <w:p w:rsidR="00FD11BE" w:rsidRPr="002801B9" w:rsidRDefault="00FD11BE" w:rsidP="00FD11BE">
            <w:pPr>
              <w:pStyle w:val="af0"/>
              <w:jc w:val="both"/>
              <w:rPr>
                <w:iCs/>
                <w:sz w:val="28"/>
                <w:szCs w:val="28"/>
              </w:rPr>
            </w:pPr>
            <w:r w:rsidRPr="002801B9">
              <w:rPr>
                <w:iCs/>
                <w:sz w:val="28"/>
                <w:szCs w:val="28"/>
              </w:rPr>
              <w:t>Использование общих приёмов построения предложений, интерпретация информации. Использование установленных правил в контроле способа выполнения задания. Постановка вопросов, необходимых для организации собственной деятельности сотрудничества с партнёром. Соблюдение правильного ударения в словах и фразах, интонации в целом. Соблюдение норм произношения звуков английского языка в чтении вслух и устной речи и корректное</w:t>
            </w:r>
          </w:p>
          <w:p w:rsidR="00FD11BE" w:rsidRPr="002801B9" w:rsidRDefault="00FD11BE" w:rsidP="00FD11BE">
            <w:pPr>
              <w:pStyle w:val="af0"/>
              <w:jc w:val="both"/>
              <w:rPr>
                <w:iCs/>
                <w:sz w:val="28"/>
                <w:szCs w:val="28"/>
              </w:rPr>
            </w:pPr>
            <w:r w:rsidRPr="002801B9">
              <w:rPr>
                <w:iCs/>
                <w:sz w:val="28"/>
                <w:szCs w:val="28"/>
              </w:rPr>
              <w:t>произношение предложений с точки зрения их ритмико-интонационных особенностей. Противопоставление Present Continuous и Present Simple, употребление правильных и неправильных глаголов в Past Simple, прилагательных в сравнительной и превосходной степени, модального глагола must. Составление собственного текста по аналогии и рассказ о распорядке дня, о будущей профессии, о Дне города, любимых героях сказок, памятных школьных днях и т.д.</w:t>
            </w:r>
          </w:p>
          <w:p w:rsidR="00FD11BE" w:rsidRPr="002801B9" w:rsidRDefault="00FD11BE" w:rsidP="00FD11BE">
            <w:pPr>
              <w:pStyle w:val="af0"/>
              <w:jc w:val="both"/>
              <w:rPr>
                <w:iCs/>
                <w:sz w:val="28"/>
                <w:szCs w:val="28"/>
              </w:rPr>
            </w:pPr>
            <w:r w:rsidRPr="002801B9">
              <w:rPr>
                <w:iCs/>
                <w:sz w:val="28"/>
                <w:szCs w:val="28"/>
              </w:rPr>
              <w:t>Оперирование активной лексикой в процессе общения. Воспроизведение наизусть текстов рифмовок, песен. Понимание небольших доступных текстов в аудиозаписи, построенных на изученном языковом материале. Прогнозирование содержания текста по заголовку, зрительное восприятие текста, узнавание знакомых слов,</w:t>
            </w:r>
          </w:p>
          <w:p w:rsidR="00FD11BE" w:rsidRPr="002801B9" w:rsidRDefault="00FD11BE" w:rsidP="00FD11BE">
            <w:pPr>
              <w:pStyle w:val="af0"/>
              <w:jc w:val="both"/>
              <w:rPr>
                <w:iCs/>
                <w:sz w:val="28"/>
                <w:szCs w:val="28"/>
              </w:rPr>
            </w:pPr>
            <w:r w:rsidRPr="002801B9">
              <w:rPr>
                <w:iCs/>
                <w:sz w:val="28"/>
                <w:szCs w:val="28"/>
              </w:rPr>
              <w:t>грамматических явлений и понимание основного содержания.</w:t>
            </w:r>
          </w:p>
          <w:p w:rsidR="00FD11BE" w:rsidRPr="002801B9" w:rsidRDefault="00FD11BE" w:rsidP="00FD11BE">
            <w:pPr>
              <w:pStyle w:val="af0"/>
              <w:jc w:val="both"/>
              <w:rPr>
                <w:iCs/>
                <w:sz w:val="28"/>
                <w:szCs w:val="28"/>
              </w:rPr>
            </w:pPr>
            <w:r w:rsidRPr="002801B9">
              <w:rPr>
                <w:iCs/>
                <w:sz w:val="28"/>
                <w:szCs w:val="28"/>
              </w:rPr>
              <w:t>Формирование лексических знаний: «Мои планы на каникулы».</w:t>
            </w:r>
          </w:p>
          <w:p w:rsidR="00FD11BE" w:rsidRPr="002801B9" w:rsidRDefault="00FD11BE" w:rsidP="00FD11BE">
            <w:pPr>
              <w:pStyle w:val="af0"/>
              <w:jc w:val="both"/>
              <w:rPr>
                <w:iCs/>
                <w:sz w:val="28"/>
                <w:szCs w:val="28"/>
              </w:rPr>
            </w:pPr>
            <w:r w:rsidRPr="002801B9">
              <w:rPr>
                <w:iCs/>
                <w:sz w:val="28"/>
                <w:szCs w:val="28"/>
              </w:rPr>
              <w:t>Формирование грамматических навыков: «Структура to be going…».</w:t>
            </w:r>
          </w:p>
          <w:p w:rsidR="00FD11BE" w:rsidRPr="002801B9" w:rsidRDefault="00FD11BE" w:rsidP="00FD11BE">
            <w:pPr>
              <w:pStyle w:val="af0"/>
              <w:jc w:val="both"/>
              <w:rPr>
                <w:iCs/>
                <w:sz w:val="28"/>
                <w:szCs w:val="28"/>
              </w:rPr>
            </w:pPr>
            <w:r w:rsidRPr="002801B9">
              <w:rPr>
                <w:iCs/>
                <w:sz w:val="28"/>
                <w:szCs w:val="28"/>
              </w:rPr>
              <w:t>Формирование лексических знаний: «В спортивном лагере».</w:t>
            </w:r>
          </w:p>
          <w:p w:rsidR="00FD11BE" w:rsidRPr="002801B9" w:rsidRDefault="00FD11BE" w:rsidP="00FD11BE">
            <w:pPr>
              <w:pStyle w:val="af0"/>
              <w:jc w:val="both"/>
              <w:rPr>
                <w:iCs/>
                <w:sz w:val="28"/>
                <w:szCs w:val="28"/>
              </w:rPr>
            </w:pPr>
            <w:r w:rsidRPr="002801B9">
              <w:rPr>
                <w:iCs/>
                <w:sz w:val="28"/>
                <w:szCs w:val="28"/>
              </w:rPr>
              <w:t xml:space="preserve">Развитие умений и навыков чтения текста: </w:t>
            </w:r>
            <w:r w:rsidR="002801B9">
              <w:rPr>
                <w:iCs/>
                <w:sz w:val="28"/>
                <w:szCs w:val="28"/>
              </w:rPr>
              <w:t xml:space="preserve">«День дурака в разных странах». </w:t>
            </w:r>
            <w:r w:rsidRPr="002801B9">
              <w:rPr>
                <w:iCs/>
                <w:sz w:val="28"/>
                <w:szCs w:val="28"/>
              </w:rPr>
              <w:t>Формирование грамматических навыков: «Будущее</w:t>
            </w:r>
            <w:r w:rsidR="002801B9">
              <w:rPr>
                <w:iCs/>
                <w:sz w:val="28"/>
                <w:szCs w:val="28"/>
              </w:rPr>
              <w:t xml:space="preserve"> простое время». </w:t>
            </w:r>
            <w:r w:rsidRPr="002801B9">
              <w:rPr>
                <w:iCs/>
                <w:sz w:val="28"/>
                <w:szCs w:val="28"/>
              </w:rPr>
              <w:t xml:space="preserve">Развитие </w:t>
            </w:r>
            <w:r w:rsidR="002801B9">
              <w:rPr>
                <w:iCs/>
                <w:sz w:val="28"/>
                <w:szCs w:val="28"/>
              </w:rPr>
              <w:t xml:space="preserve">умений и навыков чтения текста: «Впечатления о поездке». </w:t>
            </w:r>
            <w:r w:rsidRPr="002801B9">
              <w:rPr>
                <w:iCs/>
                <w:sz w:val="28"/>
                <w:szCs w:val="28"/>
              </w:rPr>
              <w:t>Формирование грамматических навыков</w:t>
            </w:r>
            <w:r w:rsidR="002801B9">
              <w:rPr>
                <w:iCs/>
                <w:sz w:val="28"/>
                <w:szCs w:val="28"/>
              </w:rPr>
              <w:t xml:space="preserve">: «Вопросительные местоимения». </w:t>
            </w:r>
            <w:r w:rsidRPr="002801B9">
              <w:rPr>
                <w:iCs/>
                <w:sz w:val="28"/>
                <w:szCs w:val="28"/>
              </w:rPr>
              <w:t>Развитие умений и навыков письменной речи: пригласительная открытка.</w:t>
            </w:r>
            <w:r w:rsidR="002801B9">
              <w:rPr>
                <w:iCs/>
                <w:sz w:val="28"/>
                <w:szCs w:val="28"/>
              </w:rPr>
              <w:t xml:space="preserve"> </w:t>
            </w:r>
            <w:r w:rsidRPr="002801B9">
              <w:rPr>
                <w:iCs/>
                <w:sz w:val="28"/>
                <w:szCs w:val="28"/>
              </w:rPr>
              <w:t>Лексико- грамматические упражнения:</w:t>
            </w:r>
          </w:p>
          <w:p w:rsidR="00FD11BE" w:rsidRPr="002801B9" w:rsidRDefault="00FD11BE" w:rsidP="00FD11BE">
            <w:pPr>
              <w:pStyle w:val="af0"/>
              <w:jc w:val="both"/>
              <w:rPr>
                <w:iCs/>
                <w:sz w:val="28"/>
                <w:szCs w:val="28"/>
              </w:rPr>
            </w:pPr>
            <w:r w:rsidRPr="002801B9">
              <w:rPr>
                <w:iCs/>
                <w:sz w:val="28"/>
                <w:szCs w:val="28"/>
              </w:rPr>
              <w:t>«Каникулы».</w:t>
            </w:r>
            <w:r w:rsidR="002801B9">
              <w:rPr>
                <w:iCs/>
                <w:sz w:val="28"/>
                <w:szCs w:val="28"/>
              </w:rPr>
              <w:t xml:space="preserve"> </w:t>
            </w:r>
            <w:r w:rsidRPr="002801B9">
              <w:rPr>
                <w:iCs/>
                <w:sz w:val="28"/>
                <w:szCs w:val="28"/>
              </w:rPr>
              <w:t>Развитие умений и навыков чтения текста:</w:t>
            </w:r>
          </w:p>
          <w:p w:rsidR="00FD11BE" w:rsidRPr="002801B9" w:rsidRDefault="00FD11BE" w:rsidP="00FD11BE">
            <w:pPr>
              <w:pStyle w:val="af0"/>
              <w:jc w:val="both"/>
              <w:rPr>
                <w:iCs/>
                <w:sz w:val="28"/>
                <w:szCs w:val="28"/>
              </w:rPr>
            </w:pPr>
            <w:r w:rsidRPr="002801B9">
              <w:rPr>
                <w:iCs/>
                <w:sz w:val="28"/>
                <w:szCs w:val="28"/>
              </w:rPr>
              <w:t>«Впечатления о поездке по России».</w:t>
            </w:r>
          </w:p>
          <w:p w:rsidR="001C2B7A" w:rsidRPr="002801B9" w:rsidRDefault="001C2B7A" w:rsidP="001C2B7A">
            <w:pPr>
              <w:pStyle w:val="af0"/>
              <w:jc w:val="both"/>
              <w:rPr>
                <w:iCs/>
                <w:sz w:val="28"/>
                <w:szCs w:val="28"/>
              </w:rPr>
            </w:pPr>
          </w:p>
        </w:tc>
      </w:tr>
    </w:tbl>
    <w:p w:rsidR="00AB1E00" w:rsidRPr="00AB1E00" w:rsidRDefault="004A24C4" w:rsidP="00EA2CD8">
      <w:pPr>
        <w:tabs>
          <w:tab w:val="left" w:pos="1060"/>
        </w:tabs>
        <w:overflowPunct w:val="0"/>
        <w:spacing w:line="213" w:lineRule="auto"/>
        <w:ind w:right="800"/>
        <w:jc w:val="both"/>
        <w:rPr>
          <w:b/>
          <w:bCs/>
          <w:sz w:val="28"/>
          <w:szCs w:val="28"/>
          <w:lang w:eastAsia="en-US"/>
        </w:rPr>
      </w:pPr>
      <w:r>
        <w:rPr>
          <w:b/>
          <w:iCs/>
          <w:sz w:val="28"/>
          <w:szCs w:val="28"/>
          <w:lang w:val="en-US"/>
        </w:rPr>
        <w:lastRenderedPageBreak/>
        <w:t>VII</w:t>
      </w:r>
      <w:r w:rsidR="00065805" w:rsidRPr="00132407">
        <w:rPr>
          <w:b/>
          <w:iCs/>
          <w:sz w:val="28"/>
          <w:szCs w:val="28"/>
        </w:rPr>
        <w:t>.</w:t>
      </w:r>
      <w:r w:rsidR="00132407">
        <w:rPr>
          <w:b/>
          <w:iCs/>
          <w:sz w:val="28"/>
          <w:szCs w:val="28"/>
        </w:rPr>
        <w:tab/>
      </w:r>
      <w:r w:rsidR="006B2787" w:rsidRPr="00622C05">
        <w:rPr>
          <w:b/>
          <w:bCs/>
          <w:sz w:val="28"/>
          <w:szCs w:val="28"/>
        </w:rPr>
        <w:t>Учебно-методическое обеспечение</w:t>
      </w:r>
      <w:r w:rsidR="00EA2CD8">
        <w:rPr>
          <w:b/>
          <w:bCs/>
          <w:sz w:val="28"/>
          <w:szCs w:val="28"/>
          <w:lang w:eastAsia="en-US"/>
        </w:rPr>
        <w:t xml:space="preserve"> </w:t>
      </w:r>
      <w:r w:rsidR="006B2787" w:rsidRPr="006B2787">
        <w:rPr>
          <w:b/>
          <w:bCs/>
          <w:sz w:val="28"/>
          <w:szCs w:val="28"/>
          <w:lang w:eastAsia="en-US"/>
        </w:rPr>
        <w:t>и материально-техническое обеспечение образовательного процесса:</w:t>
      </w:r>
    </w:p>
    <w:tbl>
      <w:tblPr>
        <w:tblW w:w="15279" w:type="dxa"/>
        <w:tblLook w:val="04A0" w:firstRow="1" w:lastRow="0" w:firstColumn="1" w:lastColumn="0" w:noHBand="0" w:noVBand="1"/>
      </w:tblPr>
      <w:tblGrid>
        <w:gridCol w:w="985"/>
        <w:gridCol w:w="11560"/>
        <w:gridCol w:w="2734"/>
      </w:tblGrid>
      <w:tr w:rsidR="00065805" w:rsidRPr="00132407" w:rsidTr="002801B9">
        <w:trPr>
          <w:trHeight w:val="253"/>
        </w:trPr>
        <w:tc>
          <w:tcPr>
            <w:tcW w:w="985" w:type="dxa"/>
          </w:tcPr>
          <w:p w:rsidR="00065805" w:rsidRPr="00132407" w:rsidRDefault="00065805" w:rsidP="00EC1467">
            <w:pPr>
              <w:jc w:val="both"/>
              <w:rPr>
                <w:b/>
                <w:sz w:val="28"/>
                <w:szCs w:val="28"/>
              </w:rPr>
            </w:pPr>
          </w:p>
        </w:tc>
        <w:tc>
          <w:tcPr>
            <w:tcW w:w="11560" w:type="dxa"/>
          </w:tcPr>
          <w:p w:rsidR="00065805" w:rsidRPr="00132407" w:rsidRDefault="00065805" w:rsidP="006B4CD6">
            <w:pPr>
              <w:pStyle w:val="a3"/>
              <w:numPr>
                <w:ilvl w:val="0"/>
                <w:numId w:val="1"/>
              </w:numPr>
              <w:jc w:val="both"/>
              <w:rPr>
                <w:sz w:val="28"/>
                <w:szCs w:val="28"/>
              </w:rPr>
            </w:pPr>
            <w:r w:rsidRPr="00132407">
              <w:rPr>
                <w:b/>
                <w:bCs/>
                <w:sz w:val="28"/>
                <w:szCs w:val="28"/>
              </w:rPr>
              <w:t>Экранно-звуковые пособия</w:t>
            </w:r>
          </w:p>
        </w:tc>
        <w:tc>
          <w:tcPr>
            <w:tcW w:w="2734" w:type="dxa"/>
          </w:tcPr>
          <w:p w:rsidR="00065805" w:rsidRPr="00132407" w:rsidRDefault="00065805" w:rsidP="00EC1467">
            <w:pPr>
              <w:jc w:val="both"/>
              <w:rPr>
                <w:sz w:val="28"/>
                <w:szCs w:val="28"/>
              </w:rPr>
            </w:pPr>
          </w:p>
        </w:tc>
      </w:tr>
      <w:tr w:rsidR="00065805" w:rsidRPr="00132407" w:rsidTr="002801B9">
        <w:trPr>
          <w:trHeight w:val="458"/>
        </w:trPr>
        <w:tc>
          <w:tcPr>
            <w:tcW w:w="985" w:type="dxa"/>
          </w:tcPr>
          <w:p w:rsidR="00065805" w:rsidRPr="00132407" w:rsidRDefault="00065805" w:rsidP="00EC1467">
            <w:pPr>
              <w:jc w:val="both"/>
              <w:rPr>
                <w:sz w:val="28"/>
                <w:szCs w:val="28"/>
              </w:rPr>
            </w:pPr>
          </w:p>
        </w:tc>
        <w:tc>
          <w:tcPr>
            <w:tcW w:w="11560" w:type="dxa"/>
          </w:tcPr>
          <w:p w:rsidR="00065805" w:rsidRPr="00132407" w:rsidRDefault="00132407" w:rsidP="00EC1467">
            <w:pPr>
              <w:jc w:val="both"/>
              <w:rPr>
                <w:sz w:val="28"/>
                <w:szCs w:val="28"/>
              </w:rPr>
            </w:pPr>
            <w:r>
              <w:rPr>
                <w:sz w:val="28"/>
                <w:szCs w:val="28"/>
              </w:rPr>
              <w:t xml:space="preserve"> - </w:t>
            </w:r>
            <w:r w:rsidR="00065805" w:rsidRPr="00132407">
              <w:rPr>
                <w:sz w:val="28"/>
                <w:szCs w:val="28"/>
              </w:rPr>
              <w:t>Компьютер</w:t>
            </w:r>
          </w:p>
          <w:p w:rsidR="00065805" w:rsidRPr="00132407" w:rsidRDefault="00132407" w:rsidP="00EC1467">
            <w:pPr>
              <w:jc w:val="both"/>
              <w:rPr>
                <w:sz w:val="28"/>
                <w:szCs w:val="28"/>
              </w:rPr>
            </w:pPr>
            <w:r>
              <w:rPr>
                <w:sz w:val="28"/>
                <w:szCs w:val="28"/>
              </w:rPr>
              <w:t xml:space="preserve">     - </w:t>
            </w:r>
            <w:r w:rsidR="00065805" w:rsidRPr="00132407">
              <w:rPr>
                <w:sz w:val="28"/>
                <w:szCs w:val="28"/>
              </w:rPr>
              <w:t>Экспозиционный экран</w:t>
            </w:r>
          </w:p>
          <w:p w:rsidR="00065805" w:rsidRPr="00132407" w:rsidRDefault="00132407" w:rsidP="00EC1467">
            <w:pPr>
              <w:jc w:val="both"/>
              <w:rPr>
                <w:sz w:val="28"/>
                <w:szCs w:val="28"/>
              </w:rPr>
            </w:pPr>
            <w:r>
              <w:rPr>
                <w:sz w:val="28"/>
                <w:szCs w:val="28"/>
              </w:rPr>
              <w:t xml:space="preserve">     - </w:t>
            </w:r>
            <w:r w:rsidR="00065805" w:rsidRPr="00132407">
              <w:rPr>
                <w:sz w:val="28"/>
                <w:szCs w:val="28"/>
              </w:rPr>
              <w:t>Классная до</w:t>
            </w:r>
            <w:r>
              <w:rPr>
                <w:sz w:val="28"/>
                <w:szCs w:val="28"/>
              </w:rPr>
              <w:t xml:space="preserve">ска с набором приспособлений крепления </w:t>
            </w:r>
            <w:r w:rsidR="00065805" w:rsidRPr="00132407">
              <w:rPr>
                <w:sz w:val="28"/>
                <w:szCs w:val="28"/>
              </w:rPr>
              <w:t>таблиц, плакатов и картинок</w:t>
            </w:r>
          </w:p>
          <w:p w:rsidR="00065805" w:rsidRPr="00132407" w:rsidRDefault="00132407" w:rsidP="00EC1467">
            <w:pPr>
              <w:jc w:val="both"/>
              <w:rPr>
                <w:sz w:val="28"/>
                <w:szCs w:val="28"/>
              </w:rPr>
            </w:pPr>
            <w:r>
              <w:rPr>
                <w:sz w:val="28"/>
                <w:szCs w:val="28"/>
              </w:rPr>
              <w:t xml:space="preserve">     - </w:t>
            </w:r>
            <w:r w:rsidR="00065805" w:rsidRPr="00132407">
              <w:rPr>
                <w:sz w:val="28"/>
                <w:szCs w:val="28"/>
              </w:rPr>
              <w:t>Стенд для размещения творческих работ учащихся</w:t>
            </w:r>
          </w:p>
          <w:p w:rsidR="00065805" w:rsidRPr="00132407" w:rsidRDefault="00132407" w:rsidP="00EC1467">
            <w:pPr>
              <w:jc w:val="both"/>
              <w:rPr>
                <w:sz w:val="28"/>
                <w:szCs w:val="28"/>
              </w:rPr>
            </w:pPr>
            <w:r>
              <w:rPr>
                <w:sz w:val="28"/>
                <w:szCs w:val="28"/>
              </w:rPr>
              <w:t xml:space="preserve">     - </w:t>
            </w:r>
            <w:r w:rsidR="00065805" w:rsidRPr="00132407">
              <w:rPr>
                <w:sz w:val="28"/>
                <w:szCs w:val="28"/>
              </w:rPr>
              <w:t>Стол учительский с тумбой</w:t>
            </w:r>
          </w:p>
          <w:p w:rsidR="00065805" w:rsidRPr="00132407" w:rsidRDefault="00132407" w:rsidP="00EC1467">
            <w:pPr>
              <w:jc w:val="both"/>
              <w:rPr>
                <w:sz w:val="28"/>
                <w:szCs w:val="28"/>
              </w:rPr>
            </w:pPr>
            <w:r>
              <w:rPr>
                <w:sz w:val="28"/>
                <w:szCs w:val="28"/>
              </w:rPr>
              <w:t xml:space="preserve">     - </w:t>
            </w:r>
            <w:r w:rsidR="00065805" w:rsidRPr="00132407">
              <w:rPr>
                <w:sz w:val="28"/>
                <w:szCs w:val="28"/>
              </w:rPr>
              <w:t>Ученические столы и стулья</w:t>
            </w:r>
          </w:p>
          <w:p w:rsidR="00065805" w:rsidRPr="00132407" w:rsidRDefault="00132407" w:rsidP="00EC1467">
            <w:pPr>
              <w:jc w:val="both"/>
              <w:rPr>
                <w:sz w:val="28"/>
                <w:szCs w:val="28"/>
              </w:rPr>
            </w:pPr>
            <w:r>
              <w:rPr>
                <w:sz w:val="28"/>
                <w:szCs w:val="28"/>
              </w:rPr>
              <w:t xml:space="preserve">     - </w:t>
            </w:r>
            <w:r w:rsidR="00065805" w:rsidRPr="00132407">
              <w:rPr>
                <w:sz w:val="28"/>
                <w:szCs w:val="28"/>
              </w:rPr>
              <w:t>Шкафы для размещения наглядных пособий и</w:t>
            </w:r>
          </w:p>
          <w:p w:rsidR="00065805" w:rsidRPr="00132407" w:rsidRDefault="00065805" w:rsidP="00EC1467">
            <w:pPr>
              <w:jc w:val="both"/>
              <w:rPr>
                <w:sz w:val="28"/>
                <w:szCs w:val="28"/>
              </w:rPr>
            </w:pPr>
            <w:r w:rsidRPr="00132407">
              <w:rPr>
                <w:sz w:val="28"/>
                <w:szCs w:val="28"/>
              </w:rPr>
              <w:t>учебных материалов</w:t>
            </w:r>
          </w:p>
        </w:tc>
        <w:tc>
          <w:tcPr>
            <w:tcW w:w="2734" w:type="dxa"/>
          </w:tcPr>
          <w:p w:rsidR="00065805" w:rsidRPr="00132407" w:rsidRDefault="00065805" w:rsidP="00EC1467">
            <w:pPr>
              <w:jc w:val="both"/>
              <w:rPr>
                <w:sz w:val="28"/>
                <w:szCs w:val="28"/>
              </w:rPr>
            </w:pPr>
            <w:r w:rsidRPr="00132407">
              <w:rPr>
                <w:sz w:val="28"/>
                <w:szCs w:val="28"/>
              </w:rPr>
              <w:t>1</w:t>
            </w:r>
          </w:p>
        </w:tc>
      </w:tr>
    </w:tbl>
    <w:p w:rsidR="00065805" w:rsidRPr="00132407" w:rsidRDefault="00065805" w:rsidP="00EC1467">
      <w:pPr>
        <w:spacing w:line="252" w:lineRule="auto"/>
        <w:ind w:firstLine="708"/>
        <w:jc w:val="both"/>
        <w:rPr>
          <w:b/>
          <w:iCs/>
          <w:sz w:val="28"/>
          <w:szCs w:val="28"/>
        </w:rPr>
      </w:pPr>
      <w:r w:rsidRPr="00132407">
        <w:rPr>
          <w:b/>
          <w:iCs/>
          <w:sz w:val="28"/>
          <w:szCs w:val="28"/>
        </w:rPr>
        <w:t>2. Учебно-методические пособия</w:t>
      </w:r>
    </w:p>
    <w:p w:rsidR="00206EEF" w:rsidRPr="00157DC2" w:rsidRDefault="00AB1E00" w:rsidP="00EC1467">
      <w:pPr>
        <w:pStyle w:val="af0"/>
        <w:jc w:val="both"/>
        <w:rPr>
          <w:sz w:val="28"/>
          <w:szCs w:val="28"/>
        </w:rPr>
      </w:pPr>
      <w:r>
        <w:rPr>
          <w:sz w:val="28"/>
          <w:szCs w:val="28"/>
        </w:rPr>
        <w:t>1</w:t>
      </w:r>
      <w:r w:rsidR="00206EEF" w:rsidRPr="00157DC2">
        <w:rPr>
          <w:sz w:val="28"/>
          <w:szCs w:val="28"/>
        </w:rPr>
        <w:t>.</w:t>
      </w:r>
      <w:r w:rsidR="00206EEF" w:rsidRPr="00157DC2">
        <w:rPr>
          <w:sz w:val="28"/>
          <w:szCs w:val="28"/>
        </w:rPr>
        <w:tab/>
        <w:t>Быкова Н., Дули Дж., Поспелова М., Эванс В. УМК «Английский в фокусе» для 2 класса. – М.: Express Publishing: Просвещение, 2016.</w:t>
      </w:r>
    </w:p>
    <w:p w:rsidR="00206EEF" w:rsidRPr="00157DC2" w:rsidRDefault="00AB1E00" w:rsidP="00EC1467">
      <w:pPr>
        <w:pStyle w:val="af0"/>
        <w:jc w:val="both"/>
        <w:rPr>
          <w:sz w:val="28"/>
          <w:szCs w:val="28"/>
        </w:rPr>
      </w:pPr>
      <w:r>
        <w:rPr>
          <w:sz w:val="28"/>
          <w:szCs w:val="28"/>
        </w:rPr>
        <w:t>2</w:t>
      </w:r>
      <w:r w:rsidR="00206EEF" w:rsidRPr="00157DC2">
        <w:rPr>
          <w:sz w:val="28"/>
          <w:szCs w:val="28"/>
        </w:rPr>
        <w:t>.</w:t>
      </w:r>
      <w:r w:rsidR="00206EEF" w:rsidRPr="00157DC2">
        <w:rPr>
          <w:sz w:val="28"/>
          <w:szCs w:val="28"/>
        </w:rPr>
        <w:tab/>
        <w:t xml:space="preserve">Быкова Н., Дули Дж., Поспелова М., Эванс В. УМК «Английский в фокусе» для 3 класса. – М.: Express Publishing: Просвещение, 2016. </w:t>
      </w:r>
    </w:p>
    <w:p w:rsidR="00206EEF" w:rsidRPr="00157DC2" w:rsidRDefault="00AB1E00" w:rsidP="00EC1467">
      <w:pPr>
        <w:pStyle w:val="af0"/>
        <w:jc w:val="both"/>
        <w:rPr>
          <w:sz w:val="28"/>
          <w:szCs w:val="28"/>
        </w:rPr>
      </w:pPr>
      <w:r>
        <w:rPr>
          <w:sz w:val="28"/>
          <w:szCs w:val="28"/>
        </w:rPr>
        <w:t>3</w:t>
      </w:r>
      <w:r w:rsidR="00206EEF" w:rsidRPr="00157DC2">
        <w:rPr>
          <w:sz w:val="28"/>
          <w:szCs w:val="28"/>
        </w:rPr>
        <w:t>.</w:t>
      </w:r>
      <w:r w:rsidR="00206EEF" w:rsidRPr="00157DC2">
        <w:rPr>
          <w:sz w:val="28"/>
          <w:szCs w:val="28"/>
        </w:rPr>
        <w:tab/>
        <w:t>Быкова Н., Дули Дж., Поспелова М., Эванс В. УМК «Английский в фокусе» для 4 класса. – М.: Express</w:t>
      </w:r>
      <w:r w:rsidR="002801B9">
        <w:rPr>
          <w:sz w:val="28"/>
          <w:szCs w:val="28"/>
        </w:rPr>
        <w:t xml:space="preserve"> Publishing: Просвещение, 2011.</w:t>
      </w:r>
    </w:p>
    <w:p w:rsidR="00065805" w:rsidRPr="00157DC2" w:rsidRDefault="00065805" w:rsidP="00EC1467">
      <w:pPr>
        <w:pStyle w:val="af0"/>
        <w:jc w:val="both"/>
        <w:rPr>
          <w:spacing w:val="45"/>
          <w:sz w:val="28"/>
          <w:szCs w:val="28"/>
        </w:rPr>
      </w:pPr>
      <w:r w:rsidRPr="00157DC2">
        <w:rPr>
          <w:b/>
          <w:spacing w:val="45"/>
          <w:sz w:val="28"/>
          <w:szCs w:val="28"/>
        </w:rPr>
        <w:t>Пособия для учащихся</w:t>
      </w:r>
      <w:r w:rsidRPr="00157DC2">
        <w:rPr>
          <w:spacing w:val="45"/>
          <w:sz w:val="28"/>
          <w:szCs w:val="28"/>
        </w:rPr>
        <w:t xml:space="preserve">: </w:t>
      </w:r>
    </w:p>
    <w:p w:rsidR="00502D69" w:rsidRPr="00157DC2" w:rsidRDefault="00502D69" w:rsidP="006B4CD6">
      <w:pPr>
        <w:pStyle w:val="af0"/>
        <w:numPr>
          <w:ilvl w:val="0"/>
          <w:numId w:val="5"/>
        </w:numPr>
        <w:jc w:val="both"/>
        <w:rPr>
          <w:i/>
          <w:iCs/>
          <w:sz w:val="28"/>
          <w:szCs w:val="28"/>
        </w:rPr>
      </w:pPr>
      <w:r w:rsidRPr="00157DC2">
        <w:rPr>
          <w:sz w:val="28"/>
          <w:szCs w:val="28"/>
        </w:rPr>
        <w:t>Быкова Н., Дули Дж., Поспелова М., Эванс В.: рабочая тетрадь к  УМК «Английский в фокусе» для 2 класса. – М.: Express Publish</w:t>
      </w:r>
      <w:r w:rsidR="00935195">
        <w:rPr>
          <w:sz w:val="28"/>
          <w:szCs w:val="28"/>
        </w:rPr>
        <w:t>ing: Просвещение, 2015</w:t>
      </w:r>
    </w:p>
    <w:p w:rsidR="00502D69" w:rsidRPr="00157DC2" w:rsidRDefault="00502D69" w:rsidP="00EC1467">
      <w:pPr>
        <w:pStyle w:val="af0"/>
        <w:jc w:val="both"/>
        <w:rPr>
          <w:sz w:val="28"/>
          <w:szCs w:val="28"/>
        </w:rPr>
      </w:pPr>
      <w:r w:rsidRPr="00157DC2">
        <w:rPr>
          <w:sz w:val="28"/>
          <w:szCs w:val="28"/>
        </w:rPr>
        <w:t xml:space="preserve"> </w:t>
      </w:r>
      <w:r w:rsidR="00157DC2">
        <w:rPr>
          <w:sz w:val="28"/>
          <w:szCs w:val="28"/>
        </w:rPr>
        <w:t xml:space="preserve">    </w:t>
      </w:r>
      <w:r w:rsidRPr="00157DC2">
        <w:rPr>
          <w:sz w:val="28"/>
          <w:szCs w:val="28"/>
        </w:rPr>
        <w:t xml:space="preserve"> Быкова Н., Дули Дж., Поспелова М., Эванс В.: рабочая тетрадь к  УМК «Английский в фокусе» для 3 класса. – </w:t>
      </w:r>
    </w:p>
    <w:p w:rsidR="00502D69" w:rsidRDefault="00502D69" w:rsidP="00EC1467">
      <w:pPr>
        <w:pStyle w:val="af0"/>
        <w:jc w:val="both"/>
        <w:rPr>
          <w:sz w:val="28"/>
          <w:szCs w:val="28"/>
        </w:rPr>
      </w:pPr>
      <w:r w:rsidRPr="00157DC2">
        <w:rPr>
          <w:sz w:val="28"/>
          <w:szCs w:val="28"/>
        </w:rPr>
        <w:t xml:space="preserve">      М.:Expre</w:t>
      </w:r>
      <w:r w:rsidR="00935195">
        <w:rPr>
          <w:sz w:val="28"/>
          <w:szCs w:val="28"/>
        </w:rPr>
        <w:t>ss Publishing: Просвещение, 2015</w:t>
      </w:r>
    </w:p>
    <w:p w:rsidR="00502D69" w:rsidRPr="00157DC2" w:rsidRDefault="00157DC2" w:rsidP="00EC1467">
      <w:pPr>
        <w:pStyle w:val="af0"/>
        <w:jc w:val="both"/>
        <w:rPr>
          <w:sz w:val="28"/>
          <w:szCs w:val="28"/>
        </w:rPr>
      </w:pPr>
      <w:r>
        <w:rPr>
          <w:sz w:val="28"/>
          <w:szCs w:val="28"/>
        </w:rPr>
        <w:t xml:space="preserve">      </w:t>
      </w:r>
      <w:r w:rsidR="00502D69" w:rsidRPr="00157DC2">
        <w:rPr>
          <w:sz w:val="28"/>
          <w:szCs w:val="28"/>
        </w:rPr>
        <w:t>Быкова Н., Дули Дж., Поспелова М., Эванс В.: рабочая тетрадь к  УМК «Английский в фокусе» для 4 класса. –</w:t>
      </w:r>
    </w:p>
    <w:p w:rsidR="00502D69" w:rsidRPr="002801B9" w:rsidRDefault="00157DC2" w:rsidP="00EC1467">
      <w:pPr>
        <w:pStyle w:val="af0"/>
        <w:jc w:val="both"/>
        <w:rPr>
          <w:sz w:val="28"/>
          <w:szCs w:val="28"/>
        </w:rPr>
      </w:pPr>
      <w:r>
        <w:rPr>
          <w:sz w:val="28"/>
          <w:szCs w:val="28"/>
        </w:rPr>
        <w:t xml:space="preserve">     </w:t>
      </w:r>
      <w:r w:rsidR="00502D69" w:rsidRPr="00157DC2">
        <w:rPr>
          <w:sz w:val="28"/>
          <w:szCs w:val="28"/>
        </w:rPr>
        <w:t xml:space="preserve"> М.: Expre</w:t>
      </w:r>
      <w:r w:rsidR="00935195">
        <w:rPr>
          <w:sz w:val="28"/>
          <w:szCs w:val="28"/>
        </w:rPr>
        <w:t>ss Publishing: Просвещение, 2015</w:t>
      </w:r>
    </w:p>
    <w:p w:rsidR="00206EEF" w:rsidRPr="00AB1E00" w:rsidRDefault="00206EEF" w:rsidP="006B4CD6">
      <w:pPr>
        <w:pStyle w:val="a3"/>
        <w:numPr>
          <w:ilvl w:val="0"/>
          <w:numId w:val="1"/>
        </w:numPr>
        <w:spacing w:before="60" w:line="252" w:lineRule="auto"/>
        <w:jc w:val="both"/>
        <w:rPr>
          <w:spacing w:val="45"/>
          <w:sz w:val="28"/>
          <w:szCs w:val="28"/>
        </w:rPr>
      </w:pPr>
      <w:r w:rsidRPr="00206EEF">
        <w:rPr>
          <w:b/>
          <w:sz w:val="28"/>
          <w:szCs w:val="28"/>
        </w:rPr>
        <w:t>Перечень учебно-методического обеспечения образовательного процесса</w:t>
      </w:r>
    </w:p>
    <w:p w:rsidR="00206EEF" w:rsidRPr="00206EEF" w:rsidRDefault="00206EEF" w:rsidP="006B4CD6">
      <w:pPr>
        <w:pStyle w:val="af0"/>
        <w:numPr>
          <w:ilvl w:val="0"/>
          <w:numId w:val="4"/>
        </w:numPr>
        <w:jc w:val="both"/>
        <w:rPr>
          <w:sz w:val="28"/>
        </w:rPr>
      </w:pPr>
      <w:r w:rsidRPr="00206EEF">
        <w:rPr>
          <w:sz w:val="28"/>
        </w:rPr>
        <w:t>Учебник (</w:t>
      </w:r>
      <w:r w:rsidRPr="00206EEF">
        <w:rPr>
          <w:sz w:val="28"/>
          <w:lang w:val="en-US"/>
        </w:rPr>
        <w:t>Student’s book</w:t>
      </w:r>
      <w:r w:rsidRPr="00206EEF">
        <w:rPr>
          <w:sz w:val="28"/>
        </w:rPr>
        <w:t>);</w:t>
      </w:r>
    </w:p>
    <w:p w:rsidR="00206EEF" w:rsidRPr="00206EEF" w:rsidRDefault="00206EEF" w:rsidP="006B4CD6">
      <w:pPr>
        <w:pStyle w:val="af0"/>
        <w:numPr>
          <w:ilvl w:val="0"/>
          <w:numId w:val="4"/>
        </w:numPr>
        <w:jc w:val="both"/>
        <w:rPr>
          <w:sz w:val="28"/>
        </w:rPr>
      </w:pPr>
      <w:r w:rsidRPr="00206EEF">
        <w:rPr>
          <w:sz w:val="28"/>
        </w:rPr>
        <w:t xml:space="preserve">Рабочая тетрадь </w:t>
      </w:r>
      <w:r w:rsidRPr="00206EEF">
        <w:rPr>
          <w:sz w:val="28"/>
          <w:lang w:val="en-US"/>
        </w:rPr>
        <w:t>(Workbook)</w:t>
      </w:r>
      <w:r w:rsidRPr="00206EEF">
        <w:rPr>
          <w:sz w:val="28"/>
        </w:rPr>
        <w:t>;</w:t>
      </w:r>
    </w:p>
    <w:p w:rsidR="00206EEF" w:rsidRPr="00206EEF" w:rsidRDefault="00206EEF" w:rsidP="006B4CD6">
      <w:pPr>
        <w:pStyle w:val="af0"/>
        <w:numPr>
          <w:ilvl w:val="0"/>
          <w:numId w:val="4"/>
        </w:numPr>
        <w:jc w:val="both"/>
        <w:rPr>
          <w:sz w:val="28"/>
        </w:rPr>
      </w:pPr>
      <w:r w:rsidRPr="00206EEF">
        <w:rPr>
          <w:sz w:val="28"/>
        </w:rPr>
        <w:t>Книга для учителя (</w:t>
      </w:r>
      <w:r w:rsidRPr="00206EEF">
        <w:rPr>
          <w:sz w:val="28"/>
          <w:lang w:val="en-US"/>
        </w:rPr>
        <w:t>Teacher</w:t>
      </w:r>
      <w:r w:rsidRPr="00206EEF">
        <w:rPr>
          <w:sz w:val="28"/>
        </w:rPr>
        <w:t>’</w:t>
      </w:r>
      <w:r w:rsidRPr="00206EEF">
        <w:rPr>
          <w:sz w:val="28"/>
          <w:lang w:val="en-US"/>
        </w:rPr>
        <w:t>s</w:t>
      </w:r>
      <w:r w:rsidRPr="00206EEF">
        <w:rPr>
          <w:sz w:val="28"/>
        </w:rPr>
        <w:t xml:space="preserve"> </w:t>
      </w:r>
      <w:r w:rsidRPr="00206EEF">
        <w:rPr>
          <w:sz w:val="28"/>
          <w:lang w:val="en-US"/>
        </w:rPr>
        <w:t>book</w:t>
      </w:r>
      <w:r w:rsidRPr="00206EEF">
        <w:rPr>
          <w:sz w:val="28"/>
        </w:rPr>
        <w:t>);</w:t>
      </w:r>
    </w:p>
    <w:p w:rsidR="00206EEF" w:rsidRPr="00206EEF" w:rsidRDefault="00206EEF" w:rsidP="006B4CD6">
      <w:pPr>
        <w:pStyle w:val="af0"/>
        <w:numPr>
          <w:ilvl w:val="0"/>
          <w:numId w:val="4"/>
        </w:numPr>
        <w:jc w:val="both"/>
        <w:rPr>
          <w:sz w:val="28"/>
        </w:rPr>
      </w:pPr>
      <w:r w:rsidRPr="00206EEF">
        <w:rPr>
          <w:sz w:val="28"/>
        </w:rPr>
        <w:t xml:space="preserve">Контрольные задания </w:t>
      </w:r>
      <w:r w:rsidRPr="00206EEF">
        <w:rPr>
          <w:sz w:val="28"/>
          <w:lang w:val="en-US"/>
        </w:rPr>
        <w:t>(Test booklet)</w:t>
      </w:r>
      <w:r w:rsidRPr="00206EEF">
        <w:rPr>
          <w:sz w:val="28"/>
        </w:rPr>
        <w:t>;</w:t>
      </w:r>
    </w:p>
    <w:p w:rsidR="00206EEF" w:rsidRPr="005E1886" w:rsidRDefault="00206EEF" w:rsidP="006B4CD6">
      <w:pPr>
        <w:pStyle w:val="af0"/>
        <w:numPr>
          <w:ilvl w:val="0"/>
          <w:numId w:val="4"/>
        </w:numPr>
        <w:jc w:val="both"/>
        <w:rPr>
          <w:sz w:val="28"/>
        </w:rPr>
      </w:pPr>
      <w:r w:rsidRPr="00206EEF">
        <w:rPr>
          <w:sz w:val="28"/>
        </w:rPr>
        <w:t>Буклет с раздаточным материалом (</w:t>
      </w:r>
      <w:r w:rsidRPr="00206EEF">
        <w:rPr>
          <w:sz w:val="28"/>
          <w:lang w:val="en-US"/>
        </w:rPr>
        <w:t>Picture</w:t>
      </w:r>
      <w:r w:rsidRPr="00206EEF">
        <w:rPr>
          <w:sz w:val="28"/>
        </w:rPr>
        <w:t xml:space="preserve"> </w:t>
      </w:r>
      <w:r w:rsidRPr="00206EEF">
        <w:rPr>
          <w:sz w:val="28"/>
          <w:lang w:val="en-US"/>
        </w:rPr>
        <w:t>Flashcsrds</w:t>
      </w:r>
      <w:r w:rsidRPr="00206EEF">
        <w:rPr>
          <w:sz w:val="28"/>
        </w:rPr>
        <w:t>) и плакаты;</w:t>
      </w:r>
    </w:p>
    <w:p w:rsidR="00206EEF" w:rsidRPr="00206EEF" w:rsidRDefault="002D749D" w:rsidP="006B4CD6">
      <w:pPr>
        <w:pStyle w:val="af0"/>
        <w:numPr>
          <w:ilvl w:val="0"/>
          <w:numId w:val="4"/>
        </w:numPr>
        <w:jc w:val="both"/>
        <w:rPr>
          <w:sz w:val="28"/>
        </w:rPr>
      </w:pPr>
      <w:hyperlink r:id="rId8" w:history="1">
        <w:r w:rsidR="00206EEF" w:rsidRPr="00206EEF">
          <w:rPr>
            <w:rStyle w:val="ae"/>
            <w:sz w:val="28"/>
            <w:lang w:val="en-US"/>
          </w:rPr>
          <w:t>www</w:t>
        </w:r>
        <w:r w:rsidR="00206EEF" w:rsidRPr="00206EEF">
          <w:rPr>
            <w:rStyle w:val="ae"/>
            <w:sz w:val="28"/>
          </w:rPr>
          <w:t>.</w:t>
        </w:r>
        <w:r w:rsidR="00206EEF" w:rsidRPr="00206EEF">
          <w:rPr>
            <w:rStyle w:val="ae"/>
            <w:sz w:val="28"/>
            <w:lang w:val="en-US"/>
          </w:rPr>
          <w:t>prosv</w:t>
        </w:r>
        <w:r w:rsidR="00206EEF" w:rsidRPr="00206EEF">
          <w:rPr>
            <w:rStyle w:val="ae"/>
            <w:sz w:val="28"/>
          </w:rPr>
          <w:t>.</w:t>
        </w:r>
        <w:r w:rsidR="00206EEF" w:rsidRPr="00206EEF">
          <w:rPr>
            <w:rStyle w:val="ae"/>
            <w:sz w:val="28"/>
            <w:lang w:val="en-US"/>
          </w:rPr>
          <w:t>ru</w:t>
        </w:r>
        <w:r w:rsidR="00206EEF" w:rsidRPr="00206EEF">
          <w:rPr>
            <w:rStyle w:val="ae"/>
            <w:sz w:val="28"/>
          </w:rPr>
          <w:t>/</w:t>
        </w:r>
        <w:r w:rsidR="00206EEF" w:rsidRPr="00206EEF">
          <w:rPr>
            <w:rStyle w:val="ae"/>
            <w:sz w:val="28"/>
            <w:lang w:val="en-US"/>
          </w:rPr>
          <w:t>umk</w:t>
        </w:r>
        <w:r w:rsidR="00206EEF" w:rsidRPr="00206EEF">
          <w:rPr>
            <w:rStyle w:val="ae"/>
            <w:sz w:val="28"/>
          </w:rPr>
          <w:t>/</w:t>
        </w:r>
        <w:r w:rsidR="00206EEF" w:rsidRPr="00206EEF">
          <w:rPr>
            <w:rStyle w:val="ae"/>
            <w:sz w:val="28"/>
            <w:lang w:val="en-US"/>
          </w:rPr>
          <w:t>spotlight</w:t>
        </w:r>
      </w:hyperlink>
      <w:r w:rsidR="00206EEF" w:rsidRPr="00206EEF">
        <w:rPr>
          <w:sz w:val="28"/>
        </w:rPr>
        <w:t xml:space="preserve"> - сайт учебного курса.</w:t>
      </w:r>
    </w:p>
    <w:p w:rsidR="0012671F" w:rsidRDefault="0012671F" w:rsidP="00AB1E00">
      <w:pPr>
        <w:spacing w:line="252" w:lineRule="auto"/>
        <w:jc w:val="both"/>
        <w:rPr>
          <w:b/>
          <w:sz w:val="28"/>
          <w:szCs w:val="28"/>
        </w:rPr>
      </w:pPr>
    </w:p>
    <w:p w:rsidR="00D54D02" w:rsidRPr="00011F5A" w:rsidRDefault="0012671F" w:rsidP="00011F5A">
      <w:pPr>
        <w:spacing w:line="252" w:lineRule="auto"/>
        <w:ind w:firstLine="360"/>
        <w:jc w:val="both"/>
        <w:rPr>
          <w:b/>
          <w:sz w:val="28"/>
          <w:szCs w:val="28"/>
        </w:rPr>
      </w:pPr>
      <w:r w:rsidRPr="0012671F">
        <w:rPr>
          <w:b/>
          <w:sz w:val="28"/>
          <w:szCs w:val="28"/>
          <w:lang w:val="en-US"/>
        </w:rPr>
        <w:t>VIII</w:t>
      </w:r>
      <w:r w:rsidRPr="0012671F">
        <w:rPr>
          <w:b/>
          <w:sz w:val="28"/>
          <w:szCs w:val="28"/>
        </w:rPr>
        <w:t>. Планируемые результаты изучения учебного предмета</w:t>
      </w:r>
    </w:p>
    <w:p w:rsidR="00D54D02" w:rsidRPr="00D54D02" w:rsidRDefault="00D54D02" w:rsidP="00EC1467">
      <w:pPr>
        <w:spacing w:line="252" w:lineRule="auto"/>
        <w:ind w:firstLine="360"/>
        <w:jc w:val="both"/>
        <w:rPr>
          <w:sz w:val="28"/>
          <w:szCs w:val="28"/>
        </w:rPr>
      </w:pPr>
      <w:r w:rsidRPr="00D54D02">
        <w:rPr>
          <w:sz w:val="28"/>
          <w:szCs w:val="28"/>
        </w:rPr>
        <w:t>Достижение целей личностного, социального и познавательного развития обучающихся является главным результатом освоения основной образовательной программы начального общего образования по английскому языку.</w:t>
      </w:r>
    </w:p>
    <w:p w:rsidR="00D54D02" w:rsidRPr="00D54D02" w:rsidRDefault="00D54D02" w:rsidP="00EC1467">
      <w:pPr>
        <w:spacing w:line="252" w:lineRule="auto"/>
        <w:ind w:firstLine="360"/>
        <w:jc w:val="both"/>
        <w:rPr>
          <w:sz w:val="28"/>
          <w:szCs w:val="28"/>
        </w:rPr>
      </w:pPr>
      <w:r w:rsidRPr="00D54D02">
        <w:rPr>
          <w:sz w:val="28"/>
          <w:szCs w:val="28"/>
        </w:rPr>
        <w:t>Выпускник начальной школы приобретёт следующие личностные характеристики:</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 xml:space="preserve">любовь к своему народу, своему краю и своей Родине; </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уважение и осознание ценностей семьи и общества;</w:t>
      </w:r>
      <w:bookmarkStart w:id="0" w:name="_GoBack"/>
      <w:bookmarkEnd w:id="0"/>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любознательность, активное и заинтересованное познание мира;</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 xml:space="preserve">владение основами умения учиться, способность к организации собственной деятельности; </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 xml:space="preserve">готовность самостоятельно действовать и отвечать за свои поступки перед семьёй и обществом; </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 xml:space="preserve">доброжелательность, умение слушать и слышать собеседника, обосновывать свою позицию, высказывать своё мнение; </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 xml:space="preserve">следование правилам здорового и безопасного для себя и окружающих образа жизни. </w:t>
      </w:r>
    </w:p>
    <w:p w:rsidR="00D54D02" w:rsidRPr="00D54D02" w:rsidRDefault="00D54D02" w:rsidP="00EC1467">
      <w:pPr>
        <w:spacing w:line="252" w:lineRule="auto"/>
        <w:ind w:firstLine="360"/>
        <w:jc w:val="both"/>
        <w:rPr>
          <w:sz w:val="28"/>
          <w:szCs w:val="28"/>
        </w:rPr>
      </w:pPr>
      <w:r w:rsidRPr="00D54D02">
        <w:rPr>
          <w:sz w:val="28"/>
          <w:szCs w:val="28"/>
        </w:rPr>
        <w:t xml:space="preserve">В процессе воспитания у выпускника начальной школы будут достигнуты определённые личностные результаты освоения учебного предмета «Иностранный язык». У выпускника начальной школы </w:t>
      </w:r>
    </w:p>
    <w:p w:rsidR="00D54D02" w:rsidRPr="00D54D02" w:rsidRDefault="00D54D02" w:rsidP="00EC1467">
      <w:pPr>
        <w:spacing w:line="252" w:lineRule="auto"/>
        <w:ind w:firstLine="360"/>
        <w:jc w:val="both"/>
        <w:rPr>
          <w:sz w:val="28"/>
          <w:szCs w:val="28"/>
        </w:rPr>
      </w:pPr>
      <w:r w:rsidRPr="00D54D02">
        <w:rPr>
          <w:sz w:val="28"/>
          <w:szCs w:val="28"/>
        </w:rPr>
        <w:t xml:space="preserve">1) будут сформированы основы российской гражданской идентичности, чувство гордости за свою Родину, российский народ и историю России, осознание своей этнической и национальной принадлежности; ценности многонационального российского общества; гуманистические и демократические ценностные ориентации; </w:t>
      </w:r>
    </w:p>
    <w:p w:rsidR="00D54D02" w:rsidRPr="00D54D02" w:rsidRDefault="00D54D02" w:rsidP="00EC1467">
      <w:pPr>
        <w:spacing w:line="252" w:lineRule="auto"/>
        <w:ind w:firstLine="360"/>
        <w:jc w:val="both"/>
        <w:rPr>
          <w:sz w:val="28"/>
          <w:szCs w:val="28"/>
        </w:rPr>
      </w:pPr>
      <w:r w:rsidRPr="00D54D02">
        <w:rPr>
          <w:sz w:val="28"/>
          <w:szCs w:val="28"/>
        </w:rPr>
        <w:t xml:space="preserve">2) будет сформирован целостный, социально ориентированный взгляд на мир в его органичном единстве и разнообразии природы, народов, культур и религий; </w:t>
      </w:r>
    </w:p>
    <w:p w:rsidR="00D54D02" w:rsidRPr="00D54D02" w:rsidRDefault="00D54D02" w:rsidP="00EC1467">
      <w:pPr>
        <w:spacing w:line="252" w:lineRule="auto"/>
        <w:ind w:firstLine="360"/>
        <w:jc w:val="both"/>
        <w:rPr>
          <w:sz w:val="28"/>
          <w:szCs w:val="28"/>
        </w:rPr>
      </w:pPr>
      <w:r w:rsidRPr="00D54D02">
        <w:rPr>
          <w:sz w:val="28"/>
          <w:szCs w:val="28"/>
        </w:rPr>
        <w:t xml:space="preserve">3) будет сформировано уважительное отношение к иному мнению, истории и культуре других народов; </w:t>
      </w:r>
    </w:p>
    <w:p w:rsidR="00D54D02" w:rsidRPr="00D54D02" w:rsidRDefault="00D54D02" w:rsidP="00EC1467">
      <w:pPr>
        <w:spacing w:line="252" w:lineRule="auto"/>
        <w:ind w:firstLine="360"/>
        <w:jc w:val="both"/>
        <w:rPr>
          <w:sz w:val="28"/>
          <w:szCs w:val="28"/>
        </w:rPr>
      </w:pPr>
      <w:r w:rsidRPr="00D54D02">
        <w:rPr>
          <w:sz w:val="28"/>
          <w:szCs w:val="28"/>
        </w:rPr>
        <w:t xml:space="preserve">4) будут сформированы начальные навыки адаптации в динамично изменяющемся и развивающемся мире; </w:t>
      </w:r>
    </w:p>
    <w:p w:rsidR="00D54D02" w:rsidRPr="00D54D02" w:rsidRDefault="00D54D02" w:rsidP="00EC1467">
      <w:pPr>
        <w:spacing w:line="252" w:lineRule="auto"/>
        <w:ind w:firstLine="360"/>
        <w:jc w:val="both"/>
        <w:rPr>
          <w:sz w:val="28"/>
          <w:szCs w:val="28"/>
        </w:rPr>
      </w:pPr>
      <w:r w:rsidRPr="00D54D02">
        <w:rPr>
          <w:sz w:val="28"/>
          <w:szCs w:val="28"/>
        </w:rPr>
        <w:t>5) будут развиты мотивы учебной деятельности и сформирован личностный смысл учения;</w:t>
      </w:r>
    </w:p>
    <w:p w:rsidR="00D54D02" w:rsidRPr="00D54D02" w:rsidRDefault="00D54D02" w:rsidP="00EC1467">
      <w:pPr>
        <w:spacing w:line="252" w:lineRule="auto"/>
        <w:ind w:firstLine="360"/>
        <w:jc w:val="both"/>
        <w:rPr>
          <w:sz w:val="28"/>
          <w:szCs w:val="28"/>
        </w:rPr>
      </w:pPr>
      <w:r w:rsidRPr="00D54D02">
        <w:rPr>
          <w:sz w:val="28"/>
          <w:szCs w:val="28"/>
        </w:rPr>
        <w:t xml:space="preserve">6) будут развиты самостоятельность и личная ответственность за свои поступки, в том числе в информационной деятельности, на основе представлений о нравственных нормах, социальной справедливости и свободе; </w:t>
      </w:r>
    </w:p>
    <w:p w:rsidR="00D54D02" w:rsidRPr="00D54D02" w:rsidRDefault="00D54D02" w:rsidP="00EC1467">
      <w:pPr>
        <w:spacing w:line="252" w:lineRule="auto"/>
        <w:ind w:firstLine="360"/>
        <w:jc w:val="both"/>
        <w:rPr>
          <w:sz w:val="28"/>
          <w:szCs w:val="28"/>
        </w:rPr>
      </w:pPr>
      <w:r w:rsidRPr="00D54D02">
        <w:rPr>
          <w:sz w:val="28"/>
          <w:szCs w:val="28"/>
        </w:rPr>
        <w:t xml:space="preserve">7) будут сформированы эстетические потребности, ценности и чувства; </w:t>
      </w:r>
    </w:p>
    <w:p w:rsidR="002801B9" w:rsidRDefault="002801B9" w:rsidP="00EC1467">
      <w:pPr>
        <w:spacing w:line="252" w:lineRule="auto"/>
        <w:ind w:firstLine="360"/>
        <w:jc w:val="both"/>
        <w:rPr>
          <w:sz w:val="28"/>
          <w:szCs w:val="28"/>
        </w:rPr>
      </w:pPr>
    </w:p>
    <w:p w:rsidR="002801B9" w:rsidRDefault="002801B9" w:rsidP="00EC1467">
      <w:pPr>
        <w:spacing w:line="252" w:lineRule="auto"/>
        <w:ind w:firstLine="360"/>
        <w:jc w:val="both"/>
        <w:rPr>
          <w:sz w:val="28"/>
          <w:szCs w:val="28"/>
        </w:rPr>
      </w:pPr>
    </w:p>
    <w:p w:rsidR="002801B9" w:rsidRDefault="002801B9" w:rsidP="00EC1467">
      <w:pPr>
        <w:spacing w:line="252" w:lineRule="auto"/>
        <w:ind w:firstLine="360"/>
        <w:jc w:val="both"/>
        <w:rPr>
          <w:sz w:val="28"/>
          <w:szCs w:val="28"/>
        </w:rPr>
      </w:pPr>
    </w:p>
    <w:p w:rsidR="002801B9" w:rsidRDefault="002801B9" w:rsidP="00EC1467">
      <w:pPr>
        <w:spacing w:line="252" w:lineRule="auto"/>
        <w:ind w:firstLine="360"/>
        <w:jc w:val="both"/>
        <w:rPr>
          <w:sz w:val="28"/>
          <w:szCs w:val="28"/>
        </w:rPr>
      </w:pPr>
    </w:p>
    <w:p w:rsidR="002801B9" w:rsidRDefault="002801B9" w:rsidP="00EC1467">
      <w:pPr>
        <w:spacing w:line="252" w:lineRule="auto"/>
        <w:ind w:firstLine="360"/>
        <w:jc w:val="both"/>
        <w:rPr>
          <w:sz w:val="28"/>
          <w:szCs w:val="28"/>
        </w:rPr>
      </w:pPr>
    </w:p>
    <w:p w:rsidR="00D54D02" w:rsidRPr="00D54D02" w:rsidRDefault="00D54D02" w:rsidP="00EC1467">
      <w:pPr>
        <w:spacing w:line="252" w:lineRule="auto"/>
        <w:ind w:firstLine="360"/>
        <w:jc w:val="both"/>
        <w:rPr>
          <w:sz w:val="28"/>
          <w:szCs w:val="28"/>
        </w:rPr>
      </w:pPr>
      <w:r w:rsidRPr="00D54D02">
        <w:rPr>
          <w:sz w:val="28"/>
          <w:szCs w:val="28"/>
        </w:rPr>
        <w:lastRenderedPageBreak/>
        <w:t xml:space="preserve">8) будут развиты этические чувства, доброжелательность и эмоционально-нравственная отзывчивость, понимание и сопереживание чувствам других людей; </w:t>
      </w:r>
    </w:p>
    <w:p w:rsidR="00D54D02" w:rsidRPr="00D54D02" w:rsidRDefault="00D54D02" w:rsidP="00EC1467">
      <w:pPr>
        <w:spacing w:line="252" w:lineRule="auto"/>
        <w:ind w:firstLine="360"/>
        <w:jc w:val="both"/>
        <w:rPr>
          <w:sz w:val="28"/>
          <w:szCs w:val="28"/>
        </w:rPr>
      </w:pPr>
      <w:r w:rsidRPr="00D54D02">
        <w:rPr>
          <w:sz w:val="28"/>
          <w:szCs w:val="28"/>
        </w:rPr>
        <w:t xml:space="preserve">9) будут развиты навыки сотрудничества со взрослыми и сверстниками в разных социальных ситуациях, умения не создавать конфликтов и находить выходы из спорных ситуаций; </w:t>
      </w:r>
    </w:p>
    <w:p w:rsidR="00D54D02" w:rsidRPr="00D54D02" w:rsidRDefault="00D54D02" w:rsidP="00EC1467">
      <w:pPr>
        <w:spacing w:line="252" w:lineRule="auto"/>
        <w:ind w:firstLine="360"/>
        <w:jc w:val="both"/>
        <w:rPr>
          <w:sz w:val="28"/>
          <w:szCs w:val="28"/>
        </w:rPr>
      </w:pPr>
      <w:r w:rsidRPr="00D54D02">
        <w:rPr>
          <w:sz w:val="28"/>
          <w:szCs w:val="28"/>
        </w:rPr>
        <w:t xml:space="preserve">10) будут сформированы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 </w:t>
      </w:r>
    </w:p>
    <w:p w:rsidR="00D54D02" w:rsidRPr="00D54D02" w:rsidRDefault="00D54D02" w:rsidP="00EC1467">
      <w:pPr>
        <w:spacing w:line="252" w:lineRule="auto"/>
        <w:ind w:firstLine="360"/>
        <w:jc w:val="both"/>
        <w:rPr>
          <w:b/>
          <w:sz w:val="28"/>
          <w:szCs w:val="28"/>
        </w:rPr>
      </w:pPr>
      <w:r w:rsidRPr="00D54D02">
        <w:rPr>
          <w:sz w:val="28"/>
          <w:szCs w:val="28"/>
        </w:rPr>
        <w:t xml:space="preserve">В процессе освоения основной образовательной программы начального общего образования будут достигнуты определённые </w:t>
      </w:r>
      <w:r w:rsidRPr="00D54D02">
        <w:rPr>
          <w:b/>
          <w:sz w:val="28"/>
          <w:szCs w:val="28"/>
        </w:rPr>
        <w:t>метапредметные</w:t>
      </w:r>
      <w:r w:rsidR="00FD11BE" w:rsidRPr="00FD11BE">
        <w:rPr>
          <w:b/>
          <w:sz w:val="28"/>
          <w:szCs w:val="28"/>
        </w:rPr>
        <w:t xml:space="preserve"> </w:t>
      </w:r>
      <w:r w:rsidRPr="00D54D02">
        <w:rPr>
          <w:b/>
          <w:sz w:val="28"/>
          <w:szCs w:val="28"/>
        </w:rPr>
        <w:t xml:space="preserve">результаты. Выпускники начальной школы </w:t>
      </w:r>
    </w:p>
    <w:p w:rsidR="00D54D02" w:rsidRPr="00D54D02" w:rsidRDefault="00D54D02" w:rsidP="00EC1467">
      <w:pPr>
        <w:spacing w:line="252" w:lineRule="auto"/>
        <w:ind w:firstLine="360"/>
        <w:jc w:val="both"/>
        <w:rPr>
          <w:sz w:val="28"/>
          <w:szCs w:val="28"/>
        </w:rPr>
      </w:pPr>
      <w:r w:rsidRPr="00D54D02">
        <w:rPr>
          <w:sz w:val="28"/>
          <w:szCs w:val="28"/>
        </w:rPr>
        <w:t>1)</w:t>
      </w:r>
      <w:r w:rsidRPr="00D54D02">
        <w:rPr>
          <w:sz w:val="28"/>
          <w:szCs w:val="28"/>
        </w:rPr>
        <w:tab/>
        <w:t xml:space="preserve">овладеют способностью принимать и сохранять цели и задачи учебной деятельности, поиска средств её осуществления; </w:t>
      </w:r>
    </w:p>
    <w:p w:rsidR="00D54D02" w:rsidRPr="00D54D02" w:rsidRDefault="00D54D02" w:rsidP="00EC1467">
      <w:pPr>
        <w:spacing w:line="252" w:lineRule="auto"/>
        <w:ind w:firstLine="360"/>
        <w:jc w:val="both"/>
        <w:rPr>
          <w:sz w:val="28"/>
          <w:szCs w:val="28"/>
        </w:rPr>
      </w:pPr>
      <w:r w:rsidRPr="00D54D02">
        <w:rPr>
          <w:sz w:val="28"/>
          <w:szCs w:val="28"/>
        </w:rPr>
        <w:t>2)</w:t>
      </w:r>
      <w:r w:rsidRPr="00D54D02">
        <w:rPr>
          <w:sz w:val="28"/>
          <w:szCs w:val="28"/>
        </w:rPr>
        <w:tab/>
        <w:t>сформируют умения планировать, контролировать и оценивать учебные действия в соответствии с поставленной задачей и условиями её реализации; определять наиболее эффективные способы достижения результата;</w:t>
      </w:r>
    </w:p>
    <w:p w:rsidR="00D54D02" w:rsidRPr="00D54D02" w:rsidRDefault="00D54D02" w:rsidP="00EC1467">
      <w:pPr>
        <w:spacing w:line="252" w:lineRule="auto"/>
        <w:ind w:firstLine="360"/>
        <w:jc w:val="both"/>
        <w:rPr>
          <w:sz w:val="28"/>
          <w:szCs w:val="28"/>
        </w:rPr>
      </w:pPr>
      <w:r w:rsidRPr="00D54D02">
        <w:rPr>
          <w:sz w:val="28"/>
          <w:szCs w:val="28"/>
        </w:rPr>
        <w:t>3)</w:t>
      </w:r>
      <w:r w:rsidRPr="00D54D02">
        <w:rPr>
          <w:sz w:val="28"/>
          <w:szCs w:val="28"/>
        </w:rPr>
        <w:tab/>
        <w:t xml:space="preserve"> сформируют умения понимать причины успеха/неуспеха учебной деятельности и способности конструктивно действовать даже в ситуациях неуспеха; </w:t>
      </w:r>
    </w:p>
    <w:p w:rsidR="00D54D02" w:rsidRPr="00D54D02" w:rsidRDefault="00D54D02" w:rsidP="00EC1467">
      <w:pPr>
        <w:spacing w:line="252" w:lineRule="auto"/>
        <w:ind w:firstLine="360"/>
        <w:jc w:val="both"/>
        <w:rPr>
          <w:sz w:val="28"/>
          <w:szCs w:val="28"/>
        </w:rPr>
      </w:pPr>
      <w:r w:rsidRPr="00D54D02">
        <w:rPr>
          <w:sz w:val="28"/>
          <w:szCs w:val="28"/>
        </w:rPr>
        <w:t>4)</w:t>
      </w:r>
      <w:r w:rsidRPr="00D54D02">
        <w:rPr>
          <w:sz w:val="28"/>
          <w:szCs w:val="28"/>
        </w:rPr>
        <w:tab/>
        <w:t xml:space="preserve"> освоят начальные формы познавательной и личностной рефлексии; </w:t>
      </w:r>
    </w:p>
    <w:p w:rsidR="00D54D02" w:rsidRPr="00D54D02" w:rsidRDefault="00D54D02" w:rsidP="00EC1467">
      <w:pPr>
        <w:spacing w:line="252" w:lineRule="auto"/>
        <w:ind w:firstLine="360"/>
        <w:jc w:val="both"/>
        <w:rPr>
          <w:sz w:val="28"/>
          <w:szCs w:val="28"/>
        </w:rPr>
      </w:pPr>
      <w:r w:rsidRPr="00D54D02">
        <w:rPr>
          <w:sz w:val="28"/>
          <w:szCs w:val="28"/>
        </w:rPr>
        <w:t>5)</w:t>
      </w:r>
      <w:r w:rsidRPr="00D54D02">
        <w:rPr>
          <w:sz w:val="28"/>
          <w:szCs w:val="28"/>
        </w:rPr>
        <w:tab/>
        <w:t xml:space="preserve">будут активно использовать речевые средства и средства информационных и коммуникационных технологий для решения коммуникативных и познавательных задач; </w:t>
      </w:r>
    </w:p>
    <w:p w:rsidR="00D54D02" w:rsidRPr="00D54D02" w:rsidRDefault="00D54D02" w:rsidP="00EC1467">
      <w:pPr>
        <w:spacing w:line="252" w:lineRule="auto"/>
        <w:ind w:firstLine="360"/>
        <w:jc w:val="both"/>
        <w:rPr>
          <w:sz w:val="28"/>
          <w:szCs w:val="28"/>
        </w:rPr>
      </w:pPr>
      <w:r w:rsidRPr="00D54D02">
        <w:rPr>
          <w:sz w:val="28"/>
          <w:szCs w:val="28"/>
        </w:rPr>
        <w:t>6)</w:t>
      </w:r>
      <w:r w:rsidRPr="00D54D02">
        <w:rPr>
          <w:sz w:val="28"/>
          <w:szCs w:val="28"/>
        </w:rPr>
        <w:tab/>
        <w:t xml:space="preserve"> будут использовать различные способы поиска (в справочных источниках и открытом учебном информационном пространстве Сети Интернет), сбора, обработки, анализа, организации, передачи и интерпретации информации в соответствии с коммуникативными и познавательными задачами; </w:t>
      </w:r>
    </w:p>
    <w:p w:rsidR="00D54D02" w:rsidRPr="00D54D02" w:rsidRDefault="00D54D02" w:rsidP="00EC1467">
      <w:pPr>
        <w:spacing w:line="252" w:lineRule="auto"/>
        <w:ind w:firstLine="360"/>
        <w:jc w:val="both"/>
        <w:rPr>
          <w:sz w:val="28"/>
          <w:szCs w:val="28"/>
        </w:rPr>
      </w:pPr>
      <w:r w:rsidRPr="00D54D02">
        <w:rPr>
          <w:sz w:val="28"/>
          <w:szCs w:val="28"/>
        </w:rPr>
        <w:t>7)</w:t>
      </w:r>
      <w:r w:rsidRPr="00D54D02">
        <w:rPr>
          <w:sz w:val="28"/>
          <w:szCs w:val="28"/>
        </w:rPr>
        <w:tab/>
        <w:t xml:space="preserve">овладеют навыками смыслового чтения текстов различных стилей и жанров в соответствии с целями и задачами; будут осознанно строить речевое высказывание в соответствии с задачами коммуникации и составлять тексты в устной и письменной форме; </w:t>
      </w:r>
    </w:p>
    <w:p w:rsidR="00D54D02" w:rsidRPr="00D54D02" w:rsidRDefault="00D54D02" w:rsidP="00EC1467">
      <w:pPr>
        <w:spacing w:line="252" w:lineRule="auto"/>
        <w:ind w:firstLine="360"/>
        <w:jc w:val="both"/>
        <w:rPr>
          <w:sz w:val="28"/>
          <w:szCs w:val="28"/>
        </w:rPr>
      </w:pPr>
      <w:r w:rsidRPr="00D54D02">
        <w:rPr>
          <w:sz w:val="28"/>
          <w:szCs w:val="28"/>
        </w:rPr>
        <w:t>8)</w:t>
      </w:r>
      <w:r w:rsidRPr="00D54D02">
        <w:rPr>
          <w:sz w:val="28"/>
          <w:szCs w:val="28"/>
        </w:rPr>
        <w:tab/>
        <w:t xml:space="preserve">будут готовы слушать собеседника и вести диалог; признавать возможность существования различных точек зрения и права каждого иметь свою; излагать своё мнение и аргументировать свою точку зрения и оценку событий; </w:t>
      </w:r>
    </w:p>
    <w:p w:rsidR="00D54D02" w:rsidRPr="00D54D02" w:rsidRDefault="00D54D02" w:rsidP="00EC1467">
      <w:pPr>
        <w:spacing w:line="252" w:lineRule="auto"/>
        <w:ind w:firstLine="360"/>
        <w:jc w:val="both"/>
        <w:rPr>
          <w:sz w:val="28"/>
          <w:szCs w:val="28"/>
        </w:rPr>
      </w:pPr>
      <w:r w:rsidRPr="00D54D02">
        <w:rPr>
          <w:sz w:val="28"/>
          <w:szCs w:val="28"/>
        </w:rPr>
        <w:t>9)</w:t>
      </w:r>
      <w:r w:rsidRPr="00D54D02">
        <w:rPr>
          <w:sz w:val="28"/>
          <w:szCs w:val="28"/>
        </w:rPr>
        <w:tab/>
        <w:t xml:space="preserve"> смогут определять общие цели и пути их достижения; смогут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D54D02" w:rsidRPr="00D54D02" w:rsidRDefault="00D54D02" w:rsidP="00EC1467">
      <w:pPr>
        <w:spacing w:line="252" w:lineRule="auto"/>
        <w:ind w:firstLine="360"/>
        <w:jc w:val="both"/>
        <w:rPr>
          <w:sz w:val="28"/>
          <w:szCs w:val="28"/>
        </w:rPr>
      </w:pPr>
      <w:r w:rsidRPr="00D54D02">
        <w:rPr>
          <w:sz w:val="28"/>
          <w:szCs w:val="28"/>
        </w:rPr>
        <w:t>10)</w:t>
      </w:r>
      <w:r w:rsidRPr="00D54D02">
        <w:rPr>
          <w:sz w:val="28"/>
          <w:szCs w:val="28"/>
        </w:rPr>
        <w:tab/>
        <w:t xml:space="preserve"> будут готовы конструктивно разрешать конфликты посредством учёта интересов сторон и сотрудничества;</w:t>
      </w:r>
    </w:p>
    <w:p w:rsidR="00D54D02" w:rsidRPr="00D54D02" w:rsidRDefault="00D54D02" w:rsidP="00EC1467">
      <w:pPr>
        <w:spacing w:line="252" w:lineRule="auto"/>
        <w:ind w:firstLine="360"/>
        <w:jc w:val="both"/>
        <w:rPr>
          <w:sz w:val="28"/>
          <w:szCs w:val="28"/>
        </w:rPr>
      </w:pPr>
      <w:r w:rsidRPr="00D54D02">
        <w:rPr>
          <w:sz w:val="28"/>
          <w:szCs w:val="28"/>
        </w:rPr>
        <w:t>11)</w:t>
      </w:r>
      <w:r w:rsidRPr="00D54D02">
        <w:rPr>
          <w:sz w:val="28"/>
          <w:szCs w:val="28"/>
        </w:rPr>
        <w:tab/>
        <w:t xml:space="preserve"> овладеют базовыми предметными и межпредметными понятиями, отражающими существенные связи и отношения между объектами и процессами.</w:t>
      </w:r>
    </w:p>
    <w:p w:rsidR="00D54D02" w:rsidRPr="00D54D02" w:rsidRDefault="00D54D02" w:rsidP="00EC1467">
      <w:pPr>
        <w:spacing w:line="252" w:lineRule="auto"/>
        <w:ind w:firstLine="360"/>
        <w:jc w:val="both"/>
        <w:rPr>
          <w:b/>
          <w:sz w:val="28"/>
          <w:szCs w:val="28"/>
        </w:rPr>
      </w:pPr>
      <w:r w:rsidRPr="00D54D02">
        <w:rPr>
          <w:sz w:val="28"/>
          <w:szCs w:val="28"/>
        </w:rPr>
        <w:lastRenderedPageBreak/>
        <w:t xml:space="preserve">В процессе освоения основной образовательной программы начального общего образования будут достигнуты определённые </w:t>
      </w:r>
      <w:r w:rsidRPr="00D54D02">
        <w:rPr>
          <w:b/>
          <w:sz w:val="28"/>
          <w:szCs w:val="28"/>
        </w:rPr>
        <w:t>предметные результаты. Выпускники начальной школы</w:t>
      </w:r>
    </w:p>
    <w:p w:rsidR="00D54D02" w:rsidRPr="00D54D02" w:rsidRDefault="00D54D02" w:rsidP="00EC1467">
      <w:pPr>
        <w:spacing w:line="252" w:lineRule="auto"/>
        <w:ind w:firstLine="360"/>
        <w:jc w:val="both"/>
        <w:rPr>
          <w:sz w:val="28"/>
          <w:szCs w:val="28"/>
        </w:rPr>
      </w:pPr>
      <w:r w:rsidRPr="00D54D02">
        <w:rPr>
          <w:sz w:val="28"/>
          <w:szCs w:val="28"/>
        </w:rPr>
        <w:t>1)</w:t>
      </w:r>
      <w:r w:rsidRPr="00D54D02">
        <w:rPr>
          <w:sz w:val="28"/>
          <w:szCs w:val="28"/>
        </w:rPr>
        <w:tab/>
        <w:t>приобретут начальные  навыки общения в устной и письменной форме с носителями иностранного языка на основе своих речевых возможностей и потребностей; освоят правила речевого и неречевого поведения;</w:t>
      </w:r>
    </w:p>
    <w:p w:rsidR="00D54D02" w:rsidRPr="00D54D02" w:rsidRDefault="00D54D02" w:rsidP="00EC1467">
      <w:pPr>
        <w:spacing w:line="252" w:lineRule="auto"/>
        <w:ind w:firstLine="360"/>
        <w:jc w:val="both"/>
        <w:rPr>
          <w:sz w:val="28"/>
          <w:szCs w:val="28"/>
        </w:rPr>
      </w:pPr>
      <w:r w:rsidRPr="00D54D02">
        <w:rPr>
          <w:sz w:val="28"/>
          <w:szCs w:val="28"/>
        </w:rPr>
        <w:t>2)</w:t>
      </w:r>
      <w:r w:rsidRPr="00D54D02">
        <w:rPr>
          <w:sz w:val="28"/>
          <w:szCs w:val="28"/>
        </w:rPr>
        <w:tab/>
        <w:t>освоят начальные лингвистические представления, необходимые для овладения на элементарном уровне устной и письменной речью на иностранном языке, расширяя таким образом лингвистический кругозор;</w:t>
      </w:r>
    </w:p>
    <w:p w:rsidR="00D54D02" w:rsidRPr="00D54D02" w:rsidRDefault="00D54D02" w:rsidP="00EC1467">
      <w:pPr>
        <w:spacing w:line="252" w:lineRule="auto"/>
        <w:ind w:firstLine="360"/>
        <w:jc w:val="both"/>
        <w:rPr>
          <w:sz w:val="28"/>
          <w:szCs w:val="28"/>
        </w:rPr>
      </w:pPr>
      <w:r w:rsidRPr="00D54D02">
        <w:rPr>
          <w:sz w:val="28"/>
          <w:szCs w:val="28"/>
        </w:rPr>
        <w:t>3)</w:t>
      </w:r>
      <w:r w:rsidRPr="00D54D02">
        <w:rPr>
          <w:sz w:val="28"/>
          <w:szCs w:val="28"/>
        </w:rPr>
        <w:tab/>
        <w:t>сформируют дружелюбное отношение и толерантность к носителям другого языка на основе знакомства с жизнью своих сверстников в других странах, с детским фольклором и доступными образцами детской художественной литературы.</w:t>
      </w:r>
    </w:p>
    <w:p w:rsidR="00D54D02" w:rsidRPr="00D54D02" w:rsidRDefault="00D54D02" w:rsidP="00EC1467">
      <w:pPr>
        <w:spacing w:line="252" w:lineRule="auto"/>
        <w:ind w:firstLine="360"/>
        <w:jc w:val="both"/>
        <w:rPr>
          <w:b/>
          <w:sz w:val="28"/>
          <w:szCs w:val="28"/>
        </w:rPr>
      </w:pPr>
      <w:r w:rsidRPr="00D54D02">
        <w:rPr>
          <w:sz w:val="28"/>
          <w:szCs w:val="28"/>
        </w:rPr>
        <w:t>В процессе овладения английским языком у учащихся будут</w:t>
      </w:r>
      <w:r w:rsidRPr="00D54D02">
        <w:rPr>
          <w:b/>
          <w:sz w:val="28"/>
          <w:szCs w:val="28"/>
        </w:rPr>
        <w:t xml:space="preserve"> развиты коммуникативные умения по видам речевой деятельности.</w:t>
      </w:r>
    </w:p>
    <w:p w:rsidR="00D54D02" w:rsidRPr="00D54D02" w:rsidRDefault="00D54D02" w:rsidP="00EC1467">
      <w:pPr>
        <w:spacing w:line="252" w:lineRule="auto"/>
        <w:ind w:firstLine="360"/>
        <w:jc w:val="both"/>
        <w:rPr>
          <w:b/>
          <w:sz w:val="28"/>
          <w:szCs w:val="28"/>
        </w:rPr>
      </w:pPr>
      <w:r w:rsidRPr="00D54D02">
        <w:rPr>
          <w:b/>
          <w:sz w:val="28"/>
          <w:szCs w:val="28"/>
        </w:rPr>
        <w:t>В говорении выпускник научится:</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вести и поддерживать элементарный диалог: этикетный, диалог-расспрос, диалог-побуждение;</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кратко описывать и характеризовать предмет, картинку, персонаж;</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рассказывать о себе, своей семье, друге, школе, родном крае, стране и т. п. (в пределах тематики начальной школы);</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воспроизводить наизусть небольшие произведения детского фольклора: рифмовки, стихотворения, песни;</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кратко передавать содержание прочитанного/услышанного  текста;</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выражать отношение к прочитанному/услышанному.</w:t>
      </w:r>
    </w:p>
    <w:p w:rsidR="00D54D02" w:rsidRPr="00D54D02" w:rsidRDefault="00D54D02" w:rsidP="00EC1467">
      <w:pPr>
        <w:spacing w:line="252" w:lineRule="auto"/>
        <w:ind w:firstLine="360"/>
        <w:jc w:val="both"/>
        <w:rPr>
          <w:b/>
          <w:sz w:val="28"/>
          <w:szCs w:val="28"/>
        </w:rPr>
      </w:pPr>
      <w:r w:rsidRPr="00D54D02">
        <w:rPr>
          <w:b/>
          <w:sz w:val="28"/>
          <w:szCs w:val="28"/>
        </w:rPr>
        <w:t>В аудировании выпускник научится:</w:t>
      </w:r>
    </w:p>
    <w:p w:rsidR="00D54D02" w:rsidRPr="00D54D02" w:rsidRDefault="00D54D02" w:rsidP="00EC1467">
      <w:pPr>
        <w:spacing w:line="252" w:lineRule="auto"/>
        <w:ind w:firstLine="360"/>
        <w:jc w:val="both"/>
        <w:rPr>
          <w:sz w:val="28"/>
          <w:szCs w:val="28"/>
        </w:rPr>
      </w:pPr>
      <w:r w:rsidRPr="00D54D02">
        <w:rPr>
          <w:b/>
          <w:sz w:val="28"/>
          <w:szCs w:val="28"/>
        </w:rPr>
        <w:t>•</w:t>
      </w:r>
      <w:r w:rsidRPr="00D54D02">
        <w:rPr>
          <w:b/>
          <w:sz w:val="28"/>
          <w:szCs w:val="28"/>
        </w:rPr>
        <w:tab/>
      </w:r>
      <w:r w:rsidRPr="00D54D02">
        <w:rPr>
          <w:sz w:val="28"/>
          <w:szCs w:val="28"/>
        </w:rPr>
        <w:t xml:space="preserve">понимать на слух речь учителя по ведению урока; связные высказывания учителя, построенные на знакомом материале и/или содержащие некоторые незнакомые слова; выказывания одноклассников; </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 xml:space="preserve">  понимать основную информацию услышанного (небольшие тексты и сообщения, построенные на изученном речевом материале, как при непосредственном общении, так и при восприятии аудиозаписи);</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извлекать конкретную информацию из услышанного;</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вербально или невербально реагировать на услышанное;</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понимать на слух разные типы текста (краткие диалоги, описания, рифмовки, песни);</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использовать контекстуальную или языковую догадку;</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не обращать внимания на незнакомые слова, не мешающие понимать основное содержание текста.</w:t>
      </w:r>
    </w:p>
    <w:p w:rsidR="00D54D02" w:rsidRPr="00D54D02" w:rsidRDefault="00D54D02" w:rsidP="00EC1467">
      <w:pPr>
        <w:spacing w:line="252" w:lineRule="auto"/>
        <w:ind w:firstLine="360"/>
        <w:jc w:val="both"/>
        <w:rPr>
          <w:b/>
          <w:sz w:val="28"/>
          <w:szCs w:val="28"/>
        </w:rPr>
      </w:pPr>
      <w:r w:rsidRPr="00D54D02">
        <w:rPr>
          <w:b/>
          <w:sz w:val="28"/>
          <w:szCs w:val="28"/>
        </w:rPr>
        <w:t>В чтении выпускник овладеет техникой чтения, т. е. научится читать:</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 xml:space="preserve"> с помощью (изученных) правил чтения и с правильным словесным ударением;</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с правильным логическим и фразовым ударением простые нераспространённые предложения;</w:t>
      </w:r>
    </w:p>
    <w:p w:rsidR="00D54D02" w:rsidRPr="00D54D02" w:rsidRDefault="00D54D02" w:rsidP="00EC1467">
      <w:pPr>
        <w:spacing w:line="252" w:lineRule="auto"/>
        <w:ind w:firstLine="360"/>
        <w:jc w:val="both"/>
        <w:rPr>
          <w:sz w:val="28"/>
          <w:szCs w:val="28"/>
        </w:rPr>
      </w:pPr>
      <w:r w:rsidRPr="00D54D02">
        <w:rPr>
          <w:sz w:val="28"/>
          <w:szCs w:val="28"/>
        </w:rPr>
        <w:lastRenderedPageBreak/>
        <w:t>•</w:t>
      </w:r>
      <w:r w:rsidRPr="00D54D02">
        <w:rPr>
          <w:sz w:val="28"/>
          <w:szCs w:val="28"/>
        </w:rPr>
        <w:tab/>
        <w:t>основные коммуникативные типы предложений (повествовательные, вопросительные, побудительные, восклицательные);</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небольшие тексты с разными стратегиями, обеспечивающими понимание основной идеи текста, полное понимание текста и понимание необходимой информации.</w:t>
      </w:r>
    </w:p>
    <w:p w:rsidR="00D54D02" w:rsidRPr="00D54D02" w:rsidRDefault="00D54D02" w:rsidP="00EC1467">
      <w:pPr>
        <w:spacing w:line="252" w:lineRule="auto"/>
        <w:ind w:firstLine="360"/>
        <w:jc w:val="both"/>
        <w:rPr>
          <w:sz w:val="28"/>
          <w:szCs w:val="28"/>
        </w:rPr>
      </w:pPr>
      <w:r w:rsidRPr="00D54D02">
        <w:rPr>
          <w:sz w:val="28"/>
          <w:szCs w:val="28"/>
        </w:rPr>
        <w:t>Он также научится</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 xml:space="preserve"> читать и понимать содержание текста на уровне значения и отвечать на вопросы по содержанию текста;</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 xml:space="preserve"> определять значения незнакомых слов по знакомым словообразовательным элементам (приставки, суффиксы) и по известным составляющим элементам сложных слов, аналогии с родным языком, конверсии, контексту, иллюстративной наглядности;</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пользоваться справочными материалами (англо-русским словарём, лингвострановедческим справочником) с применением знаний алфавита и транскрипции;</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читать и понимать тексты, написанные разными типами шрифтов;</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читать с соответствующим ритмико-интонационным оформлением простые распространённые предложения с однородными членами;</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 xml:space="preserve">понимать внутреннюю организацию текста; </w:t>
      </w:r>
    </w:p>
    <w:p w:rsidR="00D54D02" w:rsidRPr="00D54D02" w:rsidRDefault="00D54D02" w:rsidP="00EC1467">
      <w:pPr>
        <w:spacing w:line="252" w:lineRule="auto"/>
        <w:ind w:firstLine="360"/>
        <w:jc w:val="both"/>
        <w:rPr>
          <w:b/>
          <w:sz w:val="28"/>
          <w:szCs w:val="28"/>
        </w:rPr>
      </w:pPr>
      <w:r w:rsidRPr="00D54D02">
        <w:rPr>
          <w:sz w:val="28"/>
          <w:szCs w:val="28"/>
        </w:rPr>
        <w:t>•</w:t>
      </w:r>
      <w:r w:rsidRPr="00D54D02">
        <w:rPr>
          <w:sz w:val="28"/>
          <w:szCs w:val="28"/>
        </w:rPr>
        <w:tab/>
        <w:t>читать и понимать содержание текста на уровне смысла и соотносить события в тексте с личным опытом.</w:t>
      </w:r>
    </w:p>
    <w:p w:rsidR="00D54D02" w:rsidRPr="00D54D02" w:rsidRDefault="00D54D02" w:rsidP="00EC1467">
      <w:pPr>
        <w:spacing w:line="252" w:lineRule="auto"/>
        <w:ind w:firstLine="360"/>
        <w:jc w:val="both"/>
        <w:rPr>
          <w:b/>
          <w:sz w:val="28"/>
          <w:szCs w:val="28"/>
        </w:rPr>
      </w:pPr>
      <w:r w:rsidRPr="00D54D02">
        <w:rPr>
          <w:b/>
          <w:sz w:val="28"/>
          <w:szCs w:val="28"/>
        </w:rPr>
        <w:t>В письме выпускник научится:</w:t>
      </w:r>
    </w:p>
    <w:p w:rsidR="00D54D02" w:rsidRPr="00D54D02" w:rsidRDefault="00D54D02" w:rsidP="00EC1467">
      <w:pPr>
        <w:spacing w:line="252" w:lineRule="auto"/>
        <w:ind w:firstLine="360"/>
        <w:jc w:val="both"/>
        <w:rPr>
          <w:sz w:val="28"/>
          <w:szCs w:val="28"/>
        </w:rPr>
      </w:pPr>
      <w:r w:rsidRPr="00D54D02">
        <w:rPr>
          <w:b/>
          <w:sz w:val="28"/>
          <w:szCs w:val="28"/>
        </w:rPr>
        <w:t>•</w:t>
      </w:r>
      <w:r w:rsidRPr="00D54D02">
        <w:rPr>
          <w:sz w:val="28"/>
          <w:szCs w:val="28"/>
        </w:rPr>
        <w:tab/>
        <w:t xml:space="preserve">правильно списывать; </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выполнять лексико-грамматические упражнения;</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делать подписи к рисункам;</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отвечать письменно на вопросы;</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писать открытки-поздравления с праздником и днём рождения;</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писать личные письма в рамках изучаемой тематики с опорой на образец;</w:t>
      </w:r>
    </w:p>
    <w:p w:rsidR="00D54D02" w:rsidRPr="00EC1467" w:rsidRDefault="00D54D02" w:rsidP="00EC1467">
      <w:pPr>
        <w:spacing w:line="252" w:lineRule="auto"/>
        <w:ind w:firstLine="360"/>
        <w:jc w:val="both"/>
        <w:rPr>
          <w:sz w:val="28"/>
          <w:szCs w:val="28"/>
        </w:rPr>
      </w:pPr>
      <w:r w:rsidRPr="00D54D02">
        <w:rPr>
          <w:sz w:val="28"/>
          <w:szCs w:val="28"/>
        </w:rPr>
        <w:t>•</w:t>
      </w:r>
      <w:r w:rsidRPr="00D54D02">
        <w:rPr>
          <w:sz w:val="28"/>
          <w:szCs w:val="28"/>
        </w:rPr>
        <w:tab/>
        <w:t>правильно оформлять</w:t>
      </w:r>
      <w:r w:rsidR="00EC1467">
        <w:rPr>
          <w:sz w:val="28"/>
          <w:szCs w:val="28"/>
        </w:rPr>
        <w:t xml:space="preserve"> конверт (с опорой на образец).</w:t>
      </w:r>
    </w:p>
    <w:p w:rsidR="00D54D02" w:rsidRPr="00D54D02" w:rsidRDefault="00D54D02" w:rsidP="00EC1467">
      <w:pPr>
        <w:spacing w:line="252" w:lineRule="auto"/>
        <w:ind w:firstLine="360"/>
        <w:jc w:val="both"/>
        <w:rPr>
          <w:b/>
          <w:sz w:val="28"/>
          <w:szCs w:val="28"/>
        </w:rPr>
      </w:pPr>
      <w:r w:rsidRPr="00D54D02">
        <w:rPr>
          <w:b/>
          <w:sz w:val="28"/>
          <w:szCs w:val="28"/>
        </w:rPr>
        <w:t>Языковые средства и навыки пользования ими</w:t>
      </w:r>
    </w:p>
    <w:p w:rsidR="00D54D02" w:rsidRPr="00D54D02" w:rsidRDefault="00D54D02" w:rsidP="00EC1467">
      <w:pPr>
        <w:spacing w:line="252" w:lineRule="auto"/>
        <w:ind w:firstLine="360"/>
        <w:jc w:val="both"/>
        <w:rPr>
          <w:b/>
          <w:sz w:val="28"/>
          <w:szCs w:val="28"/>
        </w:rPr>
      </w:pPr>
      <w:r w:rsidRPr="00D54D02">
        <w:rPr>
          <w:b/>
          <w:sz w:val="28"/>
          <w:szCs w:val="28"/>
        </w:rPr>
        <w:t>Графика, каллиграфия и орфография</w:t>
      </w:r>
    </w:p>
    <w:p w:rsidR="00D54D02" w:rsidRPr="00D54D02" w:rsidRDefault="00D54D02" w:rsidP="00EC1467">
      <w:pPr>
        <w:spacing w:line="252" w:lineRule="auto"/>
        <w:ind w:firstLine="360"/>
        <w:jc w:val="both"/>
        <w:rPr>
          <w:b/>
          <w:sz w:val="28"/>
          <w:szCs w:val="28"/>
        </w:rPr>
      </w:pPr>
      <w:r w:rsidRPr="00D54D02">
        <w:rPr>
          <w:b/>
          <w:sz w:val="28"/>
          <w:szCs w:val="28"/>
        </w:rPr>
        <w:t>Выпускник научится:</w:t>
      </w:r>
    </w:p>
    <w:p w:rsidR="00D54D02" w:rsidRPr="00D54D02" w:rsidRDefault="00D54D02" w:rsidP="00EC1467">
      <w:pPr>
        <w:spacing w:line="252" w:lineRule="auto"/>
        <w:ind w:firstLine="360"/>
        <w:jc w:val="both"/>
        <w:rPr>
          <w:sz w:val="28"/>
          <w:szCs w:val="28"/>
        </w:rPr>
      </w:pPr>
      <w:r w:rsidRPr="00D54D02">
        <w:rPr>
          <w:b/>
          <w:sz w:val="28"/>
          <w:szCs w:val="28"/>
        </w:rPr>
        <w:t>•</w:t>
      </w:r>
      <w:r w:rsidRPr="00D54D02">
        <w:rPr>
          <w:sz w:val="28"/>
          <w:szCs w:val="28"/>
        </w:rPr>
        <w:tab/>
        <w:t>распознавать слова, написанные разными шрифтами;</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отличать буквы от транскрипционных знаков;</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читать слова по транскрипции;</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пользоваться английским алфавитом;</w:t>
      </w:r>
    </w:p>
    <w:p w:rsidR="00D54D02" w:rsidRPr="00D54D02" w:rsidRDefault="00D54D02" w:rsidP="00EC1467">
      <w:pPr>
        <w:spacing w:line="252" w:lineRule="auto"/>
        <w:ind w:firstLine="360"/>
        <w:jc w:val="both"/>
        <w:rPr>
          <w:sz w:val="28"/>
          <w:szCs w:val="28"/>
        </w:rPr>
      </w:pPr>
      <w:r w:rsidRPr="00D54D02">
        <w:rPr>
          <w:sz w:val="28"/>
          <w:szCs w:val="28"/>
        </w:rPr>
        <w:lastRenderedPageBreak/>
        <w:t>•</w:t>
      </w:r>
      <w:r w:rsidRPr="00D54D02">
        <w:rPr>
          <w:sz w:val="28"/>
          <w:szCs w:val="28"/>
        </w:rPr>
        <w:tab/>
        <w:t>писать все буквы английского алфавита и основные буквосочетания (полупечатным шрифтом);</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сравнивать и анализировать буквы/буквосочетания и соответствующие транскрипционные знаки;</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писать красиво (овладеет навыками английской каллиграфии);</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писать правильно (овладеет основными правилами орфографии);</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писать транскрипционные знаки;</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группировать слова в соответствии с изученными правилами чтения;</w:t>
      </w:r>
    </w:p>
    <w:p w:rsidR="00D54D02" w:rsidRPr="00EC1467" w:rsidRDefault="00D54D02" w:rsidP="00EC1467">
      <w:pPr>
        <w:spacing w:line="252" w:lineRule="auto"/>
        <w:ind w:firstLine="360"/>
        <w:jc w:val="both"/>
        <w:rPr>
          <w:sz w:val="28"/>
          <w:szCs w:val="28"/>
        </w:rPr>
      </w:pPr>
      <w:r w:rsidRPr="00D54D02">
        <w:rPr>
          <w:sz w:val="28"/>
          <w:szCs w:val="28"/>
        </w:rPr>
        <w:t>•</w:t>
      </w:r>
      <w:r w:rsidRPr="00D54D02">
        <w:rPr>
          <w:sz w:val="28"/>
          <w:szCs w:val="28"/>
        </w:rPr>
        <w:tab/>
        <w:t>использовать словарь</w:t>
      </w:r>
      <w:r w:rsidR="00EC1467">
        <w:rPr>
          <w:sz w:val="28"/>
          <w:szCs w:val="28"/>
        </w:rPr>
        <w:t xml:space="preserve"> для уточнения написания слова.</w:t>
      </w:r>
    </w:p>
    <w:p w:rsidR="00D54D02" w:rsidRPr="00D54D02" w:rsidRDefault="00D54D02" w:rsidP="00EC1467">
      <w:pPr>
        <w:spacing w:line="252" w:lineRule="auto"/>
        <w:ind w:firstLine="360"/>
        <w:jc w:val="both"/>
        <w:rPr>
          <w:b/>
          <w:sz w:val="28"/>
          <w:szCs w:val="28"/>
        </w:rPr>
      </w:pPr>
      <w:r w:rsidRPr="00D54D02">
        <w:rPr>
          <w:b/>
          <w:sz w:val="28"/>
          <w:szCs w:val="28"/>
        </w:rPr>
        <w:t>Фонетическая сторона речи</w:t>
      </w:r>
    </w:p>
    <w:p w:rsidR="00D54D02" w:rsidRPr="00D54D02" w:rsidRDefault="00D54D02" w:rsidP="00EC1467">
      <w:pPr>
        <w:spacing w:line="252" w:lineRule="auto"/>
        <w:ind w:firstLine="360"/>
        <w:jc w:val="both"/>
        <w:rPr>
          <w:b/>
          <w:sz w:val="28"/>
          <w:szCs w:val="28"/>
        </w:rPr>
      </w:pPr>
      <w:r w:rsidRPr="00D54D02">
        <w:rPr>
          <w:b/>
          <w:sz w:val="28"/>
          <w:szCs w:val="28"/>
        </w:rPr>
        <w:t>Выпускник научится:</w:t>
      </w:r>
    </w:p>
    <w:p w:rsidR="00D54D02" w:rsidRPr="00D54D02" w:rsidRDefault="00D54D02" w:rsidP="00EC1467">
      <w:pPr>
        <w:spacing w:line="252" w:lineRule="auto"/>
        <w:ind w:firstLine="360"/>
        <w:jc w:val="both"/>
        <w:rPr>
          <w:sz w:val="28"/>
          <w:szCs w:val="28"/>
        </w:rPr>
      </w:pPr>
      <w:r w:rsidRPr="00D54D02">
        <w:rPr>
          <w:b/>
          <w:sz w:val="28"/>
          <w:szCs w:val="28"/>
        </w:rPr>
        <w:t>•</w:t>
      </w:r>
      <w:r w:rsidRPr="00D54D02">
        <w:rPr>
          <w:sz w:val="28"/>
          <w:szCs w:val="28"/>
        </w:rPr>
        <w:tab/>
        <w:t>различать на слух и адекватно произносить все звуки английского языка;</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 xml:space="preserve">соблюдать нормы произношения звуков английского языка в чтении вслух и устной речи (долгота и краткость гласных, отсутствие оглушения звонких согласных в конце слов, отсутствие смягчения согласных перед гласными); </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распознавать случаи использования связующего “r” и использовать их в речи;</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соблюдать правильное ударение в изолированном слове, фразе;</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 xml:space="preserve">понимать и использовать логическое ударение во фразе, предложении; </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соблюдать правило отсутствия ударения на служебных словах;</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правильно произносить предложения с однородными членами (соблюдая интонацию перечисления);</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различать коммуникативный тип предложения по его интонации;</w:t>
      </w:r>
    </w:p>
    <w:p w:rsidR="00D54D02" w:rsidRPr="00D54D02" w:rsidRDefault="00D54D02" w:rsidP="00EC1467">
      <w:pPr>
        <w:spacing w:line="252" w:lineRule="auto"/>
        <w:ind w:firstLine="360"/>
        <w:jc w:val="both"/>
        <w:rPr>
          <w:b/>
          <w:sz w:val="28"/>
          <w:szCs w:val="28"/>
        </w:rPr>
      </w:pPr>
      <w:r w:rsidRPr="00D54D02">
        <w:rPr>
          <w:sz w:val="28"/>
          <w:szCs w:val="28"/>
        </w:rPr>
        <w:t>•</w:t>
      </w:r>
      <w:r w:rsidRPr="00D54D02">
        <w:rPr>
          <w:sz w:val="28"/>
          <w:szCs w:val="28"/>
        </w:rPr>
        <w:tab/>
        <w:t>правильно произносить предложения с точки зрения их ритмико-интонационных особенностей – повествовательное (утвердительное и отрицательное), вопросительное (общий и специальный вопросы), побудительное и восклицательное предложения</w:t>
      </w:r>
      <w:r w:rsidRPr="00D54D02">
        <w:rPr>
          <w:b/>
          <w:sz w:val="28"/>
          <w:szCs w:val="28"/>
        </w:rPr>
        <w:t>.</w:t>
      </w:r>
    </w:p>
    <w:p w:rsidR="00D54D02" w:rsidRPr="00D54D02" w:rsidRDefault="00D54D02" w:rsidP="00EC1467">
      <w:pPr>
        <w:spacing w:line="252" w:lineRule="auto"/>
        <w:ind w:firstLine="360"/>
        <w:jc w:val="both"/>
        <w:rPr>
          <w:b/>
          <w:sz w:val="28"/>
          <w:szCs w:val="28"/>
        </w:rPr>
      </w:pPr>
      <w:r w:rsidRPr="00D54D02">
        <w:rPr>
          <w:b/>
          <w:sz w:val="28"/>
          <w:szCs w:val="28"/>
        </w:rPr>
        <w:t>Лексическая сторона речи</w:t>
      </w:r>
    </w:p>
    <w:p w:rsidR="00D54D02" w:rsidRPr="00D54D02" w:rsidRDefault="00D54D02" w:rsidP="00EC1467">
      <w:pPr>
        <w:spacing w:line="252" w:lineRule="auto"/>
        <w:ind w:firstLine="360"/>
        <w:jc w:val="both"/>
        <w:rPr>
          <w:b/>
          <w:sz w:val="28"/>
          <w:szCs w:val="28"/>
        </w:rPr>
      </w:pPr>
      <w:r w:rsidRPr="00D54D02">
        <w:rPr>
          <w:b/>
          <w:sz w:val="28"/>
          <w:szCs w:val="28"/>
        </w:rPr>
        <w:t>Выпускник научится:</w:t>
      </w:r>
    </w:p>
    <w:p w:rsidR="00D54D02" w:rsidRPr="00D54D02" w:rsidRDefault="00D54D02" w:rsidP="00EC1467">
      <w:pPr>
        <w:spacing w:line="252" w:lineRule="auto"/>
        <w:ind w:firstLine="360"/>
        <w:jc w:val="both"/>
        <w:rPr>
          <w:sz w:val="28"/>
          <w:szCs w:val="28"/>
        </w:rPr>
      </w:pPr>
      <w:r w:rsidRPr="00D54D02">
        <w:rPr>
          <w:b/>
          <w:sz w:val="28"/>
          <w:szCs w:val="28"/>
        </w:rPr>
        <w:t>•</w:t>
      </w:r>
      <w:r w:rsidRPr="00D54D02">
        <w:rPr>
          <w:b/>
          <w:sz w:val="28"/>
          <w:szCs w:val="28"/>
        </w:rPr>
        <w:tab/>
      </w:r>
      <w:r w:rsidRPr="00D54D02">
        <w:rPr>
          <w:sz w:val="28"/>
          <w:szCs w:val="28"/>
        </w:rPr>
        <w:t>понимать значение лексических единиц в письменном и устном тексте в пределах тематики начальной школы;</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использовать в речи лексические единицы, обслуживающие ситуации общения в пределах тематики начальной школы в соответствии с коммуникативной задачей;</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распознавать по определённым признакам части речи;</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использовать правила словообразования;</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догадываться о значении незнакомых слов, используя различные виды догадки (по аналогии с родным языком, словообразовательным элементам и т. д.).</w:t>
      </w:r>
    </w:p>
    <w:p w:rsidR="00D54D02" w:rsidRPr="00D54D02" w:rsidRDefault="00D54D02" w:rsidP="00EC1467">
      <w:pPr>
        <w:spacing w:line="252" w:lineRule="auto"/>
        <w:ind w:firstLine="360"/>
        <w:jc w:val="both"/>
        <w:rPr>
          <w:b/>
          <w:sz w:val="28"/>
          <w:szCs w:val="28"/>
        </w:rPr>
      </w:pPr>
      <w:r w:rsidRPr="00D54D02">
        <w:rPr>
          <w:b/>
          <w:sz w:val="28"/>
          <w:szCs w:val="28"/>
        </w:rPr>
        <w:t>Грамматическая сторона речи</w:t>
      </w:r>
    </w:p>
    <w:p w:rsidR="00D54D02" w:rsidRPr="00D54D02" w:rsidRDefault="00D54D02" w:rsidP="00EC1467">
      <w:pPr>
        <w:spacing w:line="252" w:lineRule="auto"/>
        <w:ind w:firstLine="360"/>
        <w:jc w:val="both"/>
        <w:rPr>
          <w:b/>
          <w:sz w:val="28"/>
          <w:szCs w:val="28"/>
        </w:rPr>
      </w:pPr>
      <w:r w:rsidRPr="00D54D02">
        <w:rPr>
          <w:b/>
          <w:sz w:val="28"/>
          <w:szCs w:val="28"/>
        </w:rPr>
        <w:lastRenderedPageBreak/>
        <w:t>Выпускник научится:</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 xml:space="preserve"> понимать и употреблять в речи изученные существительные с определённым/неопределённым/нулевым артиклем, прилагательные в положительной, сравнительной и превосходной степени, количественные (до 100) и порядковые (до 30) числительные; личные, притяжательные и вопросительные местоимения, глагол have (got), глагол-связку tobe, модальные глаголы can, may, must, haveto, видовременные формы Present/Past/FutureSimple, конструкцию tobegoingto для выражения будущих действий, наречия времени, места и образа действия, наиболее употребительные предлоги для выражения временных и пространственных отношений;</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 xml:space="preserve">употреблять основные коммуникативные типы предложений, безличные предложения, предложения с оборотом thereis/thereare, побудительные предложения в утвердительной и отрицательной формах; </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понимать и использовать неопределённый, определённый и нулевой артикли;</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понимать и использовать в речи указательные (this, that, these, those) и неопределённые (some, any) местоимения;</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понимать и использовать в речи множественное число существительных, образованных по правилам и не по правилам;</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понимать и использовать в речи сложносочинённые предложения с союзами and и but;</w:t>
      </w:r>
    </w:p>
    <w:p w:rsidR="00D54D02" w:rsidRPr="00D54D02" w:rsidRDefault="00D54D02" w:rsidP="00EC1467">
      <w:pPr>
        <w:spacing w:line="252" w:lineRule="auto"/>
        <w:ind w:firstLine="360"/>
        <w:jc w:val="both"/>
        <w:rPr>
          <w:sz w:val="28"/>
          <w:szCs w:val="28"/>
        </w:rPr>
      </w:pPr>
      <w:r w:rsidRPr="00D54D02">
        <w:rPr>
          <w:sz w:val="28"/>
          <w:szCs w:val="28"/>
        </w:rPr>
        <w:t>•</w:t>
      </w:r>
      <w:r w:rsidRPr="00D54D02">
        <w:rPr>
          <w:sz w:val="28"/>
          <w:szCs w:val="28"/>
        </w:rPr>
        <w:tab/>
        <w:t>понимать и использовать в речи сложноподчинённые предложения с союзом because.</w:t>
      </w:r>
    </w:p>
    <w:p w:rsidR="00D54D02" w:rsidRPr="00D54D02" w:rsidRDefault="00D54D02" w:rsidP="00EC1467">
      <w:pPr>
        <w:spacing w:line="252" w:lineRule="auto"/>
        <w:ind w:firstLine="360"/>
        <w:jc w:val="both"/>
        <w:rPr>
          <w:sz w:val="28"/>
          <w:szCs w:val="28"/>
        </w:rPr>
      </w:pPr>
    </w:p>
    <w:p w:rsidR="00D54D02" w:rsidRPr="00D54D02" w:rsidRDefault="00D54D02" w:rsidP="00EC1467">
      <w:pPr>
        <w:spacing w:line="252" w:lineRule="auto"/>
        <w:ind w:firstLine="360"/>
        <w:jc w:val="both"/>
        <w:rPr>
          <w:b/>
          <w:sz w:val="28"/>
          <w:szCs w:val="28"/>
        </w:rPr>
      </w:pPr>
      <w:r w:rsidRPr="00D54D02">
        <w:rPr>
          <w:b/>
          <w:sz w:val="28"/>
          <w:szCs w:val="28"/>
        </w:rPr>
        <w:t xml:space="preserve">КРАТКАЯ ХАРАКТЕРИСТИКА КУРСА </w:t>
      </w:r>
    </w:p>
    <w:p w:rsidR="00D54D02" w:rsidRPr="00D54D02" w:rsidRDefault="00D54D02" w:rsidP="00EC1467">
      <w:pPr>
        <w:spacing w:line="252" w:lineRule="auto"/>
        <w:ind w:firstLine="360"/>
        <w:jc w:val="both"/>
        <w:rPr>
          <w:b/>
          <w:sz w:val="28"/>
          <w:szCs w:val="28"/>
        </w:rPr>
      </w:pPr>
      <w:r w:rsidRPr="00D54D02">
        <w:rPr>
          <w:b/>
          <w:sz w:val="28"/>
          <w:szCs w:val="28"/>
        </w:rPr>
        <w:t>«АНГЛИЙСКИЙ В ФОКУСЕ 2–4»</w:t>
      </w:r>
    </w:p>
    <w:p w:rsidR="00D54D02" w:rsidRPr="00D54D02" w:rsidRDefault="00D54D02" w:rsidP="00EC1467">
      <w:pPr>
        <w:spacing w:line="252" w:lineRule="auto"/>
        <w:ind w:firstLine="360"/>
        <w:jc w:val="both"/>
        <w:rPr>
          <w:sz w:val="28"/>
          <w:szCs w:val="28"/>
        </w:rPr>
      </w:pPr>
      <w:r w:rsidRPr="00D54D02">
        <w:rPr>
          <w:sz w:val="28"/>
          <w:szCs w:val="28"/>
        </w:rPr>
        <w:t xml:space="preserve">Учебно-методический комплект «Английский в фокусе» предназначен для учащихся 2–4 классов общеобразовательных учреждений и рассчитан на два часа в неделю. </w:t>
      </w:r>
    </w:p>
    <w:p w:rsidR="00D54D02" w:rsidRPr="00D54D02" w:rsidRDefault="00D54D02" w:rsidP="00EC1467">
      <w:pPr>
        <w:spacing w:line="252" w:lineRule="auto"/>
        <w:ind w:firstLine="360"/>
        <w:jc w:val="both"/>
        <w:rPr>
          <w:sz w:val="28"/>
          <w:szCs w:val="28"/>
        </w:rPr>
      </w:pPr>
      <w:r w:rsidRPr="00D54D02">
        <w:rPr>
          <w:sz w:val="28"/>
          <w:szCs w:val="28"/>
        </w:rPr>
        <w:t>Комплект создан с учётом требований Федерального государственного общеобразовательного стандарта начального общего образования, а также в соответствии с Европейскими стандартами в области изучения иностранных языков, что является его отличительной особенностью. Знания и навыки учащихся, работающих по УМК «Английский в фокусе», по окончании начальной школы соотносятся с общеевропейским уровнем А1 в области изучения английского языка. Учащиеся этого уровня понимают и могут употреблять в речи знакомые фразы и выражения, необходимые для выполнения конкретных задач. Они могут представиться, представить других, задавать/отвечать на вопросы в рамках известных им или интересующих их тем. Младшие школьники могут участвовать в несложном разговоре, если собеседник говорит медленно и отчётливо и готов оказать помощь. Они могут писать простые открытки (например, поздравление с праздником), заполнять формуляры, вносить в них свою фамилию, национальность, возраст и т. д.</w:t>
      </w:r>
    </w:p>
    <w:p w:rsidR="00D54D02" w:rsidRPr="00D54D02" w:rsidRDefault="00D54D02" w:rsidP="00EC1467">
      <w:pPr>
        <w:spacing w:line="252" w:lineRule="auto"/>
        <w:ind w:firstLine="360"/>
        <w:jc w:val="both"/>
        <w:rPr>
          <w:sz w:val="28"/>
          <w:szCs w:val="28"/>
        </w:rPr>
      </w:pPr>
      <w:r w:rsidRPr="00D54D02">
        <w:rPr>
          <w:sz w:val="28"/>
          <w:szCs w:val="28"/>
        </w:rPr>
        <w:t xml:space="preserve">УМК строится на принципах холистического [от греч. holos – «целый» – глобальный, единый, целостный] и гуманистического подхода к преподаванию иностранных языков. Сущность холистического подхода состоит в выборе </w:t>
      </w:r>
      <w:r w:rsidRPr="00D54D02">
        <w:rPr>
          <w:sz w:val="28"/>
          <w:szCs w:val="28"/>
        </w:rPr>
        <w:lastRenderedPageBreak/>
        <w:t>таких видов учебной деятельности, которые способствуют активной, сбалансированной работе обоих полушарий мозга и преодолению некоторых характерных трудностей в обучении.</w:t>
      </w:r>
    </w:p>
    <w:p w:rsidR="00D54D02" w:rsidRPr="00D54D02" w:rsidRDefault="00D54D02" w:rsidP="00EC1467">
      <w:pPr>
        <w:spacing w:line="252" w:lineRule="auto"/>
        <w:ind w:firstLine="360"/>
        <w:jc w:val="both"/>
        <w:rPr>
          <w:sz w:val="28"/>
          <w:szCs w:val="28"/>
        </w:rPr>
      </w:pPr>
      <w:r w:rsidRPr="00D54D02">
        <w:rPr>
          <w:sz w:val="28"/>
          <w:szCs w:val="28"/>
        </w:rPr>
        <w:t>УМК «Английский в фокусе» поможет учащимся использовать английский язык эффективно и даст им возможность изучать его с удовольствием. УМК уделяет внимание развитию всех видов речевой деятельности (аудированию, говорению, чтению и письму) с помощью разнообразных коммуникативных заданий и упражнений. Материал организован таким образом, что позволяет регулярно повторять основные активные лексико-грамматические структуры и единицы.</w:t>
      </w:r>
    </w:p>
    <w:p w:rsidR="00D54D02" w:rsidRPr="00D54D02" w:rsidRDefault="00D54D02" w:rsidP="00EC1467">
      <w:pPr>
        <w:spacing w:line="252" w:lineRule="auto"/>
        <w:ind w:firstLine="360"/>
        <w:jc w:val="both"/>
        <w:rPr>
          <w:sz w:val="28"/>
          <w:szCs w:val="28"/>
        </w:rPr>
      </w:pPr>
      <w:r w:rsidRPr="00D54D02">
        <w:rPr>
          <w:sz w:val="28"/>
          <w:szCs w:val="28"/>
        </w:rPr>
        <w:tab/>
        <w:t xml:space="preserve">Модульный подход в УМК «Английский в фокусе» позволяет использовать различные виды и формы обучения, осуществлять всестороннее развитие учащихся с учётом их индивидуальных способностей и возможностей восприятия и проработки учебного материала, развивать навыки самоконтроля и самооценки. </w:t>
      </w:r>
    </w:p>
    <w:p w:rsidR="00D54D02" w:rsidRPr="00EC1467" w:rsidRDefault="00D54D02" w:rsidP="00EC1467">
      <w:pPr>
        <w:spacing w:line="252" w:lineRule="auto"/>
        <w:ind w:firstLine="360"/>
        <w:jc w:val="both"/>
        <w:rPr>
          <w:sz w:val="28"/>
          <w:szCs w:val="28"/>
        </w:rPr>
      </w:pPr>
      <w:r w:rsidRPr="00D54D02">
        <w:rPr>
          <w:sz w:val="28"/>
          <w:szCs w:val="28"/>
        </w:rPr>
        <w:t>Для тех общеобразовательных учебных заведений, где английский язык преподается с первого класса, выпущен учебник для начинающих (SpotlightStarter), в котором идёт опережающее развитие устных видов речевой деятельн</w:t>
      </w:r>
      <w:r w:rsidR="00EC1467">
        <w:rPr>
          <w:sz w:val="28"/>
          <w:szCs w:val="28"/>
        </w:rPr>
        <w:t>ости – аудирования и говорения.</w:t>
      </w:r>
    </w:p>
    <w:p w:rsidR="00D54D02" w:rsidRPr="00D54D02" w:rsidRDefault="00D54D02" w:rsidP="00EC1467">
      <w:pPr>
        <w:spacing w:line="252" w:lineRule="auto"/>
        <w:ind w:firstLine="360"/>
        <w:jc w:val="both"/>
        <w:rPr>
          <w:b/>
          <w:sz w:val="28"/>
          <w:szCs w:val="28"/>
        </w:rPr>
      </w:pPr>
      <w:r w:rsidRPr="00D54D02">
        <w:rPr>
          <w:b/>
          <w:sz w:val="28"/>
          <w:szCs w:val="28"/>
        </w:rPr>
        <w:t>Особенности формирования коммуникативных умений по видам речевой деятельности в УМК «Английский в фокусе»</w:t>
      </w:r>
    </w:p>
    <w:p w:rsidR="00D54D02" w:rsidRPr="00D54D02" w:rsidRDefault="00D54D02" w:rsidP="00EC1467">
      <w:pPr>
        <w:spacing w:line="252" w:lineRule="auto"/>
        <w:ind w:firstLine="360"/>
        <w:jc w:val="both"/>
        <w:rPr>
          <w:b/>
          <w:sz w:val="28"/>
          <w:szCs w:val="28"/>
        </w:rPr>
      </w:pPr>
      <w:r w:rsidRPr="00D54D02">
        <w:rPr>
          <w:b/>
          <w:sz w:val="28"/>
          <w:szCs w:val="28"/>
        </w:rPr>
        <w:t xml:space="preserve">Говорение </w:t>
      </w:r>
    </w:p>
    <w:p w:rsidR="00D54D02" w:rsidRPr="00D54D02" w:rsidRDefault="00D54D02" w:rsidP="00EC1467">
      <w:pPr>
        <w:spacing w:line="252" w:lineRule="auto"/>
        <w:ind w:firstLine="360"/>
        <w:jc w:val="both"/>
        <w:rPr>
          <w:sz w:val="28"/>
          <w:szCs w:val="28"/>
        </w:rPr>
      </w:pPr>
      <w:r w:rsidRPr="00D54D02">
        <w:rPr>
          <w:sz w:val="28"/>
          <w:szCs w:val="28"/>
        </w:rPr>
        <w:t>Упражнения на развитие диалогической речи представлены в первую очередь заданиями Chit-Chat (составление диалога с опорой на картинку и модель). Кроме того, учащиеся  могут участвовать в диалоге в связи с прочитанным или прослушанным текстом. Они используют в диалоге фразы и элементарные нормы речевого этикета: умеют поздороваться, поприветствовать и ответить на приветствие, обратиться с поздравлением и ответить на поздравление, поблагодарить, извиниться; умеют вести диалог-расспрос, умеют задавать вопросы: кто? что? где? куда? как? почему? и т. д. Объём диалогического высказывания составляет 2–3 реплики с каждой стороны.</w:t>
      </w:r>
    </w:p>
    <w:p w:rsidR="00D54D02" w:rsidRPr="00D54D02" w:rsidRDefault="00D54D02" w:rsidP="00EC1467">
      <w:pPr>
        <w:spacing w:line="252" w:lineRule="auto"/>
        <w:ind w:firstLine="360"/>
        <w:jc w:val="both"/>
        <w:rPr>
          <w:sz w:val="28"/>
          <w:szCs w:val="28"/>
        </w:rPr>
      </w:pPr>
      <w:r w:rsidRPr="00D54D02">
        <w:rPr>
          <w:sz w:val="28"/>
          <w:szCs w:val="28"/>
        </w:rPr>
        <w:t>Широко представлена монологическая речь. На основе текста-опоры учащиеся составляют небольшие рассказы о себе, о друге, о семье, о режиме дня; о доме; описывают людей, животных; персонажей мультфильмов, сказок с опорой на картинку и т. д. Объём монологического высказывания  5–6 фраз.</w:t>
      </w:r>
    </w:p>
    <w:p w:rsidR="00D54D02" w:rsidRPr="00D54D02" w:rsidRDefault="00D54D02" w:rsidP="00EC1467">
      <w:pPr>
        <w:spacing w:line="252" w:lineRule="auto"/>
        <w:ind w:firstLine="360"/>
        <w:jc w:val="both"/>
        <w:rPr>
          <w:b/>
          <w:sz w:val="28"/>
          <w:szCs w:val="28"/>
        </w:rPr>
      </w:pPr>
      <w:r w:rsidRPr="00D54D02">
        <w:rPr>
          <w:b/>
          <w:sz w:val="28"/>
          <w:szCs w:val="28"/>
        </w:rPr>
        <w:t>Аудирование</w:t>
      </w:r>
    </w:p>
    <w:p w:rsidR="00D54D02" w:rsidRPr="00D54D02" w:rsidRDefault="00D54D02" w:rsidP="00EC1467">
      <w:pPr>
        <w:spacing w:line="252" w:lineRule="auto"/>
        <w:ind w:firstLine="360"/>
        <w:jc w:val="both"/>
        <w:rPr>
          <w:sz w:val="28"/>
          <w:szCs w:val="28"/>
        </w:rPr>
      </w:pPr>
      <w:r w:rsidRPr="00D54D02">
        <w:rPr>
          <w:sz w:val="28"/>
          <w:szCs w:val="28"/>
        </w:rPr>
        <w:t xml:space="preserve">УМК «Английский в фокусе» уделяет большое внимание аудированию. Учащиеся регулярно работают с аудиозаписями на уроке и дома. Они постоянно слышат речь носителей языка, что должно способствовать формированию адекватного произношения. Слушая и повторяя за носителями языка (а это ещё и их любимые герои Ларри, Лулу, няня и обезьянка Чаклз), учащиеся имитируют их интонации и звуки и легко усваивают ритмико-интонационные особенности английской речи. </w:t>
      </w:r>
    </w:p>
    <w:p w:rsidR="00D54D02" w:rsidRPr="00D54D02" w:rsidRDefault="00D54D02" w:rsidP="00EC1467">
      <w:pPr>
        <w:spacing w:line="252" w:lineRule="auto"/>
        <w:ind w:firstLine="360"/>
        <w:jc w:val="both"/>
        <w:rPr>
          <w:sz w:val="28"/>
          <w:szCs w:val="28"/>
        </w:rPr>
      </w:pPr>
      <w:r w:rsidRPr="00D54D02">
        <w:rPr>
          <w:sz w:val="28"/>
          <w:szCs w:val="28"/>
        </w:rPr>
        <w:lastRenderedPageBreak/>
        <w:t xml:space="preserve">Учащиеся воспринимают и понимают речь учителя и его чёткие инструкции в ходе урока; понимают собеседника при диалогическом общении и монологические тематические высказывания и сообщения одноклассников, так как они построены на изученном материале. Во время аудирования дети используют опорные картинки и языковую догадку. </w:t>
      </w:r>
    </w:p>
    <w:p w:rsidR="00D54D02" w:rsidRPr="00D54D02" w:rsidRDefault="00D54D02" w:rsidP="00EC1467">
      <w:pPr>
        <w:spacing w:line="252" w:lineRule="auto"/>
        <w:ind w:firstLine="360"/>
        <w:jc w:val="both"/>
        <w:rPr>
          <w:b/>
          <w:sz w:val="28"/>
          <w:szCs w:val="28"/>
        </w:rPr>
      </w:pPr>
      <w:r w:rsidRPr="00D54D02">
        <w:rPr>
          <w:b/>
          <w:sz w:val="28"/>
          <w:szCs w:val="28"/>
        </w:rPr>
        <w:t>Чтение</w:t>
      </w:r>
    </w:p>
    <w:p w:rsidR="00D54D02" w:rsidRPr="00D54D02" w:rsidRDefault="00D54D02" w:rsidP="00EC1467">
      <w:pPr>
        <w:spacing w:line="252" w:lineRule="auto"/>
        <w:ind w:firstLine="360"/>
        <w:jc w:val="both"/>
        <w:rPr>
          <w:sz w:val="28"/>
          <w:szCs w:val="28"/>
        </w:rPr>
      </w:pPr>
      <w:r w:rsidRPr="00D54D02">
        <w:rPr>
          <w:sz w:val="28"/>
          <w:szCs w:val="28"/>
        </w:rPr>
        <w:t>В УМК используются традиционные и зарубежные подходы в обучении чтению (глобальное чтение – whole-wordreading), эффективность которых для данной возрастной группы доказывает практика. Во втором классе используется в основном только глобальное чтение, а также вводятся правила чтения некоторых букв и буквосочетаний и некоторые транскрипционные значки.</w:t>
      </w:r>
    </w:p>
    <w:p w:rsidR="00D54D02" w:rsidRPr="00D54D02" w:rsidRDefault="00D54D02" w:rsidP="00EC1467">
      <w:pPr>
        <w:spacing w:line="252" w:lineRule="auto"/>
        <w:ind w:firstLine="360"/>
        <w:jc w:val="both"/>
        <w:rPr>
          <w:sz w:val="28"/>
          <w:szCs w:val="28"/>
        </w:rPr>
      </w:pPr>
      <w:r w:rsidRPr="00D54D02">
        <w:rPr>
          <w:sz w:val="28"/>
          <w:szCs w:val="28"/>
        </w:rPr>
        <w:t xml:space="preserve">Для того чтобы чтение проходило успешно, упражнения даются в такой последовательности: прослушивание и повторение новых слов и структур за диктором, чтение этих же слов и структур, их использование в диалоге (Chit-Chat), затем – чтение и прослушивание текстов-диалогов с уже знакомыми структурами. Учащиеся не только узнают знакомые слова, но и учатся читать их в связном тексте (объём текстов до 100 слов, артикли не учитываются). Читая вслух, дети соблюдают правильное ударение в словах, логическое ударение в предложении, интонационный рисунок. Этому способствует тот факт, что практически все тексты записаны на диски и начитаны носителями языка. </w:t>
      </w:r>
    </w:p>
    <w:p w:rsidR="00D54D02" w:rsidRPr="00D54D02" w:rsidRDefault="00D54D02" w:rsidP="00EC1467">
      <w:pPr>
        <w:spacing w:line="252" w:lineRule="auto"/>
        <w:ind w:firstLine="360"/>
        <w:jc w:val="both"/>
        <w:rPr>
          <w:sz w:val="28"/>
          <w:szCs w:val="28"/>
        </w:rPr>
      </w:pPr>
      <w:r w:rsidRPr="00D54D02">
        <w:rPr>
          <w:sz w:val="28"/>
          <w:szCs w:val="28"/>
        </w:rPr>
        <w:t xml:space="preserve">В третьем и четвёртом классах проходит изучение основных правил чтения и вводится транскрипция. </w:t>
      </w:r>
    </w:p>
    <w:p w:rsidR="00D54D02" w:rsidRPr="00D54D02" w:rsidRDefault="00D54D02" w:rsidP="00EC1467">
      <w:pPr>
        <w:spacing w:line="252" w:lineRule="auto"/>
        <w:ind w:firstLine="360"/>
        <w:jc w:val="both"/>
        <w:rPr>
          <w:sz w:val="28"/>
          <w:szCs w:val="28"/>
        </w:rPr>
      </w:pPr>
      <w:r w:rsidRPr="00D54D02">
        <w:rPr>
          <w:sz w:val="28"/>
          <w:szCs w:val="28"/>
        </w:rPr>
        <w:t xml:space="preserve">В УМК также представлены социокультурные тексты, которые не записаны на диск. Однако они построены таким образом, чтобы учащиеся смогли прочитать их самостоятельно и извлечь необходимую информацию (имена, место действия, название предметов и т. д.). В них включено небольшое количество новых слов, которые объясняются учителем и расширяют словарный запас учащихся. Кроме того, развивается языковая догадка. Учащиеся также демонстрируют умение пользоваться двуязычным словарём учебника. </w:t>
      </w:r>
    </w:p>
    <w:p w:rsidR="00D54D02" w:rsidRPr="00D54D02" w:rsidRDefault="00D54D02" w:rsidP="00EC1467">
      <w:pPr>
        <w:spacing w:line="252" w:lineRule="auto"/>
        <w:ind w:firstLine="360"/>
        <w:jc w:val="both"/>
        <w:rPr>
          <w:b/>
          <w:sz w:val="28"/>
          <w:szCs w:val="28"/>
        </w:rPr>
      </w:pPr>
      <w:r w:rsidRPr="00D54D02">
        <w:rPr>
          <w:b/>
          <w:sz w:val="28"/>
          <w:szCs w:val="28"/>
        </w:rPr>
        <w:t>Письмо</w:t>
      </w:r>
    </w:p>
    <w:p w:rsidR="00D54D02" w:rsidRPr="00A0707E" w:rsidRDefault="00D54D02" w:rsidP="00EC1467">
      <w:pPr>
        <w:spacing w:line="252" w:lineRule="auto"/>
        <w:ind w:firstLine="360"/>
        <w:jc w:val="both"/>
        <w:rPr>
          <w:sz w:val="28"/>
          <w:szCs w:val="28"/>
        </w:rPr>
      </w:pPr>
      <w:r w:rsidRPr="00A0707E">
        <w:rPr>
          <w:sz w:val="28"/>
          <w:szCs w:val="28"/>
        </w:rPr>
        <w:t>УМК последовательно обучает письму как виду речевой деятельности. Учащиеся выполняют различные письменные задания: от списывания текстов, в которые им необходимо вставить недостающие слова, до написания с опорой на образец записок, открыток, личных писем, поздравлений, историй и мини-сочинений для языкового портфеля.</w:t>
      </w:r>
    </w:p>
    <w:p w:rsidR="00D54D02" w:rsidRPr="00D54D02" w:rsidRDefault="00D54D02" w:rsidP="00EC1467">
      <w:pPr>
        <w:spacing w:line="252" w:lineRule="auto"/>
        <w:ind w:firstLine="360"/>
        <w:jc w:val="both"/>
        <w:rPr>
          <w:b/>
          <w:sz w:val="28"/>
          <w:szCs w:val="28"/>
        </w:rPr>
      </w:pPr>
      <w:r w:rsidRPr="00D54D02">
        <w:rPr>
          <w:b/>
          <w:sz w:val="28"/>
          <w:szCs w:val="28"/>
        </w:rPr>
        <w:t>Языковые средства и навыки пользования ими</w:t>
      </w:r>
    </w:p>
    <w:p w:rsidR="00D54D02" w:rsidRPr="00D54D02" w:rsidRDefault="00D54D02" w:rsidP="00EC1467">
      <w:pPr>
        <w:spacing w:line="252" w:lineRule="auto"/>
        <w:ind w:firstLine="360"/>
        <w:jc w:val="both"/>
        <w:rPr>
          <w:b/>
          <w:sz w:val="28"/>
          <w:szCs w:val="28"/>
        </w:rPr>
      </w:pPr>
      <w:r w:rsidRPr="00D54D02">
        <w:rPr>
          <w:b/>
          <w:sz w:val="28"/>
          <w:szCs w:val="28"/>
        </w:rPr>
        <w:t>Графика, каллиграфия, орфография</w:t>
      </w:r>
    </w:p>
    <w:p w:rsidR="00D54D02" w:rsidRPr="00A0707E" w:rsidRDefault="00D54D02" w:rsidP="00EC1467">
      <w:pPr>
        <w:spacing w:line="252" w:lineRule="auto"/>
        <w:ind w:firstLine="360"/>
        <w:jc w:val="both"/>
        <w:rPr>
          <w:sz w:val="28"/>
          <w:szCs w:val="28"/>
        </w:rPr>
      </w:pPr>
      <w:r w:rsidRPr="00A0707E">
        <w:rPr>
          <w:sz w:val="28"/>
          <w:szCs w:val="28"/>
        </w:rPr>
        <w:t>Во втором классе учащиеся знакомятся с английским алфавитом не традиционным способом от буквы к звуку, а от звука к букве. Каждому звуку соответствует картинка, в которой встречается данный звук, и звуковое сопровождение, что облегчает запоминание звука и буквы. Кроме того, учащиеся постепенно знакомятся с некоторыми правилами чтения букв, и это значительно облегчает процесс чтения слов и предложений.</w:t>
      </w:r>
    </w:p>
    <w:p w:rsidR="00D54D02" w:rsidRPr="00A0707E" w:rsidRDefault="00D54D02" w:rsidP="00EC1467">
      <w:pPr>
        <w:spacing w:line="252" w:lineRule="auto"/>
        <w:ind w:firstLine="360"/>
        <w:jc w:val="both"/>
        <w:rPr>
          <w:sz w:val="28"/>
          <w:szCs w:val="28"/>
        </w:rPr>
      </w:pPr>
      <w:r w:rsidRPr="00A0707E">
        <w:rPr>
          <w:sz w:val="28"/>
          <w:szCs w:val="28"/>
        </w:rPr>
        <w:t xml:space="preserve">В третьем и четвёртом классах дети изучают знаки транскрипции и основные правила чтения. Они также знакомятся с </w:t>
      </w:r>
      <w:r w:rsidRPr="00A0707E">
        <w:rPr>
          <w:sz w:val="28"/>
          <w:szCs w:val="28"/>
        </w:rPr>
        <w:lastRenderedPageBreak/>
        <w:t>апострофом, основными буквосочетаниями и правилами орфографии.</w:t>
      </w:r>
    </w:p>
    <w:p w:rsidR="00D54D02" w:rsidRPr="00A0707E" w:rsidRDefault="00D54D02" w:rsidP="00EC1467">
      <w:pPr>
        <w:spacing w:line="252" w:lineRule="auto"/>
        <w:ind w:firstLine="360"/>
        <w:jc w:val="both"/>
        <w:rPr>
          <w:sz w:val="28"/>
          <w:szCs w:val="28"/>
        </w:rPr>
      </w:pPr>
      <w:r w:rsidRPr="00A0707E">
        <w:rPr>
          <w:sz w:val="28"/>
          <w:szCs w:val="28"/>
        </w:rPr>
        <w:t>УМК содержит хорошую базу для тренировки написания наиболее употребительных слов, вошедших в активный словарь: упражнения даны в учебнике, рабочей тетради и языковом портфеле.</w:t>
      </w:r>
    </w:p>
    <w:p w:rsidR="00D54D02" w:rsidRPr="00D54D02" w:rsidRDefault="00D54D02" w:rsidP="00EC1467">
      <w:pPr>
        <w:spacing w:line="252" w:lineRule="auto"/>
        <w:ind w:firstLine="360"/>
        <w:jc w:val="both"/>
        <w:rPr>
          <w:b/>
          <w:sz w:val="28"/>
          <w:szCs w:val="28"/>
        </w:rPr>
      </w:pPr>
      <w:r w:rsidRPr="00D54D02">
        <w:rPr>
          <w:b/>
          <w:sz w:val="28"/>
          <w:szCs w:val="28"/>
        </w:rPr>
        <w:t>Фонетическая сторона речи</w:t>
      </w:r>
    </w:p>
    <w:p w:rsidR="00D54D02" w:rsidRPr="00D54D02" w:rsidRDefault="00D54D02" w:rsidP="00EC1467">
      <w:pPr>
        <w:spacing w:line="252" w:lineRule="auto"/>
        <w:ind w:firstLine="360"/>
        <w:jc w:val="both"/>
        <w:rPr>
          <w:b/>
          <w:sz w:val="28"/>
          <w:szCs w:val="28"/>
        </w:rPr>
      </w:pPr>
      <w:r w:rsidRPr="00A0707E">
        <w:rPr>
          <w:sz w:val="28"/>
          <w:szCs w:val="28"/>
        </w:rPr>
        <w:t>Благодаря хорошему звуковому обеспечению (диски для занятий в классе и дома, DVD) у учащихся вырабатывается адекватное произношение: они соблюдают нормы произношения (долготу и краткость гласных, дифтонги и т. д.), обращают внимание на отсутствие оглушения звонких согласных в конце слога или слова, отсутствие смягчения согласных перед гласными, связующее “r” (thereis/are), правильно ставят ударение в словах и фразах, соблюдают ритмико-интонационные особенности повествовательных, побудительных и вопросительных предложений. Отсутствие ударения на служебных словах (артиклях, союзах, предлогах), интонация перечисления, членение предложений на смысловые группы отрабатываются путём многократного прослушивания и последующего разыгрывания диалогов, записанных на дисках. Специальные фонетические упражнения в каждом модуле направлены на различение на слух всех звуков и звукосочетаний английского языка. Выработке произносительных навыков хорошо способствует большое количество рифмовок и песен</w:t>
      </w:r>
      <w:r w:rsidRPr="00D54D02">
        <w:rPr>
          <w:b/>
          <w:sz w:val="28"/>
          <w:szCs w:val="28"/>
        </w:rPr>
        <w:t>.</w:t>
      </w:r>
    </w:p>
    <w:p w:rsidR="00D54D02" w:rsidRPr="00D54D02" w:rsidRDefault="00D54D02" w:rsidP="00EC1467">
      <w:pPr>
        <w:spacing w:line="252" w:lineRule="auto"/>
        <w:ind w:firstLine="360"/>
        <w:jc w:val="both"/>
        <w:rPr>
          <w:b/>
          <w:sz w:val="28"/>
          <w:szCs w:val="28"/>
        </w:rPr>
      </w:pPr>
      <w:r w:rsidRPr="00D54D02">
        <w:rPr>
          <w:b/>
          <w:sz w:val="28"/>
          <w:szCs w:val="28"/>
        </w:rPr>
        <w:t>Лексическая сторона речи</w:t>
      </w:r>
    </w:p>
    <w:p w:rsidR="00D54D02" w:rsidRPr="00A0707E" w:rsidRDefault="00D54D02" w:rsidP="00EC1467">
      <w:pPr>
        <w:spacing w:line="252" w:lineRule="auto"/>
        <w:ind w:firstLine="360"/>
        <w:jc w:val="both"/>
        <w:rPr>
          <w:sz w:val="28"/>
          <w:szCs w:val="28"/>
        </w:rPr>
      </w:pPr>
      <w:r w:rsidRPr="00A0707E">
        <w:rPr>
          <w:sz w:val="28"/>
          <w:szCs w:val="28"/>
        </w:rPr>
        <w:t xml:space="preserve">Лексический минимум учебника составляет примерно 500 лексических единиц. Основная лексика представлена на дидактических карточках и плакатах, что облегчает  её запоминание. В учебнике также представлены простейшие устойчивые словосочетания (be late, ride a bike, go to bed, go home, have fun,  have breakfast, lunch, supper и т. д.), оценочная лексика (Well done.Fine.Yummy.Yuk. It’s fun. И т. д.) и речевые клише как элементы речевого этикета, отражающие культуру англоговорящих стран (Nice to see you. </w:t>
      </w:r>
      <w:r w:rsidRPr="00A0707E">
        <w:rPr>
          <w:sz w:val="28"/>
          <w:szCs w:val="28"/>
          <w:lang w:val="en-US"/>
        </w:rPr>
        <w:t xml:space="preserve">Welcome back. See you later. Happy Birthday! Here you are. </w:t>
      </w:r>
      <w:r w:rsidRPr="00A0707E">
        <w:rPr>
          <w:sz w:val="28"/>
          <w:szCs w:val="28"/>
        </w:rPr>
        <w:t xml:space="preserve">Let me see. Excuse me, where’s …? И т. д.). В текстах учебника содержится лексика, предназначенная для рецептивного усвоения (в текстах страноведческого характера и в текстах по межпредметным связям). Некоторая избыточность лексики позволяет осуществлять дифференцированный подход в обучении школьников с учётом их способностей и возможностей. </w:t>
      </w:r>
    </w:p>
    <w:p w:rsidR="00D54D02" w:rsidRPr="00A0707E" w:rsidRDefault="00D54D02" w:rsidP="00EC1467">
      <w:pPr>
        <w:spacing w:line="252" w:lineRule="auto"/>
        <w:ind w:firstLine="360"/>
        <w:jc w:val="both"/>
        <w:rPr>
          <w:sz w:val="28"/>
          <w:szCs w:val="28"/>
        </w:rPr>
      </w:pPr>
      <w:r w:rsidRPr="00A0707E">
        <w:rPr>
          <w:sz w:val="28"/>
          <w:szCs w:val="28"/>
        </w:rPr>
        <w:t>В учебнике даётся начальное представление о способах словообразования: суффиксация (суффиксы -er, -or, -tion, -ist,-ful, -ly, -teen, -ty, -th):teach – teacher, friend – friendly;словосложение:bathroom, sunglasses; конверсия:dream – to dream, hope – to hope. Интернациональные слова также представлены (project, portfolio, garage, tennisи т. д.).</w:t>
      </w:r>
    </w:p>
    <w:p w:rsidR="00D54D02" w:rsidRPr="00D54D02" w:rsidRDefault="00D54D02" w:rsidP="00EC1467">
      <w:pPr>
        <w:spacing w:line="252" w:lineRule="auto"/>
        <w:ind w:firstLine="360"/>
        <w:jc w:val="both"/>
        <w:rPr>
          <w:b/>
          <w:sz w:val="28"/>
          <w:szCs w:val="28"/>
        </w:rPr>
      </w:pPr>
      <w:r w:rsidRPr="00D54D02">
        <w:rPr>
          <w:b/>
          <w:sz w:val="28"/>
          <w:szCs w:val="28"/>
        </w:rPr>
        <w:t>Грамматическая сторона речи</w:t>
      </w:r>
    </w:p>
    <w:p w:rsidR="00D54D02" w:rsidRPr="00A0707E" w:rsidRDefault="00D54D02" w:rsidP="00EC1467">
      <w:pPr>
        <w:spacing w:line="252" w:lineRule="auto"/>
        <w:ind w:firstLine="360"/>
        <w:jc w:val="both"/>
        <w:rPr>
          <w:sz w:val="28"/>
          <w:szCs w:val="28"/>
        </w:rPr>
      </w:pPr>
      <w:r w:rsidRPr="00A0707E">
        <w:rPr>
          <w:sz w:val="28"/>
          <w:szCs w:val="28"/>
        </w:rPr>
        <w:t>Грамматические явления представлены на страницах учебника в виде небольшой справки-опоры с символом прожектора, кроме второго класса, в котором грамматика даётся в виде структур. В конце учебника помещён грамматический справочник на русском языке. В учебнике содержится весь программный материал по грамматике.</w:t>
      </w:r>
    </w:p>
    <w:p w:rsidR="00206EEF" w:rsidRPr="00206EEF" w:rsidRDefault="00206EEF" w:rsidP="00EC1467">
      <w:pPr>
        <w:spacing w:line="252" w:lineRule="auto"/>
        <w:ind w:firstLine="360"/>
        <w:jc w:val="both"/>
        <w:rPr>
          <w:b/>
          <w:sz w:val="28"/>
          <w:szCs w:val="28"/>
        </w:rPr>
      </w:pPr>
      <w:r w:rsidRPr="00206EEF">
        <w:rPr>
          <w:b/>
          <w:sz w:val="28"/>
          <w:szCs w:val="28"/>
        </w:rPr>
        <w:t>Учет достижений учащихся</w:t>
      </w:r>
    </w:p>
    <w:p w:rsidR="00206EEF" w:rsidRPr="00206EEF" w:rsidRDefault="00206EEF" w:rsidP="00EC1467">
      <w:pPr>
        <w:spacing w:line="252" w:lineRule="auto"/>
        <w:ind w:firstLine="360"/>
        <w:jc w:val="both"/>
        <w:rPr>
          <w:sz w:val="28"/>
          <w:szCs w:val="28"/>
        </w:rPr>
      </w:pPr>
      <w:r w:rsidRPr="00206EEF">
        <w:rPr>
          <w:b/>
          <w:sz w:val="28"/>
          <w:szCs w:val="28"/>
        </w:rPr>
        <w:lastRenderedPageBreak/>
        <w:tab/>
      </w:r>
      <w:r w:rsidRPr="00206EEF">
        <w:rPr>
          <w:sz w:val="28"/>
          <w:szCs w:val="28"/>
        </w:rPr>
        <w:t>Оценка и самооценка достижений учащихся в процессе обучения способствует формированию чувства успешности, повышению мотивации к изучению английского языка, развитию стремления демонстрировать свои способности.</w:t>
      </w:r>
    </w:p>
    <w:p w:rsidR="00206EEF" w:rsidRPr="00206EEF" w:rsidRDefault="00206EEF" w:rsidP="00EC1467">
      <w:pPr>
        <w:spacing w:line="252" w:lineRule="auto"/>
        <w:ind w:firstLine="360"/>
        <w:jc w:val="both"/>
        <w:rPr>
          <w:b/>
          <w:sz w:val="28"/>
          <w:szCs w:val="28"/>
        </w:rPr>
      </w:pPr>
      <w:r w:rsidRPr="00206EEF">
        <w:rPr>
          <w:b/>
          <w:sz w:val="28"/>
          <w:szCs w:val="28"/>
        </w:rPr>
        <w:t>Формы и способы контроля и самоконтроля</w:t>
      </w:r>
    </w:p>
    <w:p w:rsidR="00206EEF" w:rsidRPr="00206EEF" w:rsidRDefault="00206EEF" w:rsidP="00EC1467">
      <w:pPr>
        <w:spacing w:line="252" w:lineRule="auto"/>
        <w:ind w:firstLine="360"/>
        <w:jc w:val="both"/>
        <w:rPr>
          <w:sz w:val="28"/>
          <w:szCs w:val="28"/>
        </w:rPr>
      </w:pPr>
      <w:r w:rsidRPr="00206EEF">
        <w:rPr>
          <w:sz w:val="28"/>
          <w:szCs w:val="28"/>
        </w:rPr>
        <w:t>– письменные и устные задания в учебнике, обобщающие изученный материал;</w:t>
      </w:r>
    </w:p>
    <w:p w:rsidR="00206EEF" w:rsidRPr="00206EEF" w:rsidRDefault="00206EEF" w:rsidP="00EC1467">
      <w:pPr>
        <w:spacing w:line="252" w:lineRule="auto"/>
        <w:ind w:firstLine="360"/>
        <w:jc w:val="both"/>
        <w:rPr>
          <w:sz w:val="28"/>
          <w:szCs w:val="28"/>
        </w:rPr>
      </w:pPr>
      <w:r w:rsidRPr="00206EEF">
        <w:rPr>
          <w:sz w:val="28"/>
          <w:szCs w:val="28"/>
        </w:rPr>
        <w:t>– игры на закрепление изученного языкового материала;</w:t>
      </w:r>
    </w:p>
    <w:p w:rsidR="00206EEF" w:rsidRPr="00206EEF" w:rsidRDefault="00206EEF" w:rsidP="00EC1467">
      <w:pPr>
        <w:spacing w:line="252" w:lineRule="auto"/>
        <w:ind w:firstLine="360"/>
        <w:jc w:val="both"/>
        <w:rPr>
          <w:sz w:val="28"/>
          <w:szCs w:val="28"/>
        </w:rPr>
      </w:pPr>
      <w:r w:rsidRPr="00206EEF">
        <w:rPr>
          <w:sz w:val="28"/>
          <w:szCs w:val="28"/>
        </w:rPr>
        <w:t>– раздел в рабочей тетради на закрепление изученного языкового материала во всех видах речевой деятельности;</w:t>
      </w:r>
    </w:p>
    <w:p w:rsidR="00206EEF" w:rsidRPr="00206EEF" w:rsidRDefault="00206EEF" w:rsidP="00EC1467">
      <w:pPr>
        <w:spacing w:line="252" w:lineRule="auto"/>
        <w:ind w:firstLine="360"/>
        <w:jc w:val="both"/>
        <w:rPr>
          <w:sz w:val="28"/>
          <w:szCs w:val="28"/>
        </w:rPr>
      </w:pPr>
      <w:r w:rsidRPr="00206EEF">
        <w:rPr>
          <w:sz w:val="28"/>
          <w:szCs w:val="28"/>
        </w:rPr>
        <w:t>– задания в учебнике, направленные на самооценку и самоконтроль знаний материала;</w:t>
      </w:r>
    </w:p>
    <w:p w:rsidR="00206EEF" w:rsidRPr="00206EEF" w:rsidRDefault="00206EEF" w:rsidP="00EC1467">
      <w:pPr>
        <w:spacing w:line="252" w:lineRule="auto"/>
        <w:ind w:firstLine="360"/>
        <w:jc w:val="both"/>
        <w:rPr>
          <w:sz w:val="28"/>
          <w:szCs w:val="28"/>
        </w:rPr>
      </w:pPr>
      <w:r w:rsidRPr="00206EEF">
        <w:rPr>
          <w:sz w:val="28"/>
          <w:szCs w:val="28"/>
        </w:rPr>
        <w:t>– языковой портфель, включающий творческие работы;</w:t>
      </w:r>
    </w:p>
    <w:p w:rsidR="00206EEF" w:rsidRPr="00206EEF" w:rsidRDefault="00206EEF" w:rsidP="00EC1467">
      <w:pPr>
        <w:spacing w:line="252" w:lineRule="auto"/>
        <w:ind w:firstLine="360"/>
        <w:jc w:val="both"/>
        <w:rPr>
          <w:sz w:val="28"/>
          <w:szCs w:val="28"/>
        </w:rPr>
      </w:pPr>
      <w:r w:rsidRPr="00206EEF">
        <w:rPr>
          <w:sz w:val="28"/>
          <w:szCs w:val="28"/>
        </w:rPr>
        <w:t>– тесты из сборника контрольных заданий;</w:t>
      </w:r>
    </w:p>
    <w:p w:rsidR="00206EEF" w:rsidRPr="00206EEF" w:rsidRDefault="00206EEF" w:rsidP="00EC1467">
      <w:pPr>
        <w:spacing w:line="252" w:lineRule="auto"/>
        <w:ind w:firstLine="360"/>
        <w:jc w:val="both"/>
        <w:rPr>
          <w:sz w:val="28"/>
          <w:szCs w:val="28"/>
        </w:rPr>
      </w:pPr>
      <w:r w:rsidRPr="00206EEF">
        <w:rPr>
          <w:sz w:val="28"/>
          <w:szCs w:val="28"/>
        </w:rPr>
        <w:t>– карточки оценки учителем знаний учащихся по каждому разделу/модулю учебника (для каждого учащегося);</w:t>
      </w:r>
    </w:p>
    <w:p w:rsidR="00206EEF" w:rsidRPr="00206EEF" w:rsidRDefault="00206EEF" w:rsidP="00EC1467">
      <w:pPr>
        <w:spacing w:line="252" w:lineRule="auto"/>
        <w:ind w:firstLine="360"/>
        <w:jc w:val="both"/>
        <w:rPr>
          <w:sz w:val="28"/>
          <w:szCs w:val="28"/>
        </w:rPr>
      </w:pPr>
      <w:r w:rsidRPr="00206EEF">
        <w:rPr>
          <w:sz w:val="28"/>
          <w:szCs w:val="28"/>
        </w:rPr>
        <w:t>– карточки оценки степени активности учащихся в выполнении отдельных видов упражнений и заданий;</w:t>
      </w:r>
    </w:p>
    <w:p w:rsidR="00206EEF" w:rsidRPr="00206EEF" w:rsidRDefault="00206EEF" w:rsidP="00EC1467">
      <w:pPr>
        <w:spacing w:line="252" w:lineRule="auto"/>
        <w:ind w:firstLine="360"/>
        <w:jc w:val="both"/>
        <w:rPr>
          <w:sz w:val="28"/>
          <w:szCs w:val="28"/>
        </w:rPr>
      </w:pPr>
      <w:r w:rsidRPr="00206EEF">
        <w:rPr>
          <w:sz w:val="28"/>
          <w:szCs w:val="28"/>
        </w:rPr>
        <w:t>– карточка итоговой оценки знаний учащихся по каждому разделу/модулю (для группы);</w:t>
      </w:r>
    </w:p>
    <w:p w:rsidR="00206EEF" w:rsidRDefault="00206EEF" w:rsidP="00EC1467">
      <w:pPr>
        <w:spacing w:line="252" w:lineRule="auto"/>
        <w:ind w:firstLine="360"/>
        <w:jc w:val="both"/>
        <w:rPr>
          <w:sz w:val="28"/>
          <w:szCs w:val="28"/>
        </w:rPr>
      </w:pPr>
      <w:r w:rsidRPr="00206EEF">
        <w:rPr>
          <w:sz w:val="28"/>
          <w:szCs w:val="28"/>
        </w:rPr>
        <w:t>– карточка самооценки знания материала раздела/модуля (заполняется каждым учащимся индивидуально).</w:t>
      </w:r>
    </w:p>
    <w:p w:rsidR="00A0707E" w:rsidRPr="00EC1467" w:rsidRDefault="00A0707E" w:rsidP="00EC1467">
      <w:pPr>
        <w:spacing w:line="252" w:lineRule="auto"/>
        <w:ind w:firstLine="360"/>
        <w:jc w:val="both"/>
        <w:rPr>
          <w:sz w:val="28"/>
          <w:szCs w:val="28"/>
        </w:rPr>
      </w:pPr>
    </w:p>
    <w:p w:rsidR="00EC1467" w:rsidRPr="00EC1467" w:rsidRDefault="00EC1467" w:rsidP="00EC1467">
      <w:pPr>
        <w:jc w:val="both"/>
        <w:rPr>
          <w:b/>
          <w:sz w:val="28"/>
          <w:szCs w:val="28"/>
        </w:rPr>
      </w:pPr>
      <w:r w:rsidRPr="00EC1467">
        <w:rPr>
          <w:b/>
          <w:sz w:val="28"/>
          <w:szCs w:val="28"/>
        </w:rPr>
        <w:t>Критерии оценивания работ учащихся по предмету «Английский язык»</w:t>
      </w:r>
    </w:p>
    <w:p w:rsidR="00EC1467" w:rsidRPr="00EC1467" w:rsidRDefault="00EC1467" w:rsidP="00EC1467">
      <w:pPr>
        <w:jc w:val="both"/>
        <w:rPr>
          <w:b/>
          <w:sz w:val="28"/>
          <w:szCs w:val="28"/>
        </w:rPr>
      </w:pPr>
      <w:r w:rsidRPr="00EC1467">
        <w:rPr>
          <w:b/>
          <w:sz w:val="28"/>
          <w:szCs w:val="28"/>
        </w:rPr>
        <w:t>1.Критерии оценивания письменных работ</w:t>
      </w:r>
    </w:p>
    <w:p w:rsidR="00EC1467" w:rsidRPr="00EC1467" w:rsidRDefault="00EC1467" w:rsidP="00EC1467">
      <w:pPr>
        <w:shd w:val="clear" w:color="auto" w:fill="FFFFFF"/>
        <w:spacing w:before="100" w:beforeAutospacing="1" w:after="100" w:afterAutospacing="1"/>
        <w:ind w:firstLine="720"/>
        <w:jc w:val="both"/>
        <w:rPr>
          <w:sz w:val="28"/>
          <w:szCs w:val="28"/>
        </w:rPr>
      </w:pPr>
      <w:r w:rsidRPr="00EC1467">
        <w:rPr>
          <w:b/>
          <w:bCs/>
          <w:color w:val="000000"/>
          <w:spacing w:val="1"/>
          <w:sz w:val="28"/>
          <w:szCs w:val="28"/>
        </w:rPr>
        <w:t>1.1.</w:t>
      </w:r>
      <w:r w:rsidRPr="00EC1467">
        <w:rPr>
          <w:b/>
          <w:bCs/>
          <w:i/>
          <w:color w:val="000000"/>
          <w:spacing w:val="1"/>
          <w:sz w:val="28"/>
          <w:szCs w:val="28"/>
        </w:rPr>
        <w:t xml:space="preserve"> </w:t>
      </w:r>
      <w:r w:rsidRPr="00EC1467">
        <w:rPr>
          <w:b/>
          <w:bCs/>
          <w:color w:val="000000"/>
          <w:spacing w:val="1"/>
          <w:sz w:val="28"/>
          <w:szCs w:val="28"/>
        </w:rPr>
        <w:t xml:space="preserve">За </w:t>
      </w:r>
      <w:r w:rsidRPr="00EC1467">
        <w:rPr>
          <w:b/>
          <w:bCs/>
          <w:iCs/>
          <w:color w:val="000000"/>
          <w:spacing w:val="1"/>
          <w:sz w:val="28"/>
          <w:szCs w:val="28"/>
        </w:rPr>
        <w:t xml:space="preserve">письменные работы </w:t>
      </w:r>
      <w:r w:rsidRPr="00EC1467">
        <w:rPr>
          <w:color w:val="000000"/>
          <w:spacing w:val="1"/>
          <w:sz w:val="28"/>
          <w:szCs w:val="28"/>
        </w:rPr>
        <w:t xml:space="preserve">(контрольные работы, тестовые работы, словарные диктанты) оценка </w:t>
      </w:r>
      <w:r w:rsidRPr="00EC1467">
        <w:rPr>
          <w:color w:val="000000"/>
          <w:sz w:val="28"/>
          <w:szCs w:val="28"/>
        </w:rPr>
        <w:t>вычисляется исходя из процента правильных ответов: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2"/>
        <w:gridCol w:w="2603"/>
        <w:gridCol w:w="2603"/>
        <w:gridCol w:w="2603"/>
      </w:tblGrid>
      <w:tr w:rsidR="00EC1467" w:rsidRPr="00EC1467" w:rsidTr="00F36C13">
        <w:trPr>
          <w:jc w:val="center"/>
        </w:trPr>
        <w:tc>
          <w:tcPr>
            <w:tcW w:w="2602" w:type="dxa"/>
            <w:tcBorders>
              <w:top w:val="double" w:sz="4" w:space="0" w:color="auto"/>
              <w:left w:val="double" w:sz="4" w:space="0" w:color="auto"/>
              <w:bottom w:val="double" w:sz="4" w:space="0" w:color="auto"/>
              <w:right w:val="single" w:sz="4" w:space="0" w:color="auto"/>
            </w:tcBorders>
            <w:vAlign w:val="center"/>
            <w:hideMark/>
          </w:tcPr>
          <w:p w:rsidR="00EC1467" w:rsidRPr="00EC1467" w:rsidRDefault="00EC1467" w:rsidP="00EC1467">
            <w:pPr>
              <w:spacing w:before="100" w:beforeAutospacing="1" w:after="100" w:afterAutospacing="1"/>
              <w:jc w:val="both"/>
              <w:rPr>
                <w:sz w:val="28"/>
                <w:szCs w:val="28"/>
              </w:rPr>
            </w:pPr>
            <w:r w:rsidRPr="00EC1467">
              <w:rPr>
                <w:b/>
                <w:bCs/>
                <w:color w:val="000000"/>
                <w:spacing w:val="2"/>
                <w:sz w:val="28"/>
                <w:szCs w:val="28"/>
              </w:rPr>
              <w:t>Виды работ</w:t>
            </w:r>
          </w:p>
        </w:tc>
        <w:tc>
          <w:tcPr>
            <w:tcW w:w="2603" w:type="dxa"/>
            <w:tcBorders>
              <w:top w:val="double" w:sz="4" w:space="0" w:color="auto"/>
              <w:left w:val="single" w:sz="4" w:space="0" w:color="auto"/>
              <w:bottom w:val="double" w:sz="4" w:space="0" w:color="auto"/>
              <w:right w:val="single" w:sz="4" w:space="0" w:color="auto"/>
            </w:tcBorders>
            <w:vAlign w:val="center"/>
            <w:hideMark/>
          </w:tcPr>
          <w:p w:rsidR="00EC1467" w:rsidRPr="00EC1467" w:rsidRDefault="00EC1467" w:rsidP="00EC1467">
            <w:pPr>
              <w:spacing w:before="100" w:beforeAutospacing="1" w:after="100" w:afterAutospacing="1"/>
              <w:jc w:val="both"/>
              <w:rPr>
                <w:sz w:val="28"/>
                <w:szCs w:val="28"/>
              </w:rPr>
            </w:pPr>
            <w:r w:rsidRPr="00EC1467">
              <w:rPr>
                <w:b/>
                <w:bCs/>
                <w:color w:val="000000"/>
                <w:spacing w:val="2"/>
                <w:sz w:val="28"/>
                <w:szCs w:val="28"/>
              </w:rPr>
              <w:t>Оценка «3»</w:t>
            </w:r>
          </w:p>
        </w:tc>
        <w:tc>
          <w:tcPr>
            <w:tcW w:w="2603" w:type="dxa"/>
            <w:tcBorders>
              <w:top w:val="double" w:sz="4" w:space="0" w:color="auto"/>
              <w:left w:val="single" w:sz="4" w:space="0" w:color="auto"/>
              <w:bottom w:val="double" w:sz="4" w:space="0" w:color="auto"/>
              <w:right w:val="single" w:sz="4" w:space="0" w:color="auto"/>
            </w:tcBorders>
            <w:vAlign w:val="center"/>
            <w:hideMark/>
          </w:tcPr>
          <w:p w:rsidR="00EC1467" w:rsidRPr="00EC1467" w:rsidRDefault="00EC1467" w:rsidP="00EC1467">
            <w:pPr>
              <w:spacing w:before="100" w:beforeAutospacing="1" w:after="100" w:afterAutospacing="1"/>
              <w:jc w:val="both"/>
              <w:rPr>
                <w:sz w:val="28"/>
                <w:szCs w:val="28"/>
              </w:rPr>
            </w:pPr>
            <w:r w:rsidRPr="00EC1467">
              <w:rPr>
                <w:b/>
                <w:bCs/>
                <w:color w:val="000000"/>
                <w:spacing w:val="2"/>
                <w:sz w:val="28"/>
                <w:szCs w:val="28"/>
              </w:rPr>
              <w:t>Оценка «4»</w:t>
            </w:r>
          </w:p>
        </w:tc>
        <w:tc>
          <w:tcPr>
            <w:tcW w:w="2603" w:type="dxa"/>
            <w:tcBorders>
              <w:top w:val="double" w:sz="4" w:space="0" w:color="auto"/>
              <w:left w:val="single" w:sz="4" w:space="0" w:color="auto"/>
              <w:bottom w:val="double" w:sz="4" w:space="0" w:color="auto"/>
              <w:right w:val="double" w:sz="4" w:space="0" w:color="auto"/>
            </w:tcBorders>
            <w:vAlign w:val="center"/>
            <w:hideMark/>
          </w:tcPr>
          <w:p w:rsidR="00EC1467" w:rsidRPr="00EC1467" w:rsidRDefault="00EC1467" w:rsidP="00EC1467">
            <w:pPr>
              <w:spacing w:before="100" w:beforeAutospacing="1" w:after="100" w:afterAutospacing="1"/>
              <w:jc w:val="both"/>
              <w:rPr>
                <w:sz w:val="28"/>
                <w:szCs w:val="28"/>
              </w:rPr>
            </w:pPr>
            <w:r w:rsidRPr="00EC1467">
              <w:rPr>
                <w:b/>
                <w:bCs/>
                <w:color w:val="000000"/>
                <w:spacing w:val="2"/>
                <w:sz w:val="28"/>
                <w:szCs w:val="28"/>
              </w:rPr>
              <w:t xml:space="preserve">Оценка </w:t>
            </w:r>
            <w:r w:rsidRPr="00EC1467">
              <w:rPr>
                <w:b/>
                <w:color w:val="000000"/>
                <w:spacing w:val="2"/>
                <w:sz w:val="28"/>
                <w:szCs w:val="28"/>
              </w:rPr>
              <w:t>«5»</w:t>
            </w:r>
          </w:p>
        </w:tc>
      </w:tr>
      <w:tr w:rsidR="00EC1467" w:rsidRPr="00EC1467" w:rsidTr="00F36C13">
        <w:trPr>
          <w:jc w:val="center"/>
        </w:trPr>
        <w:tc>
          <w:tcPr>
            <w:tcW w:w="2602" w:type="dxa"/>
            <w:tcBorders>
              <w:top w:val="double" w:sz="4" w:space="0" w:color="auto"/>
              <w:left w:val="double" w:sz="4" w:space="0" w:color="auto"/>
              <w:bottom w:val="single" w:sz="4" w:space="0" w:color="auto"/>
              <w:right w:val="single" w:sz="4" w:space="0" w:color="auto"/>
            </w:tcBorders>
            <w:vAlign w:val="center"/>
            <w:hideMark/>
          </w:tcPr>
          <w:p w:rsidR="00EC1467" w:rsidRPr="00EC1467" w:rsidRDefault="00EC1467" w:rsidP="00EC1467">
            <w:pPr>
              <w:spacing w:before="100" w:beforeAutospacing="1" w:after="100" w:afterAutospacing="1"/>
              <w:jc w:val="both"/>
              <w:rPr>
                <w:sz w:val="28"/>
                <w:szCs w:val="28"/>
              </w:rPr>
            </w:pPr>
            <w:r w:rsidRPr="00EC1467">
              <w:rPr>
                <w:color w:val="000000"/>
                <w:spacing w:val="1"/>
                <w:sz w:val="28"/>
                <w:szCs w:val="28"/>
              </w:rPr>
              <w:t>Контрольные работы</w:t>
            </w:r>
          </w:p>
        </w:tc>
        <w:tc>
          <w:tcPr>
            <w:tcW w:w="2603" w:type="dxa"/>
            <w:tcBorders>
              <w:top w:val="double" w:sz="4" w:space="0" w:color="auto"/>
              <w:left w:val="single" w:sz="4" w:space="0" w:color="auto"/>
              <w:bottom w:val="single" w:sz="4" w:space="0" w:color="auto"/>
              <w:right w:val="single" w:sz="4" w:space="0" w:color="auto"/>
            </w:tcBorders>
            <w:vAlign w:val="center"/>
            <w:hideMark/>
          </w:tcPr>
          <w:p w:rsidR="00EC1467" w:rsidRPr="00EC1467" w:rsidRDefault="00EC1467" w:rsidP="00EC1467">
            <w:pPr>
              <w:spacing w:before="100" w:beforeAutospacing="1" w:after="100" w:afterAutospacing="1"/>
              <w:jc w:val="both"/>
              <w:rPr>
                <w:sz w:val="28"/>
                <w:szCs w:val="28"/>
              </w:rPr>
            </w:pPr>
            <w:r w:rsidRPr="00EC1467">
              <w:rPr>
                <w:color w:val="000000"/>
                <w:spacing w:val="1"/>
                <w:sz w:val="28"/>
                <w:szCs w:val="28"/>
              </w:rPr>
              <w:t>От 50% до 69%</w:t>
            </w:r>
          </w:p>
        </w:tc>
        <w:tc>
          <w:tcPr>
            <w:tcW w:w="2603" w:type="dxa"/>
            <w:tcBorders>
              <w:top w:val="double" w:sz="4" w:space="0" w:color="auto"/>
              <w:left w:val="single" w:sz="4" w:space="0" w:color="auto"/>
              <w:bottom w:val="single" w:sz="4" w:space="0" w:color="auto"/>
              <w:right w:val="single" w:sz="4" w:space="0" w:color="auto"/>
            </w:tcBorders>
            <w:vAlign w:val="center"/>
            <w:hideMark/>
          </w:tcPr>
          <w:p w:rsidR="00EC1467" w:rsidRPr="00EC1467" w:rsidRDefault="00EC1467" w:rsidP="00EC1467">
            <w:pPr>
              <w:spacing w:before="100" w:beforeAutospacing="1" w:after="100" w:afterAutospacing="1"/>
              <w:jc w:val="both"/>
              <w:rPr>
                <w:sz w:val="28"/>
                <w:szCs w:val="28"/>
              </w:rPr>
            </w:pPr>
            <w:r w:rsidRPr="00EC1467">
              <w:rPr>
                <w:color w:val="000000"/>
                <w:spacing w:val="1"/>
                <w:sz w:val="28"/>
                <w:szCs w:val="28"/>
              </w:rPr>
              <w:t>От 70% до 90%</w:t>
            </w:r>
          </w:p>
        </w:tc>
        <w:tc>
          <w:tcPr>
            <w:tcW w:w="2603" w:type="dxa"/>
            <w:tcBorders>
              <w:top w:val="double" w:sz="4" w:space="0" w:color="auto"/>
              <w:left w:val="single" w:sz="4" w:space="0" w:color="auto"/>
              <w:bottom w:val="single" w:sz="4" w:space="0" w:color="auto"/>
              <w:right w:val="double" w:sz="4" w:space="0" w:color="auto"/>
            </w:tcBorders>
            <w:vAlign w:val="center"/>
            <w:hideMark/>
          </w:tcPr>
          <w:p w:rsidR="00EC1467" w:rsidRPr="00EC1467" w:rsidRDefault="00EC1467" w:rsidP="00EC1467">
            <w:pPr>
              <w:spacing w:before="100" w:beforeAutospacing="1" w:after="100" w:afterAutospacing="1"/>
              <w:jc w:val="both"/>
              <w:rPr>
                <w:sz w:val="28"/>
                <w:szCs w:val="28"/>
              </w:rPr>
            </w:pPr>
            <w:r w:rsidRPr="00EC1467">
              <w:rPr>
                <w:color w:val="000000"/>
                <w:spacing w:val="1"/>
                <w:sz w:val="28"/>
                <w:szCs w:val="28"/>
              </w:rPr>
              <w:t>От 91% до 100%</w:t>
            </w:r>
          </w:p>
        </w:tc>
      </w:tr>
      <w:tr w:rsidR="00EC1467" w:rsidRPr="00EC1467" w:rsidTr="00F36C13">
        <w:trPr>
          <w:jc w:val="center"/>
        </w:trPr>
        <w:tc>
          <w:tcPr>
            <w:tcW w:w="2602" w:type="dxa"/>
            <w:tcBorders>
              <w:top w:val="single" w:sz="4" w:space="0" w:color="auto"/>
              <w:left w:val="double" w:sz="4" w:space="0" w:color="auto"/>
              <w:bottom w:val="double" w:sz="4" w:space="0" w:color="auto"/>
              <w:right w:val="single" w:sz="4" w:space="0" w:color="auto"/>
            </w:tcBorders>
            <w:vAlign w:val="center"/>
            <w:hideMark/>
          </w:tcPr>
          <w:p w:rsidR="00EC1467" w:rsidRPr="00EC1467" w:rsidRDefault="00EC1467" w:rsidP="00EC1467">
            <w:pPr>
              <w:spacing w:before="100" w:beforeAutospacing="1" w:after="100" w:afterAutospacing="1"/>
              <w:jc w:val="both"/>
              <w:rPr>
                <w:sz w:val="28"/>
                <w:szCs w:val="28"/>
              </w:rPr>
            </w:pPr>
            <w:r w:rsidRPr="00EC1467">
              <w:rPr>
                <w:color w:val="000000"/>
                <w:spacing w:val="1"/>
                <w:sz w:val="28"/>
                <w:szCs w:val="28"/>
              </w:rPr>
              <w:t>тестовые работы,</w:t>
            </w:r>
            <w:r w:rsidRPr="00EC1467">
              <w:rPr>
                <w:color w:val="000000"/>
                <w:sz w:val="28"/>
                <w:szCs w:val="28"/>
              </w:rPr>
              <w:t xml:space="preserve"> словарные диктанты</w:t>
            </w:r>
          </w:p>
        </w:tc>
        <w:tc>
          <w:tcPr>
            <w:tcW w:w="2603" w:type="dxa"/>
            <w:tcBorders>
              <w:top w:val="single" w:sz="4" w:space="0" w:color="auto"/>
              <w:left w:val="single" w:sz="4" w:space="0" w:color="auto"/>
              <w:bottom w:val="double" w:sz="4" w:space="0" w:color="auto"/>
              <w:right w:val="single" w:sz="4" w:space="0" w:color="auto"/>
            </w:tcBorders>
            <w:vAlign w:val="center"/>
            <w:hideMark/>
          </w:tcPr>
          <w:p w:rsidR="00EC1467" w:rsidRPr="00EC1467" w:rsidRDefault="00EC1467" w:rsidP="00EC1467">
            <w:pPr>
              <w:spacing w:before="100" w:beforeAutospacing="1" w:after="100" w:afterAutospacing="1"/>
              <w:jc w:val="both"/>
              <w:rPr>
                <w:sz w:val="28"/>
                <w:szCs w:val="28"/>
              </w:rPr>
            </w:pPr>
            <w:r w:rsidRPr="00EC1467">
              <w:rPr>
                <w:color w:val="000000"/>
                <w:spacing w:val="1"/>
                <w:sz w:val="28"/>
                <w:szCs w:val="28"/>
              </w:rPr>
              <w:t>От 60% до 74%</w:t>
            </w:r>
          </w:p>
        </w:tc>
        <w:tc>
          <w:tcPr>
            <w:tcW w:w="2603" w:type="dxa"/>
            <w:tcBorders>
              <w:top w:val="single" w:sz="4" w:space="0" w:color="auto"/>
              <w:left w:val="single" w:sz="4" w:space="0" w:color="auto"/>
              <w:bottom w:val="double" w:sz="4" w:space="0" w:color="auto"/>
              <w:right w:val="single" w:sz="4" w:space="0" w:color="auto"/>
            </w:tcBorders>
            <w:vAlign w:val="center"/>
            <w:hideMark/>
          </w:tcPr>
          <w:p w:rsidR="00EC1467" w:rsidRPr="00EC1467" w:rsidRDefault="00EC1467" w:rsidP="00EC1467">
            <w:pPr>
              <w:spacing w:before="100" w:beforeAutospacing="1" w:after="100" w:afterAutospacing="1"/>
              <w:jc w:val="both"/>
              <w:rPr>
                <w:sz w:val="28"/>
                <w:szCs w:val="28"/>
              </w:rPr>
            </w:pPr>
            <w:r w:rsidRPr="00EC1467">
              <w:rPr>
                <w:color w:val="000000"/>
                <w:spacing w:val="1"/>
                <w:sz w:val="28"/>
                <w:szCs w:val="28"/>
              </w:rPr>
              <w:t>От 75% до 94%</w:t>
            </w:r>
          </w:p>
        </w:tc>
        <w:tc>
          <w:tcPr>
            <w:tcW w:w="2603" w:type="dxa"/>
            <w:tcBorders>
              <w:top w:val="single" w:sz="4" w:space="0" w:color="auto"/>
              <w:left w:val="single" w:sz="4" w:space="0" w:color="auto"/>
              <w:bottom w:val="double" w:sz="4" w:space="0" w:color="auto"/>
              <w:right w:val="double" w:sz="4" w:space="0" w:color="auto"/>
            </w:tcBorders>
            <w:vAlign w:val="center"/>
            <w:hideMark/>
          </w:tcPr>
          <w:p w:rsidR="00EC1467" w:rsidRPr="00EC1467" w:rsidRDefault="00EC1467" w:rsidP="00EC1467">
            <w:pPr>
              <w:spacing w:before="100" w:beforeAutospacing="1" w:after="100" w:afterAutospacing="1"/>
              <w:jc w:val="both"/>
              <w:rPr>
                <w:sz w:val="28"/>
                <w:szCs w:val="28"/>
              </w:rPr>
            </w:pPr>
            <w:r w:rsidRPr="00EC1467">
              <w:rPr>
                <w:color w:val="000000"/>
                <w:spacing w:val="1"/>
                <w:sz w:val="28"/>
                <w:szCs w:val="28"/>
              </w:rPr>
              <w:t>От 95% до 100%</w:t>
            </w:r>
          </w:p>
        </w:tc>
      </w:tr>
    </w:tbl>
    <w:p w:rsidR="00EC1467" w:rsidRPr="00EC1467" w:rsidRDefault="00EC1467" w:rsidP="00EC1467">
      <w:pPr>
        <w:shd w:val="clear" w:color="auto" w:fill="FFFFFF"/>
        <w:jc w:val="both"/>
        <w:rPr>
          <w:sz w:val="28"/>
          <w:szCs w:val="28"/>
        </w:rPr>
      </w:pPr>
    </w:p>
    <w:p w:rsidR="00EC1467" w:rsidRPr="00EC1467" w:rsidRDefault="00EC1467" w:rsidP="00EC1467">
      <w:pPr>
        <w:shd w:val="clear" w:color="auto" w:fill="FFFFFF"/>
        <w:jc w:val="both"/>
        <w:rPr>
          <w:sz w:val="28"/>
          <w:szCs w:val="28"/>
        </w:rPr>
      </w:pPr>
      <w:r w:rsidRPr="00EC1467">
        <w:rPr>
          <w:b/>
          <w:bCs/>
          <w:color w:val="000000"/>
          <w:spacing w:val="1"/>
          <w:sz w:val="28"/>
          <w:szCs w:val="28"/>
        </w:rPr>
        <w:t xml:space="preserve">         1. 2. </w:t>
      </w:r>
      <w:r w:rsidRPr="00EC1467">
        <w:rPr>
          <w:b/>
          <w:bCs/>
          <w:iCs/>
          <w:color w:val="000000"/>
          <w:spacing w:val="1"/>
          <w:sz w:val="28"/>
          <w:szCs w:val="28"/>
        </w:rPr>
        <w:t>Творческие письменные работы</w:t>
      </w:r>
      <w:r w:rsidRPr="00EC1467">
        <w:rPr>
          <w:b/>
          <w:bCs/>
          <w:i/>
          <w:iCs/>
          <w:color w:val="000000"/>
          <w:spacing w:val="1"/>
          <w:sz w:val="28"/>
          <w:szCs w:val="28"/>
        </w:rPr>
        <w:t xml:space="preserve"> </w:t>
      </w:r>
      <w:r w:rsidRPr="00EC1467">
        <w:rPr>
          <w:color w:val="000000"/>
          <w:spacing w:val="1"/>
          <w:sz w:val="28"/>
          <w:szCs w:val="28"/>
        </w:rPr>
        <w:t>(письма, разные виды сочинений, эссе, проектные работы, вт.ч. в группах) оцениваются по пяти критериям:</w:t>
      </w:r>
    </w:p>
    <w:p w:rsidR="00EC1467" w:rsidRPr="00EC1467" w:rsidRDefault="00EC1467" w:rsidP="00EC1467">
      <w:pPr>
        <w:shd w:val="clear" w:color="auto" w:fill="FFFFFF"/>
        <w:jc w:val="both"/>
        <w:rPr>
          <w:sz w:val="28"/>
          <w:szCs w:val="28"/>
        </w:rPr>
      </w:pPr>
      <w:r w:rsidRPr="00EC1467">
        <w:rPr>
          <w:b/>
          <w:color w:val="000000"/>
          <w:spacing w:val="4"/>
          <w:sz w:val="28"/>
          <w:szCs w:val="28"/>
        </w:rPr>
        <w:t>2.1</w:t>
      </w:r>
      <w:r w:rsidRPr="00EC1467">
        <w:rPr>
          <w:color w:val="000000"/>
          <w:spacing w:val="4"/>
          <w:sz w:val="28"/>
          <w:szCs w:val="28"/>
        </w:rPr>
        <w:t>.</w:t>
      </w:r>
      <w:r w:rsidRPr="00EC1467">
        <w:rPr>
          <w:b/>
          <w:color w:val="000000"/>
          <w:spacing w:val="4"/>
          <w:sz w:val="28"/>
          <w:szCs w:val="28"/>
        </w:rPr>
        <w:t>Содержание</w:t>
      </w:r>
      <w:r w:rsidRPr="00EC1467">
        <w:rPr>
          <w:color w:val="000000"/>
          <w:spacing w:val="4"/>
          <w:sz w:val="28"/>
          <w:szCs w:val="28"/>
        </w:rPr>
        <w:t xml:space="preserve"> (соблюдение объема работы, соответствие теме, отражены ли все указанные в задании аспекты, </w:t>
      </w:r>
      <w:r w:rsidRPr="00EC1467">
        <w:rPr>
          <w:color w:val="000000"/>
          <w:sz w:val="28"/>
          <w:szCs w:val="28"/>
        </w:rPr>
        <w:t xml:space="preserve">стилевое оформление речи соответствует типу задания, аргументация на соответствующем уровне, соблюдение </w:t>
      </w:r>
      <w:r w:rsidRPr="00EC1467">
        <w:rPr>
          <w:color w:val="000000"/>
          <w:spacing w:val="-1"/>
          <w:sz w:val="28"/>
          <w:szCs w:val="28"/>
        </w:rPr>
        <w:t xml:space="preserve">норм </w:t>
      </w:r>
      <w:r w:rsidRPr="00EC1467">
        <w:rPr>
          <w:color w:val="000000"/>
          <w:spacing w:val="-1"/>
          <w:sz w:val="28"/>
          <w:szCs w:val="28"/>
        </w:rPr>
        <w:lastRenderedPageBreak/>
        <w:t>вежливости).</w:t>
      </w:r>
    </w:p>
    <w:p w:rsidR="00EC1467" w:rsidRPr="00EC1467" w:rsidRDefault="00EC1467" w:rsidP="00EC1467">
      <w:pPr>
        <w:shd w:val="clear" w:color="auto" w:fill="FFFFFF"/>
        <w:jc w:val="both"/>
        <w:rPr>
          <w:sz w:val="28"/>
          <w:szCs w:val="28"/>
        </w:rPr>
      </w:pPr>
      <w:r w:rsidRPr="00EC1467">
        <w:rPr>
          <w:b/>
          <w:color w:val="000000"/>
          <w:sz w:val="28"/>
          <w:szCs w:val="28"/>
        </w:rPr>
        <w:t>2.2.</w:t>
      </w:r>
      <w:r w:rsidRPr="00EC1467">
        <w:rPr>
          <w:color w:val="000000"/>
          <w:sz w:val="28"/>
          <w:szCs w:val="28"/>
        </w:rPr>
        <w:t xml:space="preserve"> </w:t>
      </w:r>
      <w:r w:rsidRPr="00EC1467">
        <w:rPr>
          <w:b/>
          <w:color w:val="000000"/>
          <w:sz w:val="28"/>
          <w:szCs w:val="28"/>
        </w:rPr>
        <w:t>Организация работы</w:t>
      </w:r>
      <w:r w:rsidRPr="00EC1467">
        <w:rPr>
          <w:color w:val="000000"/>
          <w:sz w:val="28"/>
          <w:szCs w:val="28"/>
        </w:rPr>
        <w:t xml:space="preserve"> (логичность высказывания, использование средств логической связи на соответствующем уровне, соблюдение формата высказывания и деление текста на абзацы);</w:t>
      </w:r>
    </w:p>
    <w:p w:rsidR="00EC1467" w:rsidRPr="00EC1467" w:rsidRDefault="00EC1467" w:rsidP="00EC1467">
      <w:pPr>
        <w:shd w:val="clear" w:color="auto" w:fill="FFFFFF"/>
        <w:jc w:val="both"/>
        <w:rPr>
          <w:sz w:val="28"/>
          <w:szCs w:val="28"/>
        </w:rPr>
      </w:pPr>
      <w:r w:rsidRPr="00EC1467">
        <w:rPr>
          <w:b/>
          <w:color w:val="000000"/>
          <w:sz w:val="28"/>
          <w:szCs w:val="28"/>
        </w:rPr>
        <w:t>2.3.</w:t>
      </w:r>
      <w:r w:rsidRPr="00EC1467">
        <w:rPr>
          <w:color w:val="000000"/>
          <w:sz w:val="28"/>
          <w:szCs w:val="28"/>
        </w:rPr>
        <w:t xml:space="preserve"> </w:t>
      </w:r>
      <w:r w:rsidRPr="00EC1467">
        <w:rPr>
          <w:b/>
          <w:color w:val="000000"/>
          <w:sz w:val="28"/>
          <w:szCs w:val="28"/>
        </w:rPr>
        <w:t>Лексика</w:t>
      </w:r>
      <w:r w:rsidRPr="00EC1467">
        <w:rPr>
          <w:color w:val="000000"/>
          <w:sz w:val="28"/>
          <w:szCs w:val="28"/>
        </w:rPr>
        <w:t xml:space="preserve"> (словарный запас соответствует поставленной задаче и требованиям данного года обучения языку);</w:t>
      </w:r>
    </w:p>
    <w:p w:rsidR="00EC1467" w:rsidRPr="00EC1467" w:rsidRDefault="00EC1467" w:rsidP="00EC1467">
      <w:pPr>
        <w:shd w:val="clear" w:color="auto" w:fill="FFFFFF"/>
        <w:jc w:val="both"/>
        <w:rPr>
          <w:sz w:val="28"/>
          <w:szCs w:val="28"/>
        </w:rPr>
      </w:pPr>
      <w:r w:rsidRPr="00EC1467">
        <w:rPr>
          <w:b/>
          <w:sz w:val="28"/>
          <w:szCs w:val="28"/>
        </w:rPr>
        <w:t>2.4.</w:t>
      </w:r>
      <w:r w:rsidRPr="00EC1467">
        <w:rPr>
          <w:sz w:val="28"/>
          <w:szCs w:val="28"/>
        </w:rPr>
        <w:t xml:space="preserve"> </w:t>
      </w:r>
      <w:r w:rsidRPr="00EC1467">
        <w:rPr>
          <w:b/>
          <w:color w:val="000000"/>
          <w:spacing w:val="4"/>
          <w:sz w:val="28"/>
          <w:szCs w:val="28"/>
        </w:rPr>
        <w:t>Грамматика</w:t>
      </w:r>
      <w:r w:rsidRPr="00EC1467">
        <w:rPr>
          <w:color w:val="000000"/>
          <w:spacing w:val="4"/>
          <w:sz w:val="28"/>
          <w:szCs w:val="28"/>
        </w:rPr>
        <w:t xml:space="preserve"> (использование разнообразных грамматических конструкций в соответствии с поставленной </w:t>
      </w:r>
      <w:r w:rsidRPr="00EC1467">
        <w:rPr>
          <w:color w:val="000000"/>
          <w:sz w:val="28"/>
          <w:szCs w:val="28"/>
        </w:rPr>
        <w:t>задачей и требованиям данного года обучения языку);</w:t>
      </w:r>
    </w:p>
    <w:p w:rsidR="00EC1467" w:rsidRPr="00EC1467" w:rsidRDefault="00EC1467" w:rsidP="00EC1467">
      <w:pPr>
        <w:shd w:val="clear" w:color="auto" w:fill="FFFFFF"/>
        <w:jc w:val="both"/>
        <w:rPr>
          <w:color w:val="000000"/>
          <w:sz w:val="28"/>
          <w:szCs w:val="28"/>
        </w:rPr>
      </w:pPr>
      <w:r w:rsidRPr="00EC1467">
        <w:rPr>
          <w:b/>
          <w:color w:val="000000"/>
          <w:sz w:val="28"/>
          <w:szCs w:val="28"/>
        </w:rPr>
        <w:t>2.5.</w:t>
      </w:r>
      <w:r w:rsidRPr="00EC1467">
        <w:rPr>
          <w:color w:val="000000"/>
          <w:sz w:val="28"/>
          <w:szCs w:val="28"/>
        </w:rPr>
        <w:t xml:space="preserve"> </w:t>
      </w:r>
      <w:r w:rsidRPr="00EC1467">
        <w:rPr>
          <w:b/>
          <w:color w:val="000000"/>
          <w:sz w:val="28"/>
          <w:szCs w:val="28"/>
        </w:rPr>
        <w:t>Орфография и пунктуация</w:t>
      </w:r>
      <w:r w:rsidRPr="00EC1467">
        <w:rPr>
          <w:color w:val="000000"/>
          <w:sz w:val="28"/>
          <w:szCs w:val="28"/>
        </w:rPr>
        <w:t xml:space="preserve"> (отсутствие орфографических ошибок, соблюдение главных правил пунктуации: </w:t>
      </w:r>
      <w:r w:rsidRPr="00EC1467">
        <w:rPr>
          <w:color w:val="000000"/>
          <w:spacing w:val="2"/>
          <w:sz w:val="28"/>
          <w:szCs w:val="28"/>
        </w:rPr>
        <w:t xml:space="preserve">предложения начинаются с заглавной буквы, в конце предложения стоит точка, вопросительный или </w:t>
      </w:r>
      <w:r w:rsidRPr="00EC1467">
        <w:rPr>
          <w:color w:val="000000"/>
          <w:sz w:val="28"/>
          <w:szCs w:val="28"/>
        </w:rPr>
        <w:t>восклицательный знак, а также соблюдение основных правил расстановки запятых).</w:t>
      </w:r>
    </w:p>
    <w:p w:rsidR="00EC1467" w:rsidRPr="00EC1467" w:rsidRDefault="00EC1467" w:rsidP="00EC1467">
      <w:pPr>
        <w:jc w:val="both"/>
        <w:rPr>
          <w:b/>
          <w:sz w:val="28"/>
          <w:szCs w:val="28"/>
        </w:rPr>
      </w:pPr>
      <w:r w:rsidRPr="00EC1467">
        <w:rPr>
          <w:b/>
          <w:sz w:val="28"/>
          <w:szCs w:val="28"/>
        </w:rPr>
        <w:t>Критерии оценки творческих письменных работ</w:t>
      </w:r>
    </w:p>
    <w:p w:rsidR="00EC1467" w:rsidRPr="00EC1467" w:rsidRDefault="00EC1467" w:rsidP="00EC1467">
      <w:pPr>
        <w:jc w:val="both"/>
        <w:rPr>
          <w:b/>
          <w:sz w:val="28"/>
          <w:szCs w:val="28"/>
        </w:rPr>
      </w:pPr>
      <w:r w:rsidRPr="00EC1467">
        <w:rPr>
          <w:b/>
          <w:sz w:val="28"/>
          <w:szCs w:val="28"/>
        </w:rPr>
        <w:t>(письма,  сочинения, эссе,</w:t>
      </w:r>
      <w:r w:rsidRPr="00EC1467">
        <w:rPr>
          <w:b/>
          <w:color w:val="000000"/>
          <w:spacing w:val="2"/>
          <w:sz w:val="28"/>
          <w:szCs w:val="28"/>
        </w:rPr>
        <w:t xml:space="preserve"> проектные работы, в т.ч. в группах</w:t>
      </w:r>
      <w:r w:rsidRPr="00EC1467">
        <w:rPr>
          <w:b/>
          <w:sz w:val="28"/>
          <w:szCs w:val="28"/>
        </w:rPr>
        <w:t>)</w:t>
      </w:r>
    </w:p>
    <w:tbl>
      <w:tblPr>
        <w:tblStyle w:val="af3"/>
        <w:tblW w:w="0" w:type="auto"/>
        <w:tblInd w:w="108" w:type="dxa"/>
        <w:tblLook w:val="01E0" w:firstRow="1" w:lastRow="1" w:firstColumn="1" w:lastColumn="1" w:noHBand="0" w:noVBand="0"/>
      </w:tblPr>
      <w:tblGrid>
        <w:gridCol w:w="969"/>
        <w:gridCol w:w="13632"/>
      </w:tblGrid>
      <w:tr w:rsidR="00EC1467" w:rsidRPr="00EC1467" w:rsidTr="00F36C13">
        <w:tc>
          <w:tcPr>
            <w:tcW w:w="969" w:type="dxa"/>
            <w:tcBorders>
              <w:top w:val="single" w:sz="4" w:space="0" w:color="auto"/>
              <w:left w:val="single" w:sz="4" w:space="0" w:color="auto"/>
              <w:bottom w:val="single" w:sz="4" w:space="0" w:color="auto"/>
              <w:right w:val="single" w:sz="4" w:space="0" w:color="auto"/>
            </w:tcBorders>
            <w:hideMark/>
          </w:tcPr>
          <w:p w:rsidR="00EC1467" w:rsidRPr="00EC1467" w:rsidRDefault="00EC1467" w:rsidP="00EC1467">
            <w:pPr>
              <w:jc w:val="both"/>
              <w:rPr>
                <w:sz w:val="28"/>
                <w:szCs w:val="28"/>
              </w:rPr>
            </w:pPr>
            <w:r w:rsidRPr="00EC1467">
              <w:rPr>
                <w:sz w:val="28"/>
                <w:szCs w:val="28"/>
              </w:rPr>
              <w:t>Баллы</w:t>
            </w:r>
          </w:p>
        </w:tc>
        <w:tc>
          <w:tcPr>
            <w:tcW w:w="13632" w:type="dxa"/>
            <w:tcBorders>
              <w:top w:val="single" w:sz="4" w:space="0" w:color="auto"/>
              <w:left w:val="single" w:sz="4" w:space="0" w:color="auto"/>
              <w:bottom w:val="single" w:sz="4" w:space="0" w:color="auto"/>
              <w:right w:val="single" w:sz="4" w:space="0" w:color="auto"/>
            </w:tcBorders>
            <w:hideMark/>
          </w:tcPr>
          <w:p w:rsidR="00EC1467" w:rsidRPr="00EC1467" w:rsidRDefault="00EC1467" w:rsidP="00EC1467">
            <w:pPr>
              <w:jc w:val="both"/>
              <w:rPr>
                <w:sz w:val="28"/>
                <w:szCs w:val="28"/>
              </w:rPr>
            </w:pPr>
            <w:r w:rsidRPr="00EC1467">
              <w:rPr>
                <w:sz w:val="28"/>
                <w:szCs w:val="28"/>
              </w:rPr>
              <w:t>Критерии оценки</w:t>
            </w:r>
          </w:p>
        </w:tc>
      </w:tr>
      <w:tr w:rsidR="00EC1467" w:rsidRPr="00EC1467" w:rsidTr="00F36C13">
        <w:tc>
          <w:tcPr>
            <w:tcW w:w="969" w:type="dxa"/>
            <w:tcBorders>
              <w:top w:val="single" w:sz="4" w:space="0" w:color="auto"/>
              <w:left w:val="single" w:sz="4" w:space="0" w:color="auto"/>
              <w:bottom w:val="single" w:sz="4" w:space="0" w:color="auto"/>
              <w:right w:val="single" w:sz="4" w:space="0" w:color="auto"/>
            </w:tcBorders>
            <w:hideMark/>
          </w:tcPr>
          <w:p w:rsidR="00EC1467" w:rsidRPr="00EC1467" w:rsidRDefault="00EC1467" w:rsidP="00EC1467">
            <w:pPr>
              <w:jc w:val="both"/>
              <w:rPr>
                <w:sz w:val="28"/>
                <w:szCs w:val="28"/>
              </w:rPr>
            </w:pPr>
            <w:r w:rsidRPr="00EC1467">
              <w:rPr>
                <w:sz w:val="28"/>
                <w:szCs w:val="28"/>
              </w:rPr>
              <w:t>«5»</w:t>
            </w:r>
          </w:p>
        </w:tc>
        <w:tc>
          <w:tcPr>
            <w:tcW w:w="13632" w:type="dxa"/>
            <w:tcBorders>
              <w:top w:val="single" w:sz="4" w:space="0" w:color="auto"/>
              <w:left w:val="single" w:sz="4" w:space="0" w:color="auto"/>
              <w:bottom w:val="single" w:sz="4" w:space="0" w:color="auto"/>
              <w:right w:val="single" w:sz="4" w:space="0" w:color="auto"/>
            </w:tcBorders>
            <w:hideMark/>
          </w:tcPr>
          <w:p w:rsidR="00EC1467" w:rsidRPr="00EC1467" w:rsidRDefault="00EC1467" w:rsidP="00EC1467">
            <w:pPr>
              <w:jc w:val="both"/>
              <w:rPr>
                <w:sz w:val="28"/>
                <w:szCs w:val="28"/>
              </w:rPr>
            </w:pPr>
            <w:r w:rsidRPr="00EC1467">
              <w:rPr>
                <w:b/>
                <w:sz w:val="28"/>
                <w:szCs w:val="28"/>
              </w:rPr>
              <w:t>1.</w:t>
            </w:r>
            <w:r w:rsidRPr="00EC1467">
              <w:rPr>
                <w:sz w:val="28"/>
                <w:szCs w:val="28"/>
              </w:rPr>
              <w:t xml:space="preserve"> </w:t>
            </w:r>
            <w:r w:rsidRPr="00EC1467">
              <w:rPr>
                <w:b/>
                <w:sz w:val="28"/>
                <w:szCs w:val="28"/>
              </w:rPr>
              <w:t>Содержание</w:t>
            </w:r>
            <w:r w:rsidRPr="00EC1467">
              <w:rPr>
                <w:sz w:val="28"/>
                <w:szCs w:val="28"/>
              </w:rPr>
              <w:t>: коммуникативная задача решена полностью.</w:t>
            </w:r>
          </w:p>
          <w:p w:rsidR="00EC1467" w:rsidRPr="00EC1467" w:rsidRDefault="00EC1467" w:rsidP="00EC1467">
            <w:pPr>
              <w:jc w:val="both"/>
              <w:rPr>
                <w:sz w:val="28"/>
                <w:szCs w:val="28"/>
              </w:rPr>
            </w:pPr>
            <w:r w:rsidRPr="00EC1467">
              <w:rPr>
                <w:b/>
                <w:sz w:val="28"/>
                <w:szCs w:val="28"/>
              </w:rPr>
              <w:t>2.</w:t>
            </w:r>
            <w:r w:rsidRPr="00EC1467">
              <w:rPr>
                <w:sz w:val="28"/>
                <w:szCs w:val="28"/>
              </w:rPr>
              <w:t xml:space="preserve"> </w:t>
            </w:r>
            <w:r w:rsidRPr="00EC1467">
              <w:rPr>
                <w:b/>
                <w:sz w:val="28"/>
                <w:szCs w:val="28"/>
              </w:rPr>
              <w:t>организация работы</w:t>
            </w:r>
            <w:r w:rsidRPr="00EC1467">
              <w:rPr>
                <w:sz w:val="28"/>
                <w:szCs w:val="28"/>
              </w:rPr>
              <w:t xml:space="preserve">: </w:t>
            </w:r>
            <w:r w:rsidRPr="00EC1467">
              <w:rPr>
                <w:color w:val="000000"/>
                <w:sz w:val="28"/>
                <w:szCs w:val="28"/>
              </w:rPr>
              <w:t>высказывание логично, использованы средства логической связи, соблюден формат высказывания и текст поделен на абзацы.</w:t>
            </w:r>
          </w:p>
          <w:p w:rsidR="00EC1467" w:rsidRPr="00EC1467" w:rsidRDefault="00EC1467" w:rsidP="00EC1467">
            <w:pPr>
              <w:jc w:val="both"/>
              <w:rPr>
                <w:color w:val="000000"/>
                <w:sz w:val="28"/>
                <w:szCs w:val="28"/>
              </w:rPr>
            </w:pPr>
            <w:r w:rsidRPr="00EC1467">
              <w:rPr>
                <w:b/>
                <w:sz w:val="28"/>
                <w:szCs w:val="28"/>
              </w:rPr>
              <w:t>3. лексика</w:t>
            </w:r>
            <w:r w:rsidRPr="00EC1467">
              <w:rPr>
                <w:sz w:val="28"/>
                <w:szCs w:val="28"/>
              </w:rPr>
              <w:t xml:space="preserve">: лексика </w:t>
            </w:r>
            <w:r w:rsidRPr="00EC1467">
              <w:rPr>
                <w:color w:val="000000"/>
                <w:sz w:val="28"/>
                <w:szCs w:val="28"/>
              </w:rPr>
              <w:t>соответствует поставленной задаче и требованиям данного года обучения.</w:t>
            </w:r>
          </w:p>
          <w:p w:rsidR="00EC1467" w:rsidRPr="00EC1467" w:rsidRDefault="00EC1467" w:rsidP="00EC1467">
            <w:pPr>
              <w:jc w:val="both"/>
              <w:rPr>
                <w:sz w:val="28"/>
                <w:szCs w:val="28"/>
              </w:rPr>
            </w:pPr>
            <w:r w:rsidRPr="00EC1467">
              <w:rPr>
                <w:b/>
                <w:color w:val="000000"/>
                <w:sz w:val="28"/>
                <w:szCs w:val="28"/>
              </w:rPr>
              <w:t>4. грамматика</w:t>
            </w:r>
            <w:r w:rsidRPr="00EC1467">
              <w:rPr>
                <w:color w:val="000000"/>
                <w:sz w:val="28"/>
                <w:szCs w:val="28"/>
              </w:rPr>
              <w:t>:</w:t>
            </w:r>
            <w:r w:rsidRPr="00EC1467">
              <w:rPr>
                <w:sz w:val="28"/>
                <w:szCs w:val="28"/>
              </w:rPr>
              <w:t xml:space="preserve"> </w:t>
            </w:r>
            <w:r w:rsidRPr="00EC1467">
              <w:rPr>
                <w:color w:val="000000"/>
                <w:spacing w:val="4"/>
                <w:sz w:val="28"/>
                <w:szCs w:val="28"/>
              </w:rPr>
              <w:t xml:space="preserve">использованы разнообразные грамматические конструкции в соответствии с поставленной </w:t>
            </w:r>
            <w:r w:rsidRPr="00EC1467">
              <w:rPr>
                <w:color w:val="000000"/>
                <w:sz w:val="28"/>
                <w:szCs w:val="28"/>
              </w:rPr>
              <w:t>задачей и требованиям данного года обучения языку,</w:t>
            </w:r>
            <w:r w:rsidRPr="00EC1467">
              <w:rPr>
                <w:sz w:val="28"/>
                <w:szCs w:val="28"/>
              </w:rPr>
              <w:t xml:space="preserve"> грамматические ошибки либо отсутствуют, либо не препятствуют решению коммуникативной задачи.</w:t>
            </w:r>
          </w:p>
          <w:p w:rsidR="00EC1467" w:rsidRPr="00EC1467" w:rsidRDefault="00EC1467" w:rsidP="00EC1467">
            <w:pPr>
              <w:jc w:val="both"/>
              <w:rPr>
                <w:sz w:val="28"/>
                <w:szCs w:val="28"/>
              </w:rPr>
            </w:pPr>
            <w:r w:rsidRPr="00EC1467">
              <w:rPr>
                <w:b/>
                <w:sz w:val="28"/>
                <w:szCs w:val="28"/>
              </w:rPr>
              <w:t>5. Орфография и пунктуация</w:t>
            </w:r>
            <w:r w:rsidRPr="00EC1467">
              <w:rPr>
                <w:sz w:val="28"/>
                <w:szCs w:val="28"/>
              </w:rPr>
              <w:t>:</w:t>
            </w:r>
            <w:r w:rsidRPr="00EC1467">
              <w:rPr>
                <w:color w:val="000000"/>
                <w:sz w:val="28"/>
                <w:szCs w:val="28"/>
              </w:rPr>
              <w:t xml:space="preserve"> орфографические ошибки отсутствуют, соблюдены правила пунктуации: </w:t>
            </w:r>
            <w:r w:rsidRPr="00EC1467">
              <w:rPr>
                <w:color w:val="000000"/>
                <w:spacing w:val="2"/>
                <w:sz w:val="28"/>
                <w:szCs w:val="28"/>
              </w:rPr>
              <w:t xml:space="preserve">предложения начинаются с заглавной буквы, в конце предложения стоит точка, вопросительный или </w:t>
            </w:r>
            <w:r w:rsidRPr="00EC1467">
              <w:rPr>
                <w:color w:val="000000"/>
                <w:sz w:val="28"/>
                <w:szCs w:val="28"/>
              </w:rPr>
              <w:t>восклицательный знак, а также соблюдены основные правила расстановки запятых.</w:t>
            </w:r>
          </w:p>
        </w:tc>
      </w:tr>
      <w:tr w:rsidR="00EC1467" w:rsidRPr="00EC1467" w:rsidTr="00F36C13">
        <w:tc>
          <w:tcPr>
            <w:tcW w:w="969" w:type="dxa"/>
            <w:tcBorders>
              <w:top w:val="single" w:sz="4" w:space="0" w:color="auto"/>
              <w:left w:val="single" w:sz="4" w:space="0" w:color="auto"/>
              <w:bottom w:val="single" w:sz="4" w:space="0" w:color="auto"/>
              <w:right w:val="single" w:sz="4" w:space="0" w:color="auto"/>
            </w:tcBorders>
            <w:hideMark/>
          </w:tcPr>
          <w:p w:rsidR="00EC1467" w:rsidRPr="00EC1467" w:rsidRDefault="00EC1467" w:rsidP="00EC1467">
            <w:pPr>
              <w:jc w:val="both"/>
              <w:rPr>
                <w:sz w:val="28"/>
                <w:szCs w:val="28"/>
              </w:rPr>
            </w:pPr>
            <w:r w:rsidRPr="00EC1467">
              <w:rPr>
                <w:sz w:val="28"/>
                <w:szCs w:val="28"/>
              </w:rPr>
              <w:t>«4»</w:t>
            </w:r>
          </w:p>
        </w:tc>
        <w:tc>
          <w:tcPr>
            <w:tcW w:w="13632" w:type="dxa"/>
            <w:tcBorders>
              <w:top w:val="single" w:sz="4" w:space="0" w:color="auto"/>
              <w:left w:val="single" w:sz="4" w:space="0" w:color="auto"/>
              <w:bottom w:val="single" w:sz="4" w:space="0" w:color="auto"/>
              <w:right w:val="single" w:sz="4" w:space="0" w:color="auto"/>
            </w:tcBorders>
            <w:hideMark/>
          </w:tcPr>
          <w:p w:rsidR="00EC1467" w:rsidRPr="00EC1467" w:rsidRDefault="00EC1467" w:rsidP="00EC1467">
            <w:pPr>
              <w:jc w:val="both"/>
              <w:rPr>
                <w:sz w:val="28"/>
                <w:szCs w:val="28"/>
              </w:rPr>
            </w:pPr>
            <w:r w:rsidRPr="00EC1467">
              <w:rPr>
                <w:b/>
                <w:sz w:val="28"/>
                <w:szCs w:val="28"/>
              </w:rPr>
              <w:t>1.</w:t>
            </w:r>
            <w:r w:rsidRPr="00EC1467">
              <w:rPr>
                <w:sz w:val="28"/>
                <w:szCs w:val="28"/>
              </w:rPr>
              <w:t xml:space="preserve"> </w:t>
            </w:r>
            <w:r w:rsidRPr="00EC1467">
              <w:rPr>
                <w:b/>
                <w:sz w:val="28"/>
                <w:szCs w:val="28"/>
              </w:rPr>
              <w:t>Содержание</w:t>
            </w:r>
            <w:r w:rsidRPr="00EC1467">
              <w:rPr>
                <w:sz w:val="28"/>
                <w:szCs w:val="28"/>
              </w:rPr>
              <w:t>: коммуникативная задача решена полностью.</w:t>
            </w:r>
          </w:p>
          <w:p w:rsidR="00EC1467" w:rsidRPr="00EC1467" w:rsidRDefault="00EC1467" w:rsidP="00EC1467">
            <w:pPr>
              <w:jc w:val="both"/>
              <w:rPr>
                <w:sz w:val="28"/>
                <w:szCs w:val="28"/>
              </w:rPr>
            </w:pPr>
            <w:r w:rsidRPr="00EC1467">
              <w:rPr>
                <w:b/>
                <w:sz w:val="28"/>
                <w:szCs w:val="28"/>
              </w:rPr>
              <w:t>2.</w:t>
            </w:r>
            <w:r w:rsidRPr="00EC1467">
              <w:rPr>
                <w:sz w:val="28"/>
                <w:szCs w:val="28"/>
              </w:rPr>
              <w:t xml:space="preserve"> </w:t>
            </w:r>
            <w:r w:rsidRPr="00EC1467">
              <w:rPr>
                <w:b/>
                <w:sz w:val="28"/>
                <w:szCs w:val="28"/>
              </w:rPr>
              <w:t>организация работы</w:t>
            </w:r>
            <w:r w:rsidRPr="00EC1467">
              <w:rPr>
                <w:sz w:val="28"/>
                <w:szCs w:val="28"/>
              </w:rPr>
              <w:t xml:space="preserve">: </w:t>
            </w:r>
            <w:r w:rsidRPr="00EC1467">
              <w:rPr>
                <w:color w:val="000000"/>
                <w:sz w:val="28"/>
                <w:szCs w:val="28"/>
              </w:rPr>
              <w:t>высказывание логично, использованы средства логической связи, соблюден формат высказывания и текст поделен на абзацы.</w:t>
            </w:r>
          </w:p>
          <w:p w:rsidR="00EC1467" w:rsidRPr="00EC1467" w:rsidRDefault="00EC1467" w:rsidP="00EC1467">
            <w:pPr>
              <w:jc w:val="both"/>
              <w:rPr>
                <w:color w:val="000000"/>
                <w:sz w:val="28"/>
                <w:szCs w:val="28"/>
              </w:rPr>
            </w:pPr>
            <w:r w:rsidRPr="00EC1467">
              <w:rPr>
                <w:b/>
                <w:sz w:val="28"/>
                <w:szCs w:val="28"/>
              </w:rPr>
              <w:t>3. лексика</w:t>
            </w:r>
            <w:r w:rsidRPr="00EC1467">
              <w:rPr>
                <w:sz w:val="28"/>
                <w:szCs w:val="28"/>
              </w:rPr>
              <w:t xml:space="preserve">: лексика </w:t>
            </w:r>
            <w:r w:rsidRPr="00EC1467">
              <w:rPr>
                <w:color w:val="000000"/>
                <w:sz w:val="28"/>
                <w:szCs w:val="28"/>
              </w:rPr>
              <w:t>соответствует поставленной задаче и требованиям данного года обучения. Но имеются незначительные ошибки.</w:t>
            </w:r>
          </w:p>
          <w:p w:rsidR="00EC1467" w:rsidRPr="00EC1467" w:rsidRDefault="00EC1467" w:rsidP="00EC1467">
            <w:pPr>
              <w:jc w:val="both"/>
              <w:rPr>
                <w:sz w:val="28"/>
                <w:szCs w:val="28"/>
              </w:rPr>
            </w:pPr>
            <w:r w:rsidRPr="00EC1467">
              <w:rPr>
                <w:b/>
                <w:sz w:val="28"/>
                <w:szCs w:val="28"/>
              </w:rPr>
              <w:t>4.</w:t>
            </w:r>
            <w:r w:rsidRPr="00EC1467">
              <w:rPr>
                <w:b/>
                <w:color w:val="000000"/>
                <w:sz w:val="28"/>
                <w:szCs w:val="28"/>
              </w:rPr>
              <w:t xml:space="preserve"> грамматика</w:t>
            </w:r>
            <w:r w:rsidRPr="00EC1467">
              <w:rPr>
                <w:color w:val="000000"/>
                <w:sz w:val="28"/>
                <w:szCs w:val="28"/>
              </w:rPr>
              <w:t>:</w:t>
            </w:r>
            <w:r w:rsidRPr="00EC1467">
              <w:rPr>
                <w:sz w:val="28"/>
                <w:szCs w:val="28"/>
              </w:rPr>
              <w:t xml:space="preserve"> </w:t>
            </w:r>
            <w:r w:rsidRPr="00EC1467">
              <w:rPr>
                <w:color w:val="000000"/>
                <w:spacing w:val="4"/>
                <w:sz w:val="28"/>
                <w:szCs w:val="28"/>
              </w:rPr>
              <w:t xml:space="preserve">использованы разнообразные грамматические конструкции в соответствии с поставленной </w:t>
            </w:r>
            <w:r w:rsidRPr="00EC1467">
              <w:rPr>
                <w:color w:val="000000"/>
                <w:sz w:val="28"/>
                <w:szCs w:val="28"/>
              </w:rPr>
              <w:t>задачей и требованиям данного года обучения языку,</w:t>
            </w:r>
            <w:r w:rsidRPr="00EC1467">
              <w:rPr>
                <w:sz w:val="28"/>
                <w:szCs w:val="28"/>
              </w:rPr>
              <w:t xml:space="preserve"> грамматические ошибки незначительно препятствуют решению коммуникативной задачи.</w:t>
            </w:r>
          </w:p>
          <w:p w:rsidR="00EC1467" w:rsidRPr="00EC1467" w:rsidRDefault="00EC1467" w:rsidP="00EC1467">
            <w:pPr>
              <w:jc w:val="both"/>
              <w:rPr>
                <w:sz w:val="28"/>
                <w:szCs w:val="28"/>
              </w:rPr>
            </w:pPr>
            <w:r w:rsidRPr="00EC1467">
              <w:rPr>
                <w:b/>
                <w:sz w:val="28"/>
                <w:szCs w:val="28"/>
              </w:rPr>
              <w:t>5. Орфография и пунктуация</w:t>
            </w:r>
            <w:r w:rsidRPr="00EC1467">
              <w:rPr>
                <w:sz w:val="28"/>
                <w:szCs w:val="28"/>
              </w:rPr>
              <w:t>:</w:t>
            </w:r>
            <w:r w:rsidRPr="00EC1467">
              <w:rPr>
                <w:color w:val="000000"/>
                <w:sz w:val="28"/>
                <w:szCs w:val="28"/>
              </w:rPr>
              <w:t xml:space="preserve"> незначительные орфографические ошибки, соблюдены правила пунктуации: </w:t>
            </w:r>
            <w:r w:rsidRPr="00EC1467">
              <w:rPr>
                <w:color w:val="000000"/>
                <w:spacing w:val="2"/>
                <w:sz w:val="28"/>
                <w:szCs w:val="28"/>
              </w:rPr>
              <w:t xml:space="preserve">предложения начинаются с заглавной буквы, в конце предложения стоит точка, вопросительный или </w:t>
            </w:r>
            <w:r w:rsidRPr="00EC1467">
              <w:rPr>
                <w:color w:val="000000"/>
                <w:sz w:val="28"/>
                <w:szCs w:val="28"/>
              </w:rPr>
              <w:lastRenderedPageBreak/>
              <w:t>восклицательный знак, а также соблюдены основные правила расстановки запятых.</w:t>
            </w:r>
          </w:p>
        </w:tc>
      </w:tr>
      <w:tr w:rsidR="00EC1467" w:rsidRPr="00EC1467" w:rsidTr="00F36C13">
        <w:tc>
          <w:tcPr>
            <w:tcW w:w="969" w:type="dxa"/>
            <w:tcBorders>
              <w:top w:val="single" w:sz="4" w:space="0" w:color="auto"/>
              <w:left w:val="single" w:sz="4" w:space="0" w:color="auto"/>
              <w:bottom w:val="single" w:sz="4" w:space="0" w:color="auto"/>
              <w:right w:val="single" w:sz="4" w:space="0" w:color="auto"/>
            </w:tcBorders>
            <w:hideMark/>
          </w:tcPr>
          <w:p w:rsidR="00EC1467" w:rsidRPr="00EC1467" w:rsidRDefault="00EC1467" w:rsidP="00EC1467">
            <w:pPr>
              <w:jc w:val="both"/>
              <w:rPr>
                <w:sz w:val="28"/>
                <w:szCs w:val="28"/>
              </w:rPr>
            </w:pPr>
            <w:r w:rsidRPr="00EC1467">
              <w:rPr>
                <w:sz w:val="28"/>
                <w:szCs w:val="28"/>
              </w:rPr>
              <w:lastRenderedPageBreak/>
              <w:t>«3»</w:t>
            </w:r>
          </w:p>
        </w:tc>
        <w:tc>
          <w:tcPr>
            <w:tcW w:w="13632" w:type="dxa"/>
            <w:tcBorders>
              <w:top w:val="single" w:sz="4" w:space="0" w:color="auto"/>
              <w:left w:val="single" w:sz="4" w:space="0" w:color="auto"/>
              <w:bottom w:val="single" w:sz="4" w:space="0" w:color="auto"/>
              <w:right w:val="single" w:sz="4" w:space="0" w:color="auto"/>
            </w:tcBorders>
            <w:hideMark/>
          </w:tcPr>
          <w:p w:rsidR="00EC1467" w:rsidRPr="00EC1467" w:rsidRDefault="00EC1467" w:rsidP="00EC1467">
            <w:pPr>
              <w:jc w:val="both"/>
              <w:rPr>
                <w:sz w:val="28"/>
                <w:szCs w:val="28"/>
              </w:rPr>
            </w:pPr>
            <w:r w:rsidRPr="00EC1467">
              <w:rPr>
                <w:b/>
                <w:sz w:val="28"/>
                <w:szCs w:val="28"/>
              </w:rPr>
              <w:t>1.</w:t>
            </w:r>
            <w:r w:rsidRPr="00EC1467">
              <w:rPr>
                <w:sz w:val="28"/>
                <w:szCs w:val="28"/>
              </w:rPr>
              <w:t xml:space="preserve"> </w:t>
            </w:r>
            <w:r w:rsidRPr="00EC1467">
              <w:rPr>
                <w:b/>
                <w:sz w:val="28"/>
                <w:szCs w:val="28"/>
              </w:rPr>
              <w:t>Содержание</w:t>
            </w:r>
            <w:r w:rsidRPr="00EC1467">
              <w:rPr>
                <w:sz w:val="28"/>
                <w:szCs w:val="28"/>
              </w:rPr>
              <w:t xml:space="preserve">: Коммуникативная задача решена, </w:t>
            </w:r>
          </w:p>
          <w:p w:rsidR="00EC1467" w:rsidRPr="00EC1467" w:rsidRDefault="00EC1467" w:rsidP="00EC1467">
            <w:pPr>
              <w:jc w:val="both"/>
              <w:rPr>
                <w:sz w:val="28"/>
                <w:szCs w:val="28"/>
              </w:rPr>
            </w:pPr>
            <w:r w:rsidRPr="00EC1467">
              <w:rPr>
                <w:b/>
                <w:sz w:val="28"/>
                <w:szCs w:val="28"/>
              </w:rPr>
              <w:t>2.</w:t>
            </w:r>
            <w:r w:rsidRPr="00EC1467">
              <w:rPr>
                <w:sz w:val="28"/>
                <w:szCs w:val="28"/>
              </w:rPr>
              <w:t xml:space="preserve"> </w:t>
            </w:r>
            <w:r w:rsidRPr="00EC1467">
              <w:rPr>
                <w:b/>
                <w:sz w:val="28"/>
                <w:szCs w:val="28"/>
              </w:rPr>
              <w:t>организация работы</w:t>
            </w:r>
            <w:r w:rsidRPr="00EC1467">
              <w:rPr>
                <w:sz w:val="28"/>
                <w:szCs w:val="28"/>
              </w:rPr>
              <w:t xml:space="preserve">: </w:t>
            </w:r>
            <w:r w:rsidRPr="00EC1467">
              <w:rPr>
                <w:color w:val="000000"/>
                <w:sz w:val="28"/>
                <w:szCs w:val="28"/>
              </w:rPr>
              <w:t>высказывание нелогично, неадекватно использованы средства логической связи, текст неправильно поделен на абзацы, но формат высказывания соблюден.</w:t>
            </w:r>
          </w:p>
          <w:p w:rsidR="00EC1467" w:rsidRPr="00EC1467" w:rsidRDefault="00EC1467" w:rsidP="00EC1467">
            <w:pPr>
              <w:jc w:val="both"/>
              <w:rPr>
                <w:sz w:val="28"/>
                <w:szCs w:val="28"/>
              </w:rPr>
            </w:pPr>
            <w:r w:rsidRPr="00EC1467">
              <w:rPr>
                <w:b/>
                <w:sz w:val="28"/>
                <w:szCs w:val="28"/>
              </w:rPr>
              <w:t>3. лексика</w:t>
            </w:r>
            <w:r w:rsidRPr="00EC1467">
              <w:rPr>
                <w:sz w:val="28"/>
                <w:szCs w:val="28"/>
              </w:rPr>
              <w:t>: местами неадекватное употребление лексики.</w:t>
            </w:r>
          </w:p>
          <w:p w:rsidR="00EC1467" w:rsidRPr="00EC1467" w:rsidRDefault="00EC1467" w:rsidP="00EC1467">
            <w:pPr>
              <w:jc w:val="both"/>
              <w:rPr>
                <w:sz w:val="28"/>
                <w:szCs w:val="28"/>
              </w:rPr>
            </w:pPr>
            <w:r w:rsidRPr="00EC1467">
              <w:rPr>
                <w:b/>
                <w:sz w:val="28"/>
                <w:szCs w:val="28"/>
              </w:rPr>
              <w:t>4.</w:t>
            </w:r>
            <w:r w:rsidRPr="00EC1467">
              <w:rPr>
                <w:b/>
                <w:color w:val="000000"/>
                <w:sz w:val="28"/>
                <w:szCs w:val="28"/>
              </w:rPr>
              <w:t xml:space="preserve"> грамматика</w:t>
            </w:r>
            <w:r w:rsidRPr="00EC1467">
              <w:rPr>
                <w:color w:val="000000"/>
                <w:sz w:val="28"/>
                <w:szCs w:val="28"/>
              </w:rPr>
              <w:t>:</w:t>
            </w:r>
            <w:r w:rsidRPr="00EC1467">
              <w:rPr>
                <w:sz w:val="28"/>
                <w:szCs w:val="28"/>
              </w:rPr>
              <w:t xml:space="preserve"> имеются грубые грамматические ошибки.</w:t>
            </w:r>
          </w:p>
          <w:p w:rsidR="00EC1467" w:rsidRPr="00EC1467" w:rsidRDefault="00EC1467" w:rsidP="00EC1467">
            <w:pPr>
              <w:jc w:val="both"/>
              <w:rPr>
                <w:sz w:val="28"/>
                <w:szCs w:val="28"/>
              </w:rPr>
            </w:pPr>
            <w:r w:rsidRPr="00EC1467">
              <w:rPr>
                <w:b/>
                <w:sz w:val="28"/>
                <w:szCs w:val="28"/>
              </w:rPr>
              <w:t>5. Орфография и пунктуация</w:t>
            </w:r>
            <w:r w:rsidRPr="00EC1467">
              <w:rPr>
                <w:sz w:val="28"/>
                <w:szCs w:val="28"/>
              </w:rPr>
              <w:t>:</w:t>
            </w:r>
            <w:r w:rsidRPr="00EC1467">
              <w:rPr>
                <w:color w:val="000000"/>
                <w:sz w:val="28"/>
                <w:szCs w:val="28"/>
              </w:rPr>
              <w:t xml:space="preserve"> незначительные орфографические ошибки, не всегда соблюдены правила пунктуации: не все </w:t>
            </w:r>
            <w:r w:rsidRPr="00EC1467">
              <w:rPr>
                <w:color w:val="000000"/>
                <w:spacing w:val="2"/>
                <w:sz w:val="28"/>
                <w:szCs w:val="28"/>
              </w:rPr>
              <w:t xml:space="preserve">предложения начинаются с заглавной буквы, в конце не всех предложений стоит точка, вопросительный или </w:t>
            </w:r>
            <w:r w:rsidRPr="00EC1467">
              <w:rPr>
                <w:color w:val="000000"/>
                <w:sz w:val="28"/>
                <w:szCs w:val="28"/>
              </w:rPr>
              <w:t>восклицательный знак, а также не соблюдены основные правила расстановки запятых.</w:t>
            </w:r>
          </w:p>
        </w:tc>
      </w:tr>
      <w:tr w:rsidR="00EC1467" w:rsidRPr="00EC1467" w:rsidTr="00F36C13">
        <w:tc>
          <w:tcPr>
            <w:tcW w:w="969" w:type="dxa"/>
            <w:tcBorders>
              <w:top w:val="single" w:sz="4" w:space="0" w:color="auto"/>
              <w:left w:val="single" w:sz="4" w:space="0" w:color="auto"/>
              <w:bottom w:val="single" w:sz="4" w:space="0" w:color="auto"/>
              <w:right w:val="single" w:sz="4" w:space="0" w:color="auto"/>
            </w:tcBorders>
            <w:hideMark/>
          </w:tcPr>
          <w:p w:rsidR="00EC1467" w:rsidRPr="00EC1467" w:rsidRDefault="00EC1467" w:rsidP="00EC1467">
            <w:pPr>
              <w:jc w:val="both"/>
              <w:rPr>
                <w:sz w:val="28"/>
                <w:szCs w:val="28"/>
              </w:rPr>
            </w:pPr>
            <w:r w:rsidRPr="00EC1467">
              <w:rPr>
                <w:sz w:val="28"/>
                <w:szCs w:val="28"/>
              </w:rPr>
              <w:t>«2»</w:t>
            </w:r>
          </w:p>
        </w:tc>
        <w:tc>
          <w:tcPr>
            <w:tcW w:w="13632" w:type="dxa"/>
            <w:tcBorders>
              <w:top w:val="single" w:sz="4" w:space="0" w:color="auto"/>
              <w:left w:val="single" w:sz="4" w:space="0" w:color="auto"/>
              <w:bottom w:val="single" w:sz="4" w:space="0" w:color="auto"/>
              <w:right w:val="single" w:sz="4" w:space="0" w:color="auto"/>
            </w:tcBorders>
            <w:hideMark/>
          </w:tcPr>
          <w:p w:rsidR="00EC1467" w:rsidRPr="00EC1467" w:rsidRDefault="00EC1467" w:rsidP="00EC1467">
            <w:pPr>
              <w:jc w:val="both"/>
              <w:rPr>
                <w:sz w:val="28"/>
                <w:szCs w:val="28"/>
              </w:rPr>
            </w:pPr>
            <w:r w:rsidRPr="00EC1467">
              <w:rPr>
                <w:b/>
                <w:sz w:val="28"/>
                <w:szCs w:val="28"/>
              </w:rPr>
              <w:t>1.</w:t>
            </w:r>
            <w:r w:rsidRPr="00EC1467">
              <w:rPr>
                <w:sz w:val="28"/>
                <w:szCs w:val="28"/>
              </w:rPr>
              <w:t xml:space="preserve"> </w:t>
            </w:r>
            <w:r w:rsidRPr="00EC1467">
              <w:rPr>
                <w:b/>
                <w:sz w:val="28"/>
                <w:szCs w:val="28"/>
              </w:rPr>
              <w:t>Содержание:</w:t>
            </w:r>
            <w:r w:rsidRPr="00EC1467">
              <w:rPr>
                <w:sz w:val="28"/>
                <w:szCs w:val="28"/>
              </w:rPr>
              <w:t xml:space="preserve"> Коммуникативная задача не решена.</w:t>
            </w:r>
          </w:p>
          <w:p w:rsidR="00EC1467" w:rsidRPr="00EC1467" w:rsidRDefault="00EC1467" w:rsidP="00EC1467">
            <w:pPr>
              <w:jc w:val="both"/>
              <w:rPr>
                <w:sz w:val="28"/>
                <w:szCs w:val="28"/>
              </w:rPr>
            </w:pPr>
            <w:r w:rsidRPr="00EC1467">
              <w:rPr>
                <w:b/>
                <w:sz w:val="28"/>
                <w:szCs w:val="28"/>
              </w:rPr>
              <w:t>2.</w:t>
            </w:r>
            <w:r w:rsidRPr="00EC1467">
              <w:rPr>
                <w:sz w:val="28"/>
                <w:szCs w:val="28"/>
              </w:rPr>
              <w:t xml:space="preserve"> </w:t>
            </w:r>
            <w:r w:rsidRPr="00EC1467">
              <w:rPr>
                <w:b/>
                <w:sz w:val="28"/>
                <w:szCs w:val="28"/>
              </w:rPr>
              <w:t>организация работы</w:t>
            </w:r>
            <w:r w:rsidRPr="00EC1467">
              <w:rPr>
                <w:sz w:val="28"/>
                <w:szCs w:val="28"/>
              </w:rPr>
              <w:t xml:space="preserve">: </w:t>
            </w:r>
            <w:r w:rsidRPr="00EC1467">
              <w:rPr>
                <w:color w:val="000000"/>
                <w:sz w:val="28"/>
                <w:szCs w:val="28"/>
              </w:rPr>
              <w:t>высказывание нелогично, не использованы средства логической связи, не соблюден формат высказывания, текст не поделен на абзацы.</w:t>
            </w:r>
          </w:p>
          <w:p w:rsidR="00EC1467" w:rsidRPr="00EC1467" w:rsidRDefault="00EC1467" w:rsidP="00EC1467">
            <w:pPr>
              <w:jc w:val="both"/>
              <w:rPr>
                <w:sz w:val="28"/>
                <w:szCs w:val="28"/>
              </w:rPr>
            </w:pPr>
            <w:r w:rsidRPr="00EC1467">
              <w:rPr>
                <w:b/>
                <w:sz w:val="28"/>
                <w:szCs w:val="28"/>
              </w:rPr>
              <w:t>3. лексика</w:t>
            </w:r>
            <w:r w:rsidRPr="00EC1467">
              <w:rPr>
                <w:sz w:val="28"/>
                <w:szCs w:val="28"/>
              </w:rPr>
              <w:t>: большое количество лексических ошибок.</w:t>
            </w:r>
          </w:p>
          <w:p w:rsidR="00EC1467" w:rsidRPr="00EC1467" w:rsidRDefault="00EC1467" w:rsidP="00EC1467">
            <w:pPr>
              <w:jc w:val="both"/>
              <w:rPr>
                <w:sz w:val="28"/>
                <w:szCs w:val="28"/>
              </w:rPr>
            </w:pPr>
            <w:r w:rsidRPr="00EC1467">
              <w:rPr>
                <w:b/>
                <w:sz w:val="28"/>
                <w:szCs w:val="28"/>
              </w:rPr>
              <w:t>4.</w:t>
            </w:r>
            <w:r w:rsidRPr="00EC1467">
              <w:rPr>
                <w:b/>
                <w:color w:val="000000"/>
                <w:sz w:val="28"/>
                <w:szCs w:val="28"/>
              </w:rPr>
              <w:t xml:space="preserve"> грамматика</w:t>
            </w:r>
            <w:r w:rsidRPr="00EC1467">
              <w:rPr>
                <w:color w:val="000000"/>
                <w:sz w:val="28"/>
                <w:szCs w:val="28"/>
              </w:rPr>
              <w:t>:</w:t>
            </w:r>
            <w:r w:rsidRPr="00EC1467">
              <w:rPr>
                <w:sz w:val="28"/>
                <w:szCs w:val="28"/>
              </w:rPr>
              <w:t xml:space="preserve"> большое количество грамматических ошибок.</w:t>
            </w:r>
          </w:p>
          <w:p w:rsidR="00EC1467" w:rsidRPr="00EC1467" w:rsidRDefault="00EC1467" w:rsidP="00EC1467">
            <w:pPr>
              <w:jc w:val="both"/>
              <w:rPr>
                <w:sz w:val="28"/>
                <w:szCs w:val="28"/>
              </w:rPr>
            </w:pPr>
            <w:r w:rsidRPr="00EC1467">
              <w:rPr>
                <w:b/>
                <w:sz w:val="28"/>
                <w:szCs w:val="28"/>
              </w:rPr>
              <w:t>5. Орфография и пунктуация</w:t>
            </w:r>
            <w:r w:rsidRPr="00EC1467">
              <w:rPr>
                <w:sz w:val="28"/>
                <w:szCs w:val="28"/>
              </w:rPr>
              <w:t>:</w:t>
            </w:r>
            <w:r w:rsidRPr="00EC1467">
              <w:rPr>
                <w:color w:val="000000"/>
                <w:sz w:val="28"/>
                <w:szCs w:val="28"/>
              </w:rPr>
              <w:t xml:space="preserve"> значительные орфографические ошибки, не соблюдены правила пунктуации: не все </w:t>
            </w:r>
            <w:r w:rsidRPr="00EC1467">
              <w:rPr>
                <w:color w:val="000000"/>
                <w:spacing w:val="2"/>
                <w:sz w:val="28"/>
                <w:szCs w:val="28"/>
              </w:rPr>
              <w:t xml:space="preserve">предложения начинаются с заглавной буквы, в конце не всех предложений стоит точка, вопросительный или </w:t>
            </w:r>
            <w:r w:rsidRPr="00EC1467">
              <w:rPr>
                <w:color w:val="000000"/>
                <w:sz w:val="28"/>
                <w:szCs w:val="28"/>
              </w:rPr>
              <w:t>восклицательный знак, а также не соблюдены основные правила расстановки запятых.</w:t>
            </w:r>
          </w:p>
        </w:tc>
      </w:tr>
    </w:tbl>
    <w:p w:rsidR="00EC1467" w:rsidRPr="00EC1467" w:rsidRDefault="00EC1467" w:rsidP="00EC1467">
      <w:pPr>
        <w:jc w:val="both"/>
        <w:rPr>
          <w:sz w:val="28"/>
          <w:szCs w:val="28"/>
        </w:rPr>
      </w:pPr>
    </w:p>
    <w:p w:rsidR="00EC1467" w:rsidRPr="00EC1467" w:rsidRDefault="00EC1467" w:rsidP="00EC1467">
      <w:pPr>
        <w:jc w:val="both"/>
        <w:rPr>
          <w:b/>
          <w:sz w:val="28"/>
          <w:szCs w:val="28"/>
        </w:rPr>
      </w:pPr>
      <w:r w:rsidRPr="00EC1467">
        <w:rPr>
          <w:b/>
          <w:sz w:val="28"/>
          <w:szCs w:val="28"/>
        </w:rPr>
        <w:t>2. Критерии оценки устных развернутых ответов</w:t>
      </w:r>
    </w:p>
    <w:p w:rsidR="00EC1467" w:rsidRPr="00EC1467" w:rsidRDefault="00EC1467" w:rsidP="00EC1467">
      <w:pPr>
        <w:jc w:val="both"/>
        <w:rPr>
          <w:b/>
          <w:color w:val="000000"/>
          <w:spacing w:val="2"/>
          <w:sz w:val="28"/>
          <w:szCs w:val="28"/>
        </w:rPr>
      </w:pPr>
      <w:r w:rsidRPr="00EC1467">
        <w:rPr>
          <w:b/>
          <w:sz w:val="28"/>
          <w:szCs w:val="28"/>
        </w:rPr>
        <w:t>(</w:t>
      </w:r>
      <w:r w:rsidRPr="00EC1467">
        <w:rPr>
          <w:b/>
          <w:color w:val="000000"/>
          <w:spacing w:val="2"/>
          <w:sz w:val="28"/>
          <w:szCs w:val="28"/>
        </w:rPr>
        <w:t>монологические высказывания, пересказы, диалоги, проектные работы, в т.ч. в группах)</w:t>
      </w:r>
    </w:p>
    <w:p w:rsidR="00EC1467" w:rsidRPr="00EC1467" w:rsidRDefault="00EC1467" w:rsidP="00EC1467">
      <w:pPr>
        <w:shd w:val="clear" w:color="auto" w:fill="FFFFFF"/>
        <w:jc w:val="both"/>
        <w:rPr>
          <w:sz w:val="28"/>
          <w:szCs w:val="28"/>
        </w:rPr>
      </w:pPr>
      <w:r w:rsidRPr="00EC1467">
        <w:rPr>
          <w:b/>
          <w:bCs/>
          <w:iCs/>
          <w:color w:val="000000"/>
          <w:spacing w:val="2"/>
          <w:sz w:val="28"/>
          <w:szCs w:val="28"/>
        </w:rPr>
        <w:t>Устные ответы</w:t>
      </w:r>
      <w:r w:rsidRPr="00EC1467">
        <w:rPr>
          <w:b/>
          <w:bCs/>
          <w:i/>
          <w:iCs/>
          <w:color w:val="000000"/>
          <w:spacing w:val="2"/>
          <w:sz w:val="28"/>
          <w:szCs w:val="28"/>
        </w:rPr>
        <w:t xml:space="preserve"> </w:t>
      </w:r>
      <w:r w:rsidRPr="00EC1467">
        <w:rPr>
          <w:color w:val="000000"/>
          <w:spacing w:val="2"/>
          <w:sz w:val="28"/>
          <w:szCs w:val="28"/>
        </w:rPr>
        <w:t xml:space="preserve">оцениваются по пяти </w:t>
      </w:r>
      <w:r w:rsidRPr="00EC1467">
        <w:rPr>
          <w:color w:val="000000"/>
          <w:spacing w:val="-3"/>
          <w:sz w:val="28"/>
          <w:szCs w:val="28"/>
        </w:rPr>
        <w:t>критериям:</w:t>
      </w:r>
    </w:p>
    <w:p w:rsidR="00EC1467" w:rsidRPr="00EC1467" w:rsidRDefault="00EC1467" w:rsidP="00EC1467">
      <w:pPr>
        <w:shd w:val="clear" w:color="auto" w:fill="FFFFFF"/>
        <w:tabs>
          <w:tab w:val="left" w:pos="466"/>
        </w:tabs>
        <w:jc w:val="both"/>
        <w:rPr>
          <w:sz w:val="28"/>
          <w:szCs w:val="28"/>
        </w:rPr>
      </w:pPr>
      <w:r w:rsidRPr="00EC1467">
        <w:rPr>
          <w:b/>
          <w:color w:val="000000"/>
          <w:spacing w:val="-1"/>
          <w:sz w:val="28"/>
          <w:szCs w:val="28"/>
        </w:rPr>
        <w:t>1. Содержание</w:t>
      </w:r>
      <w:r w:rsidRPr="00EC1467">
        <w:rPr>
          <w:color w:val="000000"/>
          <w:spacing w:val="-1"/>
          <w:sz w:val="28"/>
          <w:szCs w:val="28"/>
        </w:rPr>
        <w:t xml:space="preserve"> (соблюдение объема высказывания, соответствие теме, отражение всех аспектов, указанных в задании, </w:t>
      </w:r>
      <w:r w:rsidRPr="00EC1467">
        <w:rPr>
          <w:color w:val="000000"/>
          <w:sz w:val="28"/>
          <w:szCs w:val="28"/>
        </w:rPr>
        <w:t xml:space="preserve">стилевое оформление речи, аргументация, соблюдение </w:t>
      </w:r>
      <w:r w:rsidRPr="00EC1467">
        <w:rPr>
          <w:color w:val="000000"/>
          <w:spacing w:val="-1"/>
          <w:sz w:val="28"/>
          <w:szCs w:val="28"/>
        </w:rPr>
        <w:t>норм вежливости).</w:t>
      </w:r>
    </w:p>
    <w:p w:rsidR="00EC1467" w:rsidRPr="00EC1467" w:rsidRDefault="00EC1467" w:rsidP="00EC1467">
      <w:pPr>
        <w:shd w:val="clear" w:color="auto" w:fill="FFFFFF"/>
        <w:tabs>
          <w:tab w:val="left" w:pos="466"/>
        </w:tabs>
        <w:jc w:val="both"/>
        <w:rPr>
          <w:sz w:val="28"/>
          <w:szCs w:val="28"/>
        </w:rPr>
      </w:pPr>
      <w:r w:rsidRPr="00EC1467">
        <w:rPr>
          <w:b/>
          <w:color w:val="000000"/>
          <w:spacing w:val="3"/>
          <w:sz w:val="28"/>
          <w:szCs w:val="28"/>
        </w:rPr>
        <w:t>2. Взаимодействие с собеседником</w:t>
      </w:r>
      <w:r w:rsidRPr="00EC1467">
        <w:rPr>
          <w:color w:val="000000"/>
          <w:spacing w:val="3"/>
          <w:sz w:val="28"/>
          <w:szCs w:val="28"/>
        </w:rPr>
        <w:t xml:space="preserve"> (умение логично и связно вести беседу, соблюдать очередность при обмене </w:t>
      </w:r>
      <w:r w:rsidRPr="00EC1467">
        <w:rPr>
          <w:color w:val="000000"/>
          <w:spacing w:val="7"/>
          <w:sz w:val="28"/>
          <w:szCs w:val="28"/>
        </w:rPr>
        <w:t xml:space="preserve">репликами, давать аргументированные и развернутые ответы на вопросы собеседника, умение начать и </w:t>
      </w:r>
      <w:r w:rsidRPr="00EC1467">
        <w:rPr>
          <w:color w:val="000000"/>
          <w:sz w:val="28"/>
          <w:szCs w:val="28"/>
        </w:rPr>
        <w:t>поддерживать беседу, а также восстановить ее в случае сбоя: переспрос, уточнение);</w:t>
      </w:r>
    </w:p>
    <w:p w:rsidR="00EC1467" w:rsidRPr="00EC1467" w:rsidRDefault="00EC1467" w:rsidP="00EC1467">
      <w:pPr>
        <w:shd w:val="clear" w:color="auto" w:fill="FFFFFF"/>
        <w:tabs>
          <w:tab w:val="left" w:pos="466"/>
        </w:tabs>
        <w:jc w:val="both"/>
        <w:rPr>
          <w:sz w:val="28"/>
          <w:szCs w:val="28"/>
        </w:rPr>
      </w:pPr>
      <w:r w:rsidRPr="00EC1467">
        <w:rPr>
          <w:b/>
          <w:color w:val="000000"/>
          <w:sz w:val="28"/>
          <w:szCs w:val="28"/>
        </w:rPr>
        <w:t>3. Лексика</w:t>
      </w:r>
      <w:r w:rsidRPr="00EC1467">
        <w:rPr>
          <w:color w:val="000000"/>
          <w:sz w:val="28"/>
          <w:szCs w:val="28"/>
        </w:rPr>
        <w:t xml:space="preserve"> (словарный запас соответствует поставленной задаче и требованиям данного года обучения языку);</w:t>
      </w:r>
    </w:p>
    <w:p w:rsidR="00EC1467" w:rsidRPr="00EC1467" w:rsidRDefault="00EC1467" w:rsidP="00EC1467">
      <w:pPr>
        <w:shd w:val="clear" w:color="auto" w:fill="FFFFFF"/>
        <w:tabs>
          <w:tab w:val="left" w:pos="466"/>
        </w:tabs>
        <w:jc w:val="both"/>
        <w:rPr>
          <w:sz w:val="28"/>
          <w:szCs w:val="28"/>
        </w:rPr>
      </w:pPr>
      <w:r w:rsidRPr="00EC1467">
        <w:rPr>
          <w:b/>
          <w:color w:val="000000"/>
          <w:spacing w:val="4"/>
          <w:sz w:val="28"/>
          <w:szCs w:val="28"/>
        </w:rPr>
        <w:t>4. Грамматика</w:t>
      </w:r>
      <w:r w:rsidRPr="00EC1467">
        <w:rPr>
          <w:color w:val="000000"/>
          <w:spacing w:val="4"/>
          <w:sz w:val="28"/>
          <w:szCs w:val="28"/>
        </w:rPr>
        <w:t xml:space="preserve"> (использование разнообразных грамматических конструкций в соответствии с поставленной </w:t>
      </w:r>
      <w:r w:rsidRPr="00EC1467">
        <w:rPr>
          <w:color w:val="000000"/>
          <w:sz w:val="28"/>
          <w:szCs w:val="28"/>
        </w:rPr>
        <w:t>задачей и требованиям данного года обучения языку);</w:t>
      </w:r>
    </w:p>
    <w:p w:rsidR="00EC1467" w:rsidRPr="00EC1467" w:rsidRDefault="00EC1467" w:rsidP="00EC1467">
      <w:pPr>
        <w:shd w:val="clear" w:color="auto" w:fill="FFFFFF"/>
        <w:tabs>
          <w:tab w:val="left" w:pos="466"/>
        </w:tabs>
        <w:jc w:val="both"/>
        <w:rPr>
          <w:color w:val="000000"/>
          <w:sz w:val="28"/>
          <w:szCs w:val="28"/>
        </w:rPr>
      </w:pPr>
      <w:r w:rsidRPr="00EC1467">
        <w:rPr>
          <w:b/>
          <w:color w:val="000000"/>
          <w:sz w:val="28"/>
          <w:szCs w:val="28"/>
        </w:rPr>
        <w:t>5. Произношение</w:t>
      </w:r>
      <w:r w:rsidRPr="00EC1467">
        <w:rPr>
          <w:color w:val="000000"/>
          <w:sz w:val="28"/>
          <w:szCs w:val="28"/>
        </w:rPr>
        <w:t xml:space="preserve"> (правильное произнесение звуков английского языка, правильная постановка ударения в словах, а также соблюдение правильной интонации в предложениях).</w:t>
      </w:r>
    </w:p>
    <w:p w:rsidR="00EC1467" w:rsidRPr="00EC1467" w:rsidRDefault="00EC1467" w:rsidP="00EC1467">
      <w:pPr>
        <w:shd w:val="clear" w:color="auto" w:fill="FFFFFF"/>
        <w:tabs>
          <w:tab w:val="left" w:pos="466"/>
        </w:tabs>
        <w:jc w:val="both"/>
        <w:rPr>
          <w:sz w:val="28"/>
          <w:szCs w:val="28"/>
        </w:rPr>
      </w:pPr>
    </w:p>
    <w:tbl>
      <w:tblPr>
        <w:tblStyle w:val="af3"/>
        <w:tblW w:w="15026" w:type="dxa"/>
        <w:tblLayout w:type="fixed"/>
        <w:tblLook w:val="01E0" w:firstRow="1" w:lastRow="1" w:firstColumn="1" w:lastColumn="1" w:noHBand="0" w:noVBand="0"/>
      </w:tblPr>
      <w:tblGrid>
        <w:gridCol w:w="426"/>
        <w:gridCol w:w="3084"/>
        <w:gridCol w:w="2977"/>
        <w:gridCol w:w="1843"/>
        <w:gridCol w:w="2835"/>
        <w:gridCol w:w="3861"/>
      </w:tblGrid>
      <w:tr w:rsidR="00EC1467" w:rsidRPr="00EC1467" w:rsidTr="00EC1467">
        <w:trPr>
          <w:cantSplit/>
          <w:trHeight w:val="1134"/>
        </w:trPr>
        <w:tc>
          <w:tcPr>
            <w:tcW w:w="426" w:type="dxa"/>
            <w:tcBorders>
              <w:top w:val="single" w:sz="4" w:space="0" w:color="auto"/>
              <w:left w:val="single" w:sz="4" w:space="0" w:color="auto"/>
              <w:bottom w:val="single" w:sz="4" w:space="0" w:color="auto"/>
              <w:right w:val="single" w:sz="4" w:space="0" w:color="auto"/>
            </w:tcBorders>
            <w:textDirection w:val="btLr"/>
            <w:hideMark/>
          </w:tcPr>
          <w:p w:rsidR="00EC1467" w:rsidRPr="00EC1467" w:rsidRDefault="00EC1467" w:rsidP="00EC1467">
            <w:pPr>
              <w:ind w:left="113" w:right="113"/>
              <w:jc w:val="both"/>
              <w:rPr>
                <w:sz w:val="28"/>
                <w:szCs w:val="28"/>
              </w:rPr>
            </w:pPr>
            <w:r w:rsidRPr="00EC1467">
              <w:rPr>
                <w:sz w:val="28"/>
                <w:szCs w:val="28"/>
              </w:rPr>
              <w:lastRenderedPageBreak/>
              <w:t>Оценка</w:t>
            </w:r>
          </w:p>
        </w:tc>
        <w:tc>
          <w:tcPr>
            <w:tcW w:w="3084" w:type="dxa"/>
            <w:tcBorders>
              <w:top w:val="single" w:sz="4" w:space="0" w:color="auto"/>
              <w:left w:val="single" w:sz="4" w:space="0" w:color="auto"/>
              <w:bottom w:val="single" w:sz="4" w:space="0" w:color="auto"/>
              <w:right w:val="single" w:sz="4" w:space="0" w:color="auto"/>
            </w:tcBorders>
          </w:tcPr>
          <w:p w:rsidR="00EC1467" w:rsidRPr="00EC1467" w:rsidRDefault="00EC1467" w:rsidP="00EC1467">
            <w:pPr>
              <w:jc w:val="both"/>
              <w:rPr>
                <w:b/>
                <w:sz w:val="28"/>
                <w:szCs w:val="28"/>
              </w:rPr>
            </w:pPr>
            <w:r w:rsidRPr="00EC1467">
              <w:rPr>
                <w:b/>
                <w:sz w:val="28"/>
                <w:szCs w:val="28"/>
              </w:rPr>
              <w:t xml:space="preserve">Содержание </w:t>
            </w:r>
          </w:p>
        </w:tc>
        <w:tc>
          <w:tcPr>
            <w:tcW w:w="2977" w:type="dxa"/>
            <w:tcBorders>
              <w:top w:val="single" w:sz="4" w:space="0" w:color="auto"/>
              <w:left w:val="single" w:sz="4" w:space="0" w:color="auto"/>
              <w:bottom w:val="single" w:sz="4" w:space="0" w:color="auto"/>
              <w:right w:val="single" w:sz="4" w:space="0" w:color="auto"/>
            </w:tcBorders>
          </w:tcPr>
          <w:p w:rsidR="00EC1467" w:rsidRPr="00EC1467" w:rsidRDefault="00EC1467" w:rsidP="00EC1467">
            <w:pPr>
              <w:jc w:val="both"/>
              <w:rPr>
                <w:b/>
                <w:sz w:val="28"/>
                <w:szCs w:val="28"/>
              </w:rPr>
            </w:pPr>
            <w:r w:rsidRPr="00EC1467">
              <w:rPr>
                <w:b/>
                <w:sz w:val="28"/>
                <w:szCs w:val="28"/>
              </w:rPr>
              <w:t xml:space="preserve">Коммуникативное взаимодействие   </w:t>
            </w:r>
          </w:p>
        </w:tc>
        <w:tc>
          <w:tcPr>
            <w:tcW w:w="1843" w:type="dxa"/>
            <w:tcBorders>
              <w:top w:val="single" w:sz="4" w:space="0" w:color="auto"/>
              <w:left w:val="single" w:sz="4" w:space="0" w:color="auto"/>
              <w:bottom w:val="single" w:sz="4" w:space="0" w:color="auto"/>
              <w:right w:val="single" w:sz="4" w:space="0" w:color="auto"/>
            </w:tcBorders>
          </w:tcPr>
          <w:p w:rsidR="00EC1467" w:rsidRPr="00EC1467" w:rsidRDefault="00EC1467" w:rsidP="00EC1467">
            <w:pPr>
              <w:jc w:val="both"/>
              <w:rPr>
                <w:sz w:val="28"/>
                <w:szCs w:val="28"/>
              </w:rPr>
            </w:pPr>
            <w:r w:rsidRPr="00EC1467">
              <w:rPr>
                <w:b/>
                <w:color w:val="000000"/>
                <w:sz w:val="28"/>
                <w:szCs w:val="28"/>
              </w:rPr>
              <w:t>Лексика</w:t>
            </w:r>
          </w:p>
        </w:tc>
        <w:tc>
          <w:tcPr>
            <w:tcW w:w="2835" w:type="dxa"/>
            <w:tcBorders>
              <w:top w:val="single" w:sz="4" w:space="0" w:color="auto"/>
              <w:left w:val="single" w:sz="4" w:space="0" w:color="auto"/>
              <w:bottom w:val="single" w:sz="4" w:space="0" w:color="auto"/>
              <w:right w:val="single" w:sz="4" w:space="0" w:color="auto"/>
            </w:tcBorders>
          </w:tcPr>
          <w:p w:rsidR="00EC1467" w:rsidRPr="00EC1467" w:rsidRDefault="00EC1467" w:rsidP="00EC1467">
            <w:pPr>
              <w:jc w:val="both"/>
              <w:rPr>
                <w:b/>
                <w:sz w:val="28"/>
                <w:szCs w:val="28"/>
              </w:rPr>
            </w:pPr>
            <w:r w:rsidRPr="00EC1467">
              <w:rPr>
                <w:b/>
                <w:sz w:val="28"/>
                <w:szCs w:val="28"/>
              </w:rPr>
              <w:t>Грамматика</w:t>
            </w:r>
          </w:p>
        </w:tc>
        <w:tc>
          <w:tcPr>
            <w:tcW w:w="3861" w:type="dxa"/>
            <w:tcBorders>
              <w:top w:val="single" w:sz="4" w:space="0" w:color="auto"/>
              <w:left w:val="single" w:sz="4" w:space="0" w:color="auto"/>
              <w:bottom w:val="single" w:sz="4" w:space="0" w:color="auto"/>
              <w:right w:val="single" w:sz="4" w:space="0" w:color="auto"/>
            </w:tcBorders>
          </w:tcPr>
          <w:p w:rsidR="00EC1467" w:rsidRPr="00EC1467" w:rsidRDefault="00EC1467" w:rsidP="00EC1467">
            <w:pPr>
              <w:jc w:val="both"/>
              <w:rPr>
                <w:b/>
                <w:sz w:val="28"/>
                <w:szCs w:val="28"/>
              </w:rPr>
            </w:pPr>
            <w:r w:rsidRPr="00EC1467">
              <w:rPr>
                <w:b/>
                <w:sz w:val="28"/>
                <w:szCs w:val="28"/>
              </w:rPr>
              <w:t>Произношение</w:t>
            </w:r>
          </w:p>
        </w:tc>
      </w:tr>
      <w:tr w:rsidR="00EC1467" w:rsidRPr="00EC1467" w:rsidTr="00EC1467">
        <w:tc>
          <w:tcPr>
            <w:tcW w:w="426" w:type="dxa"/>
            <w:tcBorders>
              <w:top w:val="single" w:sz="4" w:space="0" w:color="auto"/>
              <w:left w:val="single" w:sz="4" w:space="0" w:color="auto"/>
              <w:bottom w:val="single" w:sz="4" w:space="0" w:color="auto"/>
              <w:right w:val="single" w:sz="4" w:space="0" w:color="auto"/>
            </w:tcBorders>
            <w:hideMark/>
          </w:tcPr>
          <w:p w:rsidR="00EC1467" w:rsidRPr="00EC1467" w:rsidRDefault="00EC1467" w:rsidP="00EC1467">
            <w:pPr>
              <w:jc w:val="both"/>
              <w:rPr>
                <w:sz w:val="28"/>
                <w:szCs w:val="28"/>
              </w:rPr>
            </w:pPr>
            <w:r w:rsidRPr="00EC1467">
              <w:rPr>
                <w:sz w:val="28"/>
                <w:szCs w:val="28"/>
              </w:rPr>
              <w:t>5</w:t>
            </w:r>
          </w:p>
        </w:tc>
        <w:tc>
          <w:tcPr>
            <w:tcW w:w="3084" w:type="dxa"/>
            <w:tcBorders>
              <w:top w:val="single" w:sz="4" w:space="0" w:color="auto"/>
              <w:left w:val="single" w:sz="4" w:space="0" w:color="auto"/>
              <w:bottom w:val="single" w:sz="4" w:space="0" w:color="auto"/>
              <w:right w:val="single" w:sz="4" w:space="0" w:color="auto"/>
            </w:tcBorders>
          </w:tcPr>
          <w:p w:rsidR="00EC1467" w:rsidRPr="00EC1467" w:rsidRDefault="00EC1467" w:rsidP="00EC1467">
            <w:pPr>
              <w:jc w:val="both"/>
              <w:rPr>
                <w:color w:val="000000"/>
                <w:sz w:val="28"/>
                <w:szCs w:val="28"/>
              </w:rPr>
            </w:pPr>
            <w:r w:rsidRPr="00EC1467">
              <w:rPr>
                <w:color w:val="000000"/>
                <w:spacing w:val="-1"/>
                <w:sz w:val="28"/>
                <w:szCs w:val="28"/>
              </w:rPr>
              <w:t>Соблюден объем высказывания. Высказывание  соответствует теме; отражены все аспекты, указанные в задании,</w:t>
            </w:r>
          </w:p>
          <w:p w:rsidR="00EC1467" w:rsidRPr="00EC1467" w:rsidRDefault="00EC1467" w:rsidP="00EC1467">
            <w:pPr>
              <w:jc w:val="both"/>
              <w:rPr>
                <w:sz w:val="28"/>
                <w:szCs w:val="28"/>
              </w:rPr>
            </w:pPr>
            <w:r w:rsidRPr="00EC1467">
              <w:rPr>
                <w:color w:val="000000"/>
                <w:sz w:val="28"/>
                <w:szCs w:val="28"/>
              </w:rPr>
              <w:t>стилевое оформление речи соответствует типу задания, аргументация на уровне, нормы вежливости соблюдены.</w:t>
            </w:r>
          </w:p>
        </w:tc>
        <w:tc>
          <w:tcPr>
            <w:tcW w:w="2977" w:type="dxa"/>
            <w:tcBorders>
              <w:top w:val="single" w:sz="4" w:space="0" w:color="auto"/>
              <w:left w:val="single" w:sz="4" w:space="0" w:color="auto"/>
              <w:bottom w:val="single" w:sz="4" w:space="0" w:color="auto"/>
              <w:right w:val="single" w:sz="4" w:space="0" w:color="auto"/>
            </w:tcBorders>
          </w:tcPr>
          <w:p w:rsidR="00EC1467" w:rsidRPr="00EC1467" w:rsidRDefault="00EC1467" w:rsidP="00EC1467">
            <w:pPr>
              <w:jc w:val="both"/>
              <w:rPr>
                <w:sz w:val="28"/>
                <w:szCs w:val="28"/>
              </w:rPr>
            </w:pPr>
            <w:r w:rsidRPr="00EC1467">
              <w:rPr>
                <w:sz w:val="28"/>
                <w:szCs w:val="28"/>
              </w:rPr>
              <w:t>Адекватная естественная реакция на реплики собеседника. Проявляется речевая инициатива для решения поставленных коммуникативных задач.</w:t>
            </w:r>
          </w:p>
          <w:p w:rsidR="00EC1467" w:rsidRPr="00EC1467" w:rsidRDefault="00EC1467" w:rsidP="00EC1467">
            <w:pPr>
              <w:jc w:val="both"/>
              <w:rPr>
                <w:sz w:val="28"/>
                <w:szCs w:val="28"/>
              </w:rPr>
            </w:pPr>
          </w:p>
        </w:tc>
        <w:tc>
          <w:tcPr>
            <w:tcW w:w="1843" w:type="dxa"/>
            <w:tcBorders>
              <w:top w:val="single" w:sz="4" w:space="0" w:color="auto"/>
              <w:left w:val="single" w:sz="4" w:space="0" w:color="auto"/>
              <w:bottom w:val="single" w:sz="4" w:space="0" w:color="auto"/>
              <w:right w:val="single" w:sz="4" w:space="0" w:color="auto"/>
            </w:tcBorders>
          </w:tcPr>
          <w:p w:rsidR="00EC1467" w:rsidRPr="00EC1467" w:rsidRDefault="00EC1467" w:rsidP="00EC1467">
            <w:pPr>
              <w:jc w:val="both"/>
              <w:rPr>
                <w:sz w:val="28"/>
                <w:szCs w:val="28"/>
              </w:rPr>
            </w:pPr>
            <w:r w:rsidRPr="00EC1467">
              <w:rPr>
                <w:sz w:val="28"/>
                <w:szCs w:val="28"/>
              </w:rPr>
              <w:t xml:space="preserve">Лексика адекватна </w:t>
            </w:r>
            <w:r w:rsidRPr="00EC1467">
              <w:rPr>
                <w:color w:val="000000"/>
                <w:sz w:val="28"/>
                <w:szCs w:val="28"/>
              </w:rPr>
              <w:t>поставленной задаче и требованиям данного года обучения языку.</w:t>
            </w:r>
          </w:p>
          <w:p w:rsidR="00EC1467" w:rsidRPr="00EC1467" w:rsidRDefault="00EC1467" w:rsidP="00EC1467">
            <w:pPr>
              <w:jc w:val="both"/>
              <w:rPr>
                <w:sz w:val="28"/>
                <w:szCs w:val="28"/>
              </w:rPr>
            </w:pPr>
          </w:p>
        </w:tc>
        <w:tc>
          <w:tcPr>
            <w:tcW w:w="2835" w:type="dxa"/>
            <w:tcBorders>
              <w:top w:val="single" w:sz="4" w:space="0" w:color="auto"/>
              <w:left w:val="single" w:sz="4" w:space="0" w:color="auto"/>
              <w:bottom w:val="single" w:sz="4" w:space="0" w:color="auto"/>
              <w:right w:val="single" w:sz="4" w:space="0" w:color="auto"/>
            </w:tcBorders>
          </w:tcPr>
          <w:p w:rsidR="00EC1467" w:rsidRPr="00EC1467" w:rsidRDefault="00EC1467" w:rsidP="00EC1467">
            <w:pPr>
              <w:jc w:val="both"/>
              <w:rPr>
                <w:color w:val="000000"/>
                <w:spacing w:val="4"/>
                <w:sz w:val="28"/>
                <w:szCs w:val="28"/>
              </w:rPr>
            </w:pPr>
            <w:r w:rsidRPr="00EC1467">
              <w:rPr>
                <w:color w:val="000000"/>
                <w:spacing w:val="4"/>
                <w:sz w:val="28"/>
                <w:szCs w:val="28"/>
              </w:rPr>
              <w:t xml:space="preserve">Использованы разные грамматич. конструкций в соответствии с </w:t>
            </w:r>
            <w:r w:rsidRPr="00EC1467">
              <w:rPr>
                <w:color w:val="000000"/>
                <w:sz w:val="28"/>
                <w:szCs w:val="28"/>
              </w:rPr>
              <w:t>задачей и требованиям данного года обучения языку.</w:t>
            </w:r>
          </w:p>
          <w:p w:rsidR="00EC1467" w:rsidRPr="00EC1467" w:rsidRDefault="00EC1467" w:rsidP="00EC1467">
            <w:pPr>
              <w:jc w:val="both"/>
              <w:rPr>
                <w:sz w:val="28"/>
                <w:szCs w:val="28"/>
              </w:rPr>
            </w:pPr>
            <w:r w:rsidRPr="00EC1467">
              <w:rPr>
                <w:sz w:val="28"/>
                <w:szCs w:val="28"/>
              </w:rPr>
              <w:t>Редкие</w:t>
            </w:r>
          </w:p>
          <w:p w:rsidR="00EC1467" w:rsidRPr="00EC1467" w:rsidRDefault="00EC1467" w:rsidP="00EC1467">
            <w:pPr>
              <w:jc w:val="both"/>
              <w:rPr>
                <w:sz w:val="28"/>
                <w:szCs w:val="28"/>
              </w:rPr>
            </w:pPr>
            <w:r w:rsidRPr="00EC1467">
              <w:rPr>
                <w:sz w:val="28"/>
                <w:szCs w:val="28"/>
              </w:rPr>
              <w:t>грамматические ошибки не мешают коммуникации.</w:t>
            </w:r>
          </w:p>
        </w:tc>
        <w:tc>
          <w:tcPr>
            <w:tcW w:w="3861" w:type="dxa"/>
            <w:tcBorders>
              <w:top w:val="single" w:sz="4" w:space="0" w:color="auto"/>
              <w:left w:val="single" w:sz="4" w:space="0" w:color="auto"/>
              <w:bottom w:val="single" w:sz="4" w:space="0" w:color="auto"/>
              <w:right w:val="single" w:sz="4" w:space="0" w:color="auto"/>
            </w:tcBorders>
          </w:tcPr>
          <w:p w:rsidR="00EC1467" w:rsidRPr="00EC1467" w:rsidRDefault="00EC1467" w:rsidP="00EC1467">
            <w:pPr>
              <w:jc w:val="both"/>
              <w:rPr>
                <w:sz w:val="28"/>
                <w:szCs w:val="28"/>
              </w:rPr>
            </w:pPr>
            <w:r w:rsidRPr="00EC1467">
              <w:rPr>
                <w:sz w:val="28"/>
                <w:szCs w:val="28"/>
              </w:rPr>
              <w:t>Речь звучит в естественном темпе, нет грубых фонетических ошибок.</w:t>
            </w:r>
          </w:p>
          <w:p w:rsidR="00EC1467" w:rsidRPr="00EC1467" w:rsidRDefault="00EC1467" w:rsidP="00EC1467">
            <w:pPr>
              <w:jc w:val="both"/>
              <w:rPr>
                <w:sz w:val="28"/>
                <w:szCs w:val="28"/>
              </w:rPr>
            </w:pPr>
          </w:p>
          <w:p w:rsidR="00EC1467" w:rsidRPr="00EC1467" w:rsidRDefault="00EC1467" w:rsidP="00EC1467">
            <w:pPr>
              <w:jc w:val="both"/>
              <w:rPr>
                <w:sz w:val="28"/>
                <w:szCs w:val="28"/>
              </w:rPr>
            </w:pPr>
          </w:p>
        </w:tc>
      </w:tr>
      <w:tr w:rsidR="00EC1467" w:rsidRPr="00EC1467" w:rsidTr="00EC1467">
        <w:tc>
          <w:tcPr>
            <w:tcW w:w="426" w:type="dxa"/>
            <w:tcBorders>
              <w:top w:val="single" w:sz="4" w:space="0" w:color="auto"/>
              <w:left w:val="single" w:sz="4" w:space="0" w:color="auto"/>
              <w:bottom w:val="single" w:sz="4" w:space="0" w:color="auto"/>
              <w:right w:val="single" w:sz="4" w:space="0" w:color="auto"/>
            </w:tcBorders>
            <w:hideMark/>
          </w:tcPr>
          <w:p w:rsidR="00EC1467" w:rsidRPr="00EC1467" w:rsidRDefault="00EC1467" w:rsidP="00EC1467">
            <w:pPr>
              <w:jc w:val="both"/>
              <w:rPr>
                <w:sz w:val="28"/>
                <w:szCs w:val="28"/>
              </w:rPr>
            </w:pPr>
            <w:r w:rsidRPr="00EC1467">
              <w:rPr>
                <w:sz w:val="28"/>
                <w:szCs w:val="28"/>
              </w:rPr>
              <w:t>4</w:t>
            </w:r>
          </w:p>
        </w:tc>
        <w:tc>
          <w:tcPr>
            <w:tcW w:w="3084" w:type="dxa"/>
            <w:tcBorders>
              <w:top w:val="single" w:sz="4" w:space="0" w:color="auto"/>
              <w:left w:val="single" w:sz="4" w:space="0" w:color="auto"/>
              <w:bottom w:val="single" w:sz="4" w:space="0" w:color="auto"/>
              <w:right w:val="single" w:sz="4" w:space="0" w:color="auto"/>
            </w:tcBorders>
          </w:tcPr>
          <w:p w:rsidR="00EC1467" w:rsidRPr="00EC1467" w:rsidRDefault="00EC1467" w:rsidP="00EC1467">
            <w:pPr>
              <w:jc w:val="both"/>
              <w:rPr>
                <w:color w:val="000000"/>
                <w:sz w:val="28"/>
                <w:szCs w:val="28"/>
              </w:rPr>
            </w:pPr>
            <w:r w:rsidRPr="00EC1467">
              <w:rPr>
                <w:color w:val="000000"/>
                <w:spacing w:val="-1"/>
                <w:sz w:val="28"/>
                <w:szCs w:val="28"/>
              </w:rPr>
              <w:t>Не полный объем высказывания. Высказывание  соответствует теме; не отражены некоторые аспекты, указанные в задании,</w:t>
            </w:r>
          </w:p>
          <w:p w:rsidR="00EC1467" w:rsidRPr="00EC1467" w:rsidRDefault="00EC1467" w:rsidP="00EC1467">
            <w:pPr>
              <w:jc w:val="both"/>
              <w:rPr>
                <w:sz w:val="28"/>
                <w:szCs w:val="28"/>
              </w:rPr>
            </w:pPr>
            <w:r w:rsidRPr="00EC1467">
              <w:rPr>
                <w:color w:val="000000"/>
                <w:sz w:val="28"/>
                <w:szCs w:val="28"/>
              </w:rPr>
              <w:t>стилевое оформление речи соответствует типу задания, аргументация не всегда на соответствующем уровне, но нормы вежливости соблюдены.</w:t>
            </w:r>
          </w:p>
        </w:tc>
        <w:tc>
          <w:tcPr>
            <w:tcW w:w="2977" w:type="dxa"/>
            <w:tcBorders>
              <w:top w:val="single" w:sz="4" w:space="0" w:color="auto"/>
              <w:left w:val="single" w:sz="4" w:space="0" w:color="auto"/>
              <w:bottom w:val="single" w:sz="4" w:space="0" w:color="auto"/>
              <w:right w:val="single" w:sz="4" w:space="0" w:color="auto"/>
            </w:tcBorders>
          </w:tcPr>
          <w:p w:rsidR="00EC1467" w:rsidRPr="00EC1467" w:rsidRDefault="00EC1467" w:rsidP="00EC1467">
            <w:pPr>
              <w:jc w:val="both"/>
              <w:rPr>
                <w:sz w:val="28"/>
                <w:szCs w:val="28"/>
              </w:rPr>
            </w:pPr>
            <w:r w:rsidRPr="00EC1467">
              <w:rPr>
                <w:sz w:val="28"/>
                <w:szCs w:val="28"/>
              </w:rPr>
              <w:t>Коммуникация немного затруднена.</w:t>
            </w:r>
          </w:p>
        </w:tc>
        <w:tc>
          <w:tcPr>
            <w:tcW w:w="1843" w:type="dxa"/>
            <w:tcBorders>
              <w:top w:val="single" w:sz="4" w:space="0" w:color="auto"/>
              <w:left w:val="single" w:sz="4" w:space="0" w:color="auto"/>
              <w:bottom w:val="single" w:sz="4" w:space="0" w:color="auto"/>
              <w:right w:val="single" w:sz="4" w:space="0" w:color="auto"/>
            </w:tcBorders>
          </w:tcPr>
          <w:p w:rsidR="00EC1467" w:rsidRPr="00EC1467" w:rsidRDefault="00EC1467" w:rsidP="00EC1467">
            <w:pPr>
              <w:jc w:val="both"/>
              <w:rPr>
                <w:sz w:val="28"/>
                <w:szCs w:val="28"/>
              </w:rPr>
            </w:pPr>
            <w:r w:rsidRPr="00EC1467">
              <w:rPr>
                <w:sz w:val="28"/>
                <w:szCs w:val="28"/>
              </w:rPr>
              <w:t>Лексические ошибки незначительно влияют на восприятие речи учащегося.</w:t>
            </w:r>
          </w:p>
          <w:p w:rsidR="00EC1467" w:rsidRPr="00EC1467" w:rsidRDefault="00EC1467" w:rsidP="00EC1467">
            <w:pPr>
              <w:jc w:val="both"/>
              <w:rPr>
                <w:sz w:val="28"/>
                <w:szCs w:val="28"/>
              </w:rPr>
            </w:pPr>
          </w:p>
        </w:tc>
        <w:tc>
          <w:tcPr>
            <w:tcW w:w="2835" w:type="dxa"/>
            <w:tcBorders>
              <w:top w:val="single" w:sz="4" w:space="0" w:color="auto"/>
              <w:left w:val="single" w:sz="4" w:space="0" w:color="auto"/>
              <w:bottom w:val="single" w:sz="4" w:space="0" w:color="auto"/>
              <w:right w:val="single" w:sz="4" w:space="0" w:color="auto"/>
            </w:tcBorders>
          </w:tcPr>
          <w:p w:rsidR="00EC1467" w:rsidRPr="00EC1467" w:rsidRDefault="00EC1467" w:rsidP="00EC1467">
            <w:pPr>
              <w:jc w:val="both"/>
              <w:rPr>
                <w:sz w:val="28"/>
                <w:szCs w:val="28"/>
              </w:rPr>
            </w:pPr>
            <w:r w:rsidRPr="00EC1467">
              <w:rPr>
                <w:sz w:val="28"/>
                <w:szCs w:val="28"/>
              </w:rPr>
              <w:t>Грамматические незначительно влияют на восприятие речи учащегося.</w:t>
            </w:r>
          </w:p>
          <w:p w:rsidR="00EC1467" w:rsidRPr="00EC1467" w:rsidRDefault="00EC1467" w:rsidP="00EC1467">
            <w:pPr>
              <w:jc w:val="both"/>
              <w:rPr>
                <w:sz w:val="28"/>
                <w:szCs w:val="28"/>
              </w:rPr>
            </w:pPr>
          </w:p>
        </w:tc>
        <w:tc>
          <w:tcPr>
            <w:tcW w:w="3861" w:type="dxa"/>
            <w:tcBorders>
              <w:top w:val="single" w:sz="4" w:space="0" w:color="auto"/>
              <w:left w:val="single" w:sz="4" w:space="0" w:color="auto"/>
              <w:bottom w:val="single" w:sz="4" w:space="0" w:color="auto"/>
              <w:right w:val="single" w:sz="4" w:space="0" w:color="auto"/>
            </w:tcBorders>
          </w:tcPr>
          <w:p w:rsidR="00EC1467" w:rsidRPr="00EC1467" w:rsidRDefault="00EC1467" w:rsidP="00EC1467">
            <w:pPr>
              <w:jc w:val="both"/>
              <w:rPr>
                <w:sz w:val="28"/>
                <w:szCs w:val="28"/>
              </w:rPr>
            </w:pPr>
            <w:r w:rsidRPr="00EC1467">
              <w:rPr>
                <w:sz w:val="28"/>
                <w:szCs w:val="28"/>
              </w:rPr>
              <w:t>Речь иногда неоправданно паузирована.В отдельных словах допускаются фонетические ошибки (замена, английских фонем сходными русскими).</w:t>
            </w:r>
          </w:p>
          <w:p w:rsidR="00EC1467" w:rsidRPr="00EC1467" w:rsidRDefault="00EC1467" w:rsidP="00EC1467">
            <w:pPr>
              <w:jc w:val="both"/>
              <w:rPr>
                <w:sz w:val="28"/>
                <w:szCs w:val="28"/>
              </w:rPr>
            </w:pPr>
            <w:r w:rsidRPr="00EC1467">
              <w:rPr>
                <w:sz w:val="28"/>
                <w:szCs w:val="28"/>
              </w:rPr>
              <w:t xml:space="preserve">Общая интонация </w:t>
            </w:r>
          </w:p>
          <w:p w:rsidR="00EC1467" w:rsidRPr="00EC1467" w:rsidRDefault="00EC1467" w:rsidP="00EC1467">
            <w:pPr>
              <w:jc w:val="both"/>
              <w:rPr>
                <w:sz w:val="28"/>
                <w:szCs w:val="28"/>
              </w:rPr>
            </w:pPr>
            <w:r w:rsidRPr="00EC1467">
              <w:rPr>
                <w:sz w:val="28"/>
                <w:szCs w:val="28"/>
              </w:rPr>
              <w:t>обусловлена влиянием родного языка.</w:t>
            </w:r>
          </w:p>
        </w:tc>
      </w:tr>
      <w:tr w:rsidR="00EC1467" w:rsidRPr="00EC1467" w:rsidTr="00EC1467">
        <w:tc>
          <w:tcPr>
            <w:tcW w:w="426" w:type="dxa"/>
            <w:tcBorders>
              <w:top w:val="single" w:sz="4" w:space="0" w:color="auto"/>
              <w:left w:val="single" w:sz="4" w:space="0" w:color="auto"/>
              <w:bottom w:val="single" w:sz="4" w:space="0" w:color="auto"/>
              <w:right w:val="single" w:sz="4" w:space="0" w:color="auto"/>
            </w:tcBorders>
            <w:hideMark/>
          </w:tcPr>
          <w:p w:rsidR="00EC1467" w:rsidRPr="00EC1467" w:rsidRDefault="00EC1467" w:rsidP="00EC1467">
            <w:pPr>
              <w:jc w:val="both"/>
              <w:rPr>
                <w:sz w:val="28"/>
                <w:szCs w:val="28"/>
              </w:rPr>
            </w:pPr>
            <w:r w:rsidRPr="00EC1467">
              <w:rPr>
                <w:sz w:val="28"/>
                <w:szCs w:val="28"/>
              </w:rPr>
              <w:lastRenderedPageBreak/>
              <w:t>3</w:t>
            </w:r>
          </w:p>
        </w:tc>
        <w:tc>
          <w:tcPr>
            <w:tcW w:w="3084" w:type="dxa"/>
            <w:tcBorders>
              <w:top w:val="single" w:sz="4" w:space="0" w:color="auto"/>
              <w:left w:val="single" w:sz="4" w:space="0" w:color="auto"/>
              <w:bottom w:val="single" w:sz="4" w:space="0" w:color="auto"/>
              <w:right w:val="single" w:sz="4" w:space="0" w:color="auto"/>
            </w:tcBorders>
          </w:tcPr>
          <w:p w:rsidR="00EA0D8C" w:rsidRDefault="00EC1467" w:rsidP="00EC1467">
            <w:pPr>
              <w:jc w:val="both"/>
              <w:rPr>
                <w:color w:val="000000"/>
                <w:spacing w:val="-1"/>
                <w:sz w:val="28"/>
                <w:szCs w:val="28"/>
              </w:rPr>
            </w:pPr>
            <w:r w:rsidRPr="00EC1467">
              <w:rPr>
                <w:color w:val="000000"/>
                <w:spacing w:val="-1"/>
                <w:sz w:val="28"/>
                <w:szCs w:val="28"/>
              </w:rPr>
              <w:t>Незначительный объем</w:t>
            </w:r>
          </w:p>
          <w:p w:rsidR="00EA0D8C" w:rsidRDefault="00EC1467" w:rsidP="00EC1467">
            <w:pPr>
              <w:jc w:val="both"/>
              <w:rPr>
                <w:color w:val="000000"/>
                <w:spacing w:val="-1"/>
                <w:sz w:val="28"/>
                <w:szCs w:val="28"/>
              </w:rPr>
            </w:pPr>
            <w:r w:rsidRPr="00EC1467">
              <w:rPr>
                <w:color w:val="000000"/>
                <w:spacing w:val="-1"/>
                <w:sz w:val="28"/>
                <w:szCs w:val="28"/>
              </w:rPr>
              <w:t xml:space="preserve"> высказывания, которое не в полной мере  соответствует теме; не отражены некоторые аспекты, указанные в </w:t>
            </w:r>
          </w:p>
          <w:p w:rsidR="00EA0D8C" w:rsidRDefault="00EA0D8C" w:rsidP="00EC1467">
            <w:pPr>
              <w:jc w:val="both"/>
              <w:rPr>
                <w:color w:val="000000"/>
                <w:spacing w:val="-1"/>
                <w:sz w:val="28"/>
                <w:szCs w:val="28"/>
              </w:rPr>
            </w:pPr>
          </w:p>
          <w:p w:rsidR="00EA0D8C" w:rsidRDefault="00EA0D8C" w:rsidP="00EC1467">
            <w:pPr>
              <w:jc w:val="both"/>
              <w:rPr>
                <w:color w:val="000000"/>
                <w:spacing w:val="-1"/>
                <w:sz w:val="28"/>
                <w:szCs w:val="28"/>
              </w:rPr>
            </w:pPr>
          </w:p>
          <w:p w:rsidR="005E1886" w:rsidRDefault="005E1886" w:rsidP="00EC1467">
            <w:pPr>
              <w:jc w:val="both"/>
              <w:rPr>
                <w:color w:val="000000"/>
                <w:spacing w:val="-1"/>
                <w:sz w:val="28"/>
                <w:szCs w:val="28"/>
              </w:rPr>
            </w:pPr>
          </w:p>
          <w:p w:rsidR="005E1886" w:rsidRDefault="005E1886" w:rsidP="00EC1467">
            <w:pPr>
              <w:jc w:val="both"/>
              <w:rPr>
                <w:color w:val="000000"/>
                <w:spacing w:val="-1"/>
                <w:sz w:val="28"/>
                <w:szCs w:val="28"/>
              </w:rPr>
            </w:pPr>
          </w:p>
          <w:p w:rsidR="005E1886" w:rsidRDefault="005E1886" w:rsidP="00EC1467">
            <w:pPr>
              <w:jc w:val="both"/>
              <w:rPr>
                <w:color w:val="000000"/>
                <w:spacing w:val="-1"/>
                <w:sz w:val="28"/>
                <w:szCs w:val="28"/>
              </w:rPr>
            </w:pPr>
          </w:p>
          <w:p w:rsidR="005E1886" w:rsidRDefault="005E1886" w:rsidP="00EC1467">
            <w:pPr>
              <w:jc w:val="both"/>
              <w:rPr>
                <w:color w:val="000000"/>
                <w:spacing w:val="-1"/>
                <w:sz w:val="28"/>
                <w:szCs w:val="28"/>
              </w:rPr>
            </w:pPr>
          </w:p>
          <w:p w:rsidR="005E1886" w:rsidRDefault="005E1886" w:rsidP="00EC1467">
            <w:pPr>
              <w:jc w:val="both"/>
              <w:rPr>
                <w:color w:val="000000"/>
                <w:spacing w:val="-1"/>
                <w:sz w:val="28"/>
                <w:szCs w:val="28"/>
              </w:rPr>
            </w:pPr>
          </w:p>
          <w:p w:rsidR="005E1886" w:rsidRDefault="005E1886" w:rsidP="00EC1467">
            <w:pPr>
              <w:jc w:val="both"/>
              <w:rPr>
                <w:color w:val="000000"/>
                <w:spacing w:val="-1"/>
                <w:sz w:val="28"/>
                <w:szCs w:val="28"/>
              </w:rPr>
            </w:pPr>
          </w:p>
          <w:p w:rsidR="005E1886" w:rsidRDefault="005E1886" w:rsidP="00EC1467">
            <w:pPr>
              <w:jc w:val="both"/>
              <w:rPr>
                <w:color w:val="000000"/>
                <w:spacing w:val="-1"/>
                <w:sz w:val="28"/>
                <w:szCs w:val="28"/>
              </w:rPr>
            </w:pPr>
          </w:p>
          <w:p w:rsidR="005E1886" w:rsidRDefault="005E1886" w:rsidP="00EC1467">
            <w:pPr>
              <w:jc w:val="both"/>
              <w:rPr>
                <w:color w:val="000000"/>
                <w:spacing w:val="-1"/>
                <w:sz w:val="28"/>
                <w:szCs w:val="28"/>
              </w:rPr>
            </w:pPr>
          </w:p>
          <w:p w:rsidR="005E1886" w:rsidRDefault="005E1886" w:rsidP="00EC1467">
            <w:pPr>
              <w:jc w:val="both"/>
              <w:rPr>
                <w:color w:val="000000"/>
                <w:spacing w:val="-1"/>
                <w:sz w:val="28"/>
                <w:szCs w:val="28"/>
              </w:rPr>
            </w:pPr>
          </w:p>
          <w:p w:rsidR="005E1886" w:rsidRDefault="005E1886" w:rsidP="00EC1467">
            <w:pPr>
              <w:jc w:val="both"/>
              <w:rPr>
                <w:color w:val="000000"/>
                <w:spacing w:val="-1"/>
                <w:sz w:val="28"/>
                <w:szCs w:val="28"/>
              </w:rPr>
            </w:pPr>
          </w:p>
          <w:p w:rsidR="005E1886" w:rsidRDefault="005E1886" w:rsidP="00EC1467">
            <w:pPr>
              <w:jc w:val="both"/>
              <w:rPr>
                <w:color w:val="000000"/>
                <w:spacing w:val="-1"/>
                <w:sz w:val="28"/>
                <w:szCs w:val="28"/>
              </w:rPr>
            </w:pPr>
          </w:p>
          <w:p w:rsidR="005E1886" w:rsidRDefault="005E1886" w:rsidP="00EC1467">
            <w:pPr>
              <w:jc w:val="both"/>
              <w:rPr>
                <w:color w:val="000000"/>
                <w:spacing w:val="-1"/>
                <w:sz w:val="28"/>
                <w:szCs w:val="28"/>
              </w:rPr>
            </w:pPr>
          </w:p>
          <w:p w:rsidR="005E1886" w:rsidRDefault="005E1886" w:rsidP="00EC1467">
            <w:pPr>
              <w:jc w:val="both"/>
              <w:rPr>
                <w:color w:val="000000"/>
                <w:spacing w:val="-1"/>
                <w:sz w:val="28"/>
                <w:szCs w:val="28"/>
              </w:rPr>
            </w:pPr>
          </w:p>
          <w:p w:rsidR="005E1886" w:rsidRDefault="005E1886" w:rsidP="00EC1467">
            <w:pPr>
              <w:jc w:val="both"/>
              <w:rPr>
                <w:color w:val="000000"/>
                <w:spacing w:val="-1"/>
                <w:sz w:val="28"/>
                <w:szCs w:val="28"/>
              </w:rPr>
            </w:pPr>
          </w:p>
          <w:p w:rsidR="005E1886" w:rsidRDefault="005E1886" w:rsidP="00EC1467">
            <w:pPr>
              <w:jc w:val="both"/>
              <w:rPr>
                <w:color w:val="000000"/>
                <w:spacing w:val="-1"/>
                <w:sz w:val="28"/>
                <w:szCs w:val="28"/>
              </w:rPr>
            </w:pPr>
          </w:p>
          <w:p w:rsidR="005E1886" w:rsidRDefault="005E1886" w:rsidP="00EC1467">
            <w:pPr>
              <w:jc w:val="both"/>
              <w:rPr>
                <w:color w:val="000000"/>
                <w:spacing w:val="-1"/>
                <w:sz w:val="28"/>
                <w:szCs w:val="28"/>
              </w:rPr>
            </w:pPr>
          </w:p>
          <w:p w:rsidR="005E1886" w:rsidRDefault="005E1886" w:rsidP="00EC1467">
            <w:pPr>
              <w:jc w:val="both"/>
              <w:rPr>
                <w:color w:val="000000"/>
                <w:spacing w:val="-1"/>
                <w:sz w:val="28"/>
                <w:szCs w:val="28"/>
              </w:rPr>
            </w:pPr>
          </w:p>
          <w:p w:rsidR="005E1886" w:rsidRDefault="005E1886" w:rsidP="00EC1467">
            <w:pPr>
              <w:jc w:val="both"/>
              <w:rPr>
                <w:color w:val="000000"/>
                <w:spacing w:val="-1"/>
                <w:sz w:val="28"/>
                <w:szCs w:val="28"/>
              </w:rPr>
            </w:pPr>
          </w:p>
          <w:p w:rsidR="005E1886" w:rsidRDefault="005E1886" w:rsidP="00EC1467">
            <w:pPr>
              <w:jc w:val="both"/>
              <w:rPr>
                <w:color w:val="000000"/>
                <w:spacing w:val="-1"/>
                <w:sz w:val="28"/>
                <w:szCs w:val="28"/>
              </w:rPr>
            </w:pPr>
          </w:p>
          <w:p w:rsidR="00EC1467" w:rsidRPr="00EC1467" w:rsidRDefault="00EC1467" w:rsidP="00EC1467">
            <w:pPr>
              <w:jc w:val="both"/>
              <w:rPr>
                <w:color w:val="000000"/>
                <w:sz w:val="28"/>
                <w:szCs w:val="28"/>
              </w:rPr>
            </w:pPr>
            <w:r w:rsidRPr="00EC1467">
              <w:rPr>
                <w:color w:val="000000"/>
                <w:spacing w:val="-1"/>
                <w:sz w:val="28"/>
                <w:szCs w:val="28"/>
              </w:rPr>
              <w:t>задании,</w:t>
            </w:r>
          </w:p>
          <w:p w:rsidR="00EC1467" w:rsidRPr="00EC1467" w:rsidRDefault="00EC1467" w:rsidP="00EC1467">
            <w:pPr>
              <w:jc w:val="both"/>
              <w:rPr>
                <w:sz w:val="28"/>
                <w:szCs w:val="28"/>
              </w:rPr>
            </w:pPr>
            <w:r w:rsidRPr="00EC1467">
              <w:rPr>
                <w:color w:val="000000"/>
                <w:sz w:val="28"/>
                <w:szCs w:val="28"/>
              </w:rPr>
              <w:t xml:space="preserve">стилевое оформление речи не в полной мере  соответствует типу задания, аргументация </w:t>
            </w:r>
            <w:r w:rsidRPr="00EC1467">
              <w:rPr>
                <w:color w:val="000000"/>
                <w:sz w:val="28"/>
                <w:szCs w:val="28"/>
              </w:rPr>
              <w:lastRenderedPageBreak/>
              <w:t>не на соответствующем уровне, нормы вежливости не соблюдены.</w:t>
            </w:r>
          </w:p>
        </w:tc>
        <w:tc>
          <w:tcPr>
            <w:tcW w:w="2977" w:type="dxa"/>
            <w:tcBorders>
              <w:top w:val="single" w:sz="4" w:space="0" w:color="auto"/>
              <w:left w:val="single" w:sz="4" w:space="0" w:color="auto"/>
              <w:bottom w:val="single" w:sz="4" w:space="0" w:color="auto"/>
              <w:right w:val="single" w:sz="4" w:space="0" w:color="auto"/>
            </w:tcBorders>
          </w:tcPr>
          <w:p w:rsidR="00EA0D8C" w:rsidRDefault="00EC1467" w:rsidP="00EC1467">
            <w:pPr>
              <w:jc w:val="both"/>
              <w:rPr>
                <w:sz w:val="28"/>
                <w:szCs w:val="28"/>
              </w:rPr>
            </w:pPr>
            <w:r w:rsidRPr="00EC1467">
              <w:rPr>
                <w:sz w:val="28"/>
                <w:szCs w:val="28"/>
              </w:rPr>
              <w:lastRenderedPageBreak/>
              <w:t xml:space="preserve">Коммуникация </w:t>
            </w:r>
          </w:p>
          <w:p w:rsidR="00EC1467" w:rsidRPr="00EC1467" w:rsidRDefault="00EC1467" w:rsidP="00EC1467">
            <w:pPr>
              <w:jc w:val="both"/>
              <w:rPr>
                <w:sz w:val="28"/>
                <w:szCs w:val="28"/>
              </w:rPr>
            </w:pPr>
            <w:r w:rsidRPr="00EC1467">
              <w:rPr>
                <w:sz w:val="28"/>
                <w:szCs w:val="28"/>
              </w:rPr>
              <w:t>существенно затруднена, учащийся не проявляет речевой инициативы.</w:t>
            </w:r>
          </w:p>
        </w:tc>
        <w:tc>
          <w:tcPr>
            <w:tcW w:w="1843" w:type="dxa"/>
            <w:tcBorders>
              <w:top w:val="single" w:sz="4" w:space="0" w:color="auto"/>
              <w:left w:val="single" w:sz="4" w:space="0" w:color="auto"/>
              <w:bottom w:val="single" w:sz="4" w:space="0" w:color="auto"/>
              <w:right w:val="single" w:sz="4" w:space="0" w:color="auto"/>
            </w:tcBorders>
          </w:tcPr>
          <w:p w:rsidR="00EA0D8C" w:rsidRDefault="00EC1467" w:rsidP="00EC1467">
            <w:pPr>
              <w:jc w:val="both"/>
              <w:rPr>
                <w:sz w:val="28"/>
                <w:szCs w:val="28"/>
              </w:rPr>
            </w:pPr>
            <w:r w:rsidRPr="00EC1467">
              <w:rPr>
                <w:sz w:val="28"/>
                <w:szCs w:val="28"/>
              </w:rPr>
              <w:t xml:space="preserve">Учащийся </w:t>
            </w:r>
          </w:p>
          <w:p w:rsidR="00EC1467" w:rsidRPr="00EC1467" w:rsidRDefault="00EC1467" w:rsidP="00EC1467">
            <w:pPr>
              <w:jc w:val="both"/>
              <w:rPr>
                <w:sz w:val="28"/>
                <w:szCs w:val="28"/>
              </w:rPr>
            </w:pPr>
            <w:r w:rsidRPr="00EC1467">
              <w:rPr>
                <w:sz w:val="28"/>
                <w:szCs w:val="28"/>
              </w:rPr>
              <w:t>делает большое количество грубых</w:t>
            </w:r>
          </w:p>
          <w:p w:rsidR="00EC1467" w:rsidRPr="00EC1467" w:rsidRDefault="00EC1467" w:rsidP="00EC1467">
            <w:pPr>
              <w:jc w:val="both"/>
              <w:rPr>
                <w:sz w:val="28"/>
                <w:szCs w:val="28"/>
              </w:rPr>
            </w:pPr>
            <w:r w:rsidRPr="00EC1467">
              <w:rPr>
                <w:sz w:val="28"/>
                <w:szCs w:val="28"/>
              </w:rPr>
              <w:t>лексических</w:t>
            </w:r>
          </w:p>
          <w:p w:rsidR="00EA0D8C" w:rsidRDefault="00EA0D8C" w:rsidP="00EC1467">
            <w:pPr>
              <w:jc w:val="both"/>
              <w:rPr>
                <w:sz w:val="28"/>
                <w:szCs w:val="28"/>
              </w:rPr>
            </w:pPr>
          </w:p>
          <w:p w:rsidR="00EA0D8C" w:rsidRDefault="00EA0D8C" w:rsidP="00EC1467">
            <w:pPr>
              <w:jc w:val="both"/>
              <w:rPr>
                <w:sz w:val="28"/>
                <w:szCs w:val="28"/>
              </w:rPr>
            </w:pPr>
          </w:p>
          <w:p w:rsidR="005E1886" w:rsidRDefault="005E1886" w:rsidP="00EC1467">
            <w:pPr>
              <w:jc w:val="both"/>
              <w:rPr>
                <w:sz w:val="28"/>
                <w:szCs w:val="28"/>
              </w:rPr>
            </w:pPr>
          </w:p>
          <w:p w:rsidR="005E1886" w:rsidRDefault="005E1886" w:rsidP="00EC1467">
            <w:pPr>
              <w:jc w:val="both"/>
              <w:rPr>
                <w:sz w:val="28"/>
                <w:szCs w:val="28"/>
              </w:rPr>
            </w:pPr>
          </w:p>
          <w:p w:rsidR="005E1886" w:rsidRDefault="005E1886" w:rsidP="00EC1467">
            <w:pPr>
              <w:jc w:val="both"/>
              <w:rPr>
                <w:sz w:val="28"/>
                <w:szCs w:val="28"/>
              </w:rPr>
            </w:pPr>
          </w:p>
          <w:p w:rsidR="005E1886" w:rsidRDefault="005E1886" w:rsidP="00EC1467">
            <w:pPr>
              <w:jc w:val="both"/>
              <w:rPr>
                <w:sz w:val="28"/>
                <w:szCs w:val="28"/>
              </w:rPr>
            </w:pPr>
          </w:p>
          <w:p w:rsidR="005E1886" w:rsidRDefault="005E1886" w:rsidP="00EC1467">
            <w:pPr>
              <w:jc w:val="both"/>
              <w:rPr>
                <w:sz w:val="28"/>
                <w:szCs w:val="28"/>
              </w:rPr>
            </w:pPr>
          </w:p>
          <w:p w:rsidR="005E1886" w:rsidRDefault="005E1886" w:rsidP="00EC1467">
            <w:pPr>
              <w:jc w:val="both"/>
              <w:rPr>
                <w:sz w:val="28"/>
                <w:szCs w:val="28"/>
              </w:rPr>
            </w:pPr>
          </w:p>
          <w:p w:rsidR="005E1886" w:rsidRDefault="005E1886" w:rsidP="00EC1467">
            <w:pPr>
              <w:jc w:val="both"/>
              <w:rPr>
                <w:sz w:val="28"/>
                <w:szCs w:val="28"/>
              </w:rPr>
            </w:pPr>
          </w:p>
          <w:p w:rsidR="005E1886" w:rsidRDefault="005E1886" w:rsidP="00EC1467">
            <w:pPr>
              <w:jc w:val="both"/>
              <w:rPr>
                <w:sz w:val="28"/>
                <w:szCs w:val="28"/>
              </w:rPr>
            </w:pPr>
          </w:p>
          <w:p w:rsidR="005E1886" w:rsidRDefault="005E1886" w:rsidP="00EC1467">
            <w:pPr>
              <w:jc w:val="both"/>
              <w:rPr>
                <w:sz w:val="28"/>
                <w:szCs w:val="28"/>
              </w:rPr>
            </w:pPr>
          </w:p>
          <w:p w:rsidR="005E1886" w:rsidRDefault="005E1886" w:rsidP="00EC1467">
            <w:pPr>
              <w:jc w:val="both"/>
              <w:rPr>
                <w:sz w:val="28"/>
                <w:szCs w:val="28"/>
              </w:rPr>
            </w:pPr>
          </w:p>
          <w:p w:rsidR="005E1886" w:rsidRDefault="005E1886" w:rsidP="00EC1467">
            <w:pPr>
              <w:jc w:val="both"/>
              <w:rPr>
                <w:sz w:val="28"/>
                <w:szCs w:val="28"/>
              </w:rPr>
            </w:pPr>
          </w:p>
          <w:p w:rsidR="005E1886" w:rsidRDefault="005E1886" w:rsidP="00EC1467">
            <w:pPr>
              <w:jc w:val="both"/>
              <w:rPr>
                <w:sz w:val="28"/>
                <w:szCs w:val="28"/>
              </w:rPr>
            </w:pPr>
          </w:p>
          <w:p w:rsidR="005E1886" w:rsidRDefault="005E1886" w:rsidP="00EC1467">
            <w:pPr>
              <w:jc w:val="both"/>
              <w:rPr>
                <w:sz w:val="28"/>
                <w:szCs w:val="28"/>
              </w:rPr>
            </w:pPr>
          </w:p>
          <w:p w:rsidR="005E1886" w:rsidRDefault="005E1886" w:rsidP="00EC1467">
            <w:pPr>
              <w:jc w:val="both"/>
              <w:rPr>
                <w:sz w:val="28"/>
                <w:szCs w:val="28"/>
              </w:rPr>
            </w:pPr>
          </w:p>
          <w:p w:rsidR="005E1886" w:rsidRDefault="005E1886" w:rsidP="00EC1467">
            <w:pPr>
              <w:jc w:val="both"/>
              <w:rPr>
                <w:sz w:val="28"/>
                <w:szCs w:val="28"/>
              </w:rPr>
            </w:pPr>
          </w:p>
          <w:p w:rsidR="005E1886" w:rsidRDefault="005E1886" w:rsidP="00EC1467">
            <w:pPr>
              <w:jc w:val="both"/>
              <w:rPr>
                <w:sz w:val="28"/>
                <w:szCs w:val="28"/>
              </w:rPr>
            </w:pPr>
          </w:p>
          <w:p w:rsidR="005E1886" w:rsidRDefault="005E1886" w:rsidP="00EC1467">
            <w:pPr>
              <w:jc w:val="both"/>
              <w:rPr>
                <w:sz w:val="28"/>
                <w:szCs w:val="28"/>
              </w:rPr>
            </w:pPr>
          </w:p>
          <w:p w:rsidR="005E1886" w:rsidRDefault="005E1886" w:rsidP="00EC1467">
            <w:pPr>
              <w:jc w:val="both"/>
              <w:rPr>
                <w:sz w:val="28"/>
                <w:szCs w:val="28"/>
              </w:rPr>
            </w:pPr>
          </w:p>
          <w:p w:rsidR="005E1886" w:rsidRDefault="005E1886" w:rsidP="00EC1467">
            <w:pPr>
              <w:jc w:val="both"/>
              <w:rPr>
                <w:sz w:val="28"/>
                <w:szCs w:val="28"/>
              </w:rPr>
            </w:pPr>
          </w:p>
          <w:p w:rsidR="00EC1467" w:rsidRPr="00EC1467" w:rsidRDefault="00EC1467" w:rsidP="00EC1467">
            <w:pPr>
              <w:jc w:val="both"/>
              <w:rPr>
                <w:sz w:val="28"/>
                <w:szCs w:val="28"/>
              </w:rPr>
            </w:pPr>
            <w:r w:rsidRPr="00EC1467">
              <w:rPr>
                <w:sz w:val="28"/>
                <w:szCs w:val="28"/>
              </w:rPr>
              <w:t>ошибок.</w:t>
            </w:r>
          </w:p>
          <w:p w:rsidR="00EC1467" w:rsidRPr="00EC1467" w:rsidRDefault="00EC1467" w:rsidP="00EC1467">
            <w:pPr>
              <w:jc w:val="both"/>
              <w:rPr>
                <w:sz w:val="28"/>
                <w:szCs w:val="28"/>
              </w:rPr>
            </w:pPr>
          </w:p>
        </w:tc>
        <w:tc>
          <w:tcPr>
            <w:tcW w:w="2835" w:type="dxa"/>
            <w:tcBorders>
              <w:top w:val="single" w:sz="4" w:space="0" w:color="auto"/>
              <w:left w:val="single" w:sz="4" w:space="0" w:color="auto"/>
              <w:bottom w:val="single" w:sz="4" w:space="0" w:color="auto"/>
              <w:right w:val="single" w:sz="4" w:space="0" w:color="auto"/>
            </w:tcBorders>
          </w:tcPr>
          <w:p w:rsidR="00EC1467" w:rsidRPr="00EC1467" w:rsidRDefault="00EC1467" w:rsidP="00EC1467">
            <w:pPr>
              <w:jc w:val="both"/>
              <w:rPr>
                <w:sz w:val="28"/>
                <w:szCs w:val="28"/>
              </w:rPr>
            </w:pPr>
            <w:r w:rsidRPr="00EC1467">
              <w:rPr>
                <w:sz w:val="28"/>
                <w:szCs w:val="28"/>
              </w:rPr>
              <w:t>Учащийся делает большое количество грубых грамматических ошибок.</w:t>
            </w:r>
          </w:p>
          <w:p w:rsidR="00EC1467" w:rsidRPr="00EC1467" w:rsidRDefault="00EC1467" w:rsidP="00EC1467">
            <w:pPr>
              <w:jc w:val="both"/>
              <w:rPr>
                <w:sz w:val="28"/>
                <w:szCs w:val="28"/>
              </w:rPr>
            </w:pPr>
          </w:p>
        </w:tc>
        <w:tc>
          <w:tcPr>
            <w:tcW w:w="3861" w:type="dxa"/>
            <w:tcBorders>
              <w:top w:val="single" w:sz="4" w:space="0" w:color="auto"/>
              <w:left w:val="single" w:sz="4" w:space="0" w:color="auto"/>
              <w:bottom w:val="single" w:sz="4" w:space="0" w:color="auto"/>
              <w:right w:val="single" w:sz="4" w:space="0" w:color="auto"/>
            </w:tcBorders>
          </w:tcPr>
          <w:p w:rsidR="00EC1467" w:rsidRPr="00EC1467" w:rsidRDefault="00EC1467" w:rsidP="00EC1467">
            <w:pPr>
              <w:jc w:val="both"/>
              <w:rPr>
                <w:sz w:val="28"/>
                <w:szCs w:val="28"/>
              </w:rPr>
            </w:pPr>
            <w:r w:rsidRPr="00EC1467">
              <w:rPr>
                <w:sz w:val="28"/>
                <w:szCs w:val="28"/>
              </w:rPr>
              <w:t>Речь воспринимается с трудом из-за большого количества</w:t>
            </w:r>
          </w:p>
          <w:p w:rsidR="00EC1467" w:rsidRPr="00EC1467" w:rsidRDefault="00EC1467" w:rsidP="00EC1467">
            <w:pPr>
              <w:jc w:val="both"/>
              <w:rPr>
                <w:sz w:val="28"/>
                <w:szCs w:val="28"/>
              </w:rPr>
            </w:pPr>
            <w:r w:rsidRPr="00EC1467">
              <w:rPr>
                <w:sz w:val="28"/>
                <w:szCs w:val="28"/>
              </w:rPr>
              <w:t>фонетических ошибок. Интонация обусловлена влиянием родного языка.</w:t>
            </w:r>
          </w:p>
        </w:tc>
      </w:tr>
    </w:tbl>
    <w:p w:rsidR="00431F60" w:rsidRDefault="00431F60" w:rsidP="00EC1467">
      <w:pPr>
        <w:spacing w:line="252" w:lineRule="auto"/>
        <w:jc w:val="both"/>
        <w:rPr>
          <w:sz w:val="28"/>
          <w:szCs w:val="28"/>
        </w:rPr>
      </w:pPr>
    </w:p>
    <w:p w:rsidR="005E1886" w:rsidRDefault="005E1886" w:rsidP="00EC1467">
      <w:pPr>
        <w:spacing w:line="252" w:lineRule="auto"/>
        <w:jc w:val="both"/>
        <w:rPr>
          <w:sz w:val="28"/>
          <w:szCs w:val="28"/>
        </w:rPr>
      </w:pPr>
    </w:p>
    <w:p w:rsidR="005E1886" w:rsidRDefault="005E1886" w:rsidP="00EC1467">
      <w:pPr>
        <w:spacing w:line="252" w:lineRule="auto"/>
        <w:jc w:val="both"/>
        <w:rPr>
          <w:sz w:val="28"/>
          <w:szCs w:val="28"/>
        </w:rPr>
      </w:pPr>
    </w:p>
    <w:p w:rsidR="005E1886" w:rsidRDefault="005E1886" w:rsidP="00EC1467">
      <w:pPr>
        <w:spacing w:line="252" w:lineRule="auto"/>
        <w:jc w:val="both"/>
        <w:rPr>
          <w:sz w:val="28"/>
          <w:szCs w:val="28"/>
        </w:rPr>
      </w:pPr>
    </w:p>
    <w:p w:rsidR="005E1886" w:rsidRDefault="005E1886" w:rsidP="00EC1467">
      <w:pPr>
        <w:spacing w:line="252" w:lineRule="auto"/>
        <w:jc w:val="both"/>
        <w:rPr>
          <w:sz w:val="28"/>
          <w:szCs w:val="28"/>
        </w:rPr>
      </w:pPr>
    </w:p>
    <w:p w:rsidR="005E1886" w:rsidRDefault="005E1886" w:rsidP="00EC1467">
      <w:pPr>
        <w:spacing w:line="252" w:lineRule="auto"/>
        <w:jc w:val="both"/>
        <w:rPr>
          <w:sz w:val="28"/>
          <w:szCs w:val="28"/>
        </w:rPr>
      </w:pPr>
    </w:p>
    <w:tbl>
      <w:tblPr>
        <w:tblStyle w:val="af3"/>
        <w:tblW w:w="0" w:type="auto"/>
        <w:tblLook w:val="04A0" w:firstRow="1" w:lastRow="0" w:firstColumn="1" w:lastColumn="0" w:noHBand="0" w:noVBand="1"/>
      </w:tblPr>
      <w:tblGrid>
        <w:gridCol w:w="7393"/>
        <w:gridCol w:w="7393"/>
      </w:tblGrid>
      <w:tr w:rsidR="00AB1E00" w:rsidTr="00AB1E00">
        <w:trPr>
          <w:trHeight w:val="1131"/>
        </w:trPr>
        <w:tc>
          <w:tcPr>
            <w:tcW w:w="7393" w:type="dxa"/>
          </w:tcPr>
          <w:p w:rsidR="00AB1E00" w:rsidRDefault="00AB1E00" w:rsidP="00EC1467">
            <w:pPr>
              <w:spacing w:line="252" w:lineRule="auto"/>
              <w:jc w:val="both"/>
              <w:rPr>
                <w:bCs/>
                <w:sz w:val="28"/>
                <w:szCs w:val="28"/>
              </w:rPr>
            </w:pPr>
            <w:r w:rsidRPr="00132407">
              <w:rPr>
                <w:bCs/>
                <w:sz w:val="28"/>
                <w:szCs w:val="28"/>
              </w:rPr>
              <w:t xml:space="preserve">СОГЛАСОВАНО </w:t>
            </w:r>
          </w:p>
          <w:p w:rsidR="00AB1E00" w:rsidRPr="00AB1E00" w:rsidRDefault="00AB1E00" w:rsidP="00AB1E00">
            <w:pPr>
              <w:spacing w:line="252" w:lineRule="auto"/>
              <w:jc w:val="both"/>
              <w:rPr>
                <w:bCs/>
                <w:sz w:val="28"/>
                <w:szCs w:val="28"/>
              </w:rPr>
            </w:pPr>
            <w:r w:rsidRPr="00AB1E00">
              <w:rPr>
                <w:bCs/>
                <w:sz w:val="28"/>
                <w:szCs w:val="28"/>
              </w:rPr>
              <w:t xml:space="preserve">Протокол заседания </w:t>
            </w:r>
          </w:p>
          <w:p w:rsidR="00AB1E00" w:rsidRDefault="00AB1E00" w:rsidP="00AB1E00">
            <w:pPr>
              <w:spacing w:line="252" w:lineRule="auto"/>
              <w:jc w:val="both"/>
              <w:rPr>
                <w:bCs/>
                <w:sz w:val="28"/>
                <w:szCs w:val="28"/>
              </w:rPr>
            </w:pPr>
            <w:r w:rsidRPr="00AB1E00">
              <w:rPr>
                <w:bCs/>
                <w:sz w:val="28"/>
                <w:szCs w:val="28"/>
              </w:rPr>
              <w:t xml:space="preserve">методического объединения </w:t>
            </w:r>
          </w:p>
          <w:p w:rsidR="00AB1E00" w:rsidRDefault="00AB1E00" w:rsidP="00AB1E00">
            <w:pPr>
              <w:spacing w:line="252" w:lineRule="auto"/>
              <w:jc w:val="both"/>
              <w:rPr>
                <w:bCs/>
                <w:sz w:val="28"/>
                <w:szCs w:val="28"/>
              </w:rPr>
            </w:pPr>
            <w:r w:rsidRPr="00AB1E00">
              <w:rPr>
                <w:bCs/>
                <w:sz w:val="28"/>
                <w:szCs w:val="28"/>
              </w:rPr>
              <w:t xml:space="preserve">учителей начальных классов                                                                             </w:t>
            </w:r>
            <w:r>
              <w:rPr>
                <w:bCs/>
                <w:sz w:val="28"/>
                <w:szCs w:val="28"/>
              </w:rPr>
              <w:t xml:space="preserve">                         </w:t>
            </w:r>
            <w:r w:rsidRPr="00AB1E00">
              <w:rPr>
                <w:bCs/>
                <w:sz w:val="28"/>
                <w:szCs w:val="28"/>
              </w:rPr>
              <w:t xml:space="preserve">                                                                                               </w:t>
            </w:r>
          </w:p>
          <w:p w:rsidR="00AB1E00" w:rsidRDefault="00AB1E00" w:rsidP="00AB1E00">
            <w:pPr>
              <w:spacing w:line="252" w:lineRule="auto"/>
              <w:jc w:val="both"/>
              <w:rPr>
                <w:bCs/>
                <w:sz w:val="28"/>
                <w:szCs w:val="28"/>
              </w:rPr>
            </w:pPr>
            <w:r w:rsidRPr="00132407">
              <w:rPr>
                <w:bCs/>
                <w:sz w:val="28"/>
                <w:szCs w:val="28"/>
              </w:rPr>
              <w:t xml:space="preserve"> </w:t>
            </w:r>
            <w:r w:rsidR="005E1886">
              <w:rPr>
                <w:bCs/>
                <w:sz w:val="28"/>
                <w:szCs w:val="28"/>
              </w:rPr>
              <w:t>от  «28» августа 2015</w:t>
            </w:r>
            <w:r w:rsidRPr="00AB1E00">
              <w:rPr>
                <w:bCs/>
                <w:sz w:val="28"/>
                <w:szCs w:val="28"/>
              </w:rPr>
              <w:t xml:space="preserve"> года №1 </w:t>
            </w:r>
          </w:p>
          <w:p w:rsidR="00AB1E00" w:rsidRPr="0065530C" w:rsidRDefault="00AB1E00" w:rsidP="00AB1E00">
            <w:pPr>
              <w:spacing w:line="252" w:lineRule="auto"/>
              <w:jc w:val="both"/>
              <w:rPr>
                <w:bCs/>
                <w:sz w:val="28"/>
                <w:szCs w:val="28"/>
                <w:u w:val="single"/>
              </w:rPr>
            </w:pPr>
            <w:r w:rsidRPr="00AB1E00">
              <w:rPr>
                <w:bCs/>
                <w:sz w:val="28"/>
                <w:szCs w:val="28"/>
              </w:rPr>
              <w:t xml:space="preserve">   </w:t>
            </w:r>
            <w:r w:rsidRPr="0065530C">
              <w:rPr>
                <w:bCs/>
                <w:sz w:val="28"/>
                <w:szCs w:val="28"/>
                <w:u w:val="single"/>
              </w:rPr>
              <w:t xml:space="preserve">______________ </w:t>
            </w:r>
            <w:r w:rsidR="0065530C" w:rsidRPr="0065530C">
              <w:rPr>
                <w:bCs/>
                <w:sz w:val="28"/>
                <w:szCs w:val="28"/>
                <w:u w:val="single"/>
              </w:rPr>
              <w:t xml:space="preserve">                     Е.В.Матюшко</w:t>
            </w:r>
            <w:r w:rsidRPr="0065530C">
              <w:rPr>
                <w:bCs/>
                <w:sz w:val="28"/>
                <w:szCs w:val="28"/>
                <w:u w:val="single"/>
              </w:rPr>
              <w:t xml:space="preserve">                                                                         </w:t>
            </w:r>
          </w:p>
          <w:p w:rsidR="00AB1E00" w:rsidRDefault="00AB1E00" w:rsidP="00AB1E00">
            <w:pPr>
              <w:spacing w:line="252" w:lineRule="auto"/>
              <w:jc w:val="both"/>
              <w:rPr>
                <w:sz w:val="28"/>
                <w:szCs w:val="28"/>
              </w:rPr>
            </w:pPr>
            <w:r w:rsidRPr="00AB1E00">
              <w:rPr>
                <w:bCs/>
                <w:sz w:val="28"/>
                <w:szCs w:val="28"/>
              </w:rPr>
              <w:t xml:space="preserve">подпись руководителя МО              Ф.И.О.                                                                   </w:t>
            </w:r>
          </w:p>
        </w:tc>
        <w:tc>
          <w:tcPr>
            <w:tcW w:w="7393" w:type="dxa"/>
          </w:tcPr>
          <w:p w:rsidR="00AB1E00" w:rsidRPr="00AB1E00" w:rsidRDefault="00AB1E00" w:rsidP="00AB1E00">
            <w:pPr>
              <w:pStyle w:val="af0"/>
              <w:jc w:val="both"/>
              <w:rPr>
                <w:sz w:val="28"/>
                <w:szCs w:val="28"/>
              </w:rPr>
            </w:pPr>
            <w:r w:rsidRPr="00AB1E00">
              <w:t xml:space="preserve">                                                                                                                                                 </w:t>
            </w:r>
            <w:r>
              <w:t xml:space="preserve">            </w:t>
            </w:r>
            <w:r w:rsidRPr="00AB1E00">
              <w:rPr>
                <w:sz w:val="28"/>
                <w:szCs w:val="28"/>
              </w:rPr>
              <w:t>СОГЛАСОВАНО</w:t>
            </w:r>
          </w:p>
          <w:p w:rsidR="00AB1E00" w:rsidRPr="00AB1E00" w:rsidRDefault="00431F60" w:rsidP="00AB1E00">
            <w:pPr>
              <w:pStyle w:val="af0"/>
              <w:jc w:val="both"/>
              <w:rPr>
                <w:sz w:val="28"/>
                <w:szCs w:val="28"/>
              </w:rPr>
            </w:pPr>
            <w:r>
              <w:rPr>
                <w:sz w:val="28"/>
                <w:szCs w:val="28"/>
              </w:rPr>
              <w:t>з</w:t>
            </w:r>
            <w:r w:rsidR="00AB1E00" w:rsidRPr="00AB1E00">
              <w:rPr>
                <w:sz w:val="28"/>
                <w:szCs w:val="28"/>
              </w:rPr>
              <w:t>аместитель   директора поУВР</w:t>
            </w:r>
          </w:p>
          <w:p w:rsidR="00AB1E00" w:rsidRDefault="005E1886" w:rsidP="00AB1E00">
            <w:pPr>
              <w:pStyle w:val="af0"/>
              <w:jc w:val="both"/>
              <w:rPr>
                <w:sz w:val="28"/>
                <w:szCs w:val="28"/>
              </w:rPr>
            </w:pPr>
            <w:r>
              <w:rPr>
                <w:sz w:val="28"/>
                <w:szCs w:val="28"/>
              </w:rPr>
              <w:t xml:space="preserve"> «29</w:t>
            </w:r>
            <w:r w:rsidR="00AB1E00">
              <w:rPr>
                <w:sz w:val="28"/>
                <w:szCs w:val="28"/>
              </w:rPr>
              <w:t xml:space="preserve">» </w:t>
            </w:r>
            <w:r w:rsidR="00AB1E00" w:rsidRPr="00132407">
              <w:rPr>
                <w:sz w:val="28"/>
                <w:szCs w:val="28"/>
              </w:rPr>
              <w:t xml:space="preserve"> августа 201</w:t>
            </w:r>
            <w:r>
              <w:rPr>
                <w:sz w:val="28"/>
                <w:szCs w:val="28"/>
              </w:rPr>
              <w:t>5</w:t>
            </w:r>
            <w:r w:rsidR="00AB1E00" w:rsidRPr="00132407">
              <w:rPr>
                <w:sz w:val="28"/>
                <w:szCs w:val="28"/>
              </w:rPr>
              <w:t xml:space="preserve"> год</w:t>
            </w:r>
            <w:r w:rsidR="00AB1E00">
              <w:rPr>
                <w:sz w:val="28"/>
                <w:szCs w:val="28"/>
              </w:rPr>
              <w:t>а</w:t>
            </w:r>
            <w:r w:rsidR="00AB1E00">
              <w:rPr>
                <w:sz w:val="28"/>
                <w:szCs w:val="28"/>
              </w:rPr>
              <w:tab/>
            </w:r>
            <w:r w:rsidR="00AB1E00" w:rsidRPr="00AB1E00">
              <w:rPr>
                <w:sz w:val="28"/>
                <w:szCs w:val="28"/>
              </w:rPr>
              <w:t xml:space="preserve">                     </w:t>
            </w:r>
          </w:p>
          <w:p w:rsidR="00431F60" w:rsidRPr="00261566" w:rsidRDefault="00AB1E00" w:rsidP="00431F60">
            <w:pPr>
              <w:tabs>
                <w:tab w:val="left" w:pos="1540"/>
              </w:tabs>
              <w:jc w:val="both"/>
              <w:rPr>
                <w:sz w:val="16"/>
                <w:szCs w:val="16"/>
              </w:rPr>
            </w:pPr>
            <w:r>
              <w:rPr>
                <w:sz w:val="28"/>
                <w:szCs w:val="28"/>
              </w:rPr>
              <w:t>____________</w:t>
            </w:r>
            <w:r w:rsidRPr="00AB1E00">
              <w:rPr>
                <w:sz w:val="28"/>
                <w:szCs w:val="28"/>
              </w:rPr>
              <w:t xml:space="preserve">Е.А.Трофименко                                                                            </w:t>
            </w:r>
            <w:r>
              <w:rPr>
                <w:sz w:val="28"/>
                <w:szCs w:val="28"/>
              </w:rPr>
              <w:t xml:space="preserve">                    </w:t>
            </w:r>
            <w:r w:rsidR="00431F60">
              <w:rPr>
                <w:sz w:val="28"/>
                <w:szCs w:val="28"/>
              </w:rPr>
              <w:t xml:space="preserve"> </w:t>
            </w:r>
            <w:r w:rsidR="00431F60">
              <w:rPr>
                <w:sz w:val="16"/>
                <w:szCs w:val="16"/>
              </w:rPr>
              <w:t>подпись</w:t>
            </w:r>
          </w:p>
          <w:p w:rsidR="00AB1E00" w:rsidRPr="00261566" w:rsidRDefault="00431F60" w:rsidP="00431F60">
            <w:pPr>
              <w:tabs>
                <w:tab w:val="left" w:pos="1540"/>
              </w:tabs>
              <w:jc w:val="both"/>
              <w:rPr>
                <w:sz w:val="16"/>
                <w:szCs w:val="16"/>
              </w:rPr>
            </w:pPr>
            <w:r w:rsidRPr="00AB1E00">
              <w:rPr>
                <w:sz w:val="28"/>
                <w:szCs w:val="28"/>
              </w:rPr>
              <w:t xml:space="preserve">                                        </w:t>
            </w:r>
            <w:r>
              <w:rPr>
                <w:sz w:val="28"/>
                <w:szCs w:val="28"/>
              </w:rPr>
              <w:t xml:space="preserve">                           </w:t>
            </w:r>
            <w:r w:rsidR="00AB1E00" w:rsidRPr="00AB1E00">
              <w:rPr>
                <w:sz w:val="28"/>
                <w:szCs w:val="28"/>
              </w:rPr>
              <w:tab/>
            </w:r>
            <w:r w:rsidR="00AB1E00" w:rsidRPr="00132407">
              <w:rPr>
                <w:sz w:val="28"/>
                <w:szCs w:val="28"/>
              </w:rPr>
              <w:t xml:space="preserve">                            </w:t>
            </w:r>
            <w:r w:rsidR="00AB1E00">
              <w:rPr>
                <w:sz w:val="28"/>
                <w:szCs w:val="28"/>
              </w:rPr>
              <w:t xml:space="preserve">                                               </w:t>
            </w:r>
            <w:r>
              <w:rPr>
                <w:sz w:val="28"/>
                <w:szCs w:val="28"/>
              </w:rPr>
              <w:t xml:space="preserve">                             </w:t>
            </w:r>
          </w:p>
          <w:p w:rsidR="00AB1E00" w:rsidRDefault="00AB1E00" w:rsidP="00AB1E00">
            <w:pPr>
              <w:pStyle w:val="af0"/>
              <w:rPr>
                <w:sz w:val="28"/>
                <w:szCs w:val="28"/>
              </w:rPr>
            </w:pPr>
            <w:r w:rsidRPr="00AB1E00">
              <w:rPr>
                <w:sz w:val="28"/>
                <w:szCs w:val="28"/>
              </w:rPr>
              <w:t xml:space="preserve">                                        </w:t>
            </w:r>
            <w:r>
              <w:rPr>
                <w:sz w:val="28"/>
                <w:szCs w:val="28"/>
              </w:rPr>
              <w:t xml:space="preserve">                           </w:t>
            </w:r>
          </w:p>
        </w:tc>
      </w:tr>
    </w:tbl>
    <w:p w:rsidR="00011F5A" w:rsidRDefault="00011F5A" w:rsidP="00EC1467">
      <w:pPr>
        <w:spacing w:line="252" w:lineRule="auto"/>
        <w:jc w:val="both"/>
        <w:rPr>
          <w:sz w:val="28"/>
          <w:szCs w:val="28"/>
        </w:rPr>
      </w:pPr>
    </w:p>
    <w:p w:rsidR="00011F5A" w:rsidRDefault="00011F5A" w:rsidP="00EC1467">
      <w:pPr>
        <w:spacing w:line="252" w:lineRule="auto"/>
        <w:jc w:val="both"/>
        <w:rPr>
          <w:sz w:val="28"/>
          <w:szCs w:val="28"/>
        </w:rPr>
      </w:pPr>
    </w:p>
    <w:p w:rsidR="000C7083" w:rsidRPr="00132407" w:rsidRDefault="000C7083">
      <w:pPr>
        <w:rPr>
          <w:sz w:val="28"/>
          <w:szCs w:val="28"/>
        </w:rPr>
      </w:pPr>
    </w:p>
    <w:p w:rsidR="000C7083" w:rsidRPr="00132407" w:rsidRDefault="000C7083">
      <w:pPr>
        <w:rPr>
          <w:sz w:val="28"/>
          <w:szCs w:val="28"/>
        </w:rPr>
      </w:pPr>
    </w:p>
    <w:p w:rsidR="000C7083" w:rsidRPr="00132407" w:rsidRDefault="000C7083">
      <w:pPr>
        <w:rPr>
          <w:sz w:val="28"/>
          <w:szCs w:val="28"/>
        </w:rPr>
      </w:pPr>
    </w:p>
    <w:p w:rsidR="000C7083" w:rsidRPr="00132407" w:rsidRDefault="000C7083">
      <w:pPr>
        <w:rPr>
          <w:sz w:val="28"/>
          <w:szCs w:val="28"/>
        </w:rPr>
      </w:pPr>
    </w:p>
    <w:p w:rsidR="000C7083" w:rsidRPr="00132407" w:rsidRDefault="000C7083">
      <w:pPr>
        <w:rPr>
          <w:sz w:val="28"/>
          <w:szCs w:val="28"/>
        </w:rPr>
      </w:pPr>
    </w:p>
    <w:p w:rsidR="000C7083" w:rsidRPr="00132407" w:rsidRDefault="000C7083">
      <w:pPr>
        <w:rPr>
          <w:sz w:val="28"/>
          <w:szCs w:val="28"/>
        </w:rPr>
      </w:pPr>
    </w:p>
    <w:p w:rsidR="000C7083" w:rsidRPr="00132407" w:rsidRDefault="000C7083">
      <w:pPr>
        <w:rPr>
          <w:sz w:val="28"/>
          <w:szCs w:val="28"/>
        </w:rPr>
      </w:pPr>
    </w:p>
    <w:p w:rsidR="000C7083" w:rsidRPr="00132407" w:rsidRDefault="000C7083">
      <w:pPr>
        <w:rPr>
          <w:sz w:val="28"/>
          <w:szCs w:val="28"/>
        </w:rPr>
      </w:pPr>
    </w:p>
    <w:p w:rsidR="000C7083" w:rsidRPr="00132407" w:rsidRDefault="000C7083">
      <w:pPr>
        <w:rPr>
          <w:sz w:val="28"/>
          <w:szCs w:val="28"/>
        </w:rPr>
      </w:pPr>
    </w:p>
    <w:sectPr w:rsidR="000C7083" w:rsidRPr="00132407" w:rsidSect="00EA2CD8">
      <w:pgSz w:w="16838" w:h="11906" w:orient="landscape"/>
      <w:pgMar w:top="851" w:right="962"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749D" w:rsidRDefault="002D749D" w:rsidP="00152A85">
      <w:r>
        <w:separator/>
      </w:r>
    </w:p>
  </w:endnote>
  <w:endnote w:type="continuationSeparator" w:id="0">
    <w:p w:rsidR="002D749D" w:rsidRDefault="002D749D" w:rsidP="00152A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749D" w:rsidRDefault="002D749D" w:rsidP="00152A85">
      <w:r>
        <w:separator/>
      </w:r>
    </w:p>
  </w:footnote>
  <w:footnote w:type="continuationSeparator" w:id="0">
    <w:p w:rsidR="002D749D" w:rsidRDefault="002D749D" w:rsidP="00152A8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6"/>
    <w:lvl w:ilvl="0">
      <w:start w:val="65535"/>
      <w:numFmt w:val="bullet"/>
      <w:lvlText w:val=""/>
      <w:lvlJc w:val="left"/>
      <w:pPr>
        <w:tabs>
          <w:tab w:val="num" w:pos="2509"/>
        </w:tabs>
        <w:ind w:left="2509" w:firstLine="0"/>
      </w:pPr>
      <w:rPr>
        <w:rFonts w:ascii="Symbol" w:hAnsi="Symbol"/>
      </w:rPr>
    </w:lvl>
    <w:lvl w:ilvl="1">
      <w:start w:val="1"/>
      <w:numFmt w:val="bullet"/>
      <w:lvlText w:val=""/>
      <w:lvlJc w:val="left"/>
      <w:pPr>
        <w:tabs>
          <w:tab w:val="num" w:pos="1959"/>
        </w:tabs>
        <w:ind w:left="1789" w:firstLine="0"/>
      </w:pPr>
      <w:rPr>
        <w:rFonts w:ascii="Symbol" w:hAnsi="Symbol" w:cs="Times New Roman"/>
      </w:rPr>
    </w:lvl>
    <w:lvl w:ilvl="2">
      <w:start w:val="1"/>
      <w:numFmt w:val="bullet"/>
      <w:lvlText w:val=""/>
      <w:lvlJc w:val="left"/>
      <w:pPr>
        <w:tabs>
          <w:tab w:val="num" w:pos="2736"/>
        </w:tabs>
        <w:ind w:left="2509" w:firstLine="0"/>
      </w:pPr>
      <w:rPr>
        <w:rFonts w:ascii="Symbol" w:hAnsi="Symbol"/>
      </w:rPr>
    </w:lvl>
    <w:lvl w:ilvl="3">
      <w:start w:val="1"/>
      <w:numFmt w:val="bullet"/>
      <w:lvlText w:val=""/>
      <w:lvlJc w:val="left"/>
      <w:pPr>
        <w:tabs>
          <w:tab w:val="num" w:pos="3589"/>
        </w:tabs>
        <w:ind w:left="3589" w:hanging="360"/>
      </w:pPr>
      <w:rPr>
        <w:rFonts w:ascii="Symbol" w:hAnsi="Symbol"/>
      </w:rPr>
    </w:lvl>
    <w:lvl w:ilvl="4">
      <w:start w:val="1"/>
      <w:numFmt w:val="bullet"/>
      <w:lvlText w:val="o"/>
      <w:lvlJc w:val="left"/>
      <w:pPr>
        <w:tabs>
          <w:tab w:val="num" w:pos="4309"/>
        </w:tabs>
        <w:ind w:left="4309" w:hanging="360"/>
      </w:pPr>
      <w:rPr>
        <w:rFonts w:ascii="Courier New" w:hAnsi="Courier New" w:cs="Courier New"/>
      </w:rPr>
    </w:lvl>
    <w:lvl w:ilvl="5">
      <w:start w:val="1"/>
      <w:numFmt w:val="bullet"/>
      <w:lvlText w:val=""/>
      <w:lvlJc w:val="left"/>
      <w:pPr>
        <w:tabs>
          <w:tab w:val="num" w:pos="5029"/>
        </w:tabs>
        <w:ind w:left="5029" w:hanging="360"/>
      </w:pPr>
      <w:rPr>
        <w:rFonts w:ascii="Wingdings" w:hAnsi="Wingdings"/>
      </w:rPr>
    </w:lvl>
    <w:lvl w:ilvl="6">
      <w:start w:val="1"/>
      <w:numFmt w:val="bullet"/>
      <w:lvlText w:val=""/>
      <w:lvlJc w:val="left"/>
      <w:pPr>
        <w:tabs>
          <w:tab w:val="num" w:pos="5749"/>
        </w:tabs>
        <w:ind w:left="5749" w:hanging="360"/>
      </w:pPr>
      <w:rPr>
        <w:rFonts w:ascii="Symbol" w:hAnsi="Symbol"/>
      </w:rPr>
    </w:lvl>
    <w:lvl w:ilvl="7">
      <w:start w:val="1"/>
      <w:numFmt w:val="bullet"/>
      <w:lvlText w:val="o"/>
      <w:lvlJc w:val="left"/>
      <w:pPr>
        <w:tabs>
          <w:tab w:val="num" w:pos="6469"/>
        </w:tabs>
        <w:ind w:left="6469" w:hanging="360"/>
      </w:pPr>
      <w:rPr>
        <w:rFonts w:ascii="Courier New" w:hAnsi="Courier New" w:cs="Courier New"/>
      </w:rPr>
    </w:lvl>
    <w:lvl w:ilvl="8">
      <w:start w:val="1"/>
      <w:numFmt w:val="bullet"/>
      <w:lvlText w:val=""/>
      <w:lvlJc w:val="left"/>
      <w:pPr>
        <w:tabs>
          <w:tab w:val="num" w:pos="7189"/>
        </w:tabs>
        <w:ind w:left="7189" w:hanging="360"/>
      </w:pPr>
      <w:rPr>
        <w:rFonts w:ascii="Wingdings" w:hAnsi="Wingdings"/>
      </w:rPr>
    </w:lvl>
  </w:abstractNum>
  <w:abstractNum w:abstractNumId="1" w15:restartNumberingAfterBreak="0">
    <w:nsid w:val="19EE79D0"/>
    <w:multiLevelType w:val="singleLevel"/>
    <w:tmpl w:val="40BA923A"/>
    <w:lvl w:ilvl="0">
      <w:numFmt w:val="bullet"/>
      <w:lvlText w:val="-"/>
      <w:lvlJc w:val="left"/>
      <w:pPr>
        <w:tabs>
          <w:tab w:val="num" w:pos="660"/>
        </w:tabs>
        <w:ind w:left="660" w:hanging="360"/>
      </w:pPr>
      <w:rPr>
        <w:rFonts w:hint="default"/>
      </w:rPr>
    </w:lvl>
  </w:abstractNum>
  <w:abstractNum w:abstractNumId="2" w15:restartNumberingAfterBreak="0">
    <w:nsid w:val="1AD471B2"/>
    <w:multiLevelType w:val="hybridMultilevel"/>
    <w:tmpl w:val="6A20AECA"/>
    <w:lvl w:ilvl="0" w:tplc="5C8E355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2135D3"/>
    <w:multiLevelType w:val="hybridMultilevel"/>
    <w:tmpl w:val="F6327FE8"/>
    <w:lvl w:ilvl="0" w:tplc="58F2D17A">
      <w:start w:val="3"/>
      <w:numFmt w:val="decimal"/>
      <w:lvlText w:val="%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E3B740E"/>
    <w:multiLevelType w:val="multilevel"/>
    <w:tmpl w:val="283862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FF74836"/>
    <w:multiLevelType w:val="hybridMultilevel"/>
    <w:tmpl w:val="A38E0826"/>
    <w:lvl w:ilvl="0" w:tplc="C19622E8">
      <w:start w:val="3"/>
      <w:numFmt w:val="upperRoman"/>
      <w:lvlText w:val="%1."/>
      <w:lvlJc w:val="left"/>
      <w:pPr>
        <w:ind w:left="1800" w:hanging="720"/>
      </w:pPr>
      <w:rPr>
        <w:rFonts w:eastAsia="Calibri"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15:restartNumberingAfterBreak="0">
    <w:nsid w:val="32CE40EE"/>
    <w:multiLevelType w:val="hybridMultilevel"/>
    <w:tmpl w:val="794CBFF4"/>
    <w:lvl w:ilvl="0" w:tplc="AA60ACD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6AE67F9"/>
    <w:multiLevelType w:val="hybridMultilevel"/>
    <w:tmpl w:val="656E96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B735A00"/>
    <w:multiLevelType w:val="hybridMultilevel"/>
    <w:tmpl w:val="6A468804"/>
    <w:lvl w:ilvl="0" w:tplc="0436CF90">
      <w:start w:val="7"/>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C221348"/>
    <w:multiLevelType w:val="hybridMultilevel"/>
    <w:tmpl w:val="E4A2AAEC"/>
    <w:lvl w:ilvl="0" w:tplc="D46CD61E">
      <w:start w:val="1"/>
      <w:numFmt w:val="upperRoman"/>
      <w:lvlText w:val="%1."/>
      <w:lvlJc w:val="left"/>
      <w:pPr>
        <w:ind w:left="1080" w:hanging="720"/>
      </w:pPr>
      <w:rPr>
        <w:rFonts w:eastAsia="Calibri"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58F4DD9"/>
    <w:multiLevelType w:val="multilevel"/>
    <w:tmpl w:val="7870D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FE7725"/>
    <w:multiLevelType w:val="hybridMultilevel"/>
    <w:tmpl w:val="F5C2BBAC"/>
    <w:lvl w:ilvl="0" w:tplc="9CBEADC6">
      <w:start w:val="1"/>
      <w:numFmt w:val="decimal"/>
      <w:lvlText w:val="%1."/>
      <w:lvlJc w:val="left"/>
      <w:pPr>
        <w:ind w:left="495" w:hanging="360"/>
      </w:pPr>
      <w:rPr>
        <w:rFonts w:hint="default"/>
        <w:i w:val="0"/>
      </w:rPr>
    </w:lvl>
    <w:lvl w:ilvl="1" w:tplc="04190019" w:tentative="1">
      <w:start w:val="1"/>
      <w:numFmt w:val="lowerLetter"/>
      <w:lvlText w:val="%2."/>
      <w:lvlJc w:val="left"/>
      <w:pPr>
        <w:ind w:left="1215" w:hanging="360"/>
      </w:pPr>
    </w:lvl>
    <w:lvl w:ilvl="2" w:tplc="0419001B" w:tentative="1">
      <w:start w:val="1"/>
      <w:numFmt w:val="lowerRoman"/>
      <w:lvlText w:val="%3."/>
      <w:lvlJc w:val="right"/>
      <w:pPr>
        <w:ind w:left="1935" w:hanging="180"/>
      </w:pPr>
    </w:lvl>
    <w:lvl w:ilvl="3" w:tplc="0419000F" w:tentative="1">
      <w:start w:val="1"/>
      <w:numFmt w:val="decimal"/>
      <w:lvlText w:val="%4."/>
      <w:lvlJc w:val="left"/>
      <w:pPr>
        <w:ind w:left="2655" w:hanging="360"/>
      </w:pPr>
    </w:lvl>
    <w:lvl w:ilvl="4" w:tplc="04190019" w:tentative="1">
      <w:start w:val="1"/>
      <w:numFmt w:val="lowerLetter"/>
      <w:lvlText w:val="%5."/>
      <w:lvlJc w:val="left"/>
      <w:pPr>
        <w:ind w:left="3375" w:hanging="360"/>
      </w:pPr>
    </w:lvl>
    <w:lvl w:ilvl="5" w:tplc="0419001B" w:tentative="1">
      <w:start w:val="1"/>
      <w:numFmt w:val="lowerRoman"/>
      <w:lvlText w:val="%6."/>
      <w:lvlJc w:val="right"/>
      <w:pPr>
        <w:ind w:left="4095" w:hanging="180"/>
      </w:pPr>
    </w:lvl>
    <w:lvl w:ilvl="6" w:tplc="0419000F" w:tentative="1">
      <w:start w:val="1"/>
      <w:numFmt w:val="decimal"/>
      <w:lvlText w:val="%7."/>
      <w:lvlJc w:val="left"/>
      <w:pPr>
        <w:ind w:left="4815" w:hanging="360"/>
      </w:pPr>
    </w:lvl>
    <w:lvl w:ilvl="7" w:tplc="04190019" w:tentative="1">
      <w:start w:val="1"/>
      <w:numFmt w:val="lowerLetter"/>
      <w:lvlText w:val="%8."/>
      <w:lvlJc w:val="left"/>
      <w:pPr>
        <w:ind w:left="5535" w:hanging="360"/>
      </w:pPr>
    </w:lvl>
    <w:lvl w:ilvl="8" w:tplc="0419001B" w:tentative="1">
      <w:start w:val="1"/>
      <w:numFmt w:val="lowerRoman"/>
      <w:lvlText w:val="%9."/>
      <w:lvlJc w:val="right"/>
      <w:pPr>
        <w:ind w:left="6255" w:hanging="180"/>
      </w:pPr>
    </w:lvl>
  </w:abstractNum>
  <w:abstractNum w:abstractNumId="12" w15:restartNumberingAfterBreak="0">
    <w:nsid w:val="715100B4"/>
    <w:multiLevelType w:val="hybridMultilevel"/>
    <w:tmpl w:val="6A468804"/>
    <w:lvl w:ilvl="0" w:tplc="0436CF90">
      <w:start w:val="7"/>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52D0548"/>
    <w:multiLevelType w:val="hybridMultilevel"/>
    <w:tmpl w:val="6A468804"/>
    <w:lvl w:ilvl="0" w:tplc="0436CF90">
      <w:start w:val="7"/>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A624D8E"/>
    <w:multiLevelType w:val="multilevel"/>
    <w:tmpl w:val="F1C260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BDD1E68"/>
    <w:multiLevelType w:val="hybridMultilevel"/>
    <w:tmpl w:val="3F46B428"/>
    <w:lvl w:ilvl="0" w:tplc="C1345B8A">
      <w:start w:val="1"/>
      <w:numFmt w:val="upperRoman"/>
      <w:lvlText w:val="%1."/>
      <w:lvlJc w:val="left"/>
      <w:pPr>
        <w:ind w:left="1080" w:hanging="720"/>
      </w:pPr>
      <w:rPr>
        <w:rFonts w:ascii="Times New Roman" w:hAnsi="Times New Roman" w:cs="Times New Roman"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CEC3D3C"/>
    <w:multiLevelType w:val="multilevel"/>
    <w:tmpl w:val="A0D44D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EF9685A"/>
    <w:multiLevelType w:val="hybridMultilevel"/>
    <w:tmpl w:val="3EF0CB88"/>
    <w:lvl w:ilvl="0" w:tplc="8326A64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F541C92"/>
    <w:multiLevelType w:val="multilevel"/>
    <w:tmpl w:val="A0D44D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10"/>
  </w:num>
  <w:num w:numId="4">
    <w:abstractNumId w:val="7"/>
  </w:num>
  <w:num w:numId="5">
    <w:abstractNumId w:val="11"/>
  </w:num>
  <w:num w:numId="6">
    <w:abstractNumId w:val="17"/>
  </w:num>
  <w:num w:numId="7">
    <w:abstractNumId w:val="5"/>
  </w:num>
  <w:num w:numId="8">
    <w:abstractNumId w:val="6"/>
  </w:num>
  <w:num w:numId="9">
    <w:abstractNumId w:val="4"/>
  </w:num>
  <w:num w:numId="10">
    <w:abstractNumId w:val="14"/>
  </w:num>
  <w:num w:numId="11">
    <w:abstractNumId w:val="18"/>
  </w:num>
  <w:num w:numId="12">
    <w:abstractNumId w:val="3"/>
  </w:num>
  <w:num w:numId="13">
    <w:abstractNumId w:val="15"/>
  </w:num>
  <w:num w:numId="14">
    <w:abstractNumId w:val="12"/>
  </w:num>
  <w:num w:numId="15">
    <w:abstractNumId w:val="13"/>
  </w:num>
  <w:num w:numId="16">
    <w:abstractNumId w:val="8"/>
  </w:num>
  <w:num w:numId="17">
    <w:abstractNumId w:val="16"/>
  </w:num>
  <w:num w:numId="18">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065805"/>
    <w:rsid w:val="00011F5A"/>
    <w:rsid w:val="00061299"/>
    <w:rsid w:val="00065805"/>
    <w:rsid w:val="00080EBB"/>
    <w:rsid w:val="000862EA"/>
    <w:rsid w:val="00095E85"/>
    <w:rsid w:val="000C7083"/>
    <w:rsid w:val="0012671F"/>
    <w:rsid w:val="001317BF"/>
    <w:rsid w:val="00132407"/>
    <w:rsid w:val="0014477D"/>
    <w:rsid w:val="00152A85"/>
    <w:rsid w:val="00152EB6"/>
    <w:rsid w:val="00157DC2"/>
    <w:rsid w:val="00166456"/>
    <w:rsid w:val="001A40C4"/>
    <w:rsid w:val="001B4A78"/>
    <w:rsid w:val="001C2B7A"/>
    <w:rsid w:val="001E5879"/>
    <w:rsid w:val="00206EEF"/>
    <w:rsid w:val="00261566"/>
    <w:rsid w:val="00265239"/>
    <w:rsid w:val="002801B9"/>
    <w:rsid w:val="00283382"/>
    <w:rsid w:val="002D5262"/>
    <w:rsid w:val="002D749D"/>
    <w:rsid w:val="003117CE"/>
    <w:rsid w:val="00322AF2"/>
    <w:rsid w:val="003238AD"/>
    <w:rsid w:val="00334B33"/>
    <w:rsid w:val="003615A5"/>
    <w:rsid w:val="003A6DE1"/>
    <w:rsid w:val="003E7526"/>
    <w:rsid w:val="00406AB8"/>
    <w:rsid w:val="00425DE9"/>
    <w:rsid w:val="00431AD0"/>
    <w:rsid w:val="00431F60"/>
    <w:rsid w:val="004420AB"/>
    <w:rsid w:val="00454EFB"/>
    <w:rsid w:val="00466BEC"/>
    <w:rsid w:val="00486676"/>
    <w:rsid w:val="00496A29"/>
    <w:rsid w:val="004A24C4"/>
    <w:rsid w:val="004C5F68"/>
    <w:rsid w:val="00502D69"/>
    <w:rsid w:val="00565639"/>
    <w:rsid w:val="005B472F"/>
    <w:rsid w:val="005C317F"/>
    <w:rsid w:val="005E1886"/>
    <w:rsid w:val="00617139"/>
    <w:rsid w:val="00621C9A"/>
    <w:rsid w:val="0065530C"/>
    <w:rsid w:val="00695B82"/>
    <w:rsid w:val="006966CE"/>
    <w:rsid w:val="006B2787"/>
    <w:rsid w:val="006B4CD6"/>
    <w:rsid w:val="006C1549"/>
    <w:rsid w:val="006C2153"/>
    <w:rsid w:val="006F05B0"/>
    <w:rsid w:val="00737A54"/>
    <w:rsid w:val="007D03AB"/>
    <w:rsid w:val="00823716"/>
    <w:rsid w:val="00830932"/>
    <w:rsid w:val="008550B5"/>
    <w:rsid w:val="00890645"/>
    <w:rsid w:val="008D2993"/>
    <w:rsid w:val="008E58E4"/>
    <w:rsid w:val="008F0212"/>
    <w:rsid w:val="008F42EA"/>
    <w:rsid w:val="009124D6"/>
    <w:rsid w:val="00922F4F"/>
    <w:rsid w:val="00935195"/>
    <w:rsid w:val="009F4EBE"/>
    <w:rsid w:val="00A0687D"/>
    <w:rsid w:val="00A0707E"/>
    <w:rsid w:val="00A2158B"/>
    <w:rsid w:val="00A3475A"/>
    <w:rsid w:val="00A356F4"/>
    <w:rsid w:val="00A4200F"/>
    <w:rsid w:val="00A472E1"/>
    <w:rsid w:val="00A87709"/>
    <w:rsid w:val="00A90442"/>
    <w:rsid w:val="00A9637D"/>
    <w:rsid w:val="00AA0B06"/>
    <w:rsid w:val="00AA7256"/>
    <w:rsid w:val="00AB1E00"/>
    <w:rsid w:val="00AC1175"/>
    <w:rsid w:val="00AC4D12"/>
    <w:rsid w:val="00AE4CCC"/>
    <w:rsid w:val="00B21A0F"/>
    <w:rsid w:val="00B22AF5"/>
    <w:rsid w:val="00B30D78"/>
    <w:rsid w:val="00B7283B"/>
    <w:rsid w:val="00B73AED"/>
    <w:rsid w:val="00BA2837"/>
    <w:rsid w:val="00BB58A1"/>
    <w:rsid w:val="00BF18B0"/>
    <w:rsid w:val="00C44ED5"/>
    <w:rsid w:val="00C5769A"/>
    <w:rsid w:val="00C872A4"/>
    <w:rsid w:val="00C9761D"/>
    <w:rsid w:val="00CA24D3"/>
    <w:rsid w:val="00CA2D12"/>
    <w:rsid w:val="00CA5BA5"/>
    <w:rsid w:val="00CD0C27"/>
    <w:rsid w:val="00CD479E"/>
    <w:rsid w:val="00CD48AA"/>
    <w:rsid w:val="00D35C70"/>
    <w:rsid w:val="00D54D02"/>
    <w:rsid w:val="00DA1E8C"/>
    <w:rsid w:val="00DA409A"/>
    <w:rsid w:val="00DD5984"/>
    <w:rsid w:val="00E00863"/>
    <w:rsid w:val="00E124DF"/>
    <w:rsid w:val="00E179B8"/>
    <w:rsid w:val="00E4776B"/>
    <w:rsid w:val="00E6312A"/>
    <w:rsid w:val="00E67374"/>
    <w:rsid w:val="00E76096"/>
    <w:rsid w:val="00E94289"/>
    <w:rsid w:val="00EA0D8C"/>
    <w:rsid w:val="00EA2CD8"/>
    <w:rsid w:val="00EA68DA"/>
    <w:rsid w:val="00EC1467"/>
    <w:rsid w:val="00EE2DF6"/>
    <w:rsid w:val="00F22C78"/>
    <w:rsid w:val="00F36C13"/>
    <w:rsid w:val="00F610BE"/>
    <w:rsid w:val="00F70373"/>
    <w:rsid w:val="00FA6747"/>
    <w:rsid w:val="00FD11BE"/>
    <w:rsid w:val="00FD36F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72D98"/>
  <w15:docId w15:val="{FCE8CFE1-29C6-4C45-AAEC-6F9BDCF3D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1E00"/>
    <w:pPr>
      <w:widowControl w:val="0"/>
      <w:autoSpaceDE w:val="0"/>
      <w:autoSpaceDN w:val="0"/>
      <w:adjustRightInd w:val="0"/>
    </w:pPr>
    <w:rPr>
      <w:rFonts w:ascii="Times New Roman" w:eastAsia="Times New Roman" w:hAnsi="Times New Roman" w:cs="Times New Roman"/>
      <w:sz w:val="20"/>
      <w:szCs w:val="20"/>
      <w:lang w:eastAsia="ru-RU"/>
    </w:rPr>
  </w:style>
  <w:style w:type="paragraph" w:styleId="2">
    <w:name w:val="heading 2"/>
    <w:basedOn w:val="a"/>
    <w:next w:val="a"/>
    <w:link w:val="20"/>
    <w:uiPriority w:val="9"/>
    <w:semiHidden/>
    <w:unhideWhenUsed/>
    <w:qFormat/>
    <w:rsid w:val="00A472E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qFormat/>
    <w:rsid w:val="00065805"/>
    <w:pPr>
      <w:keepNext/>
      <w:widowControl/>
      <w:autoSpaceDE/>
      <w:autoSpaceDN/>
      <w:adjustRightInd/>
      <w:spacing w:before="240" w:after="60"/>
      <w:outlineLvl w:val="2"/>
    </w:pPr>
    <w:rPr>
      <w:rFonts w:ascii="Arial" w:hAnsi="Arial" w:cs="Arial"/>
      <w:b/>
      <w:bCs/>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065805"/>
    <w:rPr>
      <w:rFonts w:ascii="Arial" w:eastAsia="Times New Roman" w:hAnsi="Arial" w:cs="Arial"/>
      <w:b/>
      <w:bCs/>
      <w:sz w:val="26"/>
      <w:szCs w:val="26"/>
      <w:lang w:eastAsia="ru-RU"/>
    </w:rPr>
  </w:style>
  <w:style w:type="paragraph" w:styleId="a3">
    <w:name w:val="List Paragraph"/>
    <w:basedOn w:val="a"/>
    <w:uiPriority w:val="34"/>
    <w:qFormat/>
    <w:rsid w:val="00065805"/>
    <w:pPr>
      <w:ind w:left="720"/>
      <w:contextualSpacing/>
    </w:pPr>
  </w:style>
  <w:style w:type="paragraph" w:styleId="a4">
    <w:name w:val="Normal (Web)"/>
    <w:basedOn w:val="a"/>
    <w:rsid w:val="00065805"/>
    <w:pPr>
      <w:widowControl/>
      <w:autoSpaceDE/>
      <w:autoSpaceDN/>
      <w:adjustRightInd/>
      <w:spacing w:before="150" w:after="150"/>
      <w:ind w:left="150" w:right="150"/>
    </w:pPr>
    <w:rPr>
      <w:sz w:val="24"/>
      <w:szCs w:val="24"/>
    </w:rPr>
  </w:style>
  <w:style w:type="paragraph" w:customStyle="1" w:styleId="1">
    <w:name w:val="Без интервала1"/>
    <w:aliases w:val="основа,No Spacing"/>
    <w:link w:val="a5"/>
    <w:uiPriority w:val="1"/>
    <w:qFormat/>
    <w:rsid w:val="00065805"/>
    <w:rPr>
      <w:rFonts w:ascii="Calibri" w:eastAsia="Calibri" w:hAnsi="Calibri" w:cs="Times New Roman"/>
    </w:rPr>
  </w:style>
  <w:style w:type="character" w:customStyle="1" w:styleId="a5">
    <w:name w:val="Без интервала Знак"/>
    <w:link w:val="1"/>
    <w:uiPriority w:val="1"/>
    <w:locked/>
    <w:rsid w:val="00065805"/>
    <w:rPr>
      <w:rFonts w:ascii="Calibri" w:eastAsia="Calibri" w:hAnsi="Calibri" w:cs="Times New Roman"/>
    </w:rPr>
  </w:style>
  <w:style w:type="paragraph" w:styleId="a6">
    <w:name w:val="Body Text Indent"/>
    <w:basedOn w:val="a"/>
    <w:link w:val="a7"/>
    <w:rsid w:val="00065805"/>
    <w:pPr>
      <w:widowControl/>
      <w:autoSpaceDE/>
      <w:autoSpaceDN/>
      <w:adjustRightInd/>
      <w:spacing w:after="120"/>
      <w:ind w:left="283"/>
    </w:pPr>
    <w:rPr>
      <w:sz w:val="24"/>
      <w:szCs w:val="24"/>
    </w:rPr>
  </w:style>
  <w:style w:type="character" w:customStyle="1" w:styleId="a7">
    <w:name w:val="Основной текст с отступом Знак"/>
    <w:basedOn w:val="a0"/>
    <w:link w:val="a6"/>
    <w:rsid w:val="00065805"/>
    <w:rPr>
      <w:rFonts w:ascii="Times New Roman" w:eastAsia="Times New Roman" w:hAnsi="Times New Roman" w:cs="Times New Roman"/>
      <w:sz w:val="24"/>
      <w:szCs w:val="24"/>
      <w:lang w:eastAsia="ru-RU"/>
    </w:rPr>
  </w:style>
  <w:style w:type="character" w:customStyle="1" w:styleId="21">
    <w:name w:val="Основной текст 2 Знак"/>
    <w:link w:val="22"/>
    <w:semiHidden/>
    <w:locked/>
    <w:rsid w:val="00065805"/>
    <w:rPr>
      <w:lang w:eastAsia="ru-RU"/>
    </w:rPr>
  </w:style>
  <w:style w:type="paragraph" w:styleId="22">
    <w:name w:val="Body Text 2"/>
    <w:basedOn w:val="a"/>
    <w:link w:val="21"/>
    <w:semiHidden/>
    <w:rsid w:val="00065805"/>
    <w:pPr>
      <w:spacing w:after="120" w:line="480" w:lineRule="auto"/>
    </w:pPr>
    <w:rPr>
      <w:rFonts w:asciiTheme="minorHAnsi" w:eastAsiaTheme="minorHAnsi" w:hAnsiTheme="minorHAnsi" w:cstheme="minorBidi"/>
      <w:sz w:val="22"/>
      <w:szCs w:val="22"/>
    </w:rPr>
  </w:style>
  <w:style w:type="character" w:customStyle="1" w:styleId="210">
    <w:name w:val="Основной текст 2 Знак1"/>
    <w:basedOn w:val="a0"/>
    <w:uiPriority w:val="99"/>
    <w:semiHidden/>
    <w:rsid w:val="00065805"/>
    <w:rPr>
      <w:rFonts w:ascii="Times New Roman" w:eastAsia="Times New Roman" w:hAnsi="Times New Roman" w:cs="Times New Roman"/>
      <w:sz w:val="20"/>
      <w:szCs w:val="20"/>
      <w:lang w:eastAsia="ru-RU"/>
    </w:rPr>
  </w:style>
  <w:style w:type="paragraph" w:customStyle="1" w:styleId="a8">
    <w:name w:val="Новый"/>
    <w:basedOn w:val="a"/>
    <w:rsid w:val="00065805"/>
    <w:pPr>
      <w:widowControl/>
      <w:autoSpaceDE/>
      <w:autoSpaceDN/>
      <w:adjustRightInd/>
      <w:spacing w:line="360" w:lineRule="auto"/>
      <w:ind w:firstLine="454"/>
      <w:jc w:val="both"/>
    </w:pPr>
    <w:rPr>
      <w:sz w:val="28"/>
      <w:szCs w:val="24"/>
    </w:rPr>
  </w:style>
  <w:style w:type="paragraph" w:styleId="a9">
    <w:name w:val="Body Text"/>
    <w:basedOn w:val="a"/>
    <w:link w:val="aa"/>
    <w:rsid w:val="004420AB"/>
    <w:pPr>
      <w:widowControl/>
      <w:autoSpaceDE/>
      <w:autoSpaceDN/>
      <w:adjustRightInd/>
      <w:jc w:val="center"/>
    </w:pPr>
    <w:rPr>
      <w:rFonts w:eastAsia="Calibri"/>
      <w:sz w:val="24"/>
    </w:rPr>
  </w:style>
  <w:style w:type="character" w:customStyle="1" w:styleId="aa">
    <w:name w:val="Основной текст Знак"/>
    <w:basedOn w:val="a0"/>
    <w:link w:val="a9"/>
    <w:rsid w:val="004420AB"/>
    <w:rPr>
      <w:rFonts w:ascii="Times New Roman" w:eastAsia="Calibri" w:hAnsi="Times New Roman" w:cs="Times New Roman"/>
      <w:sz w:val="24"/>
      <w:szCs w:val="20"/>
      <w:lang w:eastAsia="ru-RU"/>
    </w:rPr>
  </w:style>
  <w:style w:type="paragraph" w:customStyle="1" w:styleId="a20">
    <w:name w:val="a2"/>
    <w:basedOn w:val="a"/>
    <w:rsid w:val="004420AB"/>
    <w:pPr>
      <w:widowControl/>
      <w:autoSpaceDE/>
      <w:autoSpaceDN/>
      <w:adjustRightInd/>
      <w:spacing w:before="100" w:beforeAutospacing="1" w:after="100" w:afterAutospacing="1"/>
    </w:pPr>
    <w:rPr>
      <w:sz w:val="24"/>
      <w:szCs w:val="24"/>
    </w:rPr>
  </w:style>
  <w:style w:type="paragraph" w:customStyle="1" w:styleId="plaintext">
    <w:name w:val="plaintext"/>
    <w:basedOn w:val="a"/>
    <w:rsid w:val="004420AB"/>
    <w:pPr>
      <w:widowControl/>
      <w:autoSpaceDE/>
      <w:autoSpaceDN/>
      <w:adjustRightInd/>
      <w:spacing w:before="100" w:beforeAutospacing="1" w:after="100" w:afterAutospacing="1"/>
    </w:pPr>
    <w:rPr>
      <w:sz w:val="24"/>
      <w:szCs w:val="24"/>
    </w:rPr>
  </w:style>
  <w:style w:type="paragraph" w:styleId="ab">
    <w:name w:val="footer"/>
    <w:basedOn w:val="a"/>
    <w:link w:val="ac"/>
    <w:rsid w:val="004420AB"/>
    <w:pPr>
      <w:widowControl/>
      <w:tabs>
        <w:tab w:val="center" w:pos="4677"/>
        <w:tab w:val="right" w:pos="9355"/>
      </w:tabs>
      <w:autoSpaceDE/>
      <w:autoSpaceDN/>
      <w:adjustRightInd/>
    </w:pPr>
    <w:rPr>
      <w:sz w:val="24"/>
      <w:szCs w:val="24"/>
    </w:rPr>
  </w:style>
  <w:style w:type="character" w:customStyle="1" w:styleId="ac">
    <w:name w:val="Нижний колонтитул Знак"/>
    <w:basedOn w:val="a0"/>
    <w:link w:val="ab"/>
    <w:rsid w:val="004420AB"/>
    <w:rPr>
      <w:rFonts w:ascii="Times New Roman" w:eastAsia="Times New Roman" w:hAnsi="Times New Roman" w:cs="Times New Roman"/>
      <w:sz w:val="24"/>
      <w:szCs w:val="24"/>
      <w:lang w:eastAsia="ru-RU"/>
    </w:rPr>
  </w:style>
  <w:style w:type="character" w:styleId="ad">
    <w:name w:val="page number"/>
    <w:basedOn w:val="a0"/>
    <w:rsid w:val="004420AB"/>
  </w:style>
  <w:style w:type="paragraph" w:styleId="23">
    <w:name w:val="Body Text Indent 2"/>
    <w:basedOn w:val="a"/>
    <w:link w:val="24"/>
    <w:rsid w:val="004420AB"/>
    <w:pPr>
      <w:widowControl/>
      <w:autoSpaceDE/>
      <w:autoSpaceDN/>
      <w:adjustRightInd/>
      <w:spacing w:line="360" w:lineRule="auto"/>
      <w:ind w:firstLine="709"/>
      <w:jc w:val="both"/>
    </w:pPr>
    <w:rPr>
      <w:sz w:val="28"/>
      <w:szCs w:val="24"/>
    </w:rPr>
  </w:style>
  <w:style w:type="character" w:customStyle="1" w:styleId="24">
    <w:name w:val="Основной текст с отступом 2 Знак"/>
    <w:basedOn w:val="a0"/>
    <w:link w:val="23"/>
    <w:rsid w:val="004420AB"/>
    <w:rPr>
      <w:rFonts w:ascii="Times New Roman" w:eastAsia="Times New Roman" w:hAnsi="Times New Roman" w:cs="Times New Roman"/>
      <w:sz w:val="28"/>
      <w:szCs w:val="24"/>
      <w:lang w:eastAsia="ru-RU"/>
    </w:rPr>
  </w:style>
  <w:style w:type="character" w:customStyle="1" w:styleId="25">
    <w:name w:val="Основной текст (2)_"/>
    <w:basedOn w:val="a0"/>
    <w:link w:val="26"/>
    <w:rsid w:val="004420AB"/>
    <w:rPr>
      <w:b/>
      <w:bCs/>
      <w:i/>
      <w:iCs/>
      <w:sz w:val="23"/>
      <w:szCs w:val="23"/>
      <w:shd w:val="clear" w:color="auto" w:fill="FFFFFF"/>
    </w:rPr>
  </w:style>
  <w:style w:type="paragraph" w:customStyle="1" w:styleId="26">
    <w:name w:val="Основной текст (2)"/>
    <w:basedOn w:val="a"/>
    <w:link w:val="25"/>
    <w:rsid w:val="004420AB"/>
    <w:pPr>
      <w:widowControl/>
      <w:shd w:val="clear" w:color="auto" w:fill="FFFFFF"/>
      <w:autoSpaceDE/>
      <w:autoSpaceDN/>
      <w:adjustRightInd/>
      <w:spacing w:line="230" w:lineRule="exact"/>
      <w:ind w:firstLine="280"/>
      <w:jc w:val="both"/>
    </w:pPr>
    <w:rPr>
      <w:rFonts w:asciiTheme="minorHAnsi" w:eastAsiaTheme="minorHAnsi" w:hAnsiTheme="minorHAnsi" w:cstheme="minorBidi"/>
      <w:b/>
      <w:bCs/>
      <w:i/>
      <w:iCs/>
      <w:sz w:val="23"/>
      <w:szCs w:val="23"/>
      <w:lang w:eastAsia="en-US"/>
    </w:rPr>
  </w:style>
  <w:style w:type="character" w:customStyle="1" w:styleId="31">
    <w:name w:val="Основной текст (3)_"/>
    <w:basedOn w:val="a0"/>
    <w:link w:val="32"/>
    <w:rsid w:val="004420AB"/>
    <w:rPr>
      <w:i/>
      <w:iCs/>
      <w:sz w:val="24"/>
      <w:szCs w:val="24"/>
      <w:shd w:val="clear" w:color="auto" w:fill="FFFFFF"/>
    </w:rPr>
  </w:style>
  <w:style w:type="paragraph" w:customStyle="1" w:styleId="32">
    <w:name w:val="Основной текст (3)"/>
    <w:basedOn w:val="a"/>
    <w:link w:val="31"/>
    <w:rsid w:val="004420AB"/>
    <w:pPr>
      <w:widowControl/>
      <w:shd w:val="clear" w:color="auto" w:fill="FFFFFF"/>
      <w:autoSpaceDE/>
      <w:autoSpaceDN/>
      <w:adjustRightInd/>
      <w:spacing w:before="180" w:line="230" w:lineRule="exact"/>
      <w:ind w:firstLine="280"/>
      <w:jc w:val="both"/>
    </w:pPr>
    <w:rPr>
      <w:rFonts w:asciiTheme="minorHAnsi" w:eastAsiaTheme="minorHAnsi" w:hAnsiTheme="minorHAnsi" w:cstheme="minorBidi"/>
      <w:i/>
      <w:iCs/>
      <w:sz w:val="24"/>
      <w:szCs w:val="24"/>
      <w:lang w:eastAsia="en-US"/>
    </w:rPr>
  </w:style>
  <w:style w:type="character" w:customStyle="1" w:styleId="10">
    <w:name w:val="Заголовок №1_"/>
    <w:basedOn w:val="a0"/>
    <w:link w:val="11"/>
    <w:rsid w:val="004420AB"/>
    <w:rPr>
      <w:b/>
      <w:bCs/>
      <w:spacing w:val="-10"/>
      <w:sz w:val="24"/>
      <w:szCs w:val="24"/>
      <w:shd w:val="clear" w:color="auto" w:fill="FFFFFF"/>
    </w:rPr>
  </w:style>
  <w:style w:type="paragraph" w:customStyle="1" w:styleId="11">
    <w:name w:val="Заголовок №1"/>
    <w:basedOn w:val="a"/>
    <w:link w:val="10"/>
    <w:rsid w:val="004420AB"/>
    <w:pPr>
      <w:widowControl/>
      <w:shd w:val="clear" w:color="auto" w:fill="FFFFFF"/>
      <w:autoSpaceDE/>
      <w:autoSpaceDN/>
      <w:adjustRightInd/>
      <w:spacing w:before="120" w:after="120" w:line="240" w:lineRule="atLeast"/>
      <w:ind w:firstLine="280"/>
      <w:jc w:val="both"/>
      <w:outlineLvl w:val="0"/>
    </w:pPr>
    <w:rPr>
      <w:rFonts w:asciiTheme="minorHAnsi" w:eastAsiaTheme="minorHAnsi" w:hAnsiTheme="minorHAnsi" w:cstheme="minorBidi"/>
      <w:b/>
      <w:bCs/>
      <w:spacing w:val="-10"/>
      <w:sz w:val="24"/>
      <w:szCs w:val="24"/>
      <w:lang w:eastAsia="en-US"/>
    </w:rPr>
  </w:style>
  <w:style w:type="character" w:styleId="ae">
    <w:name w:val="Hyperlink"/>
    <w:basedOn w:val="a0"/>
    <w:rsid w:val="004420AB"/>
    <w:rPr>
      <w:color w:val="0000FF"/>
      <w:u w:val="single"/>
    </w:rPr>
  </w:style>
  <w:style w:type="paragraph" w:customStyle="1" w:styleId="af">
    <w:name w:val="Содержимое таблицы"/>
    <w:basedOn w:val="a"/>
    <w:rsid w:val="004420AB"/>
    <w:pPr>
      <w:widowControl/>
      <w:suppressLineNumbers/>
      <w:autoSpaceDE/>
      <w:autoSpaceDN/>
      <w:adjustRightInd/>
    </w:pPr>
    <w:rPr>
      <w:sz w:val="28"/>
      <w:szCs w:val="28"/>
      <w:lang w:eastAsia="ar-SA"/>
    </w:rPr>
  </w:style>
  <w:style w:type="paragraph" w:styleId="af0">
    <w:name w:val="No Spacing"/>
    <w:uiPriority w:val="1"/>
    <w:qFormat/>
    <w:rsid w:val="00486676"/>
    <w:pPr>
      <w:autoSpaceDE w:val="0"/>
      <w:autoSpaceDN w:val="0"/>
      <w:adjustRightInd w:val="0"/>
    </w:pPr>
    <w:rPr>
      <w:rFonts w:ascii="Times New Roman" w:eastAsia="Times New Roman" w:hAnsi="Times New Roman" w:cs="Times New Roman"/>
      <w:sz w:val="24"/>
      <w:szCs w:val="24"/>
      <w:lang w:eastAsia="ru-RU"/>
    </w:rPr>
  </w:style>
  <w:style w:type="paragraph" w:styleId="af1">
    <w:name w:val="header"/>
    <w:basedOn w:val="a"/>
    <w:link w:val="af2"/>
    <w:uiPriority w:val="99"/>
    <w:unhideWhenUsed/>
    <w:rsid w:val="00152A85"/>
    <w:pPr>
      <w:tabs>
        <w:tab w:val="center" w:pos="4677"/>
        <w:tab w:val="right" w:pos="9355"/>
      </w:tabs>
    </w:pPr>
  </w:style>
  <w:style w:type="character" w:customStyle="1" w:styleId="af2">
    <w:name w:val="Верхний колонтитул Знак"/>
    <w:basedOn w:val="a0"/>
    <w:link w:val="af1"/>
    <w:uiPriority w:val="99"/>
    <w:rsid w:val="00152A85"/>
    <w:rPr>
      <w:rFonts w:ascii="Times New Roman" w:eastAsia="Times New Roman" w:hAnsi="Times New Roman" w:cs="Times New Roman"/>
      <w:sz w:val="20"/>
      <w:szCs w:val="20"/>
      <w:lang w:eastAsia="ru-RU"/>
    </w:rPr>
  </w:style>
  <w:style w:type="character" w:customStyle="1" w:styleId="FontStyle11">
    <w:name w:val="Font Style11"/>
    <w:basedOn w:val="a0"/>
    <w:uiPriority w:val="99"/>
    <w:rsid w:val="006C2153"/>
    <w:rPr>
      <w:rFonts w:ascii="Times New Roman" w:hAnsi="Times New Roman" w:cs="Times New Roman"/>
      <w:b/>
      <w:bCs/>
      <w:sz w:val="24"/>
      <w:szCs w:val="24"/>
    </w:rPr>
  </w:style>
  <w:style w:type="character" w:customStyle="1" w:styleId="FontStyle12">
    <w:name w:val="Font Style12"/>
    <w:basedOn w:val="a0"/>
    <w:uiPriority w:val="99"/>
    <w:rsid w:val="006C2153"/>
    <w:rPr>
      <w:rFonts w:ascii="Times New Roman" w:hAnsi="Times New Roman" w:cs="Times New Roman"/>
      <w:b/>
      <w:bCs/>
      <w:sz w:val="26"/>
      <w:szCs w:val="26"/>
    </w:rPr>
  </w:style>
  <w:style w:type="character" w:customStyle="1" w:styleId="FontStyle20">
    <w:name w:val="Font Style20"/>
    <w:basedOn w:val="a0"/>
    <w:uiPriority w:val="99"/>
    <w:rsid w:val="006C2153"/>
    <w:rPr>
      <w:rFonts w:ascii="Times New Roman" w:hAnsi="Times New Roman" w:cs="Times New Roman"/>
      <w:b/>
      <w:bCs/>
      <w:sz w:val="28"/>
      <w:szCs w:val="28"/>
    </w:rPr>
  </w:style>
  <w:style w:type="character" w:customStyle="1" w:styleId="FontStyle18">
    <w:name w:val="Font Style18"/>
    <w:basedOn w:val="a0"/>
    <w:uiPriority w:val="99"/>
    <w:rsid w:val="006C2153"/>
    <w:rPr>
      <w:rFonts w:ascii="Times New Roman" w:hAnsi="Times New Roman" w:cs="Times New Roman"/>
      <w:sz w:val="26"/>
      <w:szCs w:val="26"/>
    </w:rPr>
  </w:style>
  <w:style w:type="character" w:customStyle="1" w:styleId="FontStyle19">
    <w:name w:val="Font Style19"/>
    <w:basedOn w:val="a0"/>
    <w:uiPriority w:val="99"/>
    <w:rsid w:val="006C2153"/>
    <w:rPr>
      <w:rFonts w:ascii="Times New Roman" w:hAnsi="Times New Roman" w:cs="Times New Roman"/>
      <w:b/>
      <w:bCs/>
      <w:sz w:val="26"/>
      <w:szCs w:val="26"/>
    </w:rPr>
  </w:style>
  <w:style w:type="character" w:customStyle="1" w:styleId="FontStyle14">
    <w:name w:val="Font Style14"/>
    <w:basedOn w:val="a0"/>
    <w:uiPriority w:val="99"/>
    <w:rsid w:val="00A2158B"/>
    <w:rPr>
      <w:rFonts w:ascii="Times New Roman" w:hAnsi="Times New Roman" w:cs="Times New Roman"/>
      <w:i/>
      <w:iCs/>
      <w:sz w:val="24"/>
      <w:szCs w:val="24"/>
    </w:rPr>
  </w:style>
  <w:style w:type="character" w:customStyle="1" w:styleId="FontStyle13">
    <w:name w:val="Font Style13"/>
    <w:basedOn w:val="a0"/>
    <w:uiPriority w:val="99"/>
    <w:rsid w:val="00A2158B"/>
    <w:rPr>
      <w:rFonts w:ascii="Times New Roman" w:hAnsi="Times New Roman" w:cs="Times New Roman"/>
      <w:b/>
      <w:bCs/>
      <w:spacing w:val="20"/>
      <w:sz w:val="22"/>
      <w:szCs w:val="22"/>
    </w:rPr>
  </w:style>
  <w:style w:type="character" w:customStyle="1" w:styleId="FontStyle45">
    <w:name w:val="Font Style45"/>
    <w:basedOn w:val="a0"/>
    <w:uiPriority w:val="99"/>
    <w:rsid w:val="00A2158B"/>
    <w:rPr>
      <w:rFonts w:ascii="Times New Roman" w:hAnsi="Times New Roman" w:cs="Times New Roman"/>
      <w:sz w:val="26"/>
      <w:szCs w:val="26"/>
    </w:rPr>
  </w:style>
  <w:style w:type="character" w:customStyle="1" w:styleId="FontStyle25">
    <w:name w:val="Font Style25"/>
    <w:basedOn w:val="a0"/>
    <w:uiPriority w:val="99"/>
    <w:rsid w:val="00A2158B"/>
    <w:rPr>
      <w:rFonts w:ascii="Times New Roman" w:hAnsi="Times New Roman" w:cs="Times New Roman"/>
      <w:b/>
      <w:bCs/>
      <w:sz w:val="26"/>
      <w:szCs w:val="26"/>
    </w:rPr>
  </w:style>
  <w:style w:type="character" w:customStyle="1" w:styleId="FontStyle17">
    <w:name w:val="Font Style17"/>
    <w:basedOn w:val="a0"/>
    <w:uiPriority w:val="99"/>
    <w:rsid w:val="001A40C4"/>
    <w:rPr>
      <w:rFonts w:ascii="Times New Roman" w:hAnsi="Times New Roman" w:cs="Times New Roman"/>
      <w:sz w:val="24"/>
      <w:szCs w:val="24"/>
    </w:rPr>
  </w:style>
  <w:style w:type="character" w:customStyle="1" w:styleId="FontStyle42">
    <w:name w:val="Font Style42"/>
    <w:basedOn w:val="a0"/>
    <w:uiPriority w:val="99"/>
    <w:rsid w:val="001A40C4"/>
    <w:rPr>
      <w:rFonts w:ascii="Times New Roman" w:hAnsi="Times New Roman" w:cs="Times New Roman"/>
      <w:sz w:val="26"/>
      <w:szCs w:val="26"/>
    </w:rPr>
  </w:style>
  <w:style w:type="character" w:customStyle="1" w:styleId="FontStyle21">
    <w:name w:val="Font Style21"/>
    <w:basedOn w:val="a0"/>
    <w:uiPriority w:val="99"/>
    <w:rsid w:val="001A40C4"/>
    <w:rPr>
      <w:rFonts w:ascii="Times New Roman" w:hAnsi="Times New Roman" w:cs="Times New Roman"/>
      <w:b/>
      <w:bCs/>
      <w:sz w:val="26"/>
      <w:szCs w:val="26"/>
    </w:rPr>
  </w:style>
  <w:style w:type="character" w:customStyle="1" w:styleId="FontStyle37">
    <w:name w:val="Font Style37"/>
    <w:basedOn w:val="a0"/>
    <w:uiPriority w:val="99"/>
    <w:rsid w:val="001A40C4"/>
    <w:rPr>
      <w:rFonts w:ascii="Times New Roman" w:hAnsi="Times New Roman" w:cs="Times New Roman"/>
      <w:sz w:val="26"/>
      <w:szCs w:val="26"/>
    </w:rPr>
  </w:style>
  <w:style w:type="character" w:customStyle="1" w:styleId="FontStyle34">
    <w:name w:val="Font Style34"/>
    <w:basedOn w:val="a0"/>
    <w:uiPriority w:val="99"/>
    <w:rsid w:val="001A40C4"/>
    <w:rPr>
      <w:rFonts w:ascii="Times New Roman" w:hAnsi="Times New Roman" w:cs="Times New Roman"/>
      <w:sz w:val="26"/>
      <w:szCs w:val="26"/>
    </w:rPr>
  </w:style>
  <w:style w:type="character" w:customStyle="1" w:styleId="FontStyle16">
    <w:name w:val="Font Style16"/>
    <w:basedOn w:val="a0"/>
    <w:uiPriority w:val="99"/>
    <w:rsid w:val="001A40C4"/>
    <w:rPr>
      <w:rFonts w:ascii="Times New Roman" w:hAnsi="Times New Roman" w:cs="Times New Roman"/>
      <w:i/>
      <w:iCs/>
      <w:sz w:val="26"/>
      <w:szCs w:val="26"/>
    </w:rPr>
  </w:style>
  <w:style w:type="character" w:customStyle="1" w:styleId="FontStyle26">
    <w:name w:val="Font Style26"/>
    <w:basedOn w:val="a0"/>
    <w:uiPriority w:val="99"/>
    <w:rsid w:val="001A40C4"/>
    <w:rPr>
      <w:rFonts w:ascii="Times New Roman" w:hAnsi="Times New Roman" w:cs="Times New Roman"/>
      <w:sz w:val="26"/>
      <w:szCs w:val="26"/>
    </w:rPr>
  </w:style>
  <w:style w:type="character" w:customStyle="1" w:styleId="FontStyle23">
    <w:name w:val="Font Style23"/>
    <w:basedOn w:val="a0"/>
    <w:uiPriority w:val="99"/>
    <w:rsid w:val="00152EB6"/>
    <w:rPr>
      <w:rFonts w:ascii="Times New Roman" w:hAnsi="Times New Roman" w:cs="Times New Roman"/>
      <w:i/>
      <w:iCs/>
      <w:sz w:val="26"/>
      <w:szCs w:val="26"/>
    </w:rPr>
  </w:style>
  <w:style w:type="character" w:customStyle="1" w:styleId="FontStyle24">
    <w:name w:val="Font Style24"/>
    <w:basedOn w:val="a0"/>
    <w:uiPriority w:val="99"/>
    <w:rsid w:val="00152EB6"/>
    <w:rPr>
      <w:rFonts w:ascii="Times New Roman" w:hAnsi="Times New Roman" w:cs="Times New Roman"/>
      <w:i/>
      <w:iCs/>
      <w:sz w:val="26"/>
      <w:szCs w:val="26"/>
    </w:rPr>
  </w:style>
  <w:style w:type="character" w:customStyle="1" w:styleId="FontStyle22">
    <w:name w:val="Font Style22"/>
    <w:basedOn w:val="a0"/>
    <w:uiPriority w:val="99"/>
    <w:rsid w:val="00152EB6"/>
    <w:rPr>
      <w:rFonts w:ascii="Times New Roman" w:hAnsi="Times New Roman" w:cs="Times New Roman"/>
      <w:i/>
      <w:iCs/>
      <w:sz w:val="26"/>
      <w:szCs w:val="26"/>
    </w:rPr>
  </w:style>
  <w:style w:type="paragraph" w:customStyle="1" w:styleId="c17">
    <w:name w:val="c17"/>
    <w:basedOn w:val="a"/>
    <w:rsid w:val="00E4776B"/>
    <w:pPr>
      <w:widowControl/>
      <w:autoSpaceDE/>
      <w:autoSpaceDN/>
      <w:adjustRightInd/>
      <w:spacing w:before="100" w:beforeAutospacing="1" w:after="100" w:afterAutospacing="1"/>
    </w:pPr>
    <w:rPr>
      <w:sz w:val="24"/>
      <w:szCs w:val="24"/>
    </w:rPr>
  </w:style>
  <w:style w:type="character" w:customStyle="1" w:styleId="c20">
    <w:name w:val="c20"/>
    <w:basedOn w:val="a0"/>
    <w:rsid w:val="00E4776B"/>
  </w:style>
  <w:style w:type="character" w:customStyle="1" w:styleId="c14">
    <w:name w:val="c14"/>
    <w:basedOn w:val="a0"/>
    <w:rsid w:val="00E4776B"/>
  </w:style>
  <w:style w:type="paragraph" w:customStyle="1" w:styleId="c24">
    <w:name w:val="c24"/>
    <w:basedOn w:val="a"/>
    <w:rsid w:val="00C9761D"/>
    <w:pPr>
      <w:widowControl/>
      <w:autoSpaceDE/>
      <w:autoSpaceDN/>
      <w:adjustRightInd/>
      <w:spacing w:before="100" w:beforeAutospacing="1" w:after="100" w:afterAutospacing="1"/>
    </w:pPr>
    <w:rPr>
      <w:sz w:val="24"/>
      <w:szCs w:val="24"/>
    </w:rPr>
  </w:style>
  <w:style w:type="paragraph" w:customStyle="1" w:styleId="c43">
    <w:name w:val="c43"/>
    <w:basedOn w:val="a"/>
    <w:rsid w:val="00C9761D"/>
    <w:pPr>
      <w:widowControl/>
      <w:autoSpaceDE/>
      <w:autoSpaceDN/>
      <w:adjustRightInd/>
      <w:spacing w:before="100" w:beforeAutospacing="1" w:after="100" w:afterAutospacing="1"/>
    </w:pPr>
    <w:rPr>
      <w:sz w:val="24"/>
      <w:szCs w:val="24"/>
    </w:rPr>
  </w:style>
  <w:style w:type="character" w:customStyle="1" w:styleId="apple-converted-space">
    <w:name w:val="apple-converted-space"/>
    <w:basedOn w:val="a0"/>
    <w:rsid w:val="00C9761D"/>
  </w:style>
  <w:style w:type="paragraph" w:customStyle="1" w:styleId="c32">
    <w:name w:val="c32"/>
    <w:basedOn w:val="a"/>
    <w:rsid w:val="00C9761D"/>
    <w:pPr>
      <w:widowControl/>
      <w:autoSpaceDE/>
      <w:autoSpaceDN/>
      <w:adjustRightInd/>
      <w:spacing w:before="100" w:beforeAutospacing="1" w:after="100" w:afterAutospacing="1"/>
    </w:pPr>
    <w:rPr>
      <w:sz w:val="24"/>
      <w:szCs w:val="24"/>
    </w:rPr>
  </w:style>
  <w:style w:type="paragraph" w:customStyle="1" w:styleId="c51">
    <w:name w:val="c51"/>
    <w:basedOn w:val="a"/>
    <w:rsid w:val="00C9761D"/>
    <w:pPr>
      <w:widowControl/>
      <w:autoSpaceDE/>
      <w:autoSpaceDN/>
      <w:adjustRightInd/>
      <w:spacing w:before="100" w:beforeAutospacing="1" w:after="100" w:afterAutospacing="1"/>
    </w:pPr>
    <w:rPr>
      <w:sz w:val="24"/>
      <w:szCs w:val="24"/>
    </w:rPr>
  </w:style>
  <w:style w:type="paragraph" w:customStyle="1" w:styleId="c65">
    <w:name w:val="c65"/>
    <w:basedOn w:val="a"/>
    <w:rsid w:val="00C9761D"/>
    <w:pPr>
      <w:widowControl/>
      <w:autoSpaceDE/>
      <w:autoSpaceDN/>
      <w:adjustRightInd/>
      <w:spacing w:before="100" w:beforeAutospacing="1" w:after="100" w:afterAutospacing="1"/>
    </w:pPr>
    <w:rPr>
      <w:sz w:val="24"/>
      <w:szCs w:val="24"/>
    </w:rPr>
  </w:style>
  <w:style w:type="paragraph" w:customStyle="1" w:styleId="c0">
    <w:name w:val="c0"/>
    <w:basedOn w:val="a"/>
    <w:rsid w:val="00D35C70"/>
    <w:pPr>
      <w:widowControl/>
      <w:autoSpaceDE/>
      <w:autoSpaceDN/>
      <w:adjustRightInd/>
      <w:spacing w:before="100" w:beforeAutospacing="1" w:after="100" w:afterAutospacing="1"/>
    </w:pPr>
    <w:rPr>
      <w:sz w:val="24"/>
      <w:szCs w:val="24"/>
    </w:rPr>
  </w:style>
  <w:style w:type="paragraph" w:customStyle="1" w:styleId="c7">
    <w:name w:val="c7"/>
    <w:basedOn w:val="a"/>
    <w:rsid w:val="00AA0B06"/>
    <w:pPr>
      <w:widowControl/>
      <w:autoSpaceDE/>
      <w:autoSpaceDN/>
      <w:adjustRightInd/>
      <w:spacing w:before="100" w:beforeAutospacing="1" w:after="100" w:afterAutospacing="1"/>
    </w:pPr>
    <w:rPr>
      <w:sz w:val="24"/>
      <w:szCs w:val="24"/>
    </w:rPr>
  </w:style>
  <w:style w:type="character" w:customStyle="1" w:styleId="c4">
    <w:name w:val="c4"/>
    <w:basedOn w:val="a0"/>
    <w:rsid w:val="00AA0B06"/>
  </w:style>
  <w:style w:type="paragraph" w:customStyle="1" w:styleId="Default">
    <w:name w:val="Default"/>
    <w:rsid w:val="005C317F"/>
    <w:pPr>
      <w:autoSpaceDE w:val="0"/>
      <w:autoSpaceDN w:val="0"/>
      <w:adjustRightInd w:val="0"/>
    </w:pPr>
    <w:rPr>
      <w:rFonts w:ascii="Times New Roman" w:eastAsia="Times New Roman" w:hAnsi="Times New Roman" w:cs="Times New Roman"/>
      <w:color w:val="000000"/>
      <w:sz w:val="24"/>
      <w:szCs w:val="24"/>
      <w:lang w:eastAsia="ru-RU"/>
    </w:rPr>
  </w:style>
  <w:style w:type="table" w:styleId="af3">
    <w:name w:val="Table Grid"/>
    <w:basedOn w:val="a1"/>
    <w:uiPriority w:val="59"/>
    <w:rsid w:val="001317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Balloon Text"/>
    <w:basedOn w:val="a"/>
    <w:link w:val="af5"/>
    <w:uiPriority w:val="99"/>
    <w:semiHidden/>
    <w:unhideWhenUsed/>
    <w:rsid w:val="00011F5A"/>
    <w:rPr>
      <w:rFonts w:ascii="Segoe UI" w:hAnsi="Segoe UI" w:cs="Segoe UI"/>
      <w:sz w:val="18"/>
      <w:szCs w:val="18"/>
    </w:rPr>
  </w:style>
  <w:style w:type="character" w:customStyle="1" w:styleId="af5">
    <w:name w:val="Текст выноски Знак"/>
    <w:basedOn w:val="a0"/>
    <w:link w:val="af4"/>
    <w:uiPriority w:val="99"/>
    <w:semiHidden/>
    <w:rsid w:val="00011F5A"/>
    <w:rPr>
      <w:rFonts w:ascii="Segoe UI" w:eastAsia="Times New Roman" w:hAnsi="Segoe UI" w:cs="Segoe UI"/>
      <w:sz w:val="18"/>
      <w:szCs w:val="18"/>
      <w:lang w:eastAsia="ru-RU"/>
    </w:rPr>
  </w:style>
  <w:style w:type="character" w:customStyle="1" w:styleId="20">
    <w:name w:val="Заголовок 2 Знак"/>
    <w:basedOn w:val="a0"/>
    <w:link w:val="2"/>
    <w:uiPriority w:val="9"/>
    <w:semiHidden/>
    <w:rsid w:val="00A472E1"/>
    <w:rPr>
      <w:rFonts w:asciiTheme="majorHAnsi" w:eastAsiaTheme="majorEastAsia" w:hAnsiTheme="majorHAnsi" w:cstheme="majorBidi"/>
      <w:color w:val="365F91" w:themeColor="accent1" w:themeShade="BF"/>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431428">
      <w:bodyDiv w:val="1"/>
      <w:marLeft w:val="0"/>
      <w:marRight w:val="0"/>
      <w:marTop w:val="0"/>
      <w:marBottom w:val="0"/>
      <w:divBdr>
        <w:top w:val="none" w:sz="0" w:space="0" w:color="auto"/>
        <w:left w:val="none" w:sz="0" w:space="0" w:color="auto"/>
        <w:bottom w:val="none" w:sz="0" w:space="0" w:color="auto"/>
        <w:right w:val="none" w:sz="0" w:space="0" w:color="auto"/>
      </w:divBdr>
    </w:div>
    <w:div w:id="108400939">
      <w:bodyDiv w:val="1"/>
      <w:marLeft w:val="0"/>
      <w:marRight w:val="0"/>
      <w:marTop w:val="0"/>
      <w:marBottom w:val="0"/>
      <w:divBdr>
        <w:top w:val="none" w:sz="0" w:space="0" w:color="auto"/>
        <w:left w:val="none" w:sz="0" w:space="0" w:color="auto"/>
        <w:bottom w:val="none" w:sz="0" w:space="0" w:color="auto"/>
        <w:right w:val="none" w:sz="0" w:space="0" w:color="auto"/>
      </w:divBdr>
    </w:div>
    <w:div w:id="125003669">
      <w:bodyDiv w:val="1"/>
      <w:marLeft w:val="0"/>
      <w:marRight w:val="0"/>
      <w:marTop w:val="0"/>
      <w:marBottom w:val="0"/>
      <w:divBdr>
        <w:top w:val="none" w:sz="0" w:space="0" w:color="auto"/>
        <w:left w:val="none" w:sz="0" w:space="0" w:color="auto"/>
        <w:bottom w:val="none" w:sz="0" w:space="0" w:color="auto"/>
        <w:right w:val="none" w:sz="0" w:space="0" w:color="auto"/>
      </w:divBdr>
    </w:div>
    <w:div w:id="157500593">
      <w:bodyDiv w:val="1"/>
      <w:marLeft w:val="0"/>
      <w:marRight w:val="0"/>
      <w:marTop w:val="0"/>
      <w:marBottom w:val="0"/>
      <w:divBdr>
        <w:top w:val="none" w:sz="0" w:space="0" w:color="auto"/>
        <w:left w:val="none" w:sz="0" w:space="0" w:color="auto"/>
        <w:bottom w:val="none" w:sz="0" w:space="0" w:color="auto"/>
        <w:right w:val="none" w:sz="0" w:space="0" w:color="auto"/>
      </w:divBdr>
    </w:div>
    <w:div w:id="190001257">
      <w:bodyDiv w:val="1"/>
      <w:marLeft w:val="0"/>
      <w:marRight w:val="0"/>
      <w:marTop w:val="0"/>
      <w:marBottom w:val="0"/>
      <w:divBdr>
        <w:top w:val="none" w:sz="0" w:space="0" w:color="auto"/>
        <w:left w:val="none" w:sz="0" w:space="0" w:color="auto"/>
        <w:bottom w:val="none" w:sz="0" w:space="0" w:color="auto"/>
        <w:right w:val="none" w:sz="0" w:space="0" w:color="auto"/>
      </w:divBdr>
    </w:div>
    <w:div w:id="239482105">
      <w:bodyDiv w:val="1"/>
      <w:marLeft w:val="0"/>
      <w:marRight w:val="0"/>
      <w:marTop w:val="0"/>
      <w:marBottom w:val="0"/>
      <w:divBdr>
        <w:top w:val="none" w:sz="0" w:space="0" w:color="auto"/>
        <w:left w:val="none" w:sz="0" w:space="0" w:color="auto"/>
        <w:bottom w:val="none" w:sz="0" w:space="0" w:color="auto"/>
        <w:right w:val="none" w:sz="0" w:space="0" w:color="auto"/>
      </w:divBdr>
    </w:div>
    <w:div w:id="259799236">
      <w:bodyDiv w:val="1"/>
      <w:marLeft w:val="0"/>
      <w:marRight w:val="0"/>
      <w:marTop w:val="0"/>
      <w:marBottom w:val="0"/>
      <w:divBdr>
        <w:top w:val="none" w:sz="0" w:space="0" w:color="auto"/>
        <w:left w:val="none" w:sz="0" w:space="0" w:color="auto"/>
        <w:bottom w:val="none" w:sz="0" w:space="0" w:color="auto"/>
        <w:right w:val="none" w:sz="0" w:space="0" w:color="auto"/>
      </w:divBdr>
    </w:div>
    <w:div w:id="304893550">
      <w:bodyDiv w:val="1"/>
      <w:marLeft w:val="0"/>
      <w:marRight w:val="0"/>
      <w:marTop w:val="0"/>
      <w:marBottom w:val="0"/>
      <w:divBdr>
        <w:top w:val="none" w:sz="0" w:space="0" w:color="auto"/>
        <w:left w:val="none" w:sz="0" w:space="0" w:color="auto"/>
        <w:bottom w:val="none" w:sz="0" w:space="0" w:color="auto"/>
        <w:right w:val="none" w:sz="0" w:space="0" w:color="auto"/>
      </w:divBdr>
    </w:div>
    <w:div w:id="355695607">
      <w:bodyDiv w:val="1"/>
      <w:marLeft w:val="0"/>
      <w:marRight w:val="0"/>
      <w:marTop w:val="0"/>
      <w:marBottom w:val="0"/>
      <w:divBdr>
        <w:top w:val="none" w:sz="0" w:space="0" w:color="auto"/>
        <w:left w:val="none" w:sz="0" w:space="0" w:color="auto"/>
        <w:bottom w:val="none" w:sz="0" w:space="0" w:color="auto"/>
        <w:right w:val="none" w:sz="0" w:space="0" w:color="auto"/>
      </w:divBdr>
    </w:div>
    <w:div w:id="379088871">
      <w:bodyDiv w:val="1"/>
      <w:marLeft w:val="0"/>
      <w:marRight w:val="0"/>
      <w:marTop w:val="0"/>
      <w:marBottom w:val="0"/>
      <w:divBdr>
        <w:top w:val="none" w:sz="0" w:space="0" w:color="auto"/>
        <w:left w:val="none" w:sz="0" w:space="0" w:color="auto"/>
        <w:bottom w:val="none" w:sz="0" w:space="0" w:color="auto"/>
        <w:right w:val="none" w:sz="0" w:space="0" w:color="auto"/>
      </w:divBdr>
    </w:div>
    <w:div w:id="420686730">
      <w:bodyDiv w:val="1"/>
      <w:marLeft w:val="0"/>
      <w:marRight w:val="0"/>
      <w:marTop w:val="0"/>
      <w:marBottom w:val="0"/>
      <w:divBdr>
        <w:top w:val="none" w:sz="0" w:space="0" w:color="auto"/>
        <w:left w:val="none" w:sz="0" w:space="0" w:color="auto"/>
        <w:bottom w:val="none" w:sz="0" w:space="0" w:color="auto"/>
        <w:right w:val="none" w:sz="0" w:space="0" w:color="auto"/>
      </w:divBdr>
    </w:div>
    <w:div w:id="433213722">
      <w:bodyDiv w:val="1"/>
      <w:marLeft w:val="0"/>
      <w:marRight w:val="0"/>
      <w:marTop w:val="0"/>
      <w:marBottom w:val="0"/>
      <w:divBdr>
        <w:top w:val="none" w:sz="0" w:space="0" w:color="auto"/>
        <w:left w:val="none" w:sz="0" w:space="0" w:color="auto"/>
        <w:bottom w:val="none" w:sz="0" w:space="0" w:color="auto"/>
        <w:right w:val="none" w:sz="0" w:space="0" w:color="auto"/>
      </w:divBdr>
    </w:div>
    <w:div w:id="490609301">
      <w:bodyDiv w:val="1"/>
      <w:marLeft w:val="0"/>
      <w:marRight w:val="0"/>
      <w:marTop w:val="0"/>
      <w:marBottom w:val="0"/>
      <w:divBdr>
        <w:top w:val="none" w:sz="0" w:space="0" w:color="auto"/>
        <w:left w:val="none" w:sz="0" w:space="0" w:color="auto"/>
        <w:bottom w:val="none" w:sz="0" w:space="0" w:color="auto"/>
        <w:right w:val="none" w:sz="0" w:space="0" w:color="auto"/>
      </w:divBdr>
    </w:div>
    <w:div w:id="587422506">
      <w:bodyDiv w:val="1"/>
      <w:marLeft w:val="0"/>
      <w:marRight w:val="0"/>
      <w:marTop w:val="0"/>
      <w:marBottom w:val="0"/>
      <w:divBdr>
        <w:top w:val="none" w:sz="0" w:space="0" w:color="auto"/>
        <w:left w:val="none" w:sz="0" w:space="0" w:color="auto"/>
        <w:bottom w:val="none" w:sz="0" w:space="0" w:color="auto"/>
        <w:right w:val="none" w:sz="0" w:space="0" w:color="auto"/>
      </w:divBdr>
    </w:div>
    <w:div w:id="589630055">
      <w:bodyDiv w:val="1"/>
      <w:marLeft w:val="0"/>
      <w:marRight w:val="0"/>
      <w:marTop w:val="0"/>
      <w:marBottom w:val="0"/>
      <w:divBdr>
        <w:top w:val="none" w:sz="0" w:space="0" w:color="auto"/>
        <w:left w:val="none" w:sz="0" w:space="0" w:color="auto"/>
        <w:bottom w:val="none" w:sz="0" w:space="0" w:color="auto"/>
        <w:right w:val="none" w:sz="0" w:space="0" w:color="auto"/>
      </w:divBdr>
    </w:div>
    <w:div w:id="720251243">
      <w:bodyDiv w:val="1"/>
      <w:marLeft w:val="0"/>
      <w:marRight w:val="0"/>
      <w:marTop w:val="0"/>
      <w:marBottom w:val="0"/>
      <w:divBdr>
        <w:top w:val="none" w:sz="0" w:space="0" w:color="auto"/>
        <w:left w:val="none" w:sz="0" w:space="0" w:color="auto"/>
        <w:bottom w:val="none" w:sz="0" w:space="0" w:color="auto"/>
        <w:right w:val="none" w:sz="0" w:space="0" w:color="auto"/>
      </w:divBdr>
    </w:div>
    <w:div w:id="773552209">
      <w:bodyDiv w:val="1"/>
      <w:marLeft w:val="0"/>
      <w:marRight w:val="0"/>
      <w:marTop w:val="0"/>
      <w:marBottom w:val="0"/>
      <w:divBdr>
        <w:top w:val="none" w:sz="0" w:space="0" w:color="auto"/>
        <w:left w:val="none" w:sz="0" w:space="0" w:color="auto"/>
        <w:bottom w:val="none" w:sz="0" w:space="0" w:color="auto"/>
        <w:right w:val="none" w:sz="0" w:space="0" w:color="auto"/>
      </w:divBdr>
    </w:div>
    <w:div w:id="783422664">
      <w:bodyDiv w:val="1"/>
      <w:marLeft w:val="0"/>
      <w:marRight w:val="0"/>
      <w:marTop w:val="0"/>
      <w:marBottom w:val="0"/>
      <w:divBdr>
        <w:top w:val="none" w:sz="0" w:space="0" w:color="auto"/>
        <w:left w:val="none" w:sz="0" w:space="0" w:color="auto"/>
        <w:bottom w:val="none" w:sz="0" w:space="0" w:color="auto"/>
        <w:right w:val="none" w:sz="0" w:space="0" w:color="auto"/>
      </w:divBdr>
    </w:div>
    <w:div w:id="1090661917">
      <w:bodyDiv w:val="1"/>
      <w:marLeft w:val="0"/>
      <w:marRight w:val="0"/>
      <w:marTop w:val="0"/>
      <w:marBottom w:val="0"/>
      <w:divBdr>
        <w:top w:val="none" w:sz="0" w:space="0" w:color="auto"/>
        <w:left w:val="none" w:sz="0" w:space="0" w:color="auto"/>
        <w:bottom w:val="none" w:sz="0" w:space="0" w:color="auto"/>
        <w:right w:val="none" w:sz="0" w:space="0" w:color="auto"/>
      </w:divBdr>
    </w:div>
    <w:div w:id="1504471601">
      <w:bodyDiv w:val="1"/>
      <w:marLeft w:val="0"/>
      <w:marRight w:val="0"/>
      <w:marTop w:val="0"/>
      <w:marBottom w:val="0"/>
      <w:divBdr>
        <w:top w:val="none" w:sz="0" w:space="0" w:color="auto"/>
        <w:left w:val="none" w:sz="0" w:space="0" w:color="auto"/>
        <w:bottom w:val="none" w:sz="0" w:space="0" w:color="auto"/>
        <w:right w:val="none" w:sz="0" w:space="0" w:color="auto"/>
      </w:divBdr>
    </w:div>
    <w:div w:id="1519541335">
      <w:bodyDiv w:val="1"/>
      <w:marLeft w:val="0"/>
      <w:marRight w:val="0"/>
      <w:marTop w:val="0"/>
      <w:marBottom w:val="0"/>
      <w:divBdr>
        <w:top w:val="none" w:sz="0" w:space="0" w:color="auto"/>
        <w:left w:val="none" w:sz="0" w:space="0" w:color="auto"/>
        <w:bottom w:val="none" w:sz="0" w:space="0" w:color="auto"/>
        <w:right w:val="none" w:sz="0" w:space="0" w:color="auto"/>
      </w:divBdr>
    </w:div>
    <w:div w:id="1598709962">
      <w:bodyDiv w:val="1"/>
      <w:marLeft w:val="0"/>
      <w:marRight w:val="0"/>
      <w:marTop w:val="0"/>
      <w:marBottom w:val="0"/>
      <w:divBdr>
        <w:top w:val="none" w:sz="0" w:space="0" w:color="auto"/>
        <w:left w:val="none" w:sz="0" w:space="0" w:color="auto"/>
        <w:bottom w:val="none" w:sz="0" w:space="0" w:color="auto"/>
        <w:right w:val="none" w:sz="0" w:space="0" w:color="auto"/>
      </w:divBdr>
    </w:div>
    <w:div w:id="1658342760">
      <w:bodyDiv w:val="1"/>
      <w:marLeft w:val="0"/>
      <w:marRight w:val="0"/>
      <w:marTop w:val="0"/>
      <w:marBottom w:val="0"/>
      <w:divBdr>
        <w:top w:val="none" w:sz="0" w:space="0" w:color="auto"/>
        <w:left w:val="none" w:sz="0" w:space="0" w:color="auto"/>
        <w:bottom w:val="none" w:sz="0" w:space="0" w:color="auto"/>
        <w:right w:val="none" w:sz="0" w:space="0" w:color="auto"/>
      </w:divBdr>
    </w:div>
    <w:div w:id="1753814312">
      <w:bodyDiv w:val="1"/>
      <w:marLeft w:val="0"/>
      <w:marRight w:val="0"/>
      <w:marTop w:val="0"/>
      <w:marBottom w:val="0"/>
      <w:divBdr>
        <w:top w:val="none" w:sz="0" w:space="0" w:color="auto"/>
        <w:left w:val="none" w:sz="0" w:space="0" w:color="auto"/>
        <w:bottom w:val="none" w:sz="0" w:space="0" w:color="auto"/>
        <w:right w:val="none" w:sz="0" w:space="0" w:color="auto"/>
      </w:divBdr>
    </w:div>
    <w:div w:id="1813134246">
      <w:bodyDiv w:val="1"/>
      <w:marLeft w:val="0"/>
      <w:marRight w:val="0"/>
      <w:marTop w:val="0"/>
      <w:marBottom w:val="0"/>
      <w:divBdr>
        <w:top w:val="none" w:sz="0" w:space="0" w:color="auto"/>
        <w:left w:val="none" w:sz="0" w:space="0" w:color="auto"/>
        <w:bottom w:val="none" w:sz="0" w:space="0" w:color="auto"/>
        <w:right w:val="none" w:sz="0" w:space="0" w:color="auto"/>
      </w:divBdr>
    </w:div>
    <w:div w:id="1891526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osv.ru/umk/spotligh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7705EF-1AF1-4D2E-9FCF-6B8CAF9E6D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778</TotalTime>
  <Pages>59</Pages>
  <Words>17491</Words>
  <Characters>99701</Characters>
  <Application>Microsoft Office Word</Application>
  <DocSecurity>0</DocSecurity>
  <Lines>830</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116959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123</cp:lastModifiedBy>
  <cp:revision>41</cp:revision>
  <cp:lastPrinted>2017-10-07T20:24:00Z</cp:lastPrinted>
  <dcterms:created xsi:type="dcterms:W3CDTF">2013-12-02T15:44:00Z</dcterms:created>
  <dcterms:modified xsi:type="dcterms:W3CDTF">2017-10-07T20:27:00Z</dcterms:modified>
</cp:coreProperties>
</file>