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63C" w:rsidRPr="00261FDA" w:rsidRDefault="00C5763C" w:rsidP="00C576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61FDA">
        <w:rPr>
          <w:rFonts w:ascii="Times New Roman" w:hAnsi="Times New Roman" w:cs="Times New Roman"/>
          <w:b/>
          <w:sz w:val="32"/>
          <w:szCs w:val="28"/>
        </w:rPr>
        <w:t xml:space="preserve">ГБОУ ЛНР Стахановская СОШ </w:t>
      </w:r>
      <w:r w:rsidRPr="00261FDA">
        <w:rPr>
          <w:rFonts w:ascii="Times New Roman" w:hAnsi="Times New Roman" w:cs="Times New Roman"/>
          <w:b/>
          <w:sz w:val="32"/>
          <w:szCs w:val="28"/>
          <w:shd w:val="clear" w:color="auto" w:fill="FFFFFF"/>
        </w:rPr>
        <w:t>I-III ст</w:t>
      </w:r>
      <w:r w:rsidRPr="00261FDA">
        <w:rPr>
          <w:rFonts w:ascii="Times New Roman" w:hAnsi="Times New Roman" w:cs="Times New Roman"/>
          <w:b/>
          <w:sz w:val="32"/>
          <w:szCs w:val="28"/>
        </w:rPr>
        <w:t>. №32</w:t>
      </w: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8A0881" w:rsidRDefault="008A0881" w:rsidP="00C5763C">
      <w:pPr>
        <w:jc w:val="center"/>
        <w:rPr>
          <w:rFonts w:ascii="Times New Roman" w:hAnsi="Times New Roman" w:cs="Times New Roman"/>
          <w:b/>
          <w:color w:val="FF0000"/>
          <w:sz w:val="56"/>
          <w:szCs w:val="21"/>
        </w:rPr>
      </w:pPr>
    </w:p>
    <w:p w:rsidR="00261FDA" w:rsidRPr="00261FDA" w:rsidRDefault="00C5763C" w:rsidP="00261FDA">
      <w:pPr>
        <w:jc w:val="center"/>
        <w:rPr>
          <w:rFonts w:ascii="Times New Roman" w:hAnsi="Times New Roman" w:cs="Times New Roman"/>
          <w:b/>
          <w:color w:val="FF0000"/>
          <w:sz w:val="56"/>
          <w:szCs w:val="21"/>
        </w:rPr>
      </w:pPr>
      <w:r w:rsidRPr="008A0881">
        <w:rPr>
          <w:rFonts w:ascii="Times New Roman" w:hAnsi="Times New Roman" w:cs="Times New Roman"/>
          <w:b/>
          <w:color w:val="FF0000"/>
          <w:sz w:val="56"/>
          <w:szCs w:val="21"/>
        </w:rPr>
        <w:t>Творческая проектная д</w:t>
      </w:r>
      <w:r w:rsidR="00261FDA">
        <w:rPr>
          <w:rFonts w:ascii="Times New Roman" w:hAnsi="Times New Roman" w:cs="Times New Roman"/>
          <w:b/>
          <w:color w:val="FF0000"/>
          <w:sz w:val="56"/>
          <w:szCs w:val="21"/>
        </w:rPr>
        <w:t>еятельность на уроках технологии</w:t>
      </w:r>
    </w:p>
    <w:p w:rsidR="00261FDA" w:rsidRDefault="00261FDA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8A0881" w:rsidRDefault="008A0881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Pr="00261FDA" w:rsidRDefault="00C5763C" w:rsidP="00C5763C">
      <w:pPr>
        <w:rPr>
          <w:rFonts w:ascii="Times New Roman" w:hAnsi="Times New Roman" w:cs="Times New Roman"/>
          <w:b/>
          <w:color w:val="222222"/>
          <w:sz w:val="32"/>
          <w:szCs w:val="21"/>
        </w:rPr>
      </w:pPr>
    </w:p>
    <w:p w:rsidR="00261FDA" w:rsidRDefault="00261FDA" w:rsidP="00261FDA">
      <w:pPr>
        <w:ind w:left="4395"/>
        <w:rPr>
          <w:rFonts w:ascii="Times New Roman" w:hAnsi="Times New Roman" w:cs="Times New Roman"/>
          <w:color w:val="222222"/>
          <w:sz w:val="32"/>
          <w:szCs w:val="21"/>
        </w:rPr>
      </w:pPr>
    </w:p>
    <w:p w:rsidR="00261FDA" w:rsidRDefault="00261FDA" w:rsidP="00261FDA">
      <w:pPr>
        <w:ind w:left="4395"/>
        <w:rPr>
          <w:rFonts w:ascii="Times New Roman" w:hAnsi="Times New Roman" w:cs="Times New Roman"/>
          <w:color w:val="222222"/>
          <w:sz w:val="32"/>
          <w:szCs w:val="21"/>
        </w:rPr>
      </w:pPr>
    </w:p>
    <w:p w:rsidR="00C9552C" w:rsidRDefault="00C9552C" w:rsidP="00261FDA">
      <w:pPr>
        <w:ind w:left="4395"/>
        <w:rPr>
          <w:rFonts w:ascii="Times New Roman" w:hAnsi="Times New Roman" w:cs="Times New Roman"/>
          <w:color w:val="222222"/>
          <w:sz w:val="32"/>
          <w:szCs w:val="21"/>
        </w:rPr>
      </w:pPr>
    </w:p>
    <w:p w:rsidR="00C5763C" w:rsidRPr="00C9552C" w:rsidRDefault="00261FDA" w:rsidP="00261FDA">
      <w:pPr>
        <w:ind w:left="4395"/>
        <w:rPr>
          <w:rFonts w:ascii="Times New Roman" w:hAnsi="Times New Roman" w:cs="Times New Roman"/>
          <w:color w:val="222222"/>
          <w:sz w:val="28"/>
          <w:szCs w:val="21"/>
        </w:rPr>
      </w:pPr>
      <w:r w:rsidRPr="00C9552C">
        <w:rPr>
          <w:rFonts w:ascii="Times New Roman" w:hAnsi="Times New Roman" w:cs="Times New Roman"/>
          <w:color w:val="222222"/>
          <w:sz w:val="28"/>
          <w:szCs w:val="21"/>
        </w:rPr>
        <w:t>учитель технологии</w:t>
      </w:r>
    </w:p>
    <w:p w:rsidR="00261FDA" w:rsidRPr="00C9552C" w:rsidRDefault="00261FDA" w:rsidP="00261FDA">
      <w:pPr>
        <w:ind w:left="4395"/>
        <w:rPr>
          <w:rFonts w:ascii="Times New Roman" w:hAnsi="Times New Roman" w:cs="Times New Roman"/>
          <w:color w:val="222222"/>
          <w:sz w:val="28"/>
          <w:szCs w:val="21"/>
        </w:rPr>
      </w:pPr>
      <w:r w:rsidRPr="00C9552C">
        <w:rPr>
          <w:rFonts w:ascii="Times New Roman" w:hAnsi="Times New Roman" w:cs="Times New Roman"/>
          <w:noProof/>
          <w:color w:val="222222"/>
          <w:sz w:val="28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24765</wp:posOffset>
            </wp:positionH>
            <wp:positionV relativeFrom="margin">
              <wp:posOffset>4956810</wp:posOffset>
            </wp:positionV>
            <wp:extent cx="2167890" cy="2343150"/>
            <wp:effectExtent l="19050" t="0" r="3810" b="0"/>
            <wp:wrapSquare wrapText="bothSides"/>
            <wp:docPr id="5" name="Рисунок 4" descr="photofacefun_com_1496422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facefun_com_14964226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789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C9552C">
        <w:rPr>
          <w:rFonts w:ascii="Times New Roman" w:hAnsi="Times New Roman" w:cs="Times New Roman"/>
          <w:color w:val="222222"/>
          <w:sz w:val="28"/>
          <w:szCs w:val="21"/>
        </w:rPr>
        <w:t>Арендаренко</w:t>
      </w:r>
      <w:proofErr w:type="spellEnd"/>
      <w:r w:rsidRPr="00C9552C">
        <w:rPr>
          <w:rFonts w:ascii="Times New Roman" w:hAnsi="Times New Roman" w:cs="Times New Roman"/>
          <w:color w:val="222222"/>
          <w:sz w:val="28"/>
          <w:szCs w:val="21"/>
        </w:rPr>
        <w:t xml:space="preserve"> Елена Анатольевна</w:t>
      </w:r>
    </w:p>
    <w:p w:rsidR="00261FDA" w:rsidRPr="00C9552C" w:rsidRDefault="00261FDA" w:rsidP="00261FDA">
      <w:pPr>
        <w:ind w:left="4395"/>
        <w:rPr>
          <w:rFonts w:ascii="Times New Roman" w:hAnsi="Times New Roman" w:cs="Times New Roman"/>
          <w:color w:val="222222"/>
          <w:sz w:val="28"/>
          <w:szCs w:val="21"/>
        </w:rPr>
      </w:pPr>
      <w:r w:rsidRPr="00C9552C">
        <w:rPr>
          <w:rFonts w:ascii="Times New Roman" w:hAnsi="Times New Roman" w:cs="Times New Roman"/>
          <w:color w:val="222222"/>
          <w:sz w:val="28"/>
          <w:szCs w:val="21"/>
        </w:rPr>
        <w:t>Высшая категория, старший учитель</w:t>
      </w: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Pr="00C5763C" w:rsidRDefault="00C5763C" w:rsidP="00C5763C">
      <w:pPr>
        <w:rPr>
          <w:rFonts w:ascii="Times New Roman" w:hAnsi="Times New Roman" w:cs="Times New Roman"/>
          <w:color w:val="222222"/>
          <w:sz w:val="28"/>
          <w:szCs w:val="21"/>
        </w:rPr>
      </w:pPr>
    </w:p>
    <w:p w:rsidR="00C5763C" w:rsidRDefault="00EA5536" w:rsidP="00EA5536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222222"/>
          <w:sz w:val="21"/>
          <w:szCs w:val="21"/>
        </w:rPr>
      </w:pPr>
      <w:r w:rsidRPr="00EA5536"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1" name="Рисунок 1" descr="http://4.bp.blogspot.com/-vI95poj-89E/VUuabN5YcKI/AAAAAAAABgg/ZH-V73gElkk/s1600/%D0%9F%D1%80%D0%B5%D0%B7%D0%B5%D0%BD%D1%82%D0%B0%D1%86%D0%B8%D1%8F%2B%D0%BA%2B%D0%BC%D0%B0%D1%81%D1%82%D0%B5%D1%80-%D0%BA%D0%BB%D0%B0%D1%81%D1%81%D1%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vI95poj-89E/VUuabN5YcKI/AAAAAAAABgg/ZH-V73gElkk/s1600/%D0%9F%D1%80%D0%B5%D0%B7%D0%B5%D0%BD%D1%82%D0%B0%D1%86%D0%B8%D1%8F%2B%D0%BA%2B%D0%BC%D0%B0%D1%81%D1%82%D0%B5%D1%80-%D0%BA%D0%BB%D0%B0%D1%81%D1%81%D1%8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FDA" w:rsidRDefault="00261FDA" w:rsidP="00261FDA">
      <w:pPr>
        <w:jc w:val="right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                         </w:t>
      </w:r>
    </w:p>
    <w:p w:rsidR="00EA5536" w:rsidRPr="00C5763C" w:rsidRDefault="00261FDA" w:rsidP="00261FDA">
      <w:pPr>
        <w:jc w:val="right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 </w:t>
      </w:r>
      <w:r w:rsidR="003A4CB2" w:rsidRPr="003A4CB2">
        <w:rPr>
          <w:rStyle w:val="a7"/>
          <w:color w:val="00B050"/>
          <w:sz w:val="28"/>
          <w:szCs w:val="28"/>
        </w:rPr>
        <w:t>Де</w:t>
      </w:r>
      <w:r w:rsidR="00EA5536" w:rsidRPr="003A4CB2">
        <w:rPr>
          <w:rStyle w:val="a7"/>
          <w:color w:val="00B050"/>
          <w:sz w:val="28"/>
          <w:szCs w:val="28"/>
        </w:rPr>
        <w:t>ятельность - единственный путь к знаниям</w:t>
      </w:r>
      <w:r w:rsidR="00EA5536" w:rsidRPr="00974AFD">
        <w:rPr>
          <w:rFonts w:ascii="Arial" w:eastAsia="Times New Roman" w:hAnsi="Arial" w:cs="Arial"/>
          <w:color w:val="333333"/>
        </w:rPr>
        <w:t>. </w:t>
      </w:r>
    </w:p>
    <w:p w:rsidR="00EA5536" w:rsidRDefault="00EA5536" w:rsidP="00EA553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Бернард Шоу</w:t>
      </w:r>
    </w:p>
    <w:p w:rsidR="00EA5536" w:rsidRDefault="00EA5536" w:rsidP="00EA553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</w:rPr>
      </w:pPr>
    </w:p>
    <w:p w:rsidR="00EA5536" w:rsidRDefault="00EA5536" w:rsidP="00EA553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</w:rPr>
      </w:pPr>
    </w:p>
    <w:p w:rsidR="00EA5536" w:rsidRPr="00EA5536" w:rsidRDefault="00EA5536" w:rsidP="00EA553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333333"/>
          <w:sz w:val="28"/>
          <w:szCs w:val="28"/>
        </w:rPr>
      </w:pPr>
    </w:p>
    <w:p w:rsidR="00EA5536" w:rsidRDefault="00EA5536" w:rsidP="00EA5536">
      <w:pPr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243732">
        <w:rPr>
          <w:rFonts w:ascii="Arial" w:eastAsia="Times New Roman" w:hAnsi="Arial" w:cs="Arial"/>
          <w:b/>
          <w:color w:val="333333"/>
          <w:sz w:val="24"/>
          <w:szCs w:val="24"/>
        </w:rPr>
        <w:br/>
      </w:r>
      <w:r w:rsidRPr="00243732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</w:rPr>
        <w:t>Новой  школе требуются такие методы, которые помогают формировать у учащихся самостоятельность, усиливают интерес и  мотивацию к предмету и учебе в целом, развивают познавательные и  творческие способности. </w:t>
      </w:r>
      <w:r w:rsidRPr="00243732">
        <w:rPr>
          <w:rFonts w:ascii="Arial" w:eastAsia="Times New Roman" w:hAnsi="Arial" w:cs="Arial"/>
          <w:b/>
          <w:color w:val="333333"/>
          <w:sz w:val="24"/>
          <w:szCs w:val="24"/>
        </w:rPr>
        <w:br/>
      </w:r>
      <w:bookmarkStart w:id="0" w:name="more"/>
      <w:bookmarkEnd w:id="0"/>
      <w:r w:rsidRPr="00243732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Особое место в преподавании технологии, как практико-ориентированного предмета, занимает проектное обучение</w:t>
      </w:r>
      <w:r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.</w:t>
      </w:r>
    </w:p>
    <w:p w:rsidR="00243732" w:rsidRDefault="00243732" w:rsidP="00EA5536">
      <w:pPr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</w:p>
    <w:p w:rsidR="00243732" w:rsidRDefault="00EA5536" w:rsidP="00EA5536">
      <w:pPr>
        <w:rPr>
          <w:rFonts w:ascii="Times" w:hAnsi="Times" w:cs="Times"/>
          <w:b/>
          <w:color w:val="333333"/>
          <w:sz w:val="28"/>
          <w:szCs w:val="28"/>
          <w:shd w:val="clear" w:color="auto" w:fill="FFFFFF"/>
        </w:rPr>
      </w:pPr>
      <w:r w:rsidRPr="00EA5536">
        <w:rPr>
          <w:rFonts w:ascii="Arial" w:hAnsi="Arial" w:cs="Arial"/>
          <w:b/>
          <w:color w:val="FF0000"/>
          <w:sz w:val="28"/>
          <w:szCs w:val="28"/>
          <w:shd w:val="clear" w:color="auto" w:fill="FFFFFF"/>
        </w:rPr>
        <w:t> </w:t>
      </w:r>
      <w:r w:rsidRPr="00EA5536">
        <w:rPr>
          <w:rFonts w:ascii="Times" w:hAnsi="Times" w:cs="Times"/>
          <w:b/>
          <w:i/>
          <w:color w:val="FF0000"/>
          <w:sz w:val="28"/>
          <w:szCs w:val="28"/>
          <w:shd w:val="clear" w:color="auto" w:fill="FFFFFF"/>
        </w:rPr>
        <w:t>Проектное  обучение</w:t>
      </w:r>
      <w:r w:rsidRPr="00EA5536">
        <w:rPr>
          <w:rFonts w:ascii="Times" w:hAnsi="Times" w:cs="Times"/>
          <w:b/>
          <w:color w:val="333333"/>
          <w:sz w:val="24"/>
          <w:szCs w:val="24"/>
          <w:shd w:val="clear" w:color="auto" w:fill="FFFFFF"/>
        </w:rPr>
        <w:t xml:space="preserve">  - </w:t>
      </w:r>
      <w:r w:rsidRPr="00EA5536">
        <w:rPr>
          <w:rFonts w:ascii="Times" w:hAnsi="Times" w:cs="Times"/>
          <w:b/>
          <w:color w:val="333333"/>
          <w:sz w:val="28"/>
          <w:szCs w:val="28"/>
          <w:shd w:val="clear" w:color="auto" w:fill="FFFFFF"/>
        </w:rPr>
        <w:t>деятельность, которая направлена на решение проблем, сформулированных  самими учащимися в виде цели и задачи,  когда результат этой деятельности –</w:t>
      </w:r>
      <w:r>
        <w:rPr>
          <w:rFonts w:ascii="Times" w:hAnsi="Times" w:cs="Times"/>
          <w:b/>
          <w:color w:val="333333"/>
          <w:sz w:val="28"/>
          <w:szCs w:val="28"/>
          <w:shd w:val="clear" w:color="auto" w:fill="FFFFFF"/>
        </w:rPr>
        <w:t xml:space="preserve"> это</w:t>
      </w:r>
      <w:r w:rsidRPr="00EA5536">
        <w:rPr>
          <w:rFonts w:ascii="Times" w:hAnsi="Times" w:cs="Times"/>
          <w:b/>
          <w:color w:val="333333"/>
          <w:sz w:val="28"/>
          <w:szCs w:val="28"/>
          <w:shd w:val="clear" w:color="auto" w:fill="FFFFFF"/>
        </w:rPr>
        <w:t xml:space="preserve"> найд</w:t>
      </w:r>
      <w:r>
        <w:rPr>
          <w:rFonts w:ascii="Times" w:hAnsi="Times" w:cs="Times"/>
          <w:b/>
          <w:color w:val="333333"/>
          <w:sz w:val="28"/>
          <w:szCs w:val="28"/>
          <w:shd w:val="clear" w:color="auto" w:fill="FFFFFF"/>
        </w:rPr>
        <w:t xml:space="preserve">енный способ решения проблемы  </w:t>
      </w:r>
      <w:r w:rsidRPr="00EA5536">
        <w:rPr>
          <w:rFonts w:ascii="Times" w:hAnsi="Times" w:cs="Times"/>
          <w:b/>
          <w:color w:val="333333"/>
          <w:sz w:val="28"/>
          <w:szCs w:val="28"/>
          <w:shd w:val="clear" w:color="auto" w:fill="FFFFFF"/>
        </w:rPr>
        <w:t>имеет важное прикладное значение</w:t>
      </w:r>
      <w:r>
        <w:rPr>
          <w:rFonts w:ascii="Times" w:hAnsi="Times" w:cs="Times"/>
          <w:b/>
          <w:color w:val="333333"/>
          <w:sz w:val="28"/>
          <w:szCs w:val="28"/>
          <w:shd w:val="clear" w:color="auto" w:fill="FFFFFF"/>
        </w:rPr>
        <w:t>.</w:t>
      </w:r>
    </w:p>
    <w:p w:rsidR="00C5763C" w:rsidRDefault="00C5763C" w:rsidP="00EA5536">
      <w:pPr>
        <w:rPr>
          <w:rFonts w:ascii="Times" w:hAnsi="Times" w:cs="Times"/>
          <w:b/>
          <w:color w:val="333333"/>
          <w:sz w:val="28"/>
          <w:szCs w:val="28"/>
          <w:shd w:val="clear" w:color="auto" w:fill="FFFFFF"/>
        </w:rPr>
      </w:pPr>
    </w:p>
    <w:p w:rsidR="00243732" w:rsidRPr="00243732" w:rsidRDefault="00EA5536" w:rsidP="00EA5536">
      <w:pPr>
        <w:rPr>
          <w:rFonts w:ascii="Times" w:eastAsia="Times New Roman" w:hAnsi="Times" w:cs="Times"/>
          <w:i/>
          <w:color w:val="333333"/>
          <w:sz w:val="24"/>
          <w:szCs w:val="24"/>
          <w:shd w:val="clear" w:color="auto" w:fill="FFFFFF"/>
        </w:rPr>
      </w:pPr>
      <w:r w:rsidRPr="00EA5536">
        <w:rPr>
          <w:rFonts w:ascii="Arial" w:eastAsia="Times New Roman" w:hAnsi="Arial" w:cs="Arial"/>
          <w:color w:val="333333"/>
          <w:sz w:val="28"/>
          <w:szCs w:val="28"/>
        </w:rPr>
        <w:lastRenderedPageBreak/>
        <w:br/>
      </w:r>
      <w:r w:rsidRPr="00243732">
        <w:rPr>
          <w:rFonts w:ascii="Arial" w:hAnsi="Arial" w:cs="Arial"/>
          <w:b/>
          <w:i/>
          <w:color w:val="FF0000"/>
          <w:sz w:val="24"/>
          <w:szCs w:val="24"/>
          <w:shd w:val="clear" w:color="auto" w:fill="FFFFFF"/>
        </w:rPr>
        <w:t>Проектная деятельность</w:t>
      </w:r>
      <w:r w:rsidRPr="00243732">
        <w:rPr>
          <w:rFonts w:ascii="Arial" w:hAnsi="Arial" w:cs="Arial"/>
          <w:b/>
          <w:i/>
          <w:color w:val="333333"/>
          <w:sz w:val="24"/>
          <w:szCs w:val="24"/>
          <w:shd w:val="clear" w:color="auto" w:fill="FFFFFF"/>
        </w:rPr>
        <w:t xml:space="preserve"> - это всегда творческая деятельность. Школьники учатся превращать информацию в знания</w:t>
      </w:r>
      <w:r w:rsidRPr="00243732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 xml:space="preserve">, </w:t>
      </w:r>
      <w:r w:rsidRPr="00243732">
        <w:rPr>
          <w:rFonts w:ascii="Arial" w:hAnsi="Arial" w:cs="Arial"/>
          <w:b/>
          <w:i/>
          <w:color w:val="333333"/>
          <w:sz w:val="24"/>
          <w:szCs w:val="24"/>
          <w:shd w:val="clear" w:color="auto" w:fill="FFFFFF"/>
        </w:rPr>
        <w:t>осуществляют целенаправленный поиск информации, систематизируют знания</w:t>
      </w:r>
      <w:r w:rsidRPr="0024373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</w:t>
      </w:r>
    </w:p>
    <w:p w:rsidR="00243732" w:rsidRDefault="00EA5536" w:rsidP="00243732">
      <w:pPr>
        <w:spacing w:after="0" w:line="240" w:lineRule="auto"/>
        <w:rPr>
          <w:rFonts w:ascii="Arial" w:eastAsia="Times New Roman" w:hAnsi="Arial" w:cs="Arial"/>
          <w:color w:val="333333"/>
        </w:rPr>
      </w:pPr>
      <w:r w:rsidRPr="00243732">
        <w:rPr>
          <w:rFonts w:ascii="Arial" w:hAnsi="Arial" w:cs="Arial"/>
          <w:b/>
          <w:i/>
          <w:color w:val="333333"/>
          <w:sz w:val="24"/>
          <w:szCs w:val="24"/>
          <w:shd w:val="clear" w:color="auto" w:fill="FFFFFF"/>
        </w:rPr>
        <w:t> </w:t>
      </w:r>
      <w:r w:rsidR="00243732" w:rsidRPr="00243732">
        <w:rPr>
          <w:rFonts w:ascii="Arial" w:hAnsi="Arial" w:cs="Arial"/>
          <w:b/>
          <w:i/>
          <w:color w:val="333333"/>
          <w:sz w:val="24"/>
          <w:szCs w:val="24"/>
          <w:shd w:val="clear" w:color="auto" w:fill="FFFFFF"/>
        </w:rPr>
        <w:t>Применение метода проектов существенно повышает эффективность образовательного процесса,  воспитывает  всесторонне развитую, творческую  личность,  решает задачи личностно-ориентированного обучения</w:t>
      </w:r>
      <w:r w:rsidR="00243732" w:rsidRPr="00243732">
        <w:rPr>
          <w:rFonts w:ascii="Arial" w:eastAsia="Times New Roman" w:hAnsi="Arial" w:cs="Arial"/>
          <w:color w:val="333333"/>
        </w:rPr>
        <w:t xml:space="preserve"> </w:t>
      </w:r>
    </w:p>
    <w:p w:rsidR="00243732" w:rsidRDefault="00243732" w:rsidP="00243732">
      <w:pPr>
        <w:spacing w:after="0" w:line="240" w:lineRule="auto"/>
        <w:rPr>
          <w:rFonts w:ascii="Arial" w:eastAsia="Times New Roman" w:hAnsi="Arial" w:cs="Arial"/>
          <w:color w:val="333333"/>
        </w:rPr>
      </w:pPr>
    </w:p>
    <w:p w:rsidR="00243732" w:rsidRDefault="00243732" w:rsidP="00243732">
      <w:pPr>
        <w:spacing w:after="0" w:line="240" w:lineRule="auto"/>
        <w:rPr>
          <w:rFonts w:ascii="Arial" w:eastAsia="Times New Roman" w:hAnsi="Arial" w:cs="Arial"/>
          <w:b/>
          <w:i/>
          <w:color w:val="FF0000"/>
          <w:sz w:val="24"/>
          <w:szCs w:val="24"/>
          <w:shd w:val="clear" w:color="auto" w:fill="FFFFFF"/>
        </w:rPr>
      </w:pPr>
      <w:r w:rsidRPr="000C1421">
        <w:rPr>
          <w:rFonts w:ascii="Arial" w:eastAsia="Times New Roman" w:hAnsi="Arial" w:cs="Arial"/>
          <w:color w:val="333333"/>
        </w:rPr>
        <w:br/>
      </w:r>
      <w:r w:rsidRPr="00243732">
        <w:rPr>
          <w:rFonts w:ascii="Arial" w:eastAsia="Times New Roman" w:hAnsi="Arial" w:cs="Arial"/>
          <w:b/>
          <w:i/>
          <w:color w:val="FF0000"/>
          <w:sz w:val="24"/>
          <w:szCs w:val="24"/>
          <w:shd w:val="clear" w:color="auto" w:fill="FFFFFF"/>
        </w:rPr>
        <w:t>Каковы результаты такой деятельности?</w:t>
      </w:r>
    </w:p>
    <w:p w:rsidR="00243732" w:rsidRDefault="00243732" w:rsidP="00243732">
      <w:pPr>
        <w:spacing w:after="0" w:line="240" w:lineRule="auto"/>
        <w:rPr>
          <w:rFonts w:ascii="Arial" w:eastAsia="Times New Roman" w:hAnsi="Arial" w:cs="Arial"/>
          <w:b/>
          <w:i/>
          <w:color w:val="FF0000"/>
          <w:sz w:val="24"/>
          <w:szCs w:val="24"/>
          <w:shd w:val="clear" w:color="auto" w:fill="FFFFFF"/>
        </w:rPr>
      </w:pPr>
    </w:p>
    <w:p w:rsidR="00243732" w:rsidRPr="00E038CC" w:rsidRDefault="00243732" w:rsidP="00243732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shd w:val="clear" w:color="auto" w:fill="FFFFFF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E038CC">
        <w:rPr>
          <w:rFonts w:ascii="Arial" w:eastAsia="Times New Roman" w:hAnsi="Arial" w:cs="Arial"/>
          <w:i/>
          <w:color w:val="000000" w:themeColor="text1"/>
          <w:sz w:val="24"/>
          <w:szCs w:val="24"/>
          <w:shd w:val="clear" w:color="auto" w:fill="FFFFFF"/>
        </w:rPr>
        <w:t>Для учащегося</w:t>
      </w:r>
      <w:r w:rsidR="00D517B0">
        <w:rPr>
          <w:rFonts w:ascii="Arial" w:eastAsia="Times New Roman" w:hAnsi="Arial" w:cs="Arial"/>
          <w:i/>
          <w:color w:val="000000" w:themeColor="text1"/>
          <w:sz w:val="24"/>
          <w:szCs w:val="24"/>
          <w:shd w:val="clear" w:color="auto" w:fill="FFFFFF"/>
        </w:rPr>
        <w:t>:</w:t>
      </w:r>
    </w:p>
    <w:p w:rsidR="00243732" w:rsidRPr="00E038CC" w:rsidRDefault="00243732" w:rsidP="00243732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br/>
        <w:t>1</w:t>
      </w:r>
      <w:proofErr w:type="gramStart"/>
      <w:r w:rsidRPr="00E038CC">
        <w:rPr>
          <w:rFonts w:ascii="Arial" w:eastAsia="Times New Roman" w:hAnsi="Arial" w:cs="Arial"/>
          <w:color w:val="333333"/>
          <w:sz w:val="24"/>
          <w:szCs w:val="24"/>
        </w:rPr>
        <w:t xml:space="preserve">  Ф</w:t>
      </w:r>
      <w:proofErr w:type="gramEnd"/>
      <w:r w:rsidRPr="00E038CC">
        <w:rPr>
          <w:rFonts w:ascii="Arial" w:eastAsia="Times New Roman" w:hAnsi="Arial" w:cs="Arial"/>
          <w:color w:val="333333"/>
          <w:sz w:val="24"/>
          <w:szCs w:val="24"/>
        </w:rPr>
        <w:t>ормируются и совершенствуются:</w:t>
      </w:r>
    </w:p>
    <w:p w:rsidR="00243732" w:rsidRPr="00E038CC" w:rsidRDefault="00243732" w:rsidP="00243732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243732" w:rsidRPr="00E038CC" w:rsidRDefault="00243732" w:rsidP="00E038CC">
      <w:pPr>
        <w:pStyle w:val="a5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навыки сбора, сис</w:t>
      </w:r>
      <w:r w:rsidR="00E038CC">
        <w:rPr>
          <w:rFonts w:ascii="Arial" w:eastAsia="Times New Roman" w:hAnsi="Arial" w:cs="Arial"/>
          <w:color w:val="333333"/>
          <w:sz w:val="24"/>
          <w:szCs w:val="24"/>
        </w:rPr>
        <w:t>тематизации, анализа информации</w:t>
      </w:r>
    </w:p>
    <w:p w:rsidR="00243732" w:rsidRPr="00E038CC" w:rsidRDefault="00243732" w:rsidP="00E038CC">
      <w:pPr>
        <w:pStyle w:val="a5"/>
        <w:numPr>
          <w:ilvl w:val="0"/>
          <w:numId w:val="5"/>
        </w:num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навы</w:t>
      </w:r>
      <w:r w:rsidR="00E038CC">
        <w:rPr>
          <w:rFonts w:ascii="Arial" w:eastAsia="Times New Roman" w:hAnsi="Arial" w:cs="Arial"/>
          <w:color w:val="333333"/>
          <w:sz w:val="24"/>
          <w:szCs w:val="24"/>
        </w:rPr>
        <w:t>ки публичного выступления</w:t>
      </w:r>
    </w:p>
    <w:p w:rsidR="00243732" w:rsidRPr="00E038CC" w:rsidRDefault="00243732" w:rsidP="00E038CC">
      <w:pPr>
        <w:pStyle w:val="a5"/>
        <w:numPr>
          <w:ilvl w:val="0"/>
          <w:numId w:val="5"/>
        </w:num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 xml:space="preserve">умение ёмко </w:t>
      </w:r>
      <w:r w:rsidR="00E038CC">
        <w:rPr>
          <w:rFonts w:ascii="Arial" w:eastAsia="Times New Roman" w:hAnsi="Arial" w:cs="Arial"/>
          <w:color w:val="333333"/>
          <w:sz w:val="24"/>
          <w:szCs w:val="24"/>
        </w:rPr>
        <w:t>и кратко представить информацию</w:t>
      </w:r>
    </w:p>
    <w:p w:rsidR="00243732" w:rsidRPr="00E038CC" w:rsidRDefault="00E038CC" w:rsidP="00E038CC">
      <w:pPr>
        <w:pStyle w:val="a5"/>
        <w:numPr>
          <w:ilvl w:val="0"/>
          <w:numId w:val="5"/>
        </w:num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умение излагать свои мысли</w:t>
      </w:r>
    </w:p>
    <w:p w:rsidR="00243732" w:rsidRPr="00E038CC" w:rsidRDefault="00243732" w:rsidP="00E038CC">
      <w:pPr>
        <w:pStyle w:val="a5"/>
        <w:numPr>
          <w:ilvl w:val="0"/>
          <w:numId w:val="5"/>
        </w:num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умен</w:t>
      </w:r>
      <w:r w:rsidR="00E038CC">
        <w:rPr>
          <w:rFonts w:ascii="Arial" w:eastAsia="Times New Roman" w:hAnsi="Arial" w:cs="Arial"/>
          <w:color w:val="333333"/>
          <w:sz w:val="24"/>
          <w:szCs w:val="24"/>
        </w:rPr>
        <w:t>ие работать в группе, в команде</w:t>
      </w:r>
    </w:p>
    <w:p w:rsidR="00243732" w:rsidRPr="00E038CC" w:rsidRDefault="00243732" w:rsidP="00E038CC">
      <w:pPr>
        <w:pStyle w:val="a5"/>
        <w:numPr>
          <w:ilvl w:val="0"/>
          <w:numId w:val="5"/>
        </w:num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умение работать самостоятельно, делать выбор, принимать решения</w:t>
      </w:r>
    </w:p>
    <w:p w:rsidR="00243732" w:rsidRPr="00E038CC" w:rsidRDefault="00243732" w:rsidP="00243732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243732" w:rsidRPr="00E038CC" w:rsidRDefault="00243732" w:rsidP="00243732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>  2</w:t>
      </w:r>
      <w:proofErr w:type="gramStart"/>
      <w:r w:rsidRPr="00E038C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 xml:space="preserve">   Р</w:t>
      </w:r>
      <w:proofErr w:type="gramEnd"/>
      <w:r w:rsidRPr="00E038C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 xml:space="preserve">асширяются и углубляются знания в различных </w:t>
      </w:r>
      <w:proofErr w:type="spellStart"/>
      <w:r w:rsidRPr="00E038C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>областях</w:t>
      </w:r>
      <w:r w:rsidR="00D517B0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>декоративно-прикладного</w:t>
      </w:r>
      <w:proofErr w:type="spellEnd"/>
      <w:r w:rsidR="00D517B0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</w:rPr>
        <w:t xml:space="preserve"> искусства</w:t>
      </w:r>
    </w:p>
    <w:p w:rsidR="00243732" w:rsidRPr="00E038CC" w:rsidRDefault="00243732" w:rsidP="002437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732" w:rsidRPr="00E038CC" w:rsidRDefault="00243732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  3</w:t>
      </w:r>
      <w:proofErr w:type="gramStart"/>
      <w:r w:rsidRPr="00E038CC">
        <w:rPr>
          <w:rFonts w:ascii="Arial" w:eastAsia="Times New Roman" w:hAnsi="Arial" w:cs="Arial"/>
          <w:color w:val="333333"/>
          <w:sz w:val="24"/>
          <w:szCs w:val="24"/>
        </w:rPr>
        <w:t xml:space="preserve">   П</w:t>
      </w:r>
      <w:proofErr w:type="gramEnd"/>
      <w:r w:rsidRPr="00E038CC">
        <w:rPr>
          <w:rFonts w:ascii="Arial" w:eastAsia="Times New Roman" w:hAnsi="Arial" w:cs="Arial"/>
          <w:color w:val="333333"/>
          <w:sz w:val="24"/>
          <w:szCs w:val="24"/>
        </w:rPr>
        <w:t>овышает</w:t>
      </w:r>
      <w:r w:rsidR="00D517B0">
        <w:rPr>
          <w:rFonts w:ascii="Arial" w:eastAsia="Times New Roman" w:hAnsi="Arial" w:cs="Arial"/>
          <w:color w:val="333333"/>
          <w:sz w:val="24"/>
          <w:szCs w:val="24"/>
        </w:rPr>
        <w:t>ся</w:t>
      </w:r>
      <w:r w:rsidRPr="00E038CC">
        <w:rPr>
          <w:rFonts w:ascii="Arial" w:eastAsia="Times New Roman" w:hAnsi="Arial" w:cs="Arial"/>
          <w:color w:val="333333"/>
          <w:sz w:val="24"/>
          <w:szCs w:val="24"/>
        </w:rPr>
        <w:t xml:space="preserve"> уровень информационной культуры</w:t>
      </w:r>
    </w:p>
    <w:p w:rsidR="00243732" w:rsidRPr="00E038CC" w:rsidRDefault="00243732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243732" w:rsidRPr="00E038CC" w:rsidRDefault="00243732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 xml:space="preserve">  4   Появляется возможность воп</w:t>
      </w:r>
      <w:r w:rsidR="00E038CC">
        <w:rPr>
          <w:rFonts w:ascii="Arial" w:eastAsia="Times New Roman" w:hAnsi="Arial" w:cs="Arial"/>
          <w:color w:val="333333"/>
          <w:sz w:val="24"/>
          <w:szCs w:val="24"/>
        </w:rPr>
        <w:t>лотить свои творческие замыслы</w:t>
      </w:r>
    </w:p>
    <w:p w:rsidR="00243732" w:rsidRPr="00E038CC" w:rsidRDefault="00243732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243732" w:rsidRPr="00E038CC" w:rsidRDefault="00243732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  5  Отношения с учителем переходят на уровень сотрудничества</w:t>
      </w:r>
    </w:p>
    <w:p w:rsidR="00243732" w:rsidRPr="00E038CC" w:rsidRDefault="00243732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243732" w:rsidRDefault="00D517B0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  6  Даёт каждой ученице</w:t>
      </w:r>
      <w:r w:rsidR="00243732" w:rsidRPr="00E038CC">
        <w:rPr>
          <w:rFonts w:ascii="Arial" w:eastAsia="Times New Roman" w:hAnsi="Arial" w:cs="Arial"/>
          <w:color w:val="333333"/>
          <w:sz w:val="24"/>
          <w:szCs w:val="24"/>
        </w:rPr>
        <w:t xml:space="preserve"> возможность стать успешной, саморазвивающейся, </w:t>
      </w:r>
      <w:proofErr w:type="spellStart"/>
      <w:r w:rsidR="00243732" w:rsidRPr="00E038CC">
        <w:rPr>
          <w:rFonts w:ascii="Arial" w:eastAsia="Times New Roman" w:hAnsi="Arial" w:cs="Arial"/>
          <w:color w:val="333333"/>
          <w:sz w:val="24"/>
          <w:szCs w:val="24"/>
        </w:rPr>
        <w:t>самодостаточной</w:t>
      </w:r>
      <w:proofErr w:type="spellEnd"/>
      <w:r w:rsidR="00E038CC" w:rsidRPr="00E038CC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243732" w:rsidRPr="00E038CC">
        <w:rPr>
          <w:rFonts w:ascii="Arial" w:eastAsia="Times New Roman" w:hAnsi="Arial" w:cs="Arial"/>
          <w:color w:val="333333"/>
          <w:sz w:val="24"/>
          <w:szCs w:val="24"/>
        </w:rPr>
        <w:t xml:space="preserve"> личностью</w:t>
      </w:r>
    </w:p>
    <w:p w:rsidR="00021799" w:rsidRPr="00E038CC" w:rsidRDefault="00021799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243732" w:rsidRPr="00E038CC" w:rsidRDefault="00243732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243732" w:rsidRPr="00E038CC" w:rsidRDefault="00243732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E038C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Для учителя</w:t>
      </w:r>
      <w:r w:rsidR="00D517B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:</w:t>
      </w:r>
    </w:p>
    <w:p w:rsidR="00E038CC" w:rsidRPr="00E038CC" w:rsidRDefault="00E038CC" w:rsidP="0024373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:rsidR="00243732" w:rsidRPr="00E038CC" w:rsidRDefault="00243732" w:rsidP="00E038CC">
      <w:pPr>
        <w:pStyle w:val="a5"/>
        <w:numPr>
          <w:ilvl w:val="0"/>
          <w:numId w:val="6"/>
        </w:num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Отношения с учениками пере</w:t>
      </w:r>
      <w:r w:rsidR="00E038CC" w:rsidRPr="00E038CC">
        <w:rPr>
          <w:rFonts w:ascii="Arial" w:eastAsia="Times New Roman" w:hAnsi="Arial" w:cs="Arial"/>
          <w:color w:val="333333"/>
          <w:sz w:val="24"/>
          <w:szCs w:val="24"/>
        </w:rPr>
        <w:t>ходят на уровень сотрудничества</w:t>
      </w:r>
    </w:p>
    <w:p w:rsidR="00E038CC" w:rsidRPr="00E038CC" w:rsidRDefault="00E038CC" w:rsidP="00E038CC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E038CC" w:rsidRPr="00E038CC" w:rsidRDefault="00243732" w:rsidP="00E038CC">
      <w:pPr>
        <w:pStyle w:val="a5"/>
        <w:numPr>
          <w:ilvl w:val="0"/>
          <w:numId w:val="6"/>
        </w:num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Учитель имеет возможность создать банк ученических работ, которые могут применяться на уроках, во внеклассной работе, при п</w:t>
      </w:r>
      <w:r w:rsidR="00E038CC" w:rsidRPr="00E038CC">
        <w:rPr>
          <w:rFonts w:ascii="Arial" w:eastAsia="Times New Roman" w:hAnsi="Arial" w:cs="Arial"/>
          <w:color w:val="333333"/>
          <w:sz w:val="24"/>
          <w:szCs w:val="24"/>
        </w:rPr>
        <w:t>роведении различных мероприятий</w:t>
      </w:r>
    </w:p>
    <w:p w:rsidR="00243732" w:rsidRPr="00E038CC" w:rsidRDefault="00243732" w:rsidP="00E038CC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243732" w:rsidRDefault="00243732" w:rsidP="00E038CC">
      <w:pPr>
        <w:pStyle w:val="a5"/>
        <w:numPr>
          <w:ilvl w:val="0"/>
          <w:numId w:val="6"/>
        </w:numPr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038CC">
        <w:rPr>
          <w:rFonts w:ascii="Arial" w:eastAsia="Times New Roman" w:hAnsi="Arial" w:cs="Arial"/>
          <w:color w:val="333333"/>
          <w:sz w:val="24"/>
          <w:szCs w:val="24"/>
        </w:rPr>
        <w:t>Повышается уровень учителя как специалиста, консультанта, руководителя, координатора. </w:t>
      </w:r>
    </w:p>
    <w:p w:rsidR="007C27B8" w:rsidRDefault="007C27B8" w:rsidP="007C27B8">
      <w:pPr>
        <w:pStyle w:val="a5"/>
        <w:rPr>
          <w:rFonts w:ascii="Arial" w:eastAsia="Times New Roman" w:hAnsi="Arial" w:cs="Arial"/>
          <w:color w:val="333333"/>
          <w:sz w:val="24"/>
          <w:szCs w:val="24"/>
        </w:rPr>
      </w:pPr>
    </w:p>
    <w:p w:rsidR="00584DA1" w:rsidRPr="007C0C33" w:rsidRDefault="00584DA1" w:rsidP="00584D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</w:p>
    <w:p w:rsidR="00584DA1" w:rsidRPr="007C0C33" w:rsidRDefault="00584DA1" w:rsidP="00584D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7C0C33">
        <w:rPr>
          <w:rFonts w:ascii="Tahoma" w:eastAsia="Times New Roman" w:hAnsi="Tahoma" w:cs="Tahoma"/>
          <w:color w:val="000000"/>
          <w:sz w:val="24"/>
          <w:szCs w:val="24"/>
        </w:rPr>
        <w:t>В течение всего периода изучения предмета школьники участвуют в разработке и реализации того или иного проекта.</w:t>
      </w:r>
    </w:p>
    <w:p w:rsidR="00584DA1" w:rsidRPr="007C0C33" w:rsidRDefault="00584DA1" w:rsidP="00584D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584DA1">
        <w:rPr>
          <w:rFonts w:ascii="Tahoma" w:eastAsia="Times New Roman" w:hAnsi="Tahoma" w:cs="Tahoma"/>
          <w:color w:val="FF0000"/>
          <w:sz w:val="24"/>
          <w:szCs w:val="24"/>
        </w:rPr>
        <w:t xml:space="preserve">Проект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- это самостоятельная</w:t>
      </w:r>
      <w:r>
        <w:rPr>
          <w:rFonts w:ascii="Tahoma" w:eastAsia="Times New Roman" w:hAnsi="Tahoma" w:cs="Tahoma"/>
          <w:color w:val="000000"/>
          <w:sz w:val="24"/>
          <w:szCs w:val="24"/>
        </w:rPr>
        <w:t>, творческая,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завершённая работа, 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которая соответствует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возрастным возможностям учащихся, во время выполнения которой они продолжают пополнять свои знания и умения. Есть вполне устоявшееся определение того, что проект- это « бросок мыслью в будущее», иначе говоря, это идеальное представление конечного результата деятельности 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- « конечный продукт в уме», то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что будет достигаться, создаваться. По латыни, projegtus-брошенный вперёд, замысел, план.</w:t>
      </w:r>
    </w:p>
    <w:p w:rsidR="00584DA1" w:rsidRPr="007C0C33" w:rsidRDefault="00584DA1" w:rsidP="00584D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584DA1">
        <w:rPr>
          <w:rFonts w:ascii="Tahoma" w:eastAsia="Times New Roman" w:hAnsi="Tahoma" w:cs="Tahoma"/>
          <w:color w:val="000000"/>
          <w:sz w:val="28"/>
          <w:szCs w:val="28"/>
        </w:rPr>
        <w:t xml:space="preserve">Метод проектов зародился во второй половине XIX века в сельскохозяйственных школах США и основывался на теоретических концепциях « прогнатической педагогики» основоположником которой  был американский философ – идеалист Джон </w:t>
      </w:r>
      <w:proofErr w:type="spellStart"/>
      <w:r w:rsidRPr="00584DA1">
        <w:rPr>
          <w:rFonts w:ascii="Tahoma" w:eastAsia="Times New Roman" w:hAnsi="Tahoma" w:cs="Tahoma"/>
          <w:color w:val="000000"/>
          <w:sz w:val="28"/>
          <w:szCs w:val="28"/>
        </w:rPr>
        <w:t>Дьюи</w:t>
      </w:r>
      <w:proofErr w:type="spellEnd"/>
      <w:r w:rsidRPr="00584DA1">
        <w:rPr>
          <w:rFonts w:ascii="Tahoma" w:eastAsia="Times New Roman" w:hAnsi="Tahoma" w:cs="Tahoma"/>
          <w:color w:val="000000"/>
          <w:sz w:val="28"/>
          <w:szCs w:val="28"/>
        </w:rPr>
        <w:t xml:space="preserve"> (1859- 1952). Считалось, что путь стихийных поисков характерен и наиболее естественен для ребёнка, что познавательной активности, любознательности ребёнка вполне достаточно для полноценного интеллектуального развития и образования. Опыт и знания ребёнок должен приобрести путём « делания» в ходе исследования проблемной обучающей среды, изготовления различных макетов, схем, производств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.</w:t>
      </w:r>
    </w:p>
    <w:p w:rsidR="00584DA1" w:rsidRPr="007C0C33" w:rsidRDefault="00584DA1" w:rsidP="00584D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7C0C33">
        <w:rPr>
          <w:rFonts w:ascii="Tahoma" w:eastAsia="Times New Roman" w:hAnsi="Tahoma" w:cs="Tahoma"/>
          <w:color w:val="000000"/>
          <w:sz w:val="24"/>
          <w:szCs w:val="24"/>
        </w:rPr>
        <w:t>Появившись в начале прошлого столетия для решения актуальных тогда задач образования, он н</w:t>
      </w:r>
      <w:r>
        <w:rPr>
          <w:rFonts w:ascii="Tahoma" w:eastAsia="Times New Roman" w:hAnsi="Tahoma" w:cs="Tahoma"/>
          <w:color w:val="000000"/>
          <w:sz w:val="24"/>
          <w:szCs w:val="24"/>
        </w:rPr>
        <w:t>е утратил своё назначение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и в наши дни. В современном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отечественном образовании сложились условия </w:t>
      </w:r>
      <w:proofErr w:type="spellStart"/>
      <w:r w:rsidRPr="007C0C33">
        <w:rPr>
          <w:rFonts w:ascii="Tahoma" w:eastAsia="Times New Roman" w:hAnsi="Tahoma" w:cs="Tahoma"/>
          <w:color w:val="000000"/>
          <w:sz w:val="24"/>
          <w:szCs w:val="24"/>
        </w:rPr>
        <w:t>востребованности</w:t>
      </w:r>
      <w:proofErr w:type="spellEnd"/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этого метода</w:t>
      </w:r>
      <w:r w:rsidRPr="007C0C33">
        <w:rPr>
          <w:rFonts w:ascii="Tahoma" w:eastAsia="Times New Roman" w:hAnsi="Tahoma" w:cs="Tahoma"/>
          <w:i/>
          <w:iCs/>
          <w:color w:val="000000"/>
          <w:sz w:val="24"/>
          <w:szCs w:val="24"/>
        </w:rPr>
        <w:t>.</w:t>
      </w:r>
      <w:r>
        <w:rPr>
          <w:rFonts w:ascii="Tahoma" w:eastAsia="Times New Roman" w:hAnsi="Tahoma" w:cs="Tahoma"/>
          <w:i/>
          <w:iCs/>
          <w:color w:val="000000"/>
          <w:sz w:val="24"/>
          <w:szCs w:val="24"/>
        </w:rPr>
        <w:t xml:space="preserve">  </w:t>
      </w:r>
      <w:r w:rsidRPr="007C0C33">
        <w:rPr>
          <w:rFonts w:ascii="Tahoma" w:eastAsia="Times New Roman" w:hAnsi="Tahoma" w:cs="Tahoma"/>
          <w:i/>
          <w:iCs/>
          <w:color w:val="000000"/>
          <w:sz w:val="24"/>
          <w:szCs w:val="24"/>
        </w:rPr>
        <w:t> 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В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основе каждого проекта лежит проблема. Нет проблемы - нет деятельности. Проблема проекта обуславливает мотив деятельности, направленной на её решение. Целью проектной деятельности становится поиск способов решения проблемы, а задача проекта формулируется как задача достижения цели в определённых условиях.</w:t>
      </w:r>
    </w:p>
    <w:p w:rsidR="00584DA1" w:rsidRPr="007C0C33" w:rsidRDefault="00584DA1" w:rsidP="00584D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584DA1">
        <w:rPr>
          <w:rFonts w:ascii="Tahoma" w:eastAsia="Times New Roman" w:hAnsi="Tahoma" w:cs="Tahoma"/>
          <w:color w:val="FF0000"/>
          <w:sz w:val="24"/>
          <w:szCs w:val="24"/>
        </w:rPr>
        <w:t>Цель</w:t>
      </w:r>
      <w:r w:rsidR="001B7305">
        <w:rPr>
          <w:rFonts w:ascii="Tahoma" w:eastAsia="Times New Roman" w:hAnsi="Tahoma" w:cs="Tahoma"/>
          <w:color w:val="FF0000"/>
          <w:sz w:val="24"/>
          <w:szCs w:val="24"/>
        </w:rPr>
        <w:t xml:space="preserve">ю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проектного метода является воспитание творческого, активного.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самостоятельного человека, социально адаптированного в современном обществе и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способного в любой ситуации найти правильное решение. Исследуя, познавая, ребёнок получает не только навыки изготовления изделия, но и навыки проектирования (способность оценивать изделие с точки зрения пользователя,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эстетических и экономических показателей), умение планировать свою работу. В проектном методе используется дизайн- подход, который включает в себя дизайн-анализ, и упражнения направленные на развитие ребёнка.</w:t>
      </w:r>
    </w:p>
    <w:p w:rsidR="00584DA1" w:rsidRPr="007C0C33" w:rsidRDefault="00584DA1" w:rsidP="00584D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7C0C33">
        <w:rPr>
          <w:rFonts w:ascii="Tahoma" w:eastAsia="Times New Roman" w:hAnsi="Tahoma" w:cs="Tahoma"/>
          <w:color w:val="000000"/>
          <w:sz w:val="24"/>
          <w:szCs w:val="24"/>
        </w:rPr>
        <w:t>Обучение при помощи проектного метода воспитывает и развивает ребёнка таким образом, что он способе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н решать жизненно важные задачи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самостоятельно. Может занять себя в свободное время, организовать и планировать свои действия в любой отрасли, учёбе, быту. Может украсить интерьер своего дома, сделать подарок своими руками. Показывает, как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lastRenderedPageBreak/>
        <w:t xml:space="preserve">лучше использовать материал, </w:t>
      </w:r>
      <w:proofErr w:type="spellStart"/>
      <w:r w:rsidRPr="007C0C33">
        <w:rPr>
          <w:rFonts w:ascii="Tahoma" w:eastAsia="Times New Roman" w:hAnsi="Tahoma" w:cs="Tahoma"/>
          <w:color w:val="000000"/>
          <w:sz w:val="24"/>
          <w:szCs w:val="24"/>
        </w:rPr>
        <w:t>готови</w:t>
      </w:r>
      <w:r w:rsidR="00090081">
        <w:rPr>
          <w:rFonts w:ascii="Tahoma" w:eastAsia="Times New Roman" w:hAnsi="Tahoma" w:cs="Tahoma"/>
          <w:color w:val="000000"/>
          <w:sz w:val="24"/>
          <w:szCs w:val="24"/>
        </w:rPr>
        <w:t>ь</w:t>
      </w:r>
      <w:r>
        <w:rPr>
          <w:rFonts w:ascii="Tahoma" w:eastAsia="Times New Roman" w:hAnsi="Tahoma" w:cs="Tahoma"/>
          <w:color w:val="000000"/>
          <w:sz w:val="24"/>
          <w:szCs w:val="24"/>
        </w:rPr>
        <w:t>ся</w:t>
      </w:r>
      <w:proofErr w:type="spellEnd"/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к </w:t>
      </w:r>
      <w:r w:rsidR="00090081">
        <w:rPr>
          <w:rFonts w:ascii="Tahoma" w:eastAsia="Times New Roman" w:hAnsi="Tahoma" w:cs="Tahoma"/>
          <w:color w:val="000000"/>
          <w:sz w:val="24"/>
          <w:szCs w:val="24"/>
        </w:rPr>
        <w:t xml:space="preserve">получению специальности, и итог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помогает найти место в своей жизни.</w:t>
      </w:r>
    </w:p>
    <w:p w:rsidR="00584DA1" w:rsidRPr="008F4309" w:rsidRDefault="00584DA1" w:rsidP="00584DA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i/>
          <w:color w:val="000000" w:themeColor="text1"/>
        </w:rPr>
      </w:pP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Проектная технология включает в себя: совокупность исследовательских, поисковых, проблемных методов, творческих по самой сути. Метод проектов нашел широкое распространение и приобрел большую популярность за счет рационального сочетания теоретических знаний и их практического применения для решения конкретных проблем. </w:t>
      </w:r>
      <w:r w:rsidRPr="00584DA1">
        <w:rPr>
          <w:rFonts w:ascii="Tahoma" w:eastAsia="Times New Roman" w:hAnsi="Tahoma" w:cs="Tahoma"/>
          <w:b/>
          <w:i/>
          <w:color w:val="00B050"/>
          <w:sz w:val="24"/>
          <w:szCs w:val="24"/>
        </w:rPr>
        <w:t xml:space="preserve">«Я знаю, для чего мне надо все, что я познаю. Я знаю, где и как я могу это применить» </w:t>
      </w:r>
      <w:r w:rsidRPr="008F4309">
        <w:rPr>
          <w:rFonts w:ascii="Tahoma" w:eastAsia="Times New Roman" w:hAnsi="Tahoma" w:cs="Tahoma"/>
          <w:i/>
          <w:color w:val="000000" w:themeColor="text1"/>
        </w:rPr>
        <w:t>- вот основной тезис современного понимания проектов.</w:t>
      </w:r>
    </w:p>
    <w:p w:rsidR="00584DA1" w:rsidRPr="007C27B8" w:rsidRDefault="00584DA1" w:rsidP="007C27B8">
      <w:pPr>
        <w:pStyle w:val="a5"/>
        <w:rPr>
          <w:rFonts w:ascii="Arial" w:eastAsia="Times New Roman" w:hAnsi="Arial" w:cs="Arial"/>
          <w:color w:val="333333"/>
          <w:sz w:val="24"/>
          <w:szCs w:val="24"/>
        </w:rPr>
      </w:pPr>
    </w:p>
    <w:p w:rsidR="007C27B8" w:rsidRPr="008F4309" w:rsidRDefault="007C27B8" w:rsidP="007C27B8">
      <w:pPr>
        <w:pStyle w:val="a5"/>
        <w:shd w:val="clear" w:color="auto" w:fill="FFFFFF"/>
        <w:spacing w:after="6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7C27B8" w:rsidRPr="008F4309" w:rsidRDefault="007C27B8" w:rsidP="007C27B8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Моя задача. как  учителя – не только научить ребенка основам своего предмета и тому, чтобы применять полученные знания на практике, но и воспитать  чувство прекрасного.  И проектирование помогает в этом. </w:t>
      </w:r>
    </w:p>
    <w:p w:rsidR="007C27B8" w:rsidRPr="008F4309" w:rsidRDefault="007C27B8" w:rsidP="007C27B8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Творческий проект по технологии – это самостоятельная работа ученицы над созданием той или иной вещи. Процесс занимает несколько уроков и тщательно контролируется учителем. Я помогаю девочкам определиться с темой проекта, найти или изготовить эскиз, выполнить подготовительную работу по созданию изделия, оказываю практическую помощь и</w:t>
      </w:r>
      <w:r w:rsidR="001B730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помогаю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сделать экономический расчёт.</w:t>
      </w:r>
    </w:p>
    <w:p w:rsidR="007C27B8" w:rsidRPr="008F4309" w:rsidRDefault="007C27B8" w:rsidP="007C27B8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Благодаря использованию творческих проектов девочки могут попробовать себя в роли дизайнеров или кулинаров, показать свои навыки и умения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различных видах декоративно прикладного искусства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, а самое главное – реализовать свой потенциал . Необходимо тщательно продумать  темы проекта  и связать их  с учебной программой.</w:t>
      </w:r>
    </w:p>
    <w:p w:rsidR="00A5016B" w:rsidRPr="008F4309" w:rsidRDefault="007C27B8" w:rsidP="007C27B8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Основные направления, в которых могут задаваться проекты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:</w:t>
      </w:r>
    </w:p>
    <w:p w:rsidR="00A5016B" w:rsidRPr="008F4309" w:rsidRDefault="00A5016B" w:rsidP="007C27B8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кулинария;   вышивка крестом;   </w:t>
      </w:r>
      <w:r w:rsidR="007C27B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вышивка ле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нтами;  вышивка гладью;  лоскутные техники;  вязание спицами и крючком ; </w:t>
      </w:r>
      <w:r w:rsidR="007C27B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пошив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изделия  (одежда или п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редметы быта);  </w:t>
      </w:r>
      <w:proofErr w:type="spellStart"/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бисероплетение</w:t>
      </w:r>
      <w:proofErr w:type="spellEnd"/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; 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изготовление игрушек и кукол; </w:t>
      </w:r>
      <w:r w:rsidR="007C27B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изготовление 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изделий для украшения интерьера жилого дома.</w:t>
      </w:r>
    </w:p>
    <w:p w:rsidR="00A5016B" w:rsidRPr="008F4309" w:rsidRDefault="007C27B8" w:rsidP="007C27B8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F4309">
        <w:rPr>
          <w:rFonts w:ascii="Arial" w:hAnsi="Arial" w:cs="Arial"/>
          <w:i/>
          <w:color w:val="FF0000"/>
          <w:sz w:val="24"/>
          <w:szCs w:val="24"/>
          <w:shd w:val="clear" w:color="auto" w:fill="FFFFFF"/>
        </w:rPr>
        <w:t xml:space="preserve"> Когда вводить</w:t>
      </w:r>
      <w:r w:rsidR="00A5016B" w:rsidRPr="008F4309">
        <w:rPr>
          <w:rFonts w:ascii="Arial" w:hAnsi="Arial" w:cs="Arial"/>
          <w:i/>
          <w:color w:val="FF0000"/>
          <w:sz w:val="24"/>
          <w:szCs w:val="24"/>
          <w:shd w:val="clear" w:color="auto" w:fill="FFFFFF"/>
        </w:rPr>
        <w:t xml:space="preserve"> работу над творческим проектом</w:t>
      </w:r>
      <w:r w:rsidRPr="008F4309">
        <w:rPr>
          <w:rFonts w:ascii="Arial" w:hAnsi="Arial" w:cs="Arial"/>
          <w:color w:val="FF0000"/>
          <w:sz w:val="24"/>
          <w:szCs w:val="24"/>
          <w:shd w:val="clear" w:color="auto" w:fill="FFFFFF"/>
        </w:rPr>
        <w:t>?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BA4E9B" w:rsidRDefault="007C27B8" w:rsidP="007C27B8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5 класс – идеальное время для введения проектов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Если  проект будет не очень </w:t>
      </w:r>
      <w:r w:rsidR="00A5016B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слож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н</w:t>
      </w:r>
      <w:r w:rsidR="00A5016B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ым, групповым, то д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ети быстро уловят суть таких заданий, на</w:t>
      </w:r>
      <w:r w:rsidR="00A5016B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учатся быстро и качественно выполнять их.</w:t>
      </w:r>
      <w:r w:rsidR="0009008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Допустим:</w:t>
      </w:r>
      <w:r w:rsidR="00A5016B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о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дна из частей проекта - его реклама. Сюда входит создание наименования готового продукта, его описание, разработка товарного знака и небольшого реклам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ного текста</w:t>
      </w:r>
      <w:r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D91D48" w:rsidRPr="008F430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А это начинающему проектировщику будет сделать не сложно и интересно.</w:t>
      </w:r>
    </w:p>
    <w:p w:rsidR="001B7305" w:rsidRPr="007C0C33" w:rsidRDefault="00BA4E9B" w:rsidP="001B730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A4E9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Чем старше становится ребенок, тем сложнее становится тематика его работ. После 8 класса  задаются большие проекты, выполнение которых будет занимать минимум одну четверть, максимум – семестр.</w:t>
      </w:r>
      <w:r w:rsidR="001B7305" w:rsidRPr="001B730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1B7305"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В последние годы проектная работа </w:t>
      </w:r>
      <w:r w:rsidR="001B7305" w:rsidRPr="007C0C33">
        <w:rPr>
          <w:rFonts w:ascii="Tahoma" w:eastAsia="Times New Roman" w:hAnsi="Tahoma" w:cs="Tahoma"/>
          <w:color w:val="000000"/>
          <w:sz w:val="24"/>
          <w:szCs w:val="24"/>
        </w:rPr>
        <w:lastRenderedPageBreak/>
        <w:t>учащихся стала одним из важных видов</w:t>
      </w:r>
      <w:r w:rsidR="00090081">
        <w:rPr>
          <w:rFonts w:ascii="Tahoma" w:eastAsia="Times New Roman" w:hAnsi="Tahoma" w:cs="Tahoma"/>
          <w:color w:val="000000"/>
          <w:sz w:val="24"/>
          <w:szCs w:val="24"/>
        </w:rPr>
        <w:t xml:space="preserve"> подведения итогов творческой деятельности. </w:t>
      </w:r>
    </w:p>
    <w:p w:rsidR="001B7305" w:rsidRPr="007C0C33" w:rsidRDefault="001B7305" w:rsidP="001B730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Тема проекта выбирается ученицей по желанию или по моей рекомендации, исходя из индивидуальных способностей девочек. Например, одним ученицам предлагаю изготовить изделие в лёгкой технике рукоделия, а другим, более 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сложной или объёмной, освоить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то или иное декоративно- прикладное</w:t>
      </w:r>
      <w:r w:rsidRPr="001B730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искусство</w:t>
      </w:r>
      <w:r w:rsidR="00090081">
        <w:rPr>
          <w:rFonts w:ascii="Tahoma" w:eastAsia="Times New Roman" w:hAnsi="Tahoma" w:cs="Tahoma"/>
          <w:color w:val="000000"/>
          <w:sz w:val="24"/>
          <w:szCs w:val="24"/>
        </w:rPr>
        <w:t>,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возможно самостоятельно.</w:t>
      </w:r>
    </w:p>
    <w:p w:rsidR="001B7305" w:rsidRPr="007C0C33" w:rsidRDefault="001B7305" w:rsidP="001B730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7C0C33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В с</w:t>
      </w:r>
      <w:r>
        <w:rPr>
          <w:rFonts w:ascii="Tahoma" w:eastAsia="Times New Roman" w:hAnsi="Tahoma" w:cs="Tahoma"/>
          <w:color w:val="000000"/>
          <w:sz w:val="24"/>
          <w:szCs w:val="24"/>
        </w:rPr>
        <w:t>оответствии с программой все учащие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ся выполняют ежегодные творческие проекты по технологии, причём требования к оформлению, к содержанию проектной документации усложняются от класса к классу. Проект выполняется под моим руководством. Работу над ним девочки начинают на уроке, а продолжают дома. Главная 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моя задача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состоит в том, чтобы создать для учащихся предпосылки успешного творчества, организовать проектную деятельность и поэтапную проработку темы. На первом занят</w:t>
      </w:r>
      <w:r>
        <w:rPr>
          <w:rFonts w:ascii="Tahoma" w:eastAsia="Times New Roman" w:hAnsi="Tahoma" w:cs="Tahoma"/>
          <w:color w:val="000000"/>
          <w:sz w:val="24"/>
          <w:szCs w:val="24"/>
        </w:rPr>
        <w:t>ии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>,</w:t>
      </w:r>
      <w:r w:rsidR="00090081">
        <w:rPr>
          <w:rFonts w:ascii="Tahoma" w:eastAsia="Times New Roman" w:hAnsi="Tahoma" w:cs="Tahoma"/>
          <w:color w:val="000000"/>
          <w:sz w:val="24"/>
          <w:szCs w:val="24"/>
        </w:rPr>
        <w:t xml:space="preserve"> в 5 классе </w:t>
      </w:r>
      <w:proofErr w:type="spellStart"/>
      <w:r w:rsidR="00090081">
        <w:rPr>
          <w:rFonts w:ascii="Tahoma" w:eastAsia="Times New Roman" w:hAnsi="Tahoma" w:cs="Tahoma"/>
          <w:color w:val="000000"/>
          <w:sz w:val="24"/>
          <w:szCs w:val="24"/>
        </w:rPr>
        <w:t>обь</w:t>
      </w:r>
      <w:r w:rsidR="004E2A7F">
        <w:rPr>
          <w:rFonts w:ascii="Tahoma" w:eastAsia="Times New Roman" w:hAnsi="Tahoma" w:cs="Tahoma"/>
          <w:color w:val="000000"/>
          <w:sz w:val="24"/>
          <w:szCs w:val="24"/>
        </w:rPr>
        <w:t>ясняю</w:t>
      </w:r>
      <w:proofErr w:type="spellEnd"/>
      <w:r w:rsidR="004E2A7F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что такое</w:t>
      </w:r>
      <w:r w:rsidR="004E2A7F" w:rsidRPr="004E2A7F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4E2A7F">
        <w:rPr>
          <w:rFonts w:ascii="Tahoma" w:eastAsia="Times New Roman" w:hAnsi="Tahoma" w:cs="Tahoma"/>
          <w:color w:val="000000"/>
          <w:sz w:val="24"/>
          <w:szCs w:val="24"/>
        </w:rPr>
        <w:t xml:space="preserve"> проектная деятельност</w:t>
      </w:r>
      <w:r w:rsidR="004E2A7F" w:rsidRPr="007C0C33">
        <w:rPr>
          <w:rFonts w:ascii="Tahoma" w:eastAsia="Times New Roman" w:hAnsi="Tahoma" w:cs="Tahoma"/>
          <w:color w:val="000000"/>
          <w:sz w:val="24"/>
          <w:szCs w:val="24"/>
        </w:rPr>
        <w:t>ь</w:t>
      </w:r>
      <w:r w:rsidR="004E2A7F">
        <w:rPr>
          <w:rFonts w:ascii="Tahoma" w:eastAsia="Times New Roman" w:hAnsi="Tahoma" w:cs="Tahoma"/>
          <w:color w:val="000000"/>
          <w:sz w:val="24"/>
          <w:szCs w:val="24"/>
        </w:rPr>
        <w:t>,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творческий проект и этапы его выполнения. Знакомлю с целью и задачами предстоящей работы, с требованиями к оформлению проекта. При работе над первым проектом представляю уже защищенные проекты в качестве примера.</w:t>
      </w:r>
    </w:p>
    <w:p w:rsidR="001B7305" w:rsidRPr="007C0C33" w:rsidRDefault="001B7305" w:rsidP="001B730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7C0C33">
        <w:rPr>
          <w:rFonts w:ascii="Tahoma" w:eastAsia="Times New Roman" w:hAnsi="Tahoma" w:cs="Tahoma"/>
          <w:color w:val="000000"/>
          <w:sz w:val="24"/>
          <w:szCs w:val="24"/>
        </w:rPr>
        <w:t>Далее провожу индивидуальные консультаци</w:t>
      </w:r>
      <w:r w:rsidR="00090081">
        <w:rPr>
          <w:rFonts w:ascii="Tahoma" w:eastAsia="Times New Roman" w:hAnsi="Tahoma" w:cs="Tahoma"/>
          <w:color w:val="000000"/>
          <w:sz w:val="24"/>
          <w:szCs w:val="24"/>
        </w:rPr>
        <w:t>и с каждой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девочкой, определяя конкретные задачи, выбор ма</w:t>
      </w:r>
      <w:r w:rsidR="004E2A7F">
        <w:rPr>
          <w:rFonts w:ascii="Tahoma" w:eastAsia="Times New Roman" w:hAnsi="Tahoma" w:cs="Tahoma"/>
          <w:color w:val="000000"/>
          <w:sz w:val="24"/>
          <w:szCs w:val="24"/>
        </w:rPr>
        <w:t>териалов и инструментов, подбираем</w:t>
      </w:r>
      <w:r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необходимую литературу</w:t>
      </w:r>
      <w:r w:rsidR="004E2A7F">
        <w:rPr>
          <w:rFonts w:ascii="Tahoma" w:eastAsia="Times New Roman" w:hAnsi="Tahoma" w:cs="Tahoma"/>
          <w:color w:val="000000"/>
          <w:sz w:val="24"/>
          <w:szCs w:val="24"/>
        </w:rPr>
        <w:t>, определяем способы обработки  изделия.</w:t>
      </w:r>
    </w:p>
    <w:p w:rsidR="001B7305" w:rsidRPr="007C0C33" w:rsidRDefault="004E2A7F" w:rsidP="001B730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Затем учащиеся составляют</w:t>
      </w:r>
      <w:r w:rsidR="001B7305" w:rsidRPr="007C0C33">
        <w:rPr>
          <w:rFonts w:ascii="Tahoma" w:eastAsia="Times New Roman" w:hAnsi="Tahoma" w:cs="Tahoma"/>
          <w:color w:val="000000"/>
          <w:sz w:val="24"/>
          <w:szCs w:val="24"/>
        </w:rPr>
        <w:t xml:space="preserve"> план работы над проектом. Вместе с ними просматриваем, анализируем, прописываем технологию работы. При необходимости я вношу поправки. Далее учащиеся приступают к практической работе по изготовлению и поэтапному оформлению творческого проекта.</w:t>
      </w:r>
    </w:p>
    <w:p w:rsidR="001B7305" w:rsidRDefault="001B7305" w:rsidP="001B730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7C0C33">
        <w:rPr>
          <w:rFonts w:ascii="Tahoma" w:eastAsia="Times New Roman" w:hAnsi="Tahoma" w:cs="Tahoma"/>
          <w:color w:val="000000"/>
          <w:sz w:val="24"/>
          <w:szCs w:val="24"/>
        </w:rPr>
        <w:t>Дальнейшую помощь учащимся в работе над выполнением проектов оказываю на уроках и в порядке консультаций, контролируя каждый этап выполнения проекта.</w:t>
      </w:r>
    </w:p>
    <w:p w:rsidR="001B7305" w:rsidRPr="004E2A7F" w:rsidRDefault="004E2A7F" w:rsidP="001B730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FF0000"/>
          <w:sz w:val="18"/>
          <w:szCs w:val="18"/>
        </w:rPr>
      </w:pPr>
      <w:r w:rsidRPr="004E2A7F">
        <w:rPr>
          <w:rFonts w:ascii="Tahoma" w:eastAsia="Times New Roman" w:hAnsi="Tahoma" w:cs="Tahoma"/>
          <w:color w:val="FF0000"/>
          <w:sz w:val="24"/>
          <w:szCs w:val="24"/>
        </w:rPr>
        <w:t>Проект состоит из четырёх этапов</w:t>
      </w:r>
      <w:r>
        <w:rPr>
          <w:rFonts w:ascii="Tahoma" w:eastAsia="Times New Roman" w:hAnsi="Tahoma" w:cs="Tahoma"/>
          <w:color w:val="FF0000"/>
          <w:sz w:val="24"/>
          <w:szCs w:val="24"/>
        </w:rPr>
        <w:t>:</w:t>
      </w:r>
    </w:p>
    <w:p w:rsidR="004E2A7F" w:rsidRDefault="001B7305" w:rsidP="001B730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7C0C33">
        <w:rPr>
          <w:rFonts w:ascii="Tahoma" w:eastAsia="Times New Roman" w:hAnsi="Tahoma" w:cs="Tahoma"/>
          <w:color w:val="333333"/>
          <w:sz w:val="24"/>
          <w:szCs w:val="24"/>
        </w:rPr>
        <w:t>подготовительный, конструкторский, технологический, заключительный.</w:t>
      </w:r>
    </w:p>
    <w:p w:rsidR="004E2A7F" w:rsidRDefault="001B7305" w:rsidP="001B730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7C0C33"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D517B0">
        <w:rPr>
          <w:rFonts w:ascii="Tahoma" w:eastAsia="Times New Roman" w:hAnsi="Tahoma" w:cs="Tahoma"/>
          <w:color w:val="00B050"/>
          <w:sz w:val="24"/>
          <w:szCs w:val="24"/>
        </w:rPr>
        <w:t>На</w:t>
      </w:r>
      <w:r w:rsidRPr="00D517B0">
        <w:rPr>
          <w:rFonts w:ascii="Tahoma" w:eastAsia="Times New Roman" w:hAnsi="Tahoma" w:cs="Tahoma"/>
          <w:b/>
          <w:bCs/>
          <w:color w:val="00B050"/>
          <w:sz w:val="24"/>
          <w:szCs w:val="24"/>
        </w:rPr>
        <w:t> </w:t>
      </w:r>
      <w:r w:rsidR="004E2A7F" w:rsidRPr="00D517B0">
        <w:rPr>
          <w:rFonts w:ascii="Tahoma" w:eastAsia="Times New Roman" w:hAnsi="Tahoma" w:cs="Tahoma"/>
          <w:color w:val="00B050"/>
          <w:sz w:val="24"/>
          <w:szCs w:val="24"/>
        </w:rPr>
        <w:t>первом</w:t>
      </w:r>
      <w:r w:rsidR="004E2A7F">
        <w:rPr>
          <w:rFonts w:ascii="Tahoma" w:eastAsia="Times New Roman" w:hAnsi="Tahoma" w:cs="Tahoma"/>
          <w:color w:val="333333"/>
          <w:sz w:val="24"/>
          <w:szCs w:val="24"/>
        </w:rPr>
        <w:t xml:space="preserve"> этапе</w:t>
      </w:r>
      <w:r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ст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>авится проблема – осознание необходимости</w:t>
      </w:r>
      <w:r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и потребностей во всех сферах деятельности ч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>еловека. На этом этапе девочки</w:t>
      </w:r>
      <w:r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должны осознать,  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>уяснить,  зачем и почему им нужно</w:t>
      </w:r>
      <w:r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выполнять проект,  каково его значение в их жизни и жизни общества. Перед ними ставится цель – получение в итоге деятельности полезного продукта, который может носить как социальный, так и личностный характер.</w:t>
      </w:r>
    </w:p>
    <w:p w:rsidR="00983689" w:rsidRDefault="004E2A7F" w:rsidP="007601E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D517B0">
        <w:rPr>
          <w:rFonts w:ascii="Tahoma" w:eastAsia="Times New Roman" w:hAnsi="Tahoma" w:cs="Tahoma"/>
          <w:color w:val="00B050"/>
          <w:sz w:val="24"/>
          <w:szCs w:val="24"/>
        </w:rPr>
        <w:t>На втором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этапе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 xml:space="preserve"> -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>  возникающие образы будущего изделия должны найти своё воплощ</w:t>
      </w:r>
      <w:r>
        <w:rPr>
          <w:rFonts w:ascii="Tahoma" w:eastAsia="Times New Roman" w:hAnsi="Tahoma" w:cs="Tahoma"/>
          <w:color w:val="333333"/>
          <w:sz w:val="24"/>
          <w:szCs w:val="24"/>
        </w:rPr>
        <w:t>ение в графических документах. Создание банка идей,</w:t>
      </w:r>
      <w:r w:rsidR="007601E5">
        <w:rPr>
          <w:rFonts w:ascii="Tahoma" w:eastAsia="Times New Roman" w:hAnsi="Tahoma" w:cs="Tahoma"/>
          <w:color w:val="333333"/>
          <w:sz w:val="24"/>
          <w:szCs w:val="24"/>
        </w:rPr>
        <w:t xml:space="preserve"> 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 xml:space="preserve"> </w:t>
      </w:r>
      <w:r>
        <w:rPr>
          <w:rFonts w:ascii="Tahoma" w:eastAsia="Times New Roman" w:hAnsi="Tahoma" w:cs="Tahoma"/>
          <w:color w:val="333333"/>
          <w:sz w:val="24"/>
          <w:szCs w:val="24"/>
        </w:rPr>
        <w:t>анализ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 xml:space="preserve">  </w:t>
      </w:r>
      <w:r>
        <w:rPr>
          <w:rFonts w:ascii="Tahoma" w:eastAsia="Times New Roman" w:hAnsi="Tahoma" w:cs="Tahoma"/>
          <w:color w:val="333333"/>
          <w:sz w:val="24"/>
          <w:szCs w:val="24"/>
        </w:rPr>
        <w:t xml:space="preserve"> </w:t>
      </w:r>
      <w:proofErr w:type="spellStart"/>
      <w:r>
        <w:rPr>
          <w:rFonts w:ascii="Tahoma" w:eastAsia="Times New Roman" w:hAnsi="Tahoma" w:cs="Tahoma"/>
          <w:color w:val="333333"/>
          <w:sz w:val="24"/>
          <w:szCs w:val="24"/>
        </w:rPr>
        <w:t>моделей</w:t>
      </w:r>
      <w:r w:rsidR="007601E5">
        <w:rPr>
          <w:rFonts w:ascii="Tahoma" w:eastAsia="Times New Roman" w:hAnsi="Tahoma" w:cs="Tahoma"/>
          <w:color w:val="333333"/>
          <w:sz w:val="24"/>
          <w:szCs w:val="24"/>
        </w:rPr>
        <w:t>-</w:t>
      </w:r>
      <w:r>
        <w:rPr>
          <w:rFonts w:ascii="Tahoma" w:eastAsia="Times New Roman" w:hAnsi="Tahoma" w:cs="Tahoma"/>
          <w:color w:val="333333"/>
          <w:sz w:val="24"/>
          <w:szCs w:val="24"/>
        </w:rPr>
        <w:t>_аналогов</w:t>
      </w:r>
      <w:proofErr w:type="spellEnd"/>
      <w:r w:rsidR="00983689">
        <w:rPr>
          <w:rFonts w:ascii="Tahoma" w:eastAsia="Times New Roman" w:hAnsi="Tahoma" w:cs="Tahoma"/>
          <w:color w:val="333333"/>
          <w:sz w:val="24"/>
          <w:szCs w:val="24"/>
        </w:rPr>
        <w:t xml:space="preserve"> </w:t>
      </w:r>
      <w:r w:rsidR="007601E5">
        <w:rPr>
          <w:rFonts w:ascii="Tahoma" w:eastAsia="Times New Roman" w:hAnsi="Tahoma" w:cs="Tahoma"/>
          <w:color w:val="333333"/>
          <w:sz w:val="24"/>
          <w:szCs w:val="24"/>
        </w:rPr>
        <w:t>,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 xml:space="preserve"> </w:t>
      </w:r>
      <w:r w:rsidR="007601E5">
        <w:rPr>
          <w:rFonts w:ascii="Tahoma" w:eastAsia="Times New Roman" w:hAnsi="Tahoma" w:cs="Tahoma"/>
          <w:color w:val="333333"/>
          <w:sz w:val="24"/>
          <w:szCs w:val="24"/>
        </w:rPr>
        <w:t>определение требований к изделию, р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>азработ</w:t>
      </w:r>
      <w:r>
        <w:rPr>
          <w:rFonts w:ascii="Tahoma" w:eastAsia="Times New Roman" w:hAnsi="Tahoma" w:cs="Tahoma"/>
          <w:color w:val="333333"/>
          <w:sz w:val="24"/>
          <w:szCs w:val="24"/>
        </w:rPr>
        <w:t xml:space="preserve">ка 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>конструкции,  соответствующей технико-</w:t>
      </w:r>
      <w:r>
        <w:rPr>
          <w:rFonts w:ascii="Tahoma" w:eastAsia="Times New Roman" w:hAnsi="Tahoma" w:cs="Tahoma"/>
          <w:color w:val="333333"/>
          <w:sz w:val="24"/>
          <w:szCs w:val="24"/>
        </w:rPr>
        <w:t>технологической документации ,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подбор 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lastRenderedPageBreak/>
        <w:t>инструментов и оборудования,</w:t>
      </w:r>
      <w:r w:rsidR="007601E5">
        <w:rPr>
          <w:rFonts w:ascii="Tahoma" w:eastAsia="Times New Roman" w:hAnsi="Tahoma" w:cs="Tahoma"/>
          <w:color w:val="333333"/>
          <w:sz w:val="24"/>
          <w:szCs w:val="24"/>
        </w:rPr>
        <w:t xml:space="preserve"> </w:t>
      </w:r>
      <w:r>
        <w:rPr>
          <w:rFonts w:ascii="Tahoma" w:eastAsia="Times New Roman" w:hAnsi="Tahoma" w:cs="Tahoma"/>
          <w:color w:val="333333"/>
          <w:sz w:val="24"/>
          <w:szCs w:val="24"/>
        </w:rPr>
        <w:t>подбор материалов</w:t>
      </w:r>
      <w:r w:rsidR="007601E5">
        <w:rPr>
          <w:rFonts w:ascii="Tahoma" w:eastAsia="Times New Roman" w:hAnsi="Tahoma" w:cs="Tahoma"/>
          <w:color w:val="333333"/>
          <w:sz w:val="24"/>
          <w:szCs w:val="24"/>
        </w:rPr>
        <w:t> ,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>  выбор оптимальной технологии изготовления изделия. Средствами деятельнос</w:t>
      </w:r>
      <w:r w:rsidR="007601E5">
        <w:rPr>
          <w:rFonts w:ascii="Tahoma" w:eastAsia="Times New Roman" w:hAnsi="Tahoma" w:cs="Tahoma"/>
          <w:color w:val="333333"/>
          <w:sz w:val="24"/>
          <w:szCs w:val="24"/>
        </w:rPr>
        <w:t xml:space="preserve">ти выступает личный опыт учащегося ,опыт </w:t>
      </w:r>
      <w:proofErr w:type="spellStart"/>
      <w:r w:rsidR="007601E5">
        <w:rPr>
          <w:rFonts w:ascii="Tahoma" w:eastAsia="Times New Roman" w:hAnsi="Tahoma" w:cs="Tahoma"/>
          <w:color w:val="333333"/>
          <w:sz w:val="24"/>
          <w:szCs w:val="24"/>
        </w:rPr>
        <w:t>учителя,родителей</w:t>
      </w:r>
      <w:proofErr w:type="spellEnd"/>
      <w:r w:rsidR="007601E5">
        <w:rPr>
          <w:rFonts w:ascii="Tahoma" w:eastAsia="Times New Roman" w:hAnsi="Tahoma" w:cs="Tahoma"/>
          <w:color w:val="333333"/>
          <w:sz w:val="24"/>
          <w:szCs w:val="24"/>
        </w:rPr>
        <w:t>.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br/>
      </w:r>
      <w:r w:rsidR="00983689" w:rsidRPr="00D517B0">
        <w:rPr>
          <w:rFonts w:ascii="Tahoma" w:eastAsia="Times New Roman" w:hAnsi="Tahoma" w:cs="Tahoma"/>
          <w:color w:val="00B050"/>
          <w:sz w:val="24"/>
          <w:szCs w:val="24"/>
        </w:rPr>
        <w:t>На третьем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 xml:space="preserve">, 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>технологическом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>,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этапе учащиеся выполняют технологические операции, корректируют свою деятельность, производят самоконтроль и самооценку работы. Цель – качественное </w:t>
      </w:r>
      <w:r w:rsidR="007601E5">
        <w:rPr>
          <w:rFonts w:ascii="Tahoma" w:eastAsia="Times New Roman" w:hAnsi="Tahoma" w:cs="Tahoma"/>
          <w:color w:val="333333"/>
          <w:sz w:val="24"/>
          <w:szCs w:val="24"/>
        </w:rPr>
        <w:t xml:space="preserve">и правильное выполнение технологических операций и составление инструкционной карты. </w:t>
      </w:r>
    </w:p>
    <w:p w:rsidR="007C27B8" w:rsidRDefault="007601E5" w:rsidP="007601E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>
        <w:rPr>
          <w:rFonts w:ascii="Tahoma" w:eastAsia="Times New Roman" w:hAnsi="Tahoma" w:cs="Tahoma"/>
          <w:color w:val="333333"/>
          <w:sz w:val="24"/>
          <w:szCs w:val="24"/>
        </w:rPr>
        <w:br/>
      </w:r>
      <w:r w:rsidRPr="00D517B0">
        <w:rPr>
          <w:rFonts w:ascii="Tahoma" w:eastAsia="Times New Roman" w:hAnsi="Tahoma" w:cs="Tahoma"/>
          <w:color w:val="00B050"/>
          <w:sz w:val="24"/>
          <w:szCs w:val="24"/>
        </w:rPr>
        <w:t>На четвёртом</w:t>
      </w:r>
      <w:r>
        <w:rPr>
          <w:rFonts w:ascii="Tahoma" w:eastAsia="Times New Roman" w:hAnsi="Tahoma" w:cs="Tahoma"/>
          <w:color w:val="333333"/>
          <w:sz w:val="24"/>
          <w:szCs w:val="24"/>
        </w:rPr>
        <w:t>,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заключительном</w:t>
      </w:r>
      <w:r w:rsidR="00983689">
        <w:rPr>
          <w:rFonts w:ascii="Tahoma" w:eastAsia="Times New Roman" w:hAnsi="Tahoma" w:cs="Tahoma"/>
          <w:color w:val="333333"/>
          <w:sz w:val="24"/>
          <w:szCs w:val="24"/>
        </w:rPr>
        <w:t>,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этапе</w:t>
      </w:r>
      <w:r w:rsidR="001B7305" w:rsidRPr="007C0C33">
        <w:rPr>
          <w:rFonts w:ascii="Tahoma" w:eastAsia="Times New Roman" w:hAnsi="Tahoma" w:cs="Tahoma"/>
          <w:b/>
          <w:bCs/>
          <w:color w:val="333333"/>
          <w:sz w:val="24"/>
          <w:szCs w:val="24"/>
        </w:rPr>
        <w:t> 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происходит окончательный контроль,  корректирование и испытание проекта. Учащиеся проводят экономические расчеты,  экологическое и </w:t>
      </w:r>
      <w:proofErr w:type="spellStart"/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>минимаркетинговое</w:t>
      </w:r>
      <w:proofErr w:type="spellEnd"/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исследования</w:t>
      </w:r>
      <w:r>
        <w:rPr>
          <w:rFonts w:ascii="Tahoma" w:eastAsia="Times New Roman" w:hAnsi="Tahoma" w:cs="Tahoma"/>
          <w:color w:val="333333"/>
          <w:sz w:val="24"/>
          <w:szCs w:val="24"/>
        </w:rPr>
        <w:t xml:space="preserve"> ,</w:t>
      </w:r>
      <w:r w:rsidR="001B7305" w:rsidRPr="007C0C33">
        <w:rPr>
          <w:rFonts w:ascii="Tahoma" w:eastAsia="Times New Roman" w:hAnsi="Tahoma" w:cs="Tahoma"/>
          <w:color w:val="333333"/>
          <w:sz w:val="24"/>
          <w:szCs w:val="24"/>
        </w:rPr>
        <w:t xml:space="preserve"> анализируют проделанную ими работу,  устанавливают,  достигли ли они своей цели,  каков </w:t>
      </w:r>
      <w:r>
        <w:rPr>
          <w:rFonts w:ascii="Tahoma" w:eastAsia="Times New Roman" w:hAnsi="Tahoma" w:cs="Tahoma"/>
          <w:color w:val="333333"/>
          <w:sz w:val="24"/>
          <w:szCs w:val="24"/>
        </w:rPr>
        <w:t>результат их работы.</w:t>
      </w:r>
    </w:p>
    <w:p w:rsidR="00983689" w:rsidRDefault="007601E5" w:rsidP="009836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>
        <w:rPr>
          <w:rFonts w:ascii="Tahoma" w:eastAsia="Times New Roman" w:hAnsi="Tahoma" w:cs="Tahoma"/>
          <w:color w:val="333333"/>
          <w:sz w:val="24"/>
          <w:szCs w:val="24"/>
        </w:rPr>
        <w:t>Все операции творческого проекта можно фотографировать и использов</w:t>
      </w:r>
      <w:r w:rsidR="0062755B">
        <w:rPr>
          <w:rFonts w:ascii="Tahoma" w:eastAsia="Times New Roman" w:hAnsi="Tahoma" w:cs="Tahoma"/>
          <w:color w:val="333333"/>
          <w:sz w:val="24"/>
          <w:szCs w:val="24"/>
        </w:rPr>
        <w:t>а</w:t>
      </w:r>
      <w:r>
        <w:rPr>
          <w:rFonts w:ascii="Tahoma" w:eastAsia="Times New Roman" w:hAnsi="Tahoma" w:cs="Tahoma"/>
          <w:color w:val="333333"/>
          <w:sz w:val="24"/>
          <w:szCs w:val="24"/>
        </w:rPr>
        <w:t>т</w:t>
      </w:r>
      <w:r w:rsidR="0062755B">
        <w:rPr>
          <w:rFonts w:ascii="Tahoma" w:eastAsia="Times New Roman" w:hAnsi="Tahoma" w:cs="Tahoma"/>
          <w:color w:val="333333"/>
          <w:sz w:val="24"/>
          <w:szCs w:val="24"/>
        </w:rPr>
        <w:t>ь</w:t>
      </w:r>
      <w:r>
        <w:rPr>
          <w:rFonts w:ascii="Tahoma" w:eastAsia="Times New Roman" w:hAnsi="Tahoma" w:cs="Tahoma"/>
          <w:color w:val="333333"/>
          <w:sz w:val="24"/>
          <w:szCs w:val="24"/>
        </w:rPr>
        <w:t xml:space="preserve"> при оформлении пояснительной записки.</w:t>
      </w:r>
      <w:r w:rsidR="00983689" w:rsidRPr="00983689">
        <w:rPr>
          <w:rFonts w:ascii="Tahoma" w:eastAsia="Times New Roman" w:hAnsi="Tahoma" w:cs="Tahoma"/>
          <w:color w:val="333333"/>
          <w:sz w:val="24"/>
          <w:szCs w:val="24"/>
        </w:rPr>
        <w:t xml:space="preserve"> </w:t>
      </w:r>
    </w:p>
    <w:p w:rsidR="00983689" w:rsidRDefault="00983689" w:rsidP="009836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ahoma" w:eastAsia="Times New Roman" w:hAnsi="Tahoma" w:cs="Tahoma"/>
          <w:color w:val="333333"/>
          <w:sz w:val="24"/>
          <w:szCs w:val="24"/>
        </w:rPr>
        <w:t>В процессе работы обращаю внимание учащихся на самоконтроль. Подчёркиваю, что ученица должна, прежде всего, оценить свою работу сама. Считаю это важным воспитательным моментом. У девочек вырабатывается способность к объективной самооценке не только при работе в классе на уроке ,но и в других ситуациях.</w:t>
      </w:r>
    </w:p>
    <w:p w:rsidR="00D517B0" w:rsidRDefault="00983689" w:rsidP="009836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 xml:space="preserve">Защита творческих проектов проходит в различных формах. Это может быть рассказ о проделанной работе, защита с помощью слайдов </w:t>
      </w:r>
      <w:r w:rsidR="0003321C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D517B0">
        <w:rPr>
          <w:rFonts w:ascii="Tahoma" w:eastAsia="Times New Roman" w:hAnsi="Tahoma" w:cs="Tahoma"/>
          <w:color w:val="000000"/>
          <w:sz w:val="24"/>
          <w:szCs w:val="24"/>
        </w:rPr>
        <w:t>,мини-фильма, игра</w:t>
      </w:r>
      <w:r>
        <w:rPr>
          <w:rFonts w:ascii="Tahoma" w:eastAsia="Times New Roman" w:hAnsi="Tahoma" w:cs="Tahoma"/>
          <w:color w:val="000000"/>
          <w:sz w:val="24"/>
          <w:szCs w:val="24"/>
        </w:rPr>
        <w:t>..</w:t>
      </w:r>
    </w:p>
    <w:p w:rsidR="00D517B0" w:rsidRDefault="00D517B0" w:rsidP="009836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D517B0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>
        <w:rPr>
          <w:rFonts w:ascii="Tahoma" w:eastAsia="Times New Roman" w:hAnsi="Tahoma" w:cs="Tahoma"/>
          <w:color w:val="000000"/>
          <w:sz w:val="24"/>
          <w:szCs w:val="24"/>
        </w:rPr>
        <w:t>В последнее время для 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</w:rPr>
        <w:t>з</w:t>
      </w:r>
      <w:r>
        <w:rPr>
          <w:rFonts w:ascii="Tahoma" w:eastAsia="Times New Roman" w:hAnsi="Tahoma" w:cs="Tahoma"/>
          <w:color w:val="000000"/>
          <w:sz w:val="24"/>
          <w:szCs w:val="24"/>
        </w:rPr>
        <w:t>ащиты своих проектов учащиеся все чаще используют презентации. Использование презентации при защите проекта это метод, позволяющий развивать мышление учащихся и активизировать их познавательную деятельность.</w:t>
      </w:r>
    </w:p>
    <w:p w:rsidR="00983689" w:rsidRDefault="00D517B0" w:rsidP="009836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517B0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>
        <w:rPr>
          <w:rFonts w:ascii="Tahoma" w:eastAsia="Times New Roman" w:hAnsi="Tahoma" w:cs="Tahoma"/>
          <w:color w:val="000000"/>
          <w:sz w:val="24"/>
          <w:szCs w:val="24"/>
        </w:rPr>
        <w:t>Каждая из девочек бывает в роли выступающего и эксперта</w:t>
      </w:r>
    </w:p>
    <w:p w:rsidR="00983689" w:rsidRDefault="00983689" w:rsidP="009836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К защите ученица представляет проект (пояснительная записка) и изделие.</w:t>
      </w:r>
    </w:p>
    <w:p w:rsidR="00D517B0" w:rsidRDefault="00983689" w:rsidP="009836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Пояснительная записка должна быть аккуратно оформлена, написана четким почерком или напечатана с использованием компьютера на одной стороне бумаги формата А-4.</w:t>
      </w:r>
    </w:p>
    <w:p w:rsidR="00D517B0" w:rsidRDefault="00D517B0" w:rsidP="009836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174F64" w:rsidRDefault="00D517B0" w:rsidP="009836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D517B0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</w:p>
    <w:p w:rsidR="00983689" w:rsidRDefault="00174F64" w:rsidP="0098368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174F64">
        <w:rPr>
          <w:noProof/>
        </w:rPr>
        <w:t xml:space="preserve"> </w:t>
      </w:r>
    </w:p>
    <w:p w:rsidR="007601E5" w:rsidRDefault="007601E5" w:rsidP="007601E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</w:p>
    <w:p w:rsidR="00983689" w:rsidRDefault="00983689" w:rsidP="007601E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</w:p>
    <w:p w:rsidR="00EA5536" w:rsidRDefault="00D517B0" w:rsidP="00EA5536">
      <w:pPr>
        <w:rPr>
          <w:rFonts w:ascii="Arial" w:hAnsi="Arial" w:cs="Arial"/>
          <w:color w:val="333333"/>
          <w:shd w:val="clear" w:color="auto" w:fill="FFFFFF"/>
        </w:rPr>
      </w:pPr>
      <w:r w:rsidRPr="00174F64">
        <w:rPr>
          <w:rFonts w:ascii="Tahoma" w:eastAsia="Times New Roman" w:hAnsi="Tahoma" w:cs="Tahoma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05500" cy="4686300"/>
            <wp:effectExtent l="19050" t="0" r="0" b="0"/>
            <wp:docPr id="3" name="Рисунок 1" descr="https://fs00.infourok.ru/images/doc/214/243533/img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00.infourok.ru/images/doc/214/243533/img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A08" w:rsidRDefault="00033A08" w:rsidP="00EA5536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noProof/>
          <w:color w:val="333333"/>
          <w:shd w:val="clear" w:color="auto" w:fill="FFFFFF"/>
        </w:rPr>
        <w:drawing>
          <wp:inline distT="0" distB="0" distL="0" distR="0">
            <wp:extent cx="2905305" cy="1820174"/>
            <wp:effectExtent l="19050" t="0" r="9345" b="0"/>
            <wp:docPr id="2" name="Рисунок 1" descr="C:\Users\User\Desktop\100_2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00_26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143" cy="1820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A5A" w:rsidRDefault="00A71A5A" w:rsidP="00EA5536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noProof/>
          <w:color w:val="333333"/>
          <w:shd w:val="clear" w:color="auto" w:fill="FFFFFF"/>
        </w:rPr>
        <w:drawing>
          <wp:inline distT="0" distB="0" distL="0" distR="0">
            <wp:extent cx="2905041" cy="2070340"/>
            <wp:effectExtent l="19050" t="0" r="0" b="0"/>
            <wp:docPr id="4" name="Рисунок 1" descr="C:\Users\User\Desktop\100_2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00_25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196" cy="2069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AB3" w:rsidRDefault="00394AB3" w:rsidP="00EA5536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noProof/>
          <w:color w:val="333333"/>
          <w:shd w:val="clear" w:color="auto" w:fill="FFFFFF"/>
        </w:rPr>
        <w:lastRenderedPageBreak/>
        <w:drawing>
          <wp:inline distT="0" distB="0" distL="0" distR="0">
            <wp:extent cx="3836957" cy="2579299"/>
            <wp:effectExtent l="19050" t="0" r="0" b="0"/>
            <wp:docPr id="6" name="Рисунок 1" descr="C:\Users\User\Desktop\IMG_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028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21" cy="2580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85F" w:rsidRDefault="00FD785F" w:rsidP="00EA5536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noProof/>
          <w:color w:val="333333"/>
          <w:shd w:val="clear" w:color="auto" w:fill="FFFFFF"/>
        </w:rPr>
        <w:drawing>
          <wp:inline distT="0" distB="0" distL="0" distR="0">
            <wp:extent cx="3759320" cy="2777706"/>
            <wp:effectExtent l="19050" t="0" r="0" b="0"/>
            <wp:docPr id="7" name="Рисунок 1" descr="C:\Users\User\Desktop\100_5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00_50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276" cy="2779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CC1" w:rsidRDefault="00FA2CC1" w:rsidP="00EA5536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noProof/>
          <w:color w:val="333333"/>
          <w:shd w:val="clear" w:color="auto" w:fill="FFFFFF"/>
        </w:rPr>
        <w:drawing>
          <wp:inline distT="0" distB="0" distL="0" distR="0">
            <wp:extent cx="3759320" cy="2829108"/>
            <wp:effectExtent l="19050" t="0" r="0" b="0"/>
            <wp:docPr id="8" name="Рисунок 1" descr="C:\Users\User\Desktop\100_3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00_328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258" cy="2835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CEB" w:rsidRDefault="00472CEB"/>
    <w:sectPr w:rsidR="00472CEB" w:rsidSect="008C0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F6230"/>
    <w:multiLevelType w:val="hybridMultilevel"/>
    <w:tmpl w:val="6EC28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27865"/>
    <w:multiLevelType w:val="multilevel"/>
    <w:tmpl w:val="44A8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2B4F2D"/>
    <w:multiLevelType w:val="multilevel"/>
    <w:tmpl w:val="499E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A700EF"/>
    <w:multiLevelType w:val="hybridMultilevel"/>
    <w:tmpl w:val="CF22CB2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DE441D5"/>
    <w:multiLevelType w:val="hybridMultilevel"/>
    <w:tmpl w:val="B920B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A5811"/>
    <w:multiLevelType w:val="multilevel"/>
    <w:tmpl w:val="80941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A5536"/>
    <w:rsid w:val="00021799"/>
    <w:rsid w:val="0003321C"/>
    <w:rsid w:val="00033A08"/>
    <w:rsid w:val="00090081"/>
    <w:rsid w:val="00144497"/>
    <w:rsid w:val="00174F64"/>
    <w:rsid w:val="001B7305"/>
    <w:rsid w:val="001D2E77"/>
    <w:rsid w:val="00243732"/>
    <w:rsid w:val="00255287"/>
    <w:rsid w:val="00261FDA"/>
    <w:rsid w:val="002E3454"/>
    <w:rsid w:val="00394AB3"/>
    <w:rsid w:val="003A4CB2"/>
    <w:rsid w:val="00472CEB"/>
    <w:rsid w:val="004E2A7F"/>
    <w:rsid w:val="00584DA1"/>
    <w:rsid w:val="0062755B"/>
    <w:rsid w:val="00742F2D"/>
    <w:rsid w:val="00753F62"/>
    <w:rsid w:val="007601E5"/>
    <w:rsid w:val="007C27B8"/>
    <w:rsid w:val="008A0881"/>
    <w:rsid w:val="008C01B3"/>
    <w:rsid w:val="008F4309"/>
    <w:rsid w:val="00983689"/>
    <w:rsid w:val="00A5016B"/>
    <w:rsid w:val="00A57021"/>
    <w:rsid w:val="00A71A5A"/>
    <w:rsid w:val="00AE6A64"/>
    <w:rsid w:val="00BA4E9B"/>
    <w:rsid w:val="00C5763C"/>
    <w:rsid w:val="00C73A45"/>
    <w:rsid w:val="00C9552C"/>
    <w:rsid w:val="00D0208C"/>
    <w:rsid w:val="00D13F03"/>
    <w:rsid w:val="00D517B0"/>
    <w:rsid w:val="00D91D48"/>
    <w:rsid w:val="00DA0A24"/>
    <w:rsid w:val="00E038CC"/>
    <w:rsid w:val="00E6704E"/>
    <w:rsid w:val="00EA5536"/>
    <w:rsid w:val="00FA2CC1"/>
    <w:rsid w:val="00FD7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553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43732"/>
    <w:pPr>
      <w:ind w:left="720"/>
      <w:contextualSpacing/>
    </w:pPr>
  </w:style>
  <w:style w:type="paragraph" w:styleId="a6">
    <w:name w:val="Subtitle"/>
    <w:basedOn w:val="a"/>
    <w:next w:val="a"/>
    <w:link w:val="a7"/>
    <w:uiPriority w:val="11"/>
    <w:qFormat/>
    <w:rsid w:val="003A4C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4C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3A4CB2"/>
    <w:rPr>
      <w:i/>
      <w:iCs/>
      <w:color w:val="808080" w:themeColor="text1" w:themeTint="7F"/>
    </w:rPr>
  </w:style>
  <w:style w:type="character" w:customStyle="1" w:styleId="apple-converted-space">
    <w:name w:val="apple-converted-space"/>
    <w:basedOn w:val="a0"/>
    <w:rsid w:val="00C5763C"/>
  </w:style>
  <w:style w:type="character" w:styleId="a9">
    <w:name w:val="Hyperlink"/>
    <w:basedOn w:val="a0"/>
    <w:uiPriority w:val="99"/>
    <w:semiHidden/>
    <w:unhideWhenUsed/>
    <w:rsid w:val="00C576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7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952E5-132C-4588-890A-E176848F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dcterms:created xsi:type="dcterms:W3CDTF">2017-05-21T18:19:00Z</dcterms:created>
  <dcterms:modified xsi:type="dcterms:W3CDTF">2017-06-05T16:34:00Z</dcterms:modified>
</cp:coreProperties>
</file>