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874" w:rsidRDefault="00B91874" w:rsidP="00542C9D">
      <w:pPr>
        <w:rPr>
          <w:sz w:val="28"/>
          <w:szCs w:val="28"/>
        </w:rPr>
      </w:pPr>
      <w:bookmarkStart w:id="0" w:name="_GoBack"/>
      <w:bookmarkEnd w:id="0"/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 xml:space="preserve">              </w:t>
      </w:r>
    </w:p>
    <w:p w:rsidR="00542C9D" w:rsidRPr="0047707C" w:rsidRDefault="00542C9D" w:rsidP="00542C9D">
      <w:pPr>
        <w:rPr>
          <w:b/>
          <w:sz w:val="28"/>
          <w:szCs w:val="28"/>
        </w:rPr>
      </w:pPr>
    </w:p>
    <w:p w:rsidR="00542C9D" w:rsidRPr="0047707C" w:rsidRDefault="00542C9D" w:rsidP="00542C9D">
      <w:pPr>
        <w:jc w:val="center"/>
        <w:rPr>
          <w:b/>
          <w:sz w:val="28"/>
          <w:szCs w:val="28"/>
        </w:rPr>
      </w:pPr>
      <w:r w:rsidRPr="0047707C">
        <w:rPr>
          <w:b/>
          <w:sz w:val="28"/>
          <w:szCs w:val="28"/>
        </w:rPr>
        <w:t xml:space="preserve">Календарно-тематическое </w:t>
      </w:r>
    </w:p>
    <w:p w:rsidR="00542C9D" w:rsidRPr="0047707C" w:rsidRDefault="00542C9D" w:rsidP="00542C9D">
      <w:pPr>
        <w:jc w:val="center"/>
        <w:rPr>
          <w:b/>
          <w:sz w:val="28"/>
          <w:szCs w:val="28"/>
        </w:rPr>
      </w:pPr>
      <w:r w:rsidRPr="0047707C">
        <w:rPr>
          <w:b/>
          <w:sz w:val="28"/>
          <w:szCs w:val="28"/>
        </w:rPr>
        <w:t>планирование</w:t>
      </w:r>
    </w:p>
    <w:p w:rsidR="00542C9D" w:rsidRDefault="00542C9D" w:rsidP="00542C9D">
      <w:pPr>
        <w:jc w:val="center"/>
        <w:rPr>
          <w:sz w:val="28"/>
          <w:szCs w:val="28"/>
        </w:rPr>
      </w:pPr>
      <w:r w:rsidRPr="0047707C">
        <w:rPr>
          <w:sz w:val="28"/>
          <w:szCs w:val="28"/>
        </w:rPr>
        <w:t xml:space="preserve">по географии </w:t>
      </w: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Default="0047707C" w:rsidP="00542C9D">
      <w:pPr>
        <w:jc w:val="center"/>
        <w:rPr>
          <w:sz w:val="28"/>
          <w:szCs w:val="28"/>
        </w:rPr>
      </w:pPr>
    </w:p>
    <w:p w:rsidR="0047707C" w:rsidRPr="0047707C" w:rsidRDefault="0047707C" w:rsidP="00542C9D">
      <w:pPr>
        <w:jc w:val="center"/>
        <w:rPr>
          <w:sz w:val="28"/>
          <w:szCs w:val="28"/>
        </w:rPr>
      </w:pPr>
    </w:p>
    <w:p w:rsidR="00542C9D" w:rsidRPr="0047707C" w:rsidRDefault="0074767A" w:rsidP="00542C9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42C9D" w:rsidRPr="0047707C">
        <w:rPr>
          <w:sz w:val="28"/>
          <w:szCs w:val="28"/>
        </w:rPr>
        <w:t>ласс: 5</w:t>
      </w:r>
    </w:p>
    <w:p w:rsidR="00542C9D" w:rsidRPr="0047707C" w:rsidRDefault="00542C9D" w:rsidP="00542C9D">
      <w:pPr>
        <w:rPr>
          <w:sz w:val="28"/>
          <w:szCs w:val="28"/>
        </w:rPr>
      </w:pPr>
      <w:r w:rsidRPr="0047707C">
        <w:rPr>
          <w:sz w:val="28"/>
          <w:szCs w:val="28"/>
        </w:rPr>
        <w:t>Учитель:  Лукинова Мария Иннокентьевна</w:t>
      </w:r>
    </w:p>
    <w:p w:rsidR="00542C9D" w:rsidRPr="0047707C" w:rsidRDefault="00A15460" w:rsidP="00542C9D">
      <w:pPr>
        <w:rPr>
          <w:sz w:val="28"/>
          <w:szCs w:val="28"/>
        </w:rPr>
      </w:pPr>
      <w:r>
        <w:rPr>
          <w:sz w:val="28"/>
          <w:szCs w:val="28"/>
        </w:rPr>
        <w:t>Количество часов: 35</w:t>
      </w:r>
      <w:r w:rsidR="00542C9D" w:rsidRPr="0047707C">
        <w:rPr>
          <w:sz w:val="28"/>
          <w:szCs w:val="28"/>
        </w:rPr>
        <w:t xml:space="preserve">  часа; в неделю  1 час.</w:t>
      </w:r>
    </w:p>
    <w:p w:rsidR="00542C9D" w:rsidRPr="0047707C" w:rsidRDefault="0074767A" w:rsidP="00542C9D">
      <w:pPr>
        <w:rPr>
          <w:sz w:val="28"/>
          <w:szCs w:val="28"/>
        </w:rPr>
      </w:pPr>
      <w:r>
        <w:rPr>
          <w:sz w:val="28"/>
          <w:szCs w:val="28"/>
        </w:rPr>
        <w:t>Учебник</w:t>
      </w:r>
      <w:r w:rsidR="00542C9D" w:rsidRPr="0047707C">
        <w:rPr>
          <w:sz w:val="28"/>
          <w:szCs w:val="28"/>
        </w:rPr>
        <w:t xml:space="preserve">: И. И. Баринова,  А.А. Плешаков, </w:t>
      </w:r>
      <w:proofErr w:type="spellStart"/>
      <w:r w:rsidR="00542C9D" w:rsidRPr="0047707C">
        <w:rPr>
          <w:sz w:val="28"/>
          <w:szCs w:val="28"/>
        </w:rPr>
        <w:t>Н.И.Сонин</w:t>
      </w:r>
      <w:proofErr w:type="spellEnd"/>
      <w:r w:rsidR="00542C9D" w:rsidRPr="0047707C">
        <w:rPr>
          <w:sz w:val="28"/>
          <w:szCs w:val="28"/>
        </w:rPr>
        <w:t xml:space="preserve"> « География. Начальный курс» 2016г.</w:t>
      </w:r>
    </w:p>
    <w:p w:rsidR="00542C9D" w:rsidRDefault="00542C9D" w:rsidP="00542C9D">
      <w:pPr>
        <w:rPr>
          <w:sz w:val="28"/>
          <w:szCs w:val="28"/>
        </w:rPr>
      </w:pPr>
    </w:p>
    <w:p w:rsidR="00542C9D" w:rsidRDefault="00542C9D" w:rsidP="00542C9D">
      <w:pPr>
        <w:rPr>
          <w:sz w:val="28"/>
          <w:szCs w:val="28"/>
        </w:rPr>
      </w:pPr>
    </w:p>
    <w:p w:rsidR="00542C9D" w:rsidRDefault="00542C9D" w:rsidP="00542C9D">
      <w:pPr>
        <w:rPr>
          <w:sz w:val="28"/>
          <w:szCs w:val="28"/>
        </w:rPr>
      </w:pPr>
    </w:p>
    <w:p w:rsidR="00B57A98" w:rsidRDefault="00B57A98" w:rsidP="000E68F1">
      <w:pPr>
        <w:ind w:left="851" w:hanging="425"/>
        <w:jc w:val="center"/>
        <w:rPr>
          <w:b/>
        </w:rPr>
      </w:pPr>
    </w:p>
    <w:p w:rsidR="00543862" w:rsidRDefault="00543862" w:rsidP="00B91874">
      <w:pPr>
        <w:rPr>
          <w:b/>
        </w:rPr>
      </w:pPr>
    </w:p>
    <w:p w:rsidR="000E68F1" w:rsidRDefault="000E68F1" w:rsidP="000E68F1">
      <w:pPr>
        <w:ind w:left="851" w:hanging="425"/>
        <w:jc w:val="center"/>
        <w:rPr>
          <w:b/>
        </w:rPr>
      </w:pPr>
      <w:r>
        <w:rPr>
          <w:b/>
        </w:rPr>
        <w:t xml:space="preserve">Календарно-тематическое планирование по учебному предмету </w:t>
      </w:r>
    </w:p>
    <w:p w:rsidR="000E68F1" w:rsidRPr="00D9781C" w:rsidRDefault="000E68F1" w:rsidP="000E68F1">
      <w:pPr>
        <w:ind w:left="851" w:hanging="425"/>
        <w:jc w:val="center"/>
        <w:rPr>
          <w:b/>
        </w:rPr>
      </w:pPr>
      <w:r>
        <w:rPr>
          <w:b/>
        </w:rPr>
        <w:t xml:space="preserve">География. Начальный курс. 5 класс </w:t>
      </w:r>
      <w:r w:rsidR="00A15460">
        <w:rPr>
          <w:b/>
        </w:rPr>
        <w:t>35</w:t>
      </w:r>
      <w:r w:rsidRPr="00B57A98">
        <w:rPr>
          <w:b/>
        </w:rPr>
        <w:t xml:space="preserve"> ч. (1 ч. в неделю)</w:t>
      </w:r>
    </w:p>
    <w:p w:rsidR="000E68F1" w:rsidRDefault="000E68F1" w:rsidP="000E68F1">
      <w:pPr>
        <w:ind w:left="851" w:hanging="425"/>
        <w:jc w:val="center"/>
        <w:rPr>
          <w:b/>
        </w:rPr>
      </w:pPr>
    </w:p>
    <w:tbl>
      <w:tblPr>
        <w:tblStyle w:val="1a"/>
        <w:tblW w:w="5217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535"/>
        <w:gridCol w:w="716"/>
        <w:gridCol w:w="798"/>
        <w:gridCol w:w="3061"/>
        <w:gridCol w:w="732"/>
        <w:gridCol w:w="1587"/>
        <w:gridCol w:w="10"/>
        <w:gridCol w:w="1877"/>
        <w:gridCol w:w="16"/>
        <w:gridCol w:w="2870"/>
        <w:gridCol w:w="10"/>
        <w:gridCol w:w="1656"/>
        <w:gridCol w:w="1313"/>
        <w:gridCol w:w="1313"/>
      </w:tblGrid>
      <w:tr w:rsidR="001E78E3" w:rsidRPr="00AB7016" w:rsidTr="001E78E3">
        <w:trPr>
          <w:cantSplit/>
          <w:trHeight w:val="346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№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Даты проведения 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1E78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Раздел, тема, с</w:t>
            </w:r>
            <w:r w:rsidRPr="00AB7016">
              <w:rPr>
                <w:b/>
                <w:sz w:val="20"/>
                <w:szCs w:val="20"/>
              </w:rPr>
              <w:t xml:space="preserve">одержание 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Кол </w:t>
            </w: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Оборудование урока </w:t>
            </w:r>
          </w:p>
        </w:tc>
        <w:tc>
          <w:tcPr>
            <w:tcW w:w="19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Домашнее задание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B57A98">
            <w:pPr>
              <w:jc w:val="center"/>
              <w:rPr>
                <w:b/>
                <w:sz w:val="20"/>
                <w:szCs w:val="20"/>
              </w:rPr>
            </w:pPr>
          </w:p>
          <w:p w:rsidR="001E78E3" w:rsidRPr="00AB7016" w:rsidRDefault="001E78E3" w:rsidP="00B57A98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Примечание </w:t>
            </w:r>
          </w:p>
        </w:tc>
      </w:tr>
      <w:tr w:rsidR="001E78E3" w:rsidRPr="00AB7016" w:rsidTr="001E78E3">
        <w:trPr>
          <w:cantSplit/>
          <w:trHeight w:val="276"/>
        </w:trPr>
        <w:tc>
          <w:tcPr>
            <w:tcW w:w="1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8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spellStart"/>
            <w:r w:rsidRPr="00AB7016">
              <w:rPr>
                <w:b/>
                <w:sz w:val="20"/>
                <w:szCs w:val="20"/>
              </w:rPr>
              <w:t>Метапредметные</w:t>
            </w:r>
            <w:proofErr w:type="spellEnd"/>
            <w:r w:rsidRPr="00AB7016">
              <w:rPr>
                <w:b/>
                <w:sz w:val="20"/>
                <w:szCs w:val="20"/>
              </w:rPr>
              <w:t>: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познавательные УУД 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proofErr w:type="spellStart"/>
            <w:r w:rsidRPr="00AB7016">
              <w:rPr>
                <w:b/>
                <w:sz w:val="20"/>
                <w:szCs w:val="20"/>
              </w:rPr>
              <w:t>коммуникативныеУУД</w:t>
            </w:r>
            <w:proofErr w:type="spellEnd"/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регулятивные УУД 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Личностные результаты</w:t>
            </w: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rPr>
          <w:cantSplit/>
          <w:trHeight w:val="589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факт</w:t>
            </w:r>
          </w:p>
        </w:tc>
        <w:tc>
          <w:tcPr>
            <w:tcW w:w="9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7401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7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1E74C6">
              <w:rPr>
                <w:sz w:val="20"/>
                <w:szCs w:val="20"/>
              </w:rPr>
              <w:t>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1. Что изучает география (5 ч.)</w:t>
            </w:r>
          </w:p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Мир, в котором мы живём.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Мир живой и неживой природы.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Явления природы. Человек на Земле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rFonts w:hint="eastAsia"/>
                <w:sz w:val="20"/>
                <w:szCs w:val="20"/>
              </w:rPr>
              <w:t>Научиться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называть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черты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науки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географии</w:t>
            </w:r>
            <w:r w:rsidRPr="00AB7016">
              <w:rPr>
                <w:sz w:val="20"/>
                <w:szCs w:val="20"/>
              </w:rPr>
              <w:t xml:space="preserve">, </w:t>
            </w:r>
            <w:r w:rsidRPr="00AB7016">
              <w:rPr>
                <w:rFonts w:hint="eastAsia"/>
                <w:sz w:val="20"/>
                <w:szCs w:val="20"/>
              </w:rPr>
              <w:t>показывать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ее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роль</w:t>
            </w:r>
            <w:r w:rsidR="001E74C6">
              <w:rPr>
                <w:sz w:val="20"/>
                <w:szCs w:val="20"/>
              </w:rPr>
              <w:t xml:space="preserve"> в </w:t>
            </w:r>
            <w:r w:rsidRPr="00AB7016">
              <w:rPr>
                <w:rFonts w:hint="eastAsia"/>
                <w:sz w:val="20"/>
                <w:szCs w:val="20"/>
              </w:rPr>
              <w:t>освоении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t>планеты</w:t>
            </w:r>
            <w:r w:rsidR="001E74C6">
              <w:rPr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sz w:val="20"/>
                <w:szCs w:val="20"/>
              </w:rPr>
              <w:lastRenderedPageBreak/>
              <w:t>человеком</w:t>
            </w:r>
            <w:r w:rsidRPr="00AB7016">
              <w:rPr>
                <w:sz w:val="20"/>
                <w:szCs w:val="20"/>
              </w:rPr>
              <w:t xml:space="preserve">, </w:t>
            </w:r>
            <w:r w:rsidRPr="00AB7016">
              <w:rPr>
                <w:rFonts w:hint="eastAsia"/>
                <w:sz w:val="20"/>
                <w:szCs w:val="20"/>
              </w:rPr>
              <w:t>понимать</w:t>
            </w:r>
          </w:p>
          <w:p w:rsidR="001E78E3" w:rsidRPr="00AB7016" w:rsidRDefault="001E74C6" w:rsidP="000E68F1">
            <w:pPr>
              <w:rPr>
                <w:sz w:val="20"/>
                <w:szCs w:val="20"/>
              </w:rPr>
            </w:pPr>
            <w:r w:rsidRPr="00AB7016">
              <w:rPr>
                <w:rFonts w:hint="eastAsia"/>
                <w:sz w:val="20"/>
                <w:szCs w:val="20"/>
              </w:rPr>
              <w:t>У</w:t>
            </w:r>
            <w:r w:rsidR="001E78E3" w:rsidRPr="00AB7016">
              <w:rPr>
                <w:rFonts w:hint="eastAsia"/>
                <w:sz w:val="20"/>
                <w:szCs w:val="20"/>
              </w:rPr>
              <w:t>никальность</w:t>
            </w:r>
            <w:r>
              <w:rPr>
                <w:sz w:val="20"/>
                <w:szCs w:val="20"/>
              </w:rPr>
              <w:t xml:space="preserve"> </w:t>
            </w:r>
            <w:r w:rsidR="001E78E3" w:rsidRPr="00AB7016">
              <w:rPr>
                <w:rFonts w:hint="eastAsia"/>
                <w:sz w:val="20"/>
                <w:szCs w:val="20"/>
              </w:rPr>
              <w:t>планеты</w:t>
            </w:r>
            <w:r>
              <w:rPr>
                <w:sz w:val="20"/>
                <w:szCs w:val="20"/>
              </w:rPr>
              <w:t xml:space="preserve"> </w:t>
            </w:r>
            <w:r w:rsidR="001E78E3" w:rsidRPr="00AB7016">
              <w:rPr>
                <w:rFonts w:hint="eastAsia"/>
                <w:sz w:val="20"/>
                <w:szCs w:val="20"/>
              </w:rPr>
              <w:t>Земля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>К:</w:t>
            </w:r>
            <w:r w:rsidRPr="00AB7016">
              <w:rPr>
                <w:sz w:val="20"/>
                <w:szCs w:val="20"/>
              </w:rPr>
              <w:t xml:space="preserve"> продолжить обучение в эвристической беседе.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Р:</w:t>
            </w:r>
            <w:r w:rsidRPr="00AB7016">
              <w:rPr>
                <w:sz w:val="20"/>
                <w:szCs w:val="20"/>
              </w:rPr>
              <w:t xml:space="preserve"> уметь самостоятельно выделять познавательную цель.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уметь объяснять </w:t>
            </w:r>
            <w:r w:rsidRPr="00AB7016">
              <w:rPr>
                <w:sz w:val="20"/>
                <w:szCs w:val="20"/>
              </w:rPr>
              <w:lastRenderedPageBreak/>
              <w:t>особенности планеты Земля.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Развитие личностной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рефлексии,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толерантности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F4084A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10 №1-4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E74C6">
              <w:rPr>
                <w:sz w:val="20"/>
                <w:szCs w:val="20"/>
              </w:rPr>
              <w:t>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Науки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о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природе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Астрономия. Физика. Химия. География. Биология. Экология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объяснять значение понятий тело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вещество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К:</w:t>
            </w:r>
            <w:r w:rsidRPr="00AB7016">
              <w:rPr>
                <w:sz w:val="20"/>
                <w:szCs w:val="20"/>
              </w:rPr>
              <w:t xml:space="preserve"> уметь отображать информацию в графической форме.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Р:</w:t>
            </w:r>
            <w:r w:rsidRPr="00AB7016">
              <w:rPr>
                <w:sz w:val="20"/>
                <w:szCs w:val="20"/>
              </w:rPr>
              <w:t xml:space="preserve"> самостоятельно искать и выделять необходимую информацию.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уметь выделять сходств естественных наук.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мотивации в изучении наук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 природе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17 подумайте 1,2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74C6">
              <w:rPr>
                <w:sz w:val="20"/>
                <w:szCs w:val="20"/>
              </w:rPr>
              <w:t>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География–наука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о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Земле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Физическая и социально-экономическая география— два основных раздела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называть отличия в изучении Земли с помощью географии по сравнению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 другими науками; объяснять ,для чего изучают географию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К:</w:t>
            </w:r>
            <w:r w:rsidRPr="00AB7016">
              <w:rPr>
                <w:sz w:val="20"/>
                <w:szCs w:val="20"/>
              </w:rPr>
              <w:t xml:space="preserve"> выделять главную мысль в тексте параграфа (смысловое чтение).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Р:</w:t>
            </w:r>
            <w:r w:rsidRPr="00AB7016">
              <w:rPr>
                <w:sz w:val="20"/>
                <w:szCs w:val="20"/>
              </w:rPr>
              <w:t xml:space="preserve"> формировать и развивать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компетентность в области использования ИКТ.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уметь выявлять различия двух частей географии.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коммуникативной компетентности в общении и сотрудничестве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 сверстниками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Стр21  подумайте№1-3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1E74C6">
              <w:rPr>
                <w:sz w:val="20"/>
                <w:szCs w:val="20"/>
              </w:rPr>
              <w:t>.09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proofErr w:type="spellStart"/>
            <w:r w:rsidRPr="00AB7016">
              <w:rPr>
                <w:rFonts w:hint="eastAsia"/>
                <w:b/>
                <w:sz w:val="20"/>
                <w:szCs w:val="20"/>
              </w:rPr>
              <w:t>Методыгеографических</w:t>
            </w:r>
            <w:proofErr w:type="spellEnd"/>
          </w:p>
          <w:p w:rsidR="001E78E3" w:rsidRDefault="001E78E3" w:rsidP="00AB701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rFonts w:hint="eastAsia"/>
                <w:b/>
                <w:sz w:val="20"/>
                <w:szCs w:val="20"/>
              </w:rPr>
              <w:t>исследований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Метод, описательный метод, картографический метод, космический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метод, источник географических знаний, Генри Стенли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на иллюстрациях и описывать способы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современных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географических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исследований и применяемые для этого приборы.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К:</w:t>
            </w:r>
            <w:r w:rsidRPr="00AB7016">
              <w:rPr>
                <w:sz w:val="20"/>
                <w:szCs w:val="20"/>
              </w:rPr>
              <w:t xml:space="preserve"> добывать недостающую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информацию с помощью карт атласа.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Р:</w:t>
            </w:r>
            <w:r w:rsidRPr="00AB7016">
              <w:rPr>
                <w:sz w:val="20"/>
                <w:szCs w:val="20"/>
              </w:rPr>
              <w:t xml:space="preserve"> применять методы информационного поиска.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показывать ценность географической информации для человечества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целостного мировоззрения,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соответствующего современному уровню развития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науки и общественной практики.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Сделать географическое описание природы своего населенного пункта.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1E74C6">
              <w:rPr>
                <w:sz w:val="20"/>
                <w:szCs w:val="20"/>
              </w:rPr>
              <w:t>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rFonts w:ascii="Cambria Math" w:hAnsi="Cambria Math" w:cs="Cambria Math"/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Обобщение знаний </w:t>
            </w:r>
            <w:r w:rsidRPr="00AB7016">
              <w:rPr>
                <w:rFonts w:hint="eastAsia"/>
                <w:b/>
                <w:sz w:val="20"/>
                <w:szCs w:val="20"/>
              </w:rPr>
              <w:t>по</w:t>
            </w:r>
            <w:r w:rsidRPr="00AB7016">
              <w:rPr>
                <w:b/>
                <w:sz w:val="20"/>
                <w:szCs w:val="20"/>
              </w:rPr>
              <w:t>д</w:t>
            </w:r>
            <w:r w:rsidRPr="00AB7016">
              <w:rPr>
                <w:rFonts w:hint="eastAsia"/>
                <w:b/>
                <w:sz w:val="20"/>
                <w:szCs w:val="20"/>
              </w:rPr>
              <w:t>раздел</w:t>
            </w:r>
            <w:r w:rsidRPr="00AB7016">
              <w:rPr>
                <w:b/>
                <w:sz w:val="20"/>
                <w:szCs w:val="20"/>
              </w:rPr>
              <w:t xml:space="preserve">« Что </w:t>
            </w:r>
            <w:r w:rsidRPr="00AB7016">
              <w:rPr>
                <w:rFonts w:hint="eastAsia"/>
                <w:b/>
                <w:sz w:val="20"/>
                <w:szCs w:val="20"/>
              </w:rPr>
              <w:t>изучает</w:t>
            </w:r>
            <w:r w:rsidRPr="00AB7016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rFonts w:hint="eastAsia"/>
                <w:b/>
                <w:sz w:val="20"/>
                <w:szCs w:val="20"/>
              </w:rPr>
              <w:t>география</w:t>
            </w:r>
            <w:r w:rsidRPr="00AB7016">
              <w:rPr>
                <w:rFonts w:ascii="Cambria Math" w:hAnsi="Cambria Math" w:cs="Cambria Math"/>
                <w:b/>
                <w:sz w:val="20"/>
                <w:szCs w:val="20"/>
              </w:rPr>
              <w:t>»</w:t>
            </w:r>
          </w:p>
          <w:p w:rsidR="001E78E3" w:rsidRDefault="001E78E3" w:rsidP="00AB70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i/>
                <w:sz w:val="20"/>
                <w:szCs w:val="20"/>
              </w:rPr>
              <w:t>Проверочная работа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Обобщение и практическая отработка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знаний и умений по разделу «Что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изучает география»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представлений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 географии, ее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роли в освоении планеты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человеком,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о географических </w:t>
            </w:r>
            <w:r w:rsidRPr="00AB7016">
              <w:rPr>
                <w:sz w:val="20"/>
                <w:szCs w:val="20"/>
              </w:rPr>
              <w:lastRenderedPageBreak/>
              <w:t>знаниях как о компоненте научной картины мира.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>К:</w:t>
            </w:r>
            <w:r w:rsidRPr="00AB7016">
              <w:rPr>
                <w:sz w:val="20"/>
                <w:szCs w:val="20"/>
              </w:rPr>
              <w:t xml:space="preserve"> организовывать и планировать учебное сотрудничество с учителем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одноклассниками.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Р:</w:t>
            </w:r>
            <w:r w:rsidRPr="00AB7016">
              <w:rPr>
                <w:sz w:val="20"/>
                <w:szCs w:val="20"/>
              </w:rPr>
              <w:t xml:space="preserve"> уметь определять понятия,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строить умозаключения и делать выводы.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>П:</w:t>
            </w:r>
            <w:r w:rsidRPr="00AB7016">
              <w:rPr>
                <w:sz w:val="20"/>
                <w:szCs w:val="20"/>
              </w:rPr>
              <w:t xml:space="preserve"> уметь объяснять роль географии в изучении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Формирование коммуникативной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компетентности в сотрудничестве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со сверстниками </w:t>
            </w:r>
            <w:r w:rsidRPr="00AB7016">
              <w:rPr>
                <w:sz w:val="20"/>
                <w:szCs w:val="20"/>
              </w:rPr>
              <w:lastRenderedPageBreak/>
              <w:t>в процессе образовательной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Тест «Что изучает география»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rPr>
          <w:trHeight w:val="2672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1E74C6">
              <w:rPr>
                <w:sz w:val="20"/>
                <w:szCs w:val="20"/>
              </w:rPr>
              <w:t>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2. Как люди открывали Землю (5 ч.).</w:t>
            </w:r>
            <w:r w:rsidR="00F43FA4">
              <w:rPr>
                <w:b/>
                <w:sz w:val="20"/>
                <w:szCs w:val="20"/>
              </w:rPr>
              <w:t xml:space="preserve"> </w:t>
            </w:r>
            <w:r w:rsidRPr="00AB7016">
              <w:rPr>
                <w:b/>
                <w:sz w:val="20"/>
                <w:szCs w:val="20"/>
              </w:rPr>
              <w:t>Географические открытия древности и Средневековья.</w:t>
            </w:r>
          </w:p>
          <w:p w:rsidR="001E78E3" w:rsidRPr="00AB7016" w:rsidRDefault="001E78E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Важнейшие открытия</w:t>
            </w:r>
          </w:p>
          <w:p w:rsidR="001E78E3" w:rsidRPr="00AB7016" w:rsidRDefault="001E78E3" w:rsidP="00AB701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древности и Средневековья</w:t>
            </w:r>
          </w:p>
          <w:p w:rsidR="001E78E3" w:rsidRPr="00AB7016" w:rsidRDefault="001E78E3" w:rsidP="00BD4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Тур Хейердал, Тихий океан, Южная Америка, Азия</w:t>
            </w:r>
          </w:p>
          <w:p w:rsidR="001E78E3" w:rsidRPr="00AB7016" w:rsidRDefault="001E78E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обозначать на контурной карте маршрут путешествия Марко Поло.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добывать недостающую информацию из карт атласа и электронного приложения.</w:t>
            </w:r>
          </w:p>
          <w:p w:rsidR="001E78E3" w:rsidRPr="00AB7016" w:rsidRDefault="001E78E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применять методы информационного поиска (правильно называть и показывать географические объекты, упомянутые в тексте учебника).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уметь объяснять роль Великих географических открытий для человечества.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целостного мировоззрения.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29 №1-2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E74C6">
              <w:rPr>
                <w:sz w:val="20"/>
                <w:szCs w:val="20"/>
              </w:rPr>
              <w:t>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Default="001E78E3" w:rsidP="00BD46B8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Важнейшие географические открытия.</w:t>
            </w:r>
            <w:r w:rsidRPr="00AB7016">
              <w:rPr>
                <w:b/>
                <w:bCs/>
                <w:i/>
                <w:sz w:val="20"/>
                <w:szCs w:val="20"/>
              </w:rPr>
              <w:t xml:space="preserve"> Практическая работа № 1.</w:t>
            </w:r>
            <w:r w:rsidRPr="00AB7016">
              <w:rPr>
                <w:b/>
                <w:sz w:val="20"/>
                <w:szCs w:val="20"/>
                <w:u w:val="single"/>
              </w:rPr>
              <w:t xml:space="preserve"> Важнейшие географические </w:t>
            </w:r>
            <w:proofErr w:type="gramStart"/>
            <w:r w:rsidRPr="00AB7016">
              <w:rPr>
                <w:b/>
                <w:sz w:val="20"/>
                <w:szCs w:val="20"/>
                <w:u w:val="single"/>
              </w:rPr>
              <w:t>открытия.</w:t>
            </w:r>
            <w:r w:rsidRPr="00AB7016">
              <w:rPr>
                <w:b/>
                <w:sz w:val="20"/>
                <w:szCs w:val="20"/>
              </w:rPr>
              <w:t>(</w:t>
            </w:r>
            <w:proofErr w:type="gramEnd"/>
            <w:r w:rsidRPr="00AB7016">
              <w:rPr>
                <w:b/>
                <w:sz w:val="20"/>
                <w:szCs w:val="20"/>
              </w:rPr>
              <w:t>Работа с контурной картой, учебником, диском)</w:t>
            </w:r>
          </w:p>
          <w:p w:rsidR="001E78E3" w:rsidRPr="00AB7016" w:rsidRDefault="001E78E3" w:rsidP="00BD46B8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 xml:space="preserve">Африка, финикийцы, Средиземное море, Ливия, Красное море, штиль, Геродот, </w:t>
            </w:r>
            <w:proofErr w:type="spellStart"/>
            <w:r w:rsidRPr="00AB7016">
              <w:rPr>
                <w:color w:val="000000"/>
                <w:sz w:val="20"/>
                <w:szCs w:val="20"/>
              </w:rPr>
              <w:t>Скифия</w:t>
            </w:r>
            <w:proofErr w:type="spellEnd"/>
            <w:r w:rsidRPr="00AB7016">
              <w:rPr>
                <w:color w:val="000000"/>
                <w:sz w:val="20"/>
                <w:szCs w:val="20"/>
              </w:rPr>
              <w:t xml:space="preserve">, Египет, Нил, </w:t>
            </w:r>
            <w:proofErr w:type="spellStart"/>
            <w:r w:rsidRPr="00AB7016">
              <w:rPr>
                <w:color w:val="000000"/>
                <w:sz w:val="20"/>
                <w:szCs w:val="20"/>
              </w:rPr>
              <w:t>Пифей</w:t>
            </w:r>
            <w:proofErr w:type="spellEnd"/>
            <w:r w:rsidRPr="00AB7016">
              <w:rPr>
                <w:color w:val="000000"/>
                <w:sz w:val="20"/>
                <w:szCs w:val="20"/>
              </w:rPr>
              <w:t>, янтарь, Северное море, Атлан</w:t>
            </w:r>
            <w:r w:rsidRPr="00AB7016">
              <w:rPr>
                <w:color w:val="000000"/>
                <w:sz w:val="20"/>
                <w:szCs w:val="20"/>
              </w:rPr>
              <w:softHyphen/>
              <w:t>тический океан, Гибралтарский пролив, Британские острова.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прослеживать по картам маршруты путешествий.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добывать недостающую информацию в электронном приложении.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анализировать презентацию электронного приложения.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выяснить вклад первооткрывателей в освоение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обучению на основе алгоритма выполнения задачи.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Стр34 №1-5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1E78E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A15460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E74C6">
              <w:rPr>
                <w:sz w:val="20"/>
                <w:szCs w:val="20"/>
              </w:rPr>
              <w:t>.10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Контрольная работа  «Как люди открывали Землю.</w:t>
            </w:r>
          </w:p>
          <w:p w:rsidR="001E78E3" w:rsidRPr="00AB7016" w:rsidRDefault="001E78E3" w:rsidP="009C45F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презентацию о великих русских путешественниках.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систематизировать полученные знания с помощью заполнения таблицы.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определять новый уровень отношения к самому себе как субъекту деятельности.</w:t>
            </w:r>
          </w:p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объяснять вклад путешественников в открытие материков и новых земель.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E3" w:rsidRPr="00AB7016" w:rsidRDefault="001E78E3" w:rsidP="000E68F1">
            <w:pPr>
              <w:rPr>
                <w:sz w:val="20"/>
                <w:szCs w:val="20"/>
              </w:rPr>
            </w:pPr>
          </w:p>
        </w:tc>
      </w:tr>
      <w:tr w:rsidR="00A15460" w:rsidRPr="00AB7016" w:rsidTr="00A15460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460" w:rsidRPr="00AB7016" w:rsidRDefault="00A15460" w:rsidP="00A15460">
            <w:pPr>
              <w:jc w:val="center"/>
              <w:rPr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t>2 Четверть</w:t>
            </w: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DB4635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Открытия русских путешественников.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Открытие и освоение Севера новгородцами и поморами «Хождение за три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моря». Освоение Сибири.</w:t>
            </w:r>
          </w:p>
          <w:p w:rsidR="009C45F3" w:rsidRPr="00AB7016" w:rsidRDefault="009C45F3" w:rsidP="0036195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Карты с маршрутами путешественников,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самостоятельно составлять презентацию по опережающему заданию о великих русских путешественниках.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устанавливать рабочие отношения и эффективно сотрудничать.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осознанно выбирать наиболее эффективные способы решения учебных задач.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объяснять роль русских землепроходцев в изучении Сибири.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Стр45 №1-3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361953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3. Земля во Вселенной (9 ч.)</w:t>
            </w:r>
          </w:p>
          <w:p w:rsidR="009C45F3" w:rsidRDefault="009C45F3" w:rsidP="00361953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Как древние люди представляли себе Вселенную.</w:t>
            </w:r>
          </w:p>
          <w:p w:rsidR="009C45F3" w:rsidRPr="00AB7016" w:rsidRDefault="009C45F3" w:rsidP="00361953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color w:val="000000"/>
                <w:sz w:val="20"/>
                <w:szCs w:val="20"/>
              </w:rPr>
              <w:t>Планета, шар, Пифагор, Аристотель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главные слова текста и составлять опорный конспект рассказа и презентации учителя.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применять методы информационного поиска, в том числе с помощью информационных средств.</w:t>
            </w:r>
          </w:p>
          <w:p w:rsidR="009C45F3" w:rsidRPr="00AB7016" w:rsidRDefault="009C45F3" w:rsidP="00361953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объяснять представления древних людей о Вселенной.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с помощью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Стьр45№ 1-3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Изучение Вселенной: от Коперника до наших дней.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Система мира по Николаю Копернику.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Представления о Вселенной Джордано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Бруно. Изучение Вселенной Галилео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Галилеем. Современные представления о Вселенной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читать и понимать текст.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уметь сравнивать систему мира Коперника и современную модель Вселенной.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организации своей деятельности в группе.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Стр51№1-5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Соседи Солнца.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Планеты земной группы. Меркурий.</w:t>
            </w:r>
          </w:p>
          <w:p w:rsidR="009C45F3" w:rsidRPr="00AB7016" w:rsidRDefault="009C45F3" w:rsidP="00361953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Венера. Земля. Марс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характеристику планет по плану.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 xml:space="preserve">П: </w:t>
            </w:r>
            <w:r w:rsidRPr="00AB7016">
              <w:rPr>
                <w:sz w:val="20"/>
                <w:szCs w:val="20"/>
              </w:rPr>
              <w:t>объяснять главное отличие Земли от других планет.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Формирование познавательного интереса к предмету изучения.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56 № 1-7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Планеты-гиганты и маленький Плутон.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Юпитер. Сатурн. Уран и Нептун.</w:t>
            </w:r>
          </w:p>
          <w:p w:rsidR="009C45F3" w:rsidRPr="00AB7016" w:rsidRDefault="009C45F3" w:rsidP="00361953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Плутон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выделять признаки планет.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установить, во сколько раз диаметр каждой из планет-гигантов больше диаметра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64 № 1-4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Мир звёзд.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Солнце. Многообразие звезд. Созвездия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на звёздном небе созвездия.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самостоятельно выделять созвездия на определённых участках неба.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Стр</w:t>
            </w:r>
            <w:proofErr w:type="spellEnd"/>
            <w:r w:rsidRPr="00AB7016">
              <w:rPr>
                <w:sz w:val="20"/>
                <w:szCs w:val="20"/>
              </w:rPr>
              <w:t xml:space="preserve"> 69 № 1-4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Астероиды. Кометы. Метеоры. Метеориты.</w:t>
            </w:r>
          </w:p>
          <w:p w:rsidR="009C45F3" w:rsidRPr="00AB7016" w:rsidRDefault="009C45F3" w:rsidP="003619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Астероиды. Кометы. Метеоры.</w:t>
            </w:r>
          </w:p>
          <w:p w:rsidR="009C45F3" w:rsidRPr="00AB7016" w:rsidRDefault="009C45F3" w:rsidP="00361953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Метеориты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находить особенности небесных тел по иллюстрациям учебника, электронного приложения «Астероиды. Кометы. Метеоры. Метеориты»,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объяснять особенности различных небесных тел.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§12,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543862" w:rsidRDefault="009C45F3" w:rsidP="00BD4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543862">
              <w:rPr>
                <w:sz w:val="20"/>
                <w:szCs w:val="20"/>
              </w:rPr>
              <w:t>.12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9C45F3" w:rsidRDefault="009C45F3" w:rsidP="00BD46B8">
            <w:pPr>
              <w:rPr>
                <w:b/>
                <w:i/>
                <w:color w:val="000000"/>
                <w:sz w:val="20"/>
                <w:szCs w:val="20"/>
              </w:rPr>
            </w:pPr>
            <w:r w:rsidRPr="009C45F3">
              <w:rPr>
                <w:b/>
                <w:i/>
                <w:color w:val="000000"/>
                <w:sz w:val="20"/>
                <w:szCs w:val="20"/>
              </w:rPr>
              <w:t xml:space="preserve">Контрольная работа 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Земля во Вселенной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E74C6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AB7016">
              <w:rPr>
                <w:sz w:val="20"/>
                <w:szCs w:val="20"/>
              </w:rPr>
              <w:t xml:space="preserve">аучиться определять главные слова </w:t>
            </w:r>
            <w:r w:rsidRPr="00AB7016">
              <w:rPr>
                <w:sz w:val="20"/>
                <w:szCs w:val="20"/>
              </w:rPr>
              <w:lastRenderedPageBreak/>
              <w:t>текста и составлять опорный конспект рассказа и презентации учителя.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 xml:space="preserve">К: </w:t>
            </w:r>
            <w:r w:rsidRPr="00AB7016">
              <w:rPr>
                <w:sz w:val="20"/>
                <w:szCs w:val="20"/>
              </w:rPr>
              <w:t xml:space="preserve">систематизировать полученные знания с помощью заполнения </w:t>
            </w:r>
            <w:r w:rsidRPr="00AB7016">
              <w:rPr>
                <w:sz w:val="20"/>
                <w:szCs w:val="20"/>
              </w:rPr>
              <w:lastRenderedPageBreak/>
              <w:t>таблицы.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определять новый уровень отношения к самому себе как субъекту деятельности.</w:t>
            </w:r>
          </w:p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объяснять вклад путешественников в открытие материков и новых земель.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36195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 xml:space="preserve">Воспитание патриотизма и уважения к </w:t>
            </w:r>
            <w:r w:rsidRPr="00AB7016">
              <w:rPr>
                <w:sz w:val="20"/>
                <w:szCs w:val="20"/>
              </w:rPr>
              <w:lastRenderedPageBreak/>
              <w:t>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Работа над ошибками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BD46B8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1E78E3" w:rsidRDefault="009C45F3" w:rsidP="001E78E3">
            <w:pPr>
              <w:jc w:val="center"/>
              <w:rPr>
                <w:b/>
                <w:i/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lastRenderedPageBreak/>
              <w:t>3 Четверть</w:t>
            </w: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Уникальная планета – Земля.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Земля— планета жизни: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благоприятная температура, наличие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воды и воздуха, почвы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моделировать движение Земли с помощью прибора теллурия.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выделять условия, необходимые для возникновения жизни на Земле.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в группе.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 «</w:t>
            </w:r>
            <w:proofErr w:type="spellStart"/>
            <w:r>
              <w:rPr>
                <w:sz w:val="20"/>
                <w:szCs w:val="20"/>
              </w:rPr>
              <w:t>Астероиды</w:t>
            </w:r>
            <w:r w:rsidRPr="00AB7016">
              <w:rPr>
                <w:sz w:val="20"/>
                <w:szCs w:val="20"/>
              </w:rPr>
              <w:t>Кометы</w:t>
            </w:r>
            <w:proofErr w:type="spellEnd"/>
            <w:r w:rsidRPr="00AB7016">
              <w:rPr>
                <w:sz w:val="20"/>
                <w:szCs w:val="20"/>
              </w:rPr>
              <w:t>. Метеоры. Метеориты»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Современные исследования космоса.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Вклад отечественных ученых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К. Э. Циолковского, С. П. Королева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 развитие космонавтики. Первый космонавт Земли— Ю. А. Гагарин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Плакаты с изображением Вселенной 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составлять презентацию о космонавтах.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изучить важнейшие события в освоении космоса.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9C45F3" w:rsidRDefault="009C45F3" w:rsidP="009C45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Прочитать </w:t>
            </w:r>
            <w:r w:rsidRPr="009C45F3">
              <w:rPr>
                <w:sz w:val="20"/>
                <w:szCs w:val="20"/>
              </w:rPr>
              <w:t>Современные исследования космоса.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Обобщение знаний по разделу «Земля во Вселенной».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E74C6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извлекать информацию из карт атласа, выделять признаки понятий.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 xml:space="preserve">П: </w:t>
            </w:r>
            <w:r w:rsidRPr="00AB7016">
              <w:rPr>
                <w:sz w:val="20"/>
                <w:szCs w:val="20"/>
              </w:rPr>
              <w:t>устанавливать «космический адрес» Солнечной системы по картам атласа.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9C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Тест </w:t>
            </w:r>
          </w:p>
          <w:p w:rsidR="009C45F3" w:rsidRPr="00AB7016" w:rsidRDefault="009C45F3" w:rsidP="009C45F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«Земля во Вселенной»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4. Виды изображений поверхности Земли (4 ч.)</w:t>
            </w:r>
          </w:p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Стороны горизонта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Горизонт. Стороны горизонта. Ориентирование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Компас, плакаты по ориентированию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стороны горизонта.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находить основные и промежуточные стороны горизонта.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§16, </w:t>
            </w:r>
            <w:r>
              <w:rPr>
                <w:sz w:val="20"/>
                <w:szCs w:val="20"/>
              </w:rPr>
              <w:t>прочитать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Ориентирование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Ориентирование, стороны горизонта, основные стороны горизонта, про</w:t>
            </w:r>
            <w:r w:rsidRPr="00AB7016">
              <w:rPr>
                <w:sz w:val="20"/>
                <w:szCs w:val="20"/>
              </w:rPr>
              <w:softHyphen/>
              <w:t>межуточные стороны горизонта, румб, страны света, компас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Компас, плакаты по ориентированию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ориентироваться в пространстве по местным признакам и компасу.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 (познавательная инициативность).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 xml:space="preserve">применять методы информационного поиска, в </w:t>
            </w:r>
            <w:proofErr w:type="spellStart"/>
            <w:r w:rsidRPr="00AB7016">
              <w:rPr>
                <w:sz w:val="20"/>
                <w:szCs w:val="20"/>
              </w:rPr>
              <w:t>т.ч</w:t>
            </w:r>
            <w:proofErr w:type="spellEnd"/>
            <w:r w:rsidRPr="00AB7016">
              <w:rPr>
                <w:sz w:val="20"/>
                <w:szCs w:val="20"/>
              </w:rPr>
              <w:t>. с помощью компьютерных средств.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формулировать алгоритм работы с компасом.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§17, </w:t>
            </w:r>
            <w:r>
              <w:rPr>
                <w:sz w:val="20"/>
                <w:szCs w:val="20"/>
              </w:rPr>
              <w:t xml:space="preserve">прочитать 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План местности и географическая карта.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Изображение земной поверхности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 древности. План местности.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Географическая карта.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900C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План карты; топографическая, физическая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читать план местности и географическую карту с помощью условных знаков.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сравнивать план местности и географическую карту, делать описание местности с помощью условных знаков.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§18,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AB7016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Обобщение знаний по разделу «Виды изображений поверхности Земли»</w:t>
            </w:r>
          </w:p>
          <w:p w:rsidR="009C45F3" w:rsidRPr="00AB7016" w:rsidRDefault="009C45F3" w:rsidP="00AB7016">
            <w:pPr>
              <w:rPr>
                <w:b/>
                <w:sz w:val="20"/>
                <w:szCs w:val="20"/>
                <w:u w:val="single"/>
              </w:rPr>
            </w:pPr>
            <w:r w:rsidRPr="00AB7016">
              <w:rPr>
                <w:b/>
                <w:bCs/>
                <w:i/>
                <w:sz w:val="20"/>
                <w:szCs w:val="20"/>
              </w:rPr>
              <w:lastRenderedPageBreak/>
              <w:t>Практическая работа № 2.</w:t>
            </w:r>
            <w:r w:rsidRPr="00AB7016">
              <w:rPr>
                <w:b/>
                <w:sz w:val="20"/>
                <w:szCs w:val="20"/>
                <w:u w:val="single"/>
              </w:rPr>
              <w:t xml:space="preserve"> Ориентирование по</w:t>
            </w:r>
          </w:p>
          <w:p w:rsidR="009C45F3" w:rsidRPr="00AB7016" w:rsidRDefault="009C45F3" w:rsidP="00AB7016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  <w:u w:val="single"/>
              </w:rPr>
              <w:t>плану и карте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Научиться строить план пришкольного </w:t>
            </w:r>
            <w:r w:rsidRPr="00AB7016">
              <w:rPr>
                <w:sz w:val="20"/>
                <w:szCs w:val="20"/>
              </w:rPr>
              <w:lastRenderedPageBreak/>
              <w:t>участка методом полярной съёмки местности.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lastRenderedPageBreak/>
              <w:t xml:space="preserve">К: </w:t>
            </w:r>
            <w:r w:rsidRPr="00AB7016">
              <w:rPr>
                <w:sz w:val="20"/>
                <w:szCs w:val="20"/>
              </w:rPr>
              <w:t xml:space="preserve">организовывать и планировать учебное сотрудничество с учителем и </w:t>
            </w:r>
            <w:r w:rsidRPr="00AB7016">
              <w:rPr>
                <w:sz w:val="20"/>
                <w:szCs w:val="20"/>
              </w:rPr>
              <w:lastRenderedPageBreak/>
              <w:t>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осознавать себя как движущую силу своего научения, свою способность к преодолению препятствий.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составлять план местности, определять азимуты и расстояния на местности.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 xml:space="preserve">Формирование навыков работы по образцу при </w:t>
            </w:r>
            <w:r w:rsidRPr="00AB7016">
              <w:rPr>
                <w:sz w:val="20"/>
                <w:szCs w:val="20"/>
              </w:rPr>
              <w:lastRenderedPageBreak/>
              <w:t>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lastRenderedPageBreak/>
              <w:t>Индивидуаль-ные</w:t>
            </w:r>
            <w:proofErr w:type="spellEnd"/>
            <w:r w:rsidRPr="00AB7016">
              <w:rPr>
                <w:sz w:val="20"/>
                <w:szCs w:val="20"/>
              </w:rPr>
              <w:t xml:space="preserve"> задания.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Раздел 5. Природа Земли (11 ч.)</w:t>
            </w:r>
          </w:p>
          <w:p w:rsidR="009C45F3" w:rsidRDefault="009C45F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Как возникла Земля.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Гипотезы Ж. Бюффона, И. Канта,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П. Лапласа, Дж. Джинса, О Ю. Шмидта. Современные представления о возникновении Солнца и планет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выделять главные (опорные) слова в тексте.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выделять различия в гипотезах возникновения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§19,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Внутреннее строение Земли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 Что у Земли внутри? Горные породы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и минералы. Движение земной коры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проектор, презентация,  электронное приложение к учебнику, плакат внутренне строение Земли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устанавливать связь между строением Земли и горными породами.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устанавливать рабочие отношения, эффективно сотрудничать и способствовать продуктивной кооперации.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уметь характеризовать внутреннее строение Земли, особенности её оболочек.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</w:t>
            </w:r>
            <w:proofErr w:type="spellStart"/>
            <w:r w:rsidRPr="00AB7016">
              <w:rPr>
                <w:sz w:val="20"/>
                <w:szCs w:val="20"/>
              </w:rPr>
              <w:t>исследова</w:t>
            </w:r>
            <w:proofErr w:type="spellEnd"/>
            <w:r w:rsidRPr="00AB7016">
              <w:rPr>
                <w:sz w:val="20"/>
                <w:szCs w:val="20"/>
              </w:rPr>
              <w:t>-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тельской</w:t>
            </w:r>
            <w:proofErr w:type="spellEnd"/>
            <w:r w:rsidRPr="00AB7016">
              <w:rPr>
                <w:sz w:val="20"/>
                <w:szCs w:val="20"/>
              </w:rPr>
              <w:t xml:space="preserve"> деятельности, конструированию.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§20,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rPr>
          <w:trHeight w:val="3699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A1B94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A11927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Землетрясения и вулканы.</w:t>
            </w:r>
          </w:p>
          <w:p w:rsidR="009C45F3" w:rsidRDefault="009C45F3" w:rsidP="00A119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b/>
                <w:bCs/>
                <w:i/>
                <w:sz w:val="20"/>
                <w:szCs w:val="20"/>
              </w:rPr>
              <w:t>Практическая работа №3.</w:t>
            </w:r>
            <w:r w:rsidRPr="00AB7016">
              <w:rPr>
                <w:b/>
                <w:sz w:val="20"/>
                <w:szCs w:val="20"/>
                <w:u w:val="single"/>
              </w:rPr>
              <w:t>Обозначение на контурной карте районов землетрясений и вулканов.</w:t>
            </w:r>
          </w:p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Землетрясения. Вулканы. В царстве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беспокойной земли и огнедышащих гор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1900C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Физические карты полушарий и России, 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обозначать объекты на контурной карте.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полно и точно выражать свои мысли в соответствии с задачами и условиями коммуникации.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устанавливать с помощью географических карт районы землетрясений и вулканизма.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§21,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rPr>
          <w:trHeight w:val="21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1E78E3" w:rsidRDefault="009C45F3" w:rsidP="001E78E3">
            <w:pPr>
              <w:jc w:val="center"/>
              <w:rPr>
                <w:b/>
                <w:i/>
                <w:sz w:val="20"/>
                <w:szCs w:val="20"/>
              </w:rPr>
            </w:pPr>
            <w:r w:rsidRPr="001E78E3">
              <w:rPr>
                <w:b/>
                <w:i/>
                <w:sz w:val="20"/>
                <w:szCs w:val="20"/>
              </w:rPr>
              <w:t>4 Четверть</w:t>
            </w: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11927" w:rsidRDefault="009C45F3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Путешествие по материкам.</w:t>
            </w:r>
          </w:p>
          <w:p w:rsidR="009C45F3" w:rsidRPr="00A11927" w:rsidRDefault="009C45F3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i/>
                <w:sz w:val="20"/>
                <w:szCs w:val="20"/>
              </w:rPr>
              <w:t>Практическая работа №4.</w:t>
            </w:r>
            <w:r w:rsidRPr="00A11927">
              <w:rPr>
                <w:b/>
                <w:sz w:val="20"/>
                <w:szCs w:val="20"/>
                <w:u w:val="single"/>
              </w:rPr>
              <w:t>Обозначение на контурной карте материков и океанов Земли.</w:t>
            </w:r>
          </w:p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Евразия. Африка. Северная Америка.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Южная Америка. Австралия.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Антарктида. Острова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Физические карты полушарий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различать материки по контурам и особенностям природы.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уметь характеризовать природу шести материков Земли.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§22,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28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Вода на Земле.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Состав гидросферы. Мировой океан.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Воды суши. Вода в атмосфере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проектор, презентация,  электронное приложение к учебнику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подписывать реки на контурной карте.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уметь показывать на карте и определять географическое положение океанов.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§23,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11927" w:rsidRDefault="009C45F3" w:rsidP="00A11927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Воздушная одежда Земли.</w:t>
            </w:r>
          </w:p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Состав атмосферы. Движение воздуха.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Облака. Явления в атмосфере. Погода.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Климат. Беспокойная атмосфера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ПК, проектор. Презентации и видеофильмы 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извлекать информацию из электронного приложения «Воздушная одежда Земли».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делать выводы о значении атмосферы для жизни на Земле, понимать смысл выражения «тропосфера – кухня погоды».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устойчивой мотивации к </w:t>
            </w:r>
            <w:proofErr w:type="spellStart"/>
            <w:r w:rsidRPr="00AB7016">
              <w:rPr>
                <w:sz w:val="20"/>
                <w:szCs w:val="20"/>
              </w:rPr>
              <w:t>исследова-тельской</w:t>
            </w:r>
            <w:proofErr w:type="spellEnd"/>
            <w:r w:rsidRPr="00AB7016">
              <w:rPr>
                <w:sz w:val="20"/>
                <w:szCs w:val="20"/>
              </w:rPr>
              <w:t xml:space="preserve">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9C45F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§24, </w:t>
            </w:r>
            <w:r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Живая оболочка Земли.</w:t>
            </w:r>
          </w:p>
          <w:p w:rsidR="009C45F3" w:rsidRPr="00AB7016" w:rsidRDefault="009C45F3" w:rsidP="00BD46B8">
            <w:pPr>
              <w:rPr>
                <w:color w:val="000000"/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Понятие о биосфере. Жизнь на Земле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сопоставлять границы биосферы с границами других оболочек.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уметь характеризовать распределение живого вещества в биосфере.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93" w:rsidRPr="00AB7016" w:rsidRDefault="009C45F3" w:rsidP="00362C9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§25, </w:t>
            </w:r>
            <w:r w:rsidR="00362C93">
              <w:rPr>
                <w:sz w:val="20"/>
                <w:szCs w:val="20"/>
              </w:rPr>
              <w:t xml:space="preserve">прочитать 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Почва – особое природное тело.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Почва, ее состав и свойства. Образование почвы. Значение почвы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определять тип почв по натуральным образцам.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организовывать и планировать учебное сотрудничество с учителем и одноклассниками.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уметь объяснять, что почва – особое природное тело, продукт взаимодействия горных пород, рельефа, климата, воды, микроорганизмов, растений и </w:t>
            </w:r>
            <w:r w:rsidRPr="00AB7016">
              <w:rPr>
                <w:sz w:val="20"/>
                <w:szCs w:val="20"/>
              </w:rPr>
              <w:lastRenderedPageBreak/>
              <w:t>животных.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93" w:rsidRPr="00AB7016" w:rsidRDefault="00362C93" w:rsidP="00362C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§26,прочитать 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Человек и природа.</w:t>
            </w:r>
          </w:p>
          <w:p w:rsidR="009C45F3" w:rsidRPr="00AB7016" w:rsidRDefault="009C45F3" w:rsidP="00BD46B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Воздействие человека на природу.</w:t>
            </w:r>
          </w:p>
          <w:p w:rsidR="009C45F3" w:rsidRPr="00AB7016" w:rsidRDefault="009C45F3" w:rsidP="00BD46B8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Как сберечь природу?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высказывать мнение о воздействии человека на биосферу в своей местности.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формировать навыки учебного сотрудничества в ходе индивидуальной и групповой работы.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>П:</w:t>
            </w:r>
            <w:r w:rsidRPr="00AB7016">
              <w:rPr>
                <w:sz w:val="20"/>
                <w:szCs w:val="20"/>
              </w:rPr>
              <w:t xml:space="preserve"> уметь объяснять взаимосвязи в природном комплексе.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362C93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§27, </w:t>
            </w:r>
            <w:r w:rsidR="00362C93">
              <w:rPr>
                <w:sz w:val="20"/>
                <w:szCs w:val="20"/>
              </w:rPr>
              <w:t xml:space="preserve">прочитать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1E78E3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11927" w:rsidRDefault="009C45F3" w:rsidP="000E68F1">
            <w:pPr>
              <w:rPr>
                <w:b/>
                <w:sz w:val="20"/>
                <w:szCs w:val="20"/>
              </w:rPr>
            </w:pPr>
            <w:r w:rsidRPr="00A11927">
              <w:rPr>
                <w:b/>
                <w:sz w:val="20"/>
                <w:szCs w:val="20"/>
              </w:rPr>
              <w:t>Обобщение зна</w:t>
            </w:r>
            <w:r>
              <w:rPr>
                <w:b/>
                <w:sz w:val="20"/>
                <w:szCs w:val="20"/>
              </w:rPr>
              <w:t>ний по разделу «Природа Земли».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AB7016">
              <w:rPr>
                <w:color w:val="000000"/>
                <w:sz w:val="20"/>
                <w:szCs w:val="20"/>
              </w:rPr>
              <w:t>бобщения тематического материала, работы с различными контрольно-измерительными материалами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ПК, проектор. Презентации и видеофильмы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самодиагностике.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добывать недостающую информацию с помощью вопросов в ходе игры.</w:t>
            </w:r>
          </w:p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 xml:space="preserve">применять методы информационного поиска, в </w:t>
            </w:r>
            <w:proofErr w:type="spellStart"/>
            <w:r w:rsidRPr="00AB7016">
              <w:rPr>
                <w:sz w:val="20"/>
                <w:szCs w:val="20"/>
              </w:rPr>
              <w:t>т.ч</w:t>
            </w:r>
            <w:proofErr w:type="spellEnd"/>
            <w:r w:rsidRPr="00AB7016">
              <w:rPr>
                <w:sz w:val="20"/>
                <w:szCs w:val="20"/>
              </w:rPr>
              <w:t>. с помощью компьютерных средств.</w:t>
            </w:r>
          </w:p>
          <w:p w:rsidR="009C45F3" w:rsidRPr="00AB7016" w:rsidRDefault="009C45F3" w:rsidP="000E68F1">
            <w:pPr>
              <w:rPr>
                <w:b/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определять новый уровень отношения к самому себе как субъекту деятельности.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в индивидуальной и коллективной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proofErr w:type="spellStart"/>
            <w:r w:rsidRPr="00AB7016">
              <w:rPr>
                <w:sz w:val="20"/>
                <w:szCs w:val="20"/>
              </w:rPr>
              <w:t>Индивидуаль-ные</w:t>
            </w:r>
            <w:proofErr w:type="spellEnd"/>
            <w:r w:rsidRPr="00AB7016">
              <w:rPr>
                <w:sz w:val="20"/>
                <w:szCs w:val="20"/>
              </w:rPr>
              <w:t xml:space="preserve"> задания.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2C5783">
        <w:trPr>
          <w:trHeight w:val="71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34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Итоговая контрольная работа «Природа Земли»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материал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E0535E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>Научиться обозначать объекты на контурной карте.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E0535E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К: </w:t>
            </w:r>
            <w:r w:rsidRPr="00AB7016">
              <w:rPr>
                <w:sz w:val="20"/>
                <w:szCs w:val="20"/>
              </w:rPr>
              <w:t>полно и точно выражать свои мысли в соответствии с задачами и условиями коммуникации.</w:t>
            </w:r>
          </w:p>
          <w:p w:rsidR="009C45F3" w:rsidRPr="00AB7016" w:rsidRDefault="009C45F3" w:rsidP="00E0535E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Р: </w:t>
            </w:r>
            <w:r w:rsidRPr="00AB7016">
              <w:rPr>
                <w:sz w:val="20"/>
                <w:szCs w:val="20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9C45F3" w:rsidRPr="00AB7016" w:rsidRDefault="009C45F3" w:rsidP="00E0535E">
            <w:pPr>
              <w:rPr>
                <w:sz w:val="20"/>
                <w:szCs w:val="20"/>
              </w:rPr>
            </w:pPr>
            <w:r w:rsidRPr="00AB7016">
              <w:rPr>
                <w:b/>
                <w:sz w:val="20"/>
                <w:szCs w:val="20"/>
              </w:rPr>
              <w:t xml:space="preserve">П: </w:t>
            </w:r>
            <w:r w:rsidRPr="00AB7016">
              <w:rPr>
                <w:sz w:val="20"/>
                <w:szCs w:val="20"/>
              </w:rPr>
              <w:t>устанавливать с помощью географических карт районы землетрясений и вулканизма.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E0535E">
            <w:pPr>
              <w:rPr>
                <w:sz w:val="20"/>
                <w:szCs w:val="20"/>
              </w:rPr>
            </w:pPr>
            <w:r w:rsidRPr="00AB7016">
              <w:rPr>
                <w:sz w:val="20"/>
                <w:szCs w:val="20"/>
              </w:rPr>
              <w:t xml:space="preserve">Формирование навыков самоанализа и </w:t>
            </w:r>
            <w:proofErr w:type="spellStart"/>
            <w:r w:rsidRPr="00AB7016">
              <w:rPr>
                <w:sz w:val="20"/>
                <w:szCs w:val="20"/>
              </w:rPr>
              <w:t>самокоррекции</w:t>
            </w:r>
            <w:proofErr w:type="spellEnd"/>
            <w:r w:rsidRPr="00AB7016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  <w:tr w:rsidR="009C45F3" w:rsidRPr="00AB7016" w:rsidTr="002C5783">
        <w:trPr>
          <w:trHeight w:val="71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Default="009C45F3" w:rsidP="000E6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Резервный урок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5F3" w:rsidRPr="00AB7016" w:rsidRDefault="009C45F3" w:rsidP="000E68F1">
            <w:pPr>
              <w:rPr>
                <w:sz w:val="20"/>
                <w:szCs w:val="20"/>
              </w:rPr>
            </w:pPr>
          </w:p>
        </w:tc>
      </w:tr>
    </w:tbl>
    <w:p w:rsidR="000E68F1" w:rsidRDefault="000E68F1" w:rsidP="000E68F1">
      <w:pPr>
        <w:tabs>
          <w:tab w:val="left" w:pos="1701"/>
        </w:tabs>
        <w:autoSpaceDE w:val="0"/>
        <w:autoSpaceDN w:val="0"/>
        <w:adjustRightInd w:val="0"/>
        <w:jc w:val="center"/>
        <w:rPr>
          <w:b/>
          <w:bCs/>
          <w:color w:val="FF0000"/>
          <w:sz w:val="28"/>
          <w:szCs w:val="28"/>
        </w:rPr>
      </w:pPr>
    </w:p>
    <w:p w:rsidR="0001338E" w:rsidRDefault="0001338E"/>
    <w:sectPr w:rsidR="0001338E" w:rsidSect="00362C93">
      <w:headerReference w:type="default" r:id="rId8"/>
      <w:footerReference w:type="default" r:id="rId9"/>
      <w:pgSz w:w="16838" w:h="11906" w:orient="landscape"/>
      <w:pgMar w:top="1276" w:right="395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53D" w:rsidRDefault="0094653D">
      <w:r>
        <w:separator/>
      </w:r>
    </w:p>
  </w:endnote>
  <w:endnote w:type="continuationSeparator" w:id="0">
    <w:p w:rsidR="0094653D" w:rsidRDefault="0094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35E" w:rsidRDefault="00E0535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53D" w:rsidRDefault="0094653D">
      <w:r>
        <w:separator/>
      </w:r>
    </w:p>
  </w:footnote>
  <w:footnote w:type="continuationSeparator" w:id="0">
    <w:p w:rsidR="0094653D" w:rsidRDefault="00946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35E" w:rsidRDefault="00E0535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884CA5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7CB15CA"/>
    <w:multiLevelType w:val="hybridMultilevel"/>
    <w:tmpl w:val="D6AAB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AC85234"/>
    <w:multiLevelType w:val="hybridMultilevel"/>
    <w:tmpl w:val="A836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C6873"/>
    <w:multiLevelType w:val="hybridMultilevel"/>
    <w:tmpl w:val="805A92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0234955"/>
    <w:multiLevelType w:val="hybridMultilevel"/>
    <w:tmpl w:val="B04CC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8C72D1D"/>
    <w:multiLevelType w:val="hybridMultilevel"/>
    <w:tmpl w:val="5B7ADF34"/>
    <w:lvl w:ilvl="0" w:tplc="36EA3EA2">
      <w:start w:val="2014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88A75FD"/>
    <w:multiLevelType w:val="hybridMultilevel"/>
    <w:tmpl w:val="0B10C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EFD6771"/>
    <w:multiLevelType w:val="hybridMultilevel"/>
    <w:tmpl w:val="C2B87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D0363D8"/>
    <w:multiLevelType w:val="hybridMultilevel"/>
    <w:tmpl w:val="43822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7900DA"/>
    <w:multiLevelType w:val="hybridMultilevel"/>
    <w:tmpl w:val="B43026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3DE4247"/>
    <w:multiLevelType w:val="hybridMultilevel"/>
    <w:tmpl w:val="663A3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556141B2"/>
    <w:multiLevelType w:val="hybridMultilevel"/>
    <w:tmpl w:val="DE7CB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A09654D"/>
    <w:multiLevelType w:val="hybridMultilevel"/>
    <w:tmpl w:val="12D0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46A53"/>
    <w:multiLevelType w:val="hybridMultilevel"/>
    <w:tmpl w:val="79787D3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141181B"/>
    <w:multiLevelType w:val="hybridMultilevel"/>
    <w:tmpl w:val="F3746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B6A98"/>
    <w:multiLevelType w:val="hybridMultilevel"/>
    <w:tmpl w:val="5422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54737"/>
    <w:multiLevelType w:val="hybridMultilevel"/>
    <w:tmpl w:val="AAB46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D74DDB"/>
    <w:multiLevelType w:val="hybridMultilevel"/>
    <w:tmpl w:val="2398F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F50A25"/>
    <w:multiLevelType w:val="hybridMultilevel"/>
    <w:tmpl w:val="6A06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4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2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1"/>
  </w:num>
  <w:num w:numId="23">
    <w:abstractNumId w:val="21"/>
  </w:num>
  <w:num w:numId="24">
    <w:abstractNumId w:val="25"/>
  </w:num>
  <w:num w:numId="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6">
    <w:abstractNumId w:val="22"/>
  </w:num>
  <w:num w:numId="27">
    <w:abstractNumId w:val="10"/>
  </w:num>
  <w:num w:numId="28">
    <w:abstractNumId w:val="1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F74"/>
    <w:rsid w:val="0001338E"/>
    <w:rsid w:val="00035DF0"/>
    <w:rsid w:val="00055BB5"/>
    <w:rsid w:val="000A1B94"/>
    <w:rsid w:val="000D2066"/>
    <w:rsid w:val="000E68F1"/>
    <w:rsid w:val="001068F2"/>
    <w:rsid w:val="00156576"/>
    <w:rsid w:val="001900C8"/>
    <w:rsid w:val="001E3359"/>
    <w:rsid w:val="001E74C6"/>
    <w:rsid w:val="001E78E3"/>
    <w:rsid w:val="002466BB"/>
    <w:rsid w:val="00266A9A"/>
    <w:rsid w:val="00273755"/>
    <w:rsid w:val="00282354"/>
    <w:rsid w:val="002932B3"/>
    <w:rsid w:val="002C5783"/>
    <w:rsid w:val="00362C93"/>
    <w:rsid w:val="0037390D"/>
    <w:rsid w:val="0044514D"/>
    <w:rsid w:val="00461AC0"/>
    <w:rsid w:val="0047707C"/>
    <w:rsid w:val="004C612A"/>
    <w:rsid w:val="00506393"/>
    <w:rsid w:val="00542C9D"/>
    <w:rsid w:val="00543862"/>
    <w:rsid w:val="00560889"/>
    <w:rsid w:val="005C3D15"/>
    <w:rsid w:val="00601DD5"/>
    <w:rsid w:val="006613E0"/>
    <w:rsid w:val="006F0164"/>
    <w:rsid w:val="00740129"/>
    <w:rsid w:val="0074767A"/>
    <w:rsid w:val="0078296C"/>
    <w:rsid w:val="00786888"/>
    <w:rsid w:val="00793A62"/>
    <w:rsid w:val="007C7711"/>
    <w:rsid w:val="009275CD"/>
    <w:rsid w:val="0094653D"/>
    <w:rsid w:val="00982436"/>
    <w:rsid w:val="009A1324"/>
    <w:rsid w:val="009C45F3"/>
    <w:rsid w:val="00A11927"/>
    <w:rsid w:val="00A15460"/>
    <w:rsid w:val="00A85B37"/>
    <w:rsid w:val="00AA3784"/>
    <w:rsid w:val="00AB7016"/>
    <w:rsid w:val="00B57A98"/>
    <w:rsid w:val="00B717CF"/>
    <w:rsid w:val="00B91874"/>
    <w:rsid w:val="00BD46B8"/>
    <w:rsid w:val="00BF5BE2"/>
    <w:rsid w:val="00C72BDD"/>
    <w:rsid w:val="00CB28A3"/>
    <w:rsid w:val="00CC47FF"/>
    <w:rsid w:val="00D95EFB"/>
    <w:rsid w:val="00DB4635"/>
    <w:rsid w:val="00E0535E"/>
    <w:rsid w:val="00E23F53"/>
    <w:rsid w:val="00E777B6"/>
    <w:rsid w:val="00F05966"/>
    <w:rsid w:val="00F20E2E"/>
    <w:rsid w:val="00F2534D"/>
    <w:rsid w:val="00F4084A"/>
    <w:rsid w:val="00F411BB"/>
    <w:rsid w:val="00F43FA4"/>
    <w:rsid w:val="00FA0F59"/>
    <w:rsid w:val="00FA2568"/>
    <w:rsid w:val="00FD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318A5"/>
  <w15:docId w15:val="{74A1DC8D-0ECF-48F5-927E-BA7686E4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8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E68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E68F1"/>
    <w:pPr>
      <w:keepNext/>
      <w:suppressAutoHyphens w:val="0"/>
      <w:jc w:val="center"/>
      <w:outlineLvl w:val="1"/>
    </w:pPr>
    <w:rPr>
      <w:sz w:val="28"/>
      <w:lang w:eastAsia="ru-RU"/>
    </w:rPr>
  </w:style>
  <w:style w:type="paragraph" w:styleId="3">
    <w:name w:val="heading 3"/>
    <w:basedOn w:val="a"/>
    <w:next w:val="a"/>
    <w:link w:val="30"/>
    <w:qFormat/>
    <w:rsid w:val="000E68F1"/>
    <w:pPr>
      <w:keepNext/>
      <w:suppressAutoHyphens w:val="0"/>
      <w:ind w:left="360"/>
      <w:jc w:val="center"/>
      <w:outlineLvl w:val="2"/>
    </w:pPr>
    <w:rPr>
      <w:b/>
      <w:iCs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8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0E68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E68F1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68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WW8Num1z0">
    <w:name w:val="WW8Num1z0"/>
    <w:rsid w:val="000E68F1"/>
    <w:rPr>
      <w:rFonts w:ascii="Symbol" w:hAnsi="Symbol"/>
    </w:rPr>
  </w:style>
  <w:style w:type="character" w:customStyle="1" w:styleId="WW8Num1z1">
    <w:name w:val="WW8Num1z1"/>
    <w:rsid w:val="000E68F1"/>
    <w:rPr>
      <w:rFonts w:ascii="Courier New" w:hAnsi="Courier New" w:cs="Courier New"/>
    </w:rPr>
  </w:style>
  <w:style w:type="character" w:customStyle="1" w:styleId="WW8Num2z0">
    <w:name w:val="WW8Num2z0"/>
    <w:rsid w:val="000E68F1"/>
    <w:rPr>
      <w:rFonts w:ascii="Symbol" w:hAnsi="Symbol"/>
    </w:rPr>
  </w:style>
  <w:style w:type="character" w:customStyle="1" w:styleId="WW8Num2z1">
    <w:name w:val="WW8Num2z1"/>
    <w:rsid w:val="000E68F1"/>
    <w:rPr>
      <w:rFonts w:ascii="Courier New" w:hAnsi="Courier New" w:cs="Courier New"/>
    </w:rPr>
  </w:style>
  <w:style w:type="character" w:customStyle="1" w:styleId="WW8Num3z0">
    <w:name w:val="WW8Num3z0"/>
    <w:rsid w:val="000E68F1"/>
    <w:rPr>
      <w:rFonts w:ascii="Symbol" w:hAnsi="Symbol" w:cs="OpenSymbol"/>
    </w:rPr>
  </w:style>
  <w:style w:type="character" w:customStyle="1" w:styleId="WW8Num3z1">
    <w:name w:val="WW8Num3z1"/>
    <w:rsid w:val="000E68F1"/>
    <w:rPr>
      <w:rFonts w:ascii="OpenSymbol" w:hAnsi="OpenSymbol" w:cs="OpenSymbol"/>
    </w:rPr>
  </w:style>
  <w:style w:type="character" w:customStyle="1" w:styleId="WW8Num4z0">
    <w:name w:val="WW8Num4z0"/>
    <w:rsid w:val="000E68F1"/>
    <w:rPr>
      <w:rFonts w:ascii="Symbol" w:hAnsi="Symbol"/>
    </w:rPr>
  </w:style>
  <w:style w:type="character" w:customStyle="1" w:styleId="WW8Num4z1">
    <w:name w:val="WW8Num4z1"/>
    <w:rsid w:val="000E68F1"/>
    <w:rPr>
      <w:rFonts w:ascii="Courier New" w:hAnsi="Courier New" w:cs="Courier New"/>
    </w:rPr>
  </w:style>
  <w:style w:type="character" w:customStyle="1" w:styleId="WW8Num5z0">
    <w:name w:val="WW8Num5z0"/>
    <w:rsid w:val="000E68F1"/>
    <w:rPr>
      <w:rFonts w:ascii="Symbol" w:hAnsi="Symbol"/>
    </w:rPr>
  </w:style>
  <w:style w:type="character" w:customStyle="1" w:styleId="WW8Num5z1">
    <w:name w:val="WW8Num5z1"/>
    <w:rsid w:val="000E68F1"/>
    <w:rPr>
      <w:rFonts w:ascii="Courier New" w:hAnsi="Courier New" w:cs="Courier New"/>
    </w:rPr>
  </w:style>
  <w:style w:type="character" w:customStyle="1" w:styleId="WW8Num7z0">
    <w:name w:val="WW8Num7z0"/>
    <w:rsid w:val="000E68F1"/>
    <w:rPr>
      <w:rFonts w:ascii="Symbol" w:hAnsi="Symbol"/>
    </w:rPr>
  </w:style>
  <w:style w:type="character" w:customStyle="1" w:styleId="WW8Num7z1">
    <w:name w:val="WW8Num7z1"/>
    <w:rsid w:val="000E68F1"/>
    <w:rPr>
      <w:rFonts w:ascii="Courier New" w:hAnsi="Courier New" w:cs="Courier New"/>
    </w:rPr>
  </w:style>
  <w:style w:type="character" w:customStyle="1" w:styleId="WW8Num7z2">
    <w:name w:val="WW8Num7z2"/>
    <w:rsid w:val="000E68F1"/>
    <w:rPr>
      <w:rFonts w:ascii="Wingdings" w:hAnsi="Wingdings"/>
    </w:rPr>
  </w:style>
  <w:style w:type="character" w:customStyle="1" w:styleId="WW8Num8z0">
    <w:name w:val="WW8Num8z0"/>
    <w:rsid w:val="000E68F1"/>
    <w:rPr>
      <w:rFonts w:ascii="Symbol" w:hAnsi="Symbol"/>
    </w:rPr>
  </w:style>
  <w:style w:type="character" w:customStyle="1" w:styleId="WW8Num8z1">
    <w:name w:val="WW8Num8z1"/>
    <w:rsid w:val="000E68F1"/>
    <w:rPr>
      <w:rFonts w:ascii="Courier New" w:hAnsi="Courier New" w:cs="Courier New"/>
    </w:rPr>
  </w:style>
  <w:style w:type="character" w:customStyle="1" w:styleId="WW8Num8z2">
    <w:name w:val="WW8Num8z2"/>
    <w:rsid w:val="000E68F1"/>
    <w:rPr>
      <w:rFonts w:ascii="Wingdings" w:hAnsi="Wingdings"/>
    </w:rPr>
  </w:style>
  <w:style w:type="character" w:customStyle="1" w:styleId="21">
    <w:name w:val="Основной шрифт абзаца2"/>
    <w:rsid w:val="000E68F1"/>
  </w:style>
  <w:style w:type="character" w:customStyle="1" w:styleId="WW8Num1z2">
    <w:name w:val="WW8Num1z2"/>
    <w:rsid w:val="000E68F1"/>
    <w:rPr>
      <w:rFonts w:ascii="Wingdings" w:hAnsi="Wingdings"/>
    </w:rPr>
  </w:style>
  <w:style w:type="character" w:customStyle="1" w:styleId="WW8Num2z2">
    <w:name w:val="WW8Num2z2"/>
    <w:rsid w:val="000E68F1"/>
    <w:rPr>
      <w:rFonts w:ascii="Wingdings" w:hAnsi="Wingdings"/>
    </w:rPr>
  </w:style>
  <w:style w:type="character" w:customStyle="1" w:styleId="WW8Num4z2">
    <w:name w:val="WW8Num4z2"/>
    <w:rsid w:val="000E68F1"/>
    <w:rPr>
      <w:rFonts w:ascii="Wingdings" w:hAnsi="Wingdings"/>
    </w:rPr>
  </w:style>
  <w:style w:type="character" w:customStyle="1" w:styleId="WW8Num5z2">
    <w:name w:val="WW8Num5z2"/>
    <w:rsid w:val="000E68F1"/>
    <w:rPr>
      <w:rFonts w:ascii="Wingdings" w:hAnsi="Wingdings"/>
    </w:rPr>
  </w:style>
  <w:style w:type="character" w:customStyle="1" w:styleId="WW8Num6z0">
    <w:name w:val="WW8Num6z0"/>
    <w:rsid w:val="000E68F1"/>
    <w:rPr>
      <w:rFonts w:ascii="Symbol" w:hAnsi="Symbol"/>
    </w:rPr>
  </w:style>
  <w:style w:type="character" w:customStyle="1" w:styleId="WW8Num6z1">
    <w:name w:val="WW8Num6z1"/>
    <w:rsid w:val="000E68F1"/>
    <w:rPr>
      <w:rFonts w:ascii="Courier New" w:hAnsi="Courier New" w:cs="Courier New"/>
    </w:rPr>
  </w:style>
  <w:style w:type="character" w:customStyle="1" w:styleId="WW8Num6z2">
    <w:name w:val="WW8Num6z2"/>
    <w:rsid w:val="000E68F1"/>
    <w:rPr>
      <w:rFonts w:ascii="Wingdings" w:hAnsi="Wingdings"/>
    </w:rPr>
  </w:style>
  <w:style w:type="character" w:customStyle="1" w:styleId="11">
    <w:name w:val="Основной шрифт абзаца1"/>
    <w:rsid w:val="000E68F1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0E68F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0E68F1"/>
    <w:rPr>
      <w:sz w:val="24"/>
    </w:rPr>
  </w:style>
  <w:style w:type="character" w:customStyle="1" w:styleId="210">
    <w:name w:val="Основной текст с отступом 2 Знак1"/>
    <w:rsid w:val="000E68F1"/>
    <w:rPr>
      <w:sz w:val="24"/>
      <w:szCs w:val="24"/>
    </w:rPr>
  </w:style>
  <w:style w:type="character" w:customStyle="1" w:styleId="a3">
    <w:name w:val="Основной текст_"/>
    <w:rsid w:val="000E68F1"/>
    <w:rPr>
      <w:shd w:val="clear" w:color="auto" w:fill="FFFFFF"/>
    </w:rPr>
  </w:style>
  <w:style w:type="character" w:customStyle="1" w:styleId="23">
    <w:name w:val="Основной текст2"/>
    <w:rsid w:val="000E68F1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0E68F1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0E68F1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0E68F1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0E68F1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8"/>
    <w:rsid w:val="000E68F1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8">
    <w:name w:val="Body Text"/>
    <w:basedOn w:val="a"/>
    <w:link w:val="a9"/>
    <w:rsid w:val="000E68F1"/>
    <w:pPr>
      <w:spacing w:after="120"/>
    </w:pPr>
  </w:style>
  <w:style w:type="character" w:customStyle="1" w:styleId="a9">
    <w:name w:val="Основной текст Знак"/>
    <w:basedOn w:val="a0"/>
    <w:link w:val="a8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0E68F1"/>
  </w:style>
  <w:style w:type="paragraph" w:customStyle="1" w:styleId="24">
    <w:name w:val="Название2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rsid w:val="000E68F1"/>
    <w:pPr>
      <w:suppressLineNumbers/>
    </w:pPr>
  </w:style>
  <w:style w:type="paragraph" w:customStyle="1" w:styleId="13">
    <w:name w:val="Название1"/>
    <w:basedOn w:val="a"/>
    <w:rsid w:val="000E68F1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0E68F1"/>
    <w:pPr>
      <w:suppressLineNumbers/>
    </w:p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E68F1"/>
    <w:pPr>
      <w:ind w:left="720" w:firstLine="700"/>
      <w:jc w:val="both"/>
    </w:pPr>
  </w:style>
  <w:style w:type="paragraph" w:customStyle="1" w:styleId="dash041e0431044b0447043d044b0439">
    <w:name w:val="dash041e_0431_044b_0447_043d_044b_0439"/>
    <w:basedOn w:val="a"/>
    <w:rsid w:val="000E68F1"/>
  </w:style>
  <w:style w:type="paragraph" w:customStyle="1" w:styleId="211">
    <w:name w:val="Основной текст с отступом 21"/>
    <w:basedOn w:val="a"/>
    <w:rsid w:val="000E68F1"/>
    <w:pPr>
      <w:spacing w:after="120" w:line="480" w:lineRule="auto"/>
      <w:ind w:left="283"/>
    </w:pPr>
    <w:rPr>
      <w:szCs w:val="20"/>
    </w:rPr>
  </w:style>
  <w:style w:type="paragraph" w:customStyle="1" w:styleId="4">
    <w:name w:val="Основной текст4"/>
    <w:basedOn w:val="a"/>
    <w:rsid w:val="000E68F1"/>
    <w:pPr>
      <w:widowControl w:val="0"/>
      <w:shd w:val="clear" w:color="auto" w:fill="FFFFFF"/>
      <w:spacing w:before="300" w:line="269" w:lineRule="exact"/>
      <w:ind w:firstLine="300"/>
      <w:jc w:val="both"/>
    </w:pPr>
    <w:rPr>
      <w:sz w:val="20"/>
      <w:szCs w:val="20"/>
    </w:rPr>
  </w:style>
  <w:style w:type="paragraph" w:customStyle="1" w:styleId="ab">
    <w:name w:val="Содержимое таблицы"/>
    <w:basedOn w:val="a"/>
    <w:rsid w:val="000E68F1"/>
    <w:pPr>
      <w:suppressLineNumbers/>
    </w:pPr>
  </w:style>
  <w:style w:type="paragraph" w:customStyle="1" w:styleId="ac">
    <w:name w:val="Заголовок таблицы"/>
    <w:basedOn w:val="ab"/>
    <w:rsid w:val="000E68F1"/>
    <w:pPr>
      <w:jc w:val="center"/>
    </w:pPr>
    <w:rPr>
      <w:b/>
      <w:bCs/>
    </w:rPr>
  </w:style>
  <w:style w:type="paragraph" w:styleId="ad">
    <w:name w:val="Balloon Text"/>
    <w:basedOn w:val="a"/>
    <w:link w:val="15"/>
    <w:uiPriority w:val="99"/>
    <w:rsid w:val="000E68F1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d"/>
    <w:uiPriority w:val="99"/>
    <w:rsid w:val="000E68F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e">
    <w:name w:val="Содержимое врезки"/>
    <w:basedOn w:val="a8"/>
    <w:rsid w:val="000E68F1"/>
  </w:style>
  <w:style w:type="paragraph" w:customStyle="1" w:styleId="16">
    <w:name w:val="Без интервала1"/>
    <w:link w:val="NoSpacingChar"/>
    <w:rsid w:val="000E68F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6"/>
    <w:locked/>
    <w:rsid w:val="000E68F1"/>
    <w:rPr>
      <w:rFonts w:ascii="Calibri" w:eastAsia="Times New Roman" w:hAnsi="Calibri" w:cs="Times New Roman"/>
    </w:rPr>
  </w:style>
  <w:style w:type="character" w:styleId="af">
    <w:name w:val="Strong"/>
    <w:basedOn w:val="a0"/>
    <w:qFormat/>
    <w:rsid w:val="000E68F1"/>
    <w:rPr>
      <w:rFonts w:cs="Times New Roman"/>
      <w:b/>
      <w:bCs/>
    </w:rPr>
  </w:style>
  <w:style w:type="paragraph" w:customStyle="1" w:styleId="26">
    <w:name w:val="Без интервала2"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rsid w:val="000E68F1"/>
    <w:rPr>
      <w:rFonts w:cs="Times New Roman"/>
      <w:color w:val="0000FF"/>
      <w:u w:val="single"/>
    </w:rPr>
  </w:style>
  <w:style w:type="paragraph" w:styleId="af1">
    <w:name w:val="Normal (Web)"/>
    <w:basedOn w:val="a"/>
    <w:rsid w:val="000E68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2">
    <w:name w:val="Plain Text"/>
    <w:basedOn w:val="a"/>
    <w:link w:val="af3"/>
    <w:rsid w:val="000E68F1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rsid w:val="000E68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0E68F1"/>
    <w:rPr>
      <w:rFonts w:ascii="Georgia" w:hAnsi="Georgia" w:cs="Georgia"/>
      <w:i/>
      <w:iCs/>
      <w:sz w:val="18"/>
      <w:szCs w:val="18"/>
    </w:rPr>
  </w:style>
  <w:style w:type="table" w:styleId="af4">
    <w:name w:val="Table Grid"/>
    <w:basedOn w:val="a1"/>
    <w:uiPriority w:val="59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footer"/>
    <w:basedOn w:val="a"/>
    <w:link w:val="af8"/>
    <w:uiPriority w:val="99"/>
    <w:unhideWhenUsed/>
    <w:rsid w:val="000E68F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9">
    <w:name w:val="page number"/>
    <w:basedOn w:val="a0"/>
    <w:uiPriority w:val="99"/>
    <w:unhideWhenUsed/>
    <w:rsid w:val="000E68F1"/>
    <w:rPr>
      <w:rFonts w:eastAsiaTheme="minorEastAsia" w:cstheme="minorBidi"/>
      <w:bCs w:val="0"/>
      <w:iCs w:val="0"/>
      <w:szCs w:val="22"/>
      <w:lang w:val="ru-RU"/>
    </w:rPr>
  </w:style>
  <w:style w:type="paragraph" w:styleId="afa">
    <w:name w:val="No Spacing"/>
    <w:link w:val="afb"/>
    <w:qFormat/>
    <w:rsid w:val="000E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rsid w:val="000E6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0E68F1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0E68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rsid w:val="000E68F1"/>
    <w:pPr>
      <w:ind w:left="720"/>
      <w:contextualSpacing/>
    </w:pPr>
  </w:style>
  <w:style w:type="paragraph" w:customStyle="1" w:styleId="Default">
    <w:name w:val="Default"/>
    <w:rsid w:val="000E6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d">
    <w:name w:val="......."/>
    <w:basedOn w:val="Default"/>
    <w:next w:val="Default"/>
    <w:uiPriority w:val="99"/>
    <w:rsid w:val="000E68F1"/>
    <w:rPr>
      <w:color w:val="auto"/>
    </w:rPr>
  </w:style>
  <w:style w:type="paragraph" w:customStyle="1" w:styleId="17">
    <w:name w:val="ГЋГЎГ»Г·Г­Г»Г©1"/>
    <w:basedOn w:val="Default"/>
    <w:next w:val="Default"/>
    <w:uiPriority w:val="99"/>
    <w:rsid w:val="000E68F1"/>
    <w:rPr>
      <w:color w:val="auto"/>
      <w:lang w:eastAsia="en-US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0E68F1"/>
    <w:rPr>
      <w:rFonts w:ascii="Calibri" w:eastAsia="Calibri" w:hAnsi="Calibri"/>
    </w:rPr>
  </w:style>
  <w:style w:type="paragraph" w:styleId="aff">
    <w:name w:val="annotation text"/>
    <w:basedOn w:val="a"/>
    <w:link w:val="afe"/>
    <w:uiPriority w:val="99"/>
    <w:semiHidden/>
    <w:unhideWhenUsed/>
    <w:rsid w:val="000E68F1"/>
    <w:pPr>
      <w:suppressAutoHyphens w:val="0"/>
      <w:spacing w:after="200" w:line="276" w:lineRule="auto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18">
    <w:name w:val="Текст примечания Знак1"/>
    <w:basedOn w:val="a0"/>
    <w:uiPriority w:val="99"/>
    <w:semiHidden/>
    <w:rsid w:val="000E68F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0E68F1"/>
    <w:rPr>
      <w:rFonts w:ascii="Calibri" w:eastAsia="Calibri" w:hAnsi="Calibri"/>
      <w:b/>
      <w:bCs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0E68F1"/>
    <w:rPr>
      <w:b/>
      <w:bCs/>
    </w:rPr>
  </w:style>
  <w:style w:type="character" w:customStyle="1" w:styleId="19">
    <w:name w:val="Тема примечания Знак1"/>
    <w:basedOn w:val="18"/>
    <w:uiPriority w:val="99"/>
    <w:semiHidden/>
    <w:rsid w:val="000E68F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2">
    <w:name w:val="Title"/>
    <w:basedOn w:val="a"/>
    <w:link w:val="aff3"/>
    <w:qFormat/>
    <w:rsid w:val="000E68F1"/>
    <w:pPr>
      <w:suppressAutoHyphens w:val="0"/>
      <w:jc w:val="center"/>
    </w:pPr>
    <w:rPr>
      <w:b/>
      <w:bCs/>
      <w:sz w:val="32"/>
      <w:lang w:eastAsia="ru-RU"/>
    </w:rPr>
  </w:style>
  <w:style w:type="character" w:customStyle="1" w:styleId="aff3">
    <w:name w:val="Заголовок Знак"/>
    <w:basedOn w:val="a0"/>
    <w:link w:val="aff2"/>
    <w:rsid w:val="000E68F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0E68F1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0E68F1"/>
    <w:pPr>
      <w:shd w:val="clear" w:color="auto" w:fill="FFFFFF"/>
      <w:suppressAutoHyphens w:val="0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0">
    <w:name w:val="Основной текст (14)_"/>
    <w:link w:val="141"/>
    <w:rsid w:val="000E68F1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0E68F1"/>
    <w:pPr>
      <w:shd w:val="clear" w:color="auto" w:fill="FFFFFF"/>
      <w:suppressAutoHyphens w:val="0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42">
    <w:name w:val="Основной текст (14)"/>
    <w:rsid w:val="000E68F1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0E68F1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0E68F1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0E68F1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0E68F1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0E68F1"/>
    <w:pPr>
      <w:widowControl w:val="0"/>
      <w:suppressAutoHyphens w:val="0"/>
      <w:autoSpaceDE w:val="0"/>
      <w:autoSpaceDN w:val="0"/>
      <w:adjustRightInd w:val="0"/>
      <w:spacing w:line="418" w:lineRule="exact"/>
      <w:ind w:firstLine="720"/>
      <w:jc w:val="both"/>
    </w:pPr>
    <w:rPr>
      <w:lang w:eastAsia="ru-RU"/>
    </w:rPr>
  </w:style>
  <w:style w:type="table" w:customStyle="1" w:styleId="1a">
    <w:name w:val="Сетка таблицы1"/>
    <w:basedOn w:val="a1"/>
    <w:next w:val="af4"/>
    <w:rsid w:val="000E68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"/>
    <w:next w:val="a"/>
    <w:qFormat/>
    <w:rsid w:val="000E68F1"/>
    <w:pPr>
      <w:suppressAutoHyphens w:val="0"/>
    </w:pPr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8234-BA4B-4282-A17F-907B9CE1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3091</Words>
  <Characters>17625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44</cp:revision>
  <cp:lastPrinted>2016-12-07T15:00:00Z</cp:lastPrinted>
  <dcterms:created xsi:type="dcterms:W3CDTF">2016-09-09T01:07:00Z</dcterms:created>
  <dcterms:modified xsi:type="dcterms:W3CDTF">2017-12-25T01:40:00Z</dcterms:modified>
</cp:coreProperties>
</file>