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-317"/>
        <w:tblW w:w="0" w:type="auto"/>
        <w:tblLook w:val="04A0" w:firstRow="1" w:lastRow="0" w:firstColumn="1" w:lastColumn="0" w:noHBand="0" w:noVBand="1"/>
      </w:tblPr>
      <w:tblGrid>
        <w:gridCol w:w="9571"/>
      </w:tblGrid>
      <w:tr w:rsidR="00402A29" w:rsidRPr="00EB69CA" w:rsidTr="00B53929">
        <w:trPr>
          <w:trHeight w:val="6298"/>
        </w:trPr>
        <w:tc>
          <w:tcPr>
            <w:tcW w:w="9571" w:type="dxa"/>
          </w:tcPr>
          <w:p w:rsidR="00402A29" w:rsidRPr="00EB69CA" w:rsidRDefault="00402A29" w:rsidP="00402A29">
            <w:pPr>
              <w:pStyle w:val="22"/>
              <w:spacing w:before="0" w:after="0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69CA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</w:t>
            </w:r>
          </w:p>
          <w:p w:rsidR="00402A29" w:rsidRPr="00EB69CA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«Гимназия №1» г. Липецка</w:t>
            </w:r>
          </w:p>
          <w:p w:rsidR="00402A29" w:rsidRPr="00EB69CA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Pr="00EB69CA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4218"/>
              <w:gridCol w:w="5137"/>
            </w:tblGrid>
            <w:tr w:rsidR="00402A29" w:rsidRPr="00F12EFC" w:rsidTr="00B53929">
              <w:trPr>
                <w:trHeight w:val="1213"/>
                <w:jc w:val="center"/>
              </w:trPr>
              <w:tc>
                <w:tcPr>
                  <w:tcW w:w="4218" w:type="dxa"/>
                </w:tcPr>
                <w:p w:rsidR="00402A29" w:rsidRPr="00F12EFC" w:rsidRDefault="00402A29" w:rsidP="0054278D">
                  <w:pPr>
                    <w:framePr w:hSpace="180" w:wrap="around" w:vAnchor="text" w:hAnchor="margin" w:xAlign="center" w:y="-317"/>
                    <w:rPr>
                      <w:b/>
                    </w:rPr>
                  </w:pPr>
                  <w:r w:rsidRPr="00F12EFC">
                    <w:rPr>
                      <w:b/>
                    </w:rPr>
                    <w:t>СОГЛАСОВАНО</w:t>
                  </w:r>
                </w:p>
                <w:p w:rsidR="00402A29" w:rsidRPr="00F12EFC" w:rsidRDefault="00402A29" w:rsidP="0054278D">
                  <w:pPr>
                    <w:framePr w:hSpace="180" w:wrap="around" w:vAnchor="text" w:hAnchor="margin" w:xAlign="center" w:y="-317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</w:t>
                  </w:r>
                  <w:r w:rsidRPr="00F12EFC">
                    <w:rPr>
                      <w:sz w:val="24"/>
                      <w:szCs w:val="24"/>
                    </w:rPr>
                    <w:t xml:space="preserve"> научно-методическо</w:t>
                  </w:r>
                  <w:r>
                    <w:rPr>
                      <w:sz w:val="24"/>
                      <w:szCs w:val="24"/>
                    </w:rPr>
                    <w:t>м</w:t>
                  </w:r>
                  <w:r w:rsidRPr="00F12EFC">
                    <w:rPr>
                      <w:sz w:val="24"/>
                      <w:szCs w:val="24"/>
                    </w:rPr>
                    <w:t xml:space="preserve"> совет</w:t>
                  </w:r>
                  <w:r>
                    <w:rPr>
                      <w:sz w:val="24"/>
                      <w:szCs w:val="24"/>
                    </w:rPr>
                    <w:t>е</w:t>
                  </w:r>
                </w:p>
                <w:p w:rsidR="00402A29" w:rsidRPr="00F12EFC" w:rsidRDefault="0054278D" w:rsidP="0054278D">
                  <w:pPr>
                    <w:framePr w:hSpace="180" w:wrap="around" w:vAnchor="text" w:hAnchor="margin" w:xAlign="center" w:y="-317"/>
                  </w:pPr>
                  <w:r>
                    <w:rPr>
                      <w:sz w:val="24"/>
                    </w:rPr>
                    <w:t>Протокол № _______</w:t>
                  </w:r>
                  <w:r w:rsidR="00402A29">
                    <w:rPr>
                      <w:sz w:val="24"/>
                    </w:rPr>
                    <w:t xml:space="preserve"> от 30.08.2017 г.</w:t>
                  </w:r>
                </w:p>
              </w:tc>
              <w:tc>
                <w:tcPr>
                  <w:tcW w:w="5138" w:type="dxa"/>
                </w:tcPr>
                <w:p w:rsidR="00402A29" w:rsidRPr="00F12EFC" w:rsidRDefault="009F7D51" w:rsidP="0054278D">
                  <w:pPr>
                    <w:framePr w:hSpace="180" w:wrap="around" w:vAnchor="text" w:hAnchor="margin" w:xAlign="center" w:y="-317"/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      </w:t>
                  </w:r>
                  <w:r w:rsidR="00402A29">
                    <w:rPr>
                      <w:b/>
                    </w:rPr>
                    <w:t>УТВЕРЖДЕНО</w:t>
                  </w:r>
                </w:p>
                <w:p w:rsidR="00402A29" w:rsidRPr="00F12EFC" w:rsidRDefault="00402A29" w:rsidP="0054278D">
                  <w:pPr>
                    <w:framePr w:hSpace="180" w:wrap="around" w:vAnchor="text" w:hAnchor="margin" w:xAlign="center" w:y="-317"/>
                    <w:ind w:right="480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 </w:t>
                  </w:r>
                  <w:r w:rsidR="009F7D51">
                    <w:rPr>
                      <w:sz w:val="24"/>
                    </w:rPr>
                    <w:t xml:space="preserve">                  </w:t>
                  </w:r>
                  <w:r>
                    <w:rPr>
                      <w:sz w:val="24"/>
                    </w:rPr>
                    <w:t xml:space="preserve">Приказ № </w:t>
                  </w:r>
                  <w:r w:rsidR="0054278D">
                    <w:rPr>
                      <w:sz w:val="24"/>
                    </w:rPr>
                    <w:t>_____</w:t>
                  </w:r>
                  <w:r w:rsidR="0073734F">
                    <w:rPr>
                      <w:sz w:val="24"/>
                    </w:rPr>
                    <w:t xml:space="preserve"> от </w:t>
                  </w:r>
                  <w:r w:rsidR="0054278D">
                    <w:rPr>
                      <w:sz w:val="24"/>
                    </w:rPr>
                    <w:t>__________</w:t>
                  </w:r>
                  <w:bookmarkStart w:id="0" w:name="_GoBack"/>
                  <w:bookmarkEnd w:id="0"/>
                </w:p>
                <w:p w:rsidR="00402A29" w:rsidRPr="00F12EFC" w:rsidRDefault="00402A29" w:rsidP="0054278D">
                  <w:pPr>
                    <w:framePr w:hSpace="180" w:wrap="around" w:vAnchor="text" w:hAnchor="margin" w:xAlign="center" w:y="-317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Pr="00EB69CA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Pr="00EB69CA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69CA">
              <w:rPr>
                <w:rFonts w:ascii="Times New Roman" w:hAnsi="Times New Roman" w:cs="Times New Roman"/>
                <w:sz w:val="28"/>
                <w:szCs w:val="28"/>
              </w:rPr>
              <w:t xml:space="preserve">Рабочая программа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информатике</w:t>
            </w:r>
          </w:p>
          <w:p w:rsidR="00402A29" w:rsidRPr="00EB69CA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69CA"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 А, Б, В класса</w:t>
            </w:r>
          </w:p>
          <w:p w:rsidR="00402A29" w:rsidRPr="00EB69CA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Pr="00EB69CA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Pr="00EB69CA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69CA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Чуркин Сергей Александрович</w:t>
            </w:r>
          </w:p>
          <w:p w:rsidR="00402A29" w:rsidRPr="00EB69CA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Pr="00EB69CA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Pr="00EB69CA" w:rsidRDefault="00402A29" w:rsidP="00402A29">
            <w:pPr>
              <w:pStyle w:val="22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69CA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1C27A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B69CA">
              <w:rPr>
                <w:rFonts w:ascii="Times New Roman" w:hAnsi="Times New Roman" w:cs="Times New Roman"/>
                <w:sz w:val="28"/>
                <w:szCs w:val="28"/>
              </w:rPr>
              <w:t>-201</w:t>
            </w:r>
            <w:r w:rsidR="001C27A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EB69CA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</w:t>
            </w:r>
          </w:p>
          <w:p w:rsidR="00402A29" w:rsidRPr="00EB69CA" w:rsidRDefault="00402A29" w:rsidP="00402A29">
            <w:pPr>
              <w:pStyle w:val="22"/>
              <w:spacing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A29" w:rsidRPr="00EB69CA" w:rsidRDefault="00402A29" w:rsidP="00402A29">
            <w:pPr>
              <w:pStyle w:val="22"/>
              <w:spacing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0EBC" w:rsidRDefault="008F0EBC" w:rsidP="008F0EBC">
      <w:pPr>
        <w:spacing w:line="360" w:lineRule="auto"/>
        <w:ind w:left="1080"/>
        <w:rPr>
          <w:b/>
          <w:bCs/>
          <w:szCs w:val="28"/>
        </w:rPr>
      </w:pPr>
    </w:p>
    <w:p w:rsidR="008F0EBC" w:rsidRDefault="008F0EBC">
      <w:pPr>
        <w:rPr>
          <w:b/>
          <w:bCs/>
          <w:szCs w:val="28"/>
        </w:rPr>
      </w:pPr>
      <w:r>
        <w:rPr>
          <w:b/>
          <w:bCs/>
          <w:szCs w:val="28"/>
        </w:rPr>
        <w:br w:type="page"/>
      </w:r>
    </w:p>
    <w:p w:rsidR="00F8046B" w:rsidRPr="00185E12" w:rsidRDefault="00F8046B" w:rsidP="00F8046B">
      <w:pPr>
        <w:numPr>
          <w:ilvl w:val="0"/>
          <w:numId w:val="1"/>
        </w:numPr>
        <w:spacing w:line="360" w:lineRule="auto"/>
        <w:jc w:val="center"/>
        <w:rPr>
          <w:b/>
          <w:szCs w:val="28"/>
        </w:rPr>
      </w:pPr>
      <w:r w:rsidRPr="00185E12">
        <w:rPr>
          <w:b/>
          <w:bCs/>
          <w:szCs w:val="28"/>
        </w:rPr>
        <w:lastRenderedPageBreak/>
        <w:t xml:space="preserve">Пояснительная записка </w:t>
      </w:r>
    </w:p>
    <w:p w:rsidR="00F8046B" w:rsidRPr="00DC5619" w:rsidRDefault="00F8046B" w:rsidP="00F8046B">
      <w:pPr>
        <w:pStyle w:val="ab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C5619">
        <w:rPr>
          <w:rFonts w:ascii="Times New Roman" w:hAnsi="Times New Roman"/>
          <w:b/>
          <w:sz w:val="28"/>
          <w:lang w:val="ru-RU"/>
        </w:rPr>
        <w:t>Целирабочейпрограммы</w:t>
      </w:r>
      <w:r>
        <w:rPr>
          <w:rFonts w:ascii="Times New Roman" w:hAnsi="Times New Roman"/>
          <w:b/>
          <w:sz w:val="28"/>
          <w:lang w:val="ru-RU"/>
        </w:rPr>
        <w:t>:</w:t>
      </w:r>
    </w:p>
    <w:p w:rsidR="00F8046B" w:rsidRPr="00185E12" w:rsidRDefault="00F8046B" w:rsidP="00F8046B">
      <w:pPr>
        <w:pStyle w:val="a8"/>
        <w:spacing w:line="360" w:lineRule="auto"/>
        <w:jc w:val="both"/>
        <w:rPr>
          <w:b/>
          <w:szCs w:val="28"/>
        </w:rPr>
      </w:pPr>
      <w:r>
        <w:t xml:space="preserve">Реализация рабочей программы направлена на достижение следующих </w:t>
      </w:r>
      <w:r w:rsidRPr="00094525">
        <w:rPr>
          <w:b/>
        </w:rPr>
        <w:t>целей</w:t>
      </w:r>
      <w:r>
        <w:rPr>
          <w:b/>
        </w:rPr>
        <w:t>:</w:t>
      </w:r>
    </w:p>
    <w:p w:rsidR="00F8046B" w:rsidRPr="00185E12" w:rsidRDefault="00F8046B" w:rsidP="00F8046B">
      <w:pPr>
        <w:numPr>
          <w:ilvl w:val="0"/>
          <w:numId w:val="2"/>
        </w:numPr>
        <w:spacing w:line="360" w:lineRule="auto"/>
        <w:jc w:val="both"/>
        <w:rPr>
          <w:szCs w:val="28"/>
        </w:rPr>
      </w:pPr>
      <w:r w:rsidRPr="00185E12">
        <w:rPr>
          <w:bCs/>
          <w:szCs w:val="28"/>
        </w:rPr>
        <w:t xml:space="preserve">освоение знаний, </w:t>
      </w:r>
      <w:r w:rsidRPr="00185E12">
        <w:rPr>
          <w:szCs w:val="28"/>
        </w:rPr>
        <w:t>составляющих основу научных представлений об инфор</w:t>
      </w:r>
      <w:r w:rsidRPr="00185E12">
        <w:rPr>
          <w:szCs w:val="28"/>
        </w:rPr>
        <w:softHyphen/>
        <w:t>мации, информационных процессах, системах, технологиях и моделях;</w:t>
      </w:r>
    </w:p>
    <w:p w:rsidR="00F8046B" w:rsidRPr="00185E12" w:rsidRDefault="00F8046B" w:rsidP="00F8046B">
      <w:pPr>
        <w:numPr>
          <w:ilvl w:val="0"/>
          <w:numId w:val="2"/>
        </w:numPr>
        <w:spacing w:line="360" w:lineRule="auto"/>
        <w:jc w:val="both"/>
        <w:rPr>
          <w:szCs w:val="28"/>
        </w:rPr>
      </w:pPr>
      <w:r w:rsidRPr="00185E12">
        <w:rPr>
          <w:bCs/>
          <w:szCs w:val="28"/>
        </w:rPr>
        <w:t xml:space="preserve">овладение умениями </w:t>
      </w:r>
      <w:r w:rsidRPr="00185E12">
        <w:rPr>
          <w:szCs w:val="28"/>
        </w:rPr>
        <w:t>работать с различными видами информации с помо</w:t>
      </w:r>
      <w:r w:rsidRPr="00185E12">
        <w:rPr>
          <w:szCs w:val="28"/>
        </w:rPr>
        <w:softHyphen/>
        <w:t>щью компьютера и других средств информационных и коммуникационных технологий (ИКТ), организовывать собственную информационную деятельность и планировать ее результаты;</w:t>
      </w:r>
    </w:p>
    <w:p w:rsidR="00F8046B" w:rsidRPr="00185E12" w:rsidRDefault="00F8046B" w:rsidP="00F8046B">
      <w:pPr>
        <w:numPr>
          <w:ilvl w:val="0"/>
          <w:numId w:val="2"/>
        </w:numPr>
        <w:spacing w:line="360" w:lineRule="auto"/>
        <w:jc w:val="both"/>
        <w:rPr>
          <w:szCs w:val="28"/>
        </w:rPr>
      </w:pPr>
      <w:r w:rsidRPr="00185E12">
        <w:rPr>
          <w:bCs/>
          <w:szCs w:val="28"/>
        </w:rPr>
        <w:t xml:space="preserve">развитие </w:t>
      </w:r>
      <w:r w:rsidRPr="00185E12">
        <w:rPr>
          <w:szCs w:val="28"/>
        </w:rPr>
        <w:t>познавательных интересов, интеллектуальных и творческих спо</w:t>
      </w:r>
      <w:r w:rsidRPr="00185E12">
        <w:rPr>
          <w:szCs w:val="28"/>
        </w:rPr>
        <w:softHyphen/>
        <w:t>собностей средствами ИКТ;</w:t>
      </w:r>
    </w:p>
    <w:p w:rsidR="00F8046B" w:rsidRPr="00185E12" w:rsidRDefault="00F8046B" w:rsidP="00F8046B">
      <w:pPr>
        <w:numPr>
          <w:ilvl w:val="0"/>
          <w:numId w:val="2"/>
        </w:numPr>
        <w:spacing w:line="360" w:lineRule="auto"/>
        <w:jc w:val="both"/>
        <w:rPr>
          <w:szCs w:val="28"/>
        </w:rPr>
      </w:pPr>
      <w:r w:rsidRPr="00185E12">
        <w:rPr>
          <w:bCs/>
          <w:szCs w:val="28"/>
        </w:rPr>
        <w:t xml:space="preserve">воспитание </w:t>
      </w:r>
      <w:r w:rsidRPr="00185E12">
        <w:rPr>
          <w:szCs w:val="28"/>
        </w:rPr>
        <w:t>ответственного отношения к информации с учетом правовых и этических аспектов ее распространения; избирательного отношения к полученной информации;</w:t>
      </w:r>
    </w:p>
    <w:p w:rsidR="00F8046B" w:rsidRPr="00185E12" w:rsidRDefault="00F8046B" w:rsidP="00F8046B">
      <w:pPr>
        <w:numPr>
          <w:ilvl w:val="0"/>
          <w:numId w:val="2"/>
        </w:numPr>
        <w:spacing w:line="360" w:lineRule="auto"/>
        <w:jc w:val="both"/>
        <w:rPr>
          <w:szCs w:val="28"/>
        </w:rPr>
      </w:pPr>
      <w:r w:rsidRPr="00185E12">
        <w:rPr>
          <w:bCs/>
          <w:szCs w:val="28"/>
        </w:rPr>
        <w:t xml:space="preserve">выработка навыков </w:t>
      </w:r>
      <w:r w:rsidRPr="00185E12">
        <w:rPr>
          <w:szCs w:val="28"/>
        </w:rPr>
        <w:t>применения средств ИКТ в повседневной жизни, при выполнении индивидуальных и коллективных проектов, в учебной деятельности, дальнейшем освоении профессий, востребованных на рынке труда.</w:t>
      </w:r>
    </w:p>
    <w:p w:rsidR="00F8046B" w:rsidRPr="00185E12" w:rsidRDefault="00F8046B" w:rsidP="00F8046B">
      <w:pPr>
        <w:numPr>
          <w:ilvl w:val="0"/>
          <w:numId w:val="2"/>
        </w:numPr>
        <w:spacing w:line="360" w:lineRule="auto"/>
        <w:jc w:val="both"/>
        <w:rPr>
          <w:szCs w:val="28"/>
        </w:rPr>
      </w:pPr>
      <w:r w:rsidRPr="00185E12">
        <w:rPr>
          <w:bCs/>
          <w:szCs w:val="28"/>
        </w:rPr>
        <w:t>формирование</w:t>
      </w:r>
      <w:r w:rsidRPr="00185E12">
        <w:rPr>
          <w:szCs w:val="28"/>
        </w:rPr>
        <w:t xml:space="preserve"> информационной культуры, соответствующей требованиям современного общества.</w:t>
      </w:r>
    </w:p>
    <w:p w:rsidR="00F8046B" w:rsidRPr="00185E12" w:rsidRDefault="00F8046B" w:rsidP="00F8046B">
      <w:pPr>
        <w:tabs>
          <w:tab w:val="left" w:pos="426"/>
        </w:tabs>
        <w:spacing w:line="360" w:lineRule="auto"/>
        <w:ind w:left="426"/>
        <w:rPr>
          <w:b/>
          <w:szCs w:val="28"/>
        </w:rPr>
      </w:pPr>
      <w:r w:rsidRPr="00EA6C3F">
        <w:rPr>
          <w:b/>
        </w:rPr>
        <w:t>Задачи программы</w:t>
      </w:r>
      <w:r w:rsidRPr="00185E12">
        <w:rPr>
          <w:b/>
          <w:bCs/>
          <w:iCs/>
          <w:szCs w:val="28"/>
        </w:rPr>
        <w:t>:</w:t>
      </w:r>
    </w:p>
    <w:p w:rsidR="00F8046B" w:rsidRPr="00185E12" w:rsidRDefault="00F8046B" w:rsidP="00F8046B">
      <w:pPr>
        <w:numPr>
          <w:ilvl w:val="0"/>
          <w:numId w:val="3"/>
        </w:numPr>
        <w:tabs>
          <w:tab w:val="left" w:pos="426"/>
        </w:tabs>
        <w:spacing w:line="360" w:lineRule="auto"/>
        <w:jc w:val="both"/>
        <w:rPr>
          <w:szCs w:val="28"/>
        </w:rPr>
      </w:pPr>
      <w:r w:rsidRPr="00185E12">
        <w:rPr>
          <w:szCs w:val="28"/>
        </w:rPr>
        <w:t>систематизировать подходы к изучению предмета;</w:t>
      </w:r>
    </w:p>
    <w:p w:rsidR="00F8046B" w:rsidRPr="00185E12" w:rsidRDefault="00F8046B" w:rsidP="00F8046B">
      <w:pPr>
        <w:numPr>
          <w:ilvl w:val="0"/>
          <w:numId w:val="3"/>
        </w:numPr>
        <w:tabs>
          <w:tab w:val="left" w:pos="426"/>
        </w:tabs>
        <w:spacing w:line="360" w:lineRule="auto"/>
        <w:jc w:val="both"/>
        <w:rPr>
          <w:szCs w:val="28"/>
        </w:rPr>
      </w:pPr>
      <w:r w:rsidRPr="00185E12">
        <w:rPr>
          <w:szCs w:val="28"/>
        </w:rPr>
        <w:t>сформировать у обучающихся единую систему понятий, связанных с созданием, получением, обработкой, интерпретацией и хранением информации;</w:t>
      </w:r>
    </w:p>
    <w:p w:rsidR="00F8046B" w:rsidRPr="00185E12" w:rsidRDefault="00F8046B" w:rsidP="00F8046B">
      <w:pPr>
        <w:numPr>
          <w:ilvl w:val="0"/>
          <w:numId w:val="3"/>
        </w:numPr>
        <w:tabs>
          <w:tab w:val="left" w:pos="426"/>
        </w:tabs>
        <w:spacing w:line="360" w:lineRule="auto"/>
        <w:jc w:val="both"/>
        <w:rPr>
          <w:szCs w:val="28"/>
        </w:rPr>
      </w:pPr>
      <w:r w:rsidRPr="00185E12">
        <w:rPr>
          <w:szCs w:val="28"/>
        </w:rPr>
        <w:t>научить пользоваться распространенными прикладными пакетами;</w:t>
      </w:r>
    </w:p>
    <w:p w:rsidR="00F8046B" w:rsidRPr="00185E12" w:rsidRDefault="00F8046B" w:rsidP="00F8046B">
      <w:pPr>
        <w:numPr>
          <w:ilvl w:val="0"/>
          <w:numId w:val="3"/>
        </w:numPr>
        <w:tabs>
          <w:tab w:val="left" w:pos="426"/>
        </w:tabs>
        <w:spacing w:line="360" w:lineRule="auto"/>
        <w:jc w:val="both"/>
        <w:rPr>
          <w:szCs w:val="28"/>
        </w:rPr>
      </w:pPr>
      <w:r w:rsidRPr="00185E12">
        <w:rPr>
          <w:szCs w:val="28"/>
        </w:rPr>
        <w:t>показать основные приемы эффективного использования информационных технологий;</w:t>
      </w:r>
    </w:p>
    <w:p w:rsidR="00F8046B" w:rsidRDefault="00F8046B" w:rsidP="00F8046B">
      <w:pPr>
        <w:pStyle w:val="ab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185E12">
        <w:rPr>
          <w:rFonts w:ascii="Times New Roman" w:hAnsi="Times New Roman"/>
          <w:sz w:val="28"/>
          <w:szCs w:val="28"/>
          <w:lang w:val="ru-RU"/>
        </w:rPr>
        <w:lastRenderedPageBreak/>
        <w:t>сформировать логические связи с другими предметами, входящими в курс среднего образования.</w:t>
      </w:r>
    </w:p>
    <w:p w:rsidR="00F8046B" w:rsidRDefault="00F8046B" w:rsidP="00F8046B">
      <w:pPr>
        <w:pStyle w:val="ab"/>
        <w:tabs>
          <w:tab w:val="left" w:pos="426"/>
        </w:tabs>
        <w:spacing w:line="360" w:lineRule="auto"/>
        <w:ind w:left="426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8046B" w:rsidRPr="00AA5E5C" w:rsidRDefault="00F8046B" w:rsidP="00F8046B">
      <w:pPr>
        <w:pStyle w:val="ab"/>
        <w:tabs>
          <w:tab w:val="left" w:pos="0"/>
          <w:tab w:val="left" w:pos="142"/>
        </w:tabs>
        <w:spacing w:line="360" w:lineRule="auto"/>
        <w:ind w:left="142"/>
        <w:rPr>
          <w:rFonts w:ascii="Times New Roman" w:hAnsi="Times New Roman"/>
          <w:sz w:val="28"/>
          <w:szCs w:val="28"/>
          <w:lang w:val="ru-RU"/>
        </w:rPr>
      </w:pPr>
    </w:p>
    <w:p w:rsidR="00F8046B" w:rsidRPr="00A24D5A" w:rsidRDefault="00F8046B" w:rsidP="00F8046B">
      <w:pPr>
        <w:pStyle w:val="ab"/>
        <w:tabs>
          <w:tab w:val="left" w:pos="426"/>
        </w:tabs>
        <w:spacing w:line="360" w:lineRule="auto"/>
        <w:ind w:left="142"/>
        <w:jc w:val="both"/>
        <w:rPr>
          <w:rFonts w:ascii="Times New Roman" w:hAnsi="Times New Roman"/>
          <w:sz w:val="28"/>
          <w:szCs w:val="28"/>
          <w:lang w:val="ru-RU"/>
        </w:rPr>
      </w:pPr>
      <w:r w:rsidRPr="00805694">
        <w:rPr>
          <w:rFonts w:ascii="Times New Roman" w:hAnsi="Times New Roman"/>
          <w:b/>
          <w:sz w:val="28"/>
          <w:lang w:val="ru-RU"/>
        </w:rPr>
        <w:t>Рабочая программа составлена на основе</w:t>
      </w:r>
      <w:r w:rsidR="005F53D7">
        <w:rPr>
          <w:rFonts w:ascii="Times New Roman" w:hAnsi="Times New Roman"/>
          <w:b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Ф</w:t>
      </w:r>
      <w:r w:rsidRPr="00AA5E5C">
        <w:rPr>
          <w:rFonts w:ascii="Times New Roman" w:hAnsi="Times New Roman"/>
          <w:color w:val="000000"/>
          <w:sz w:val="28"/>
          <w:szCs w:val="28"/>
          <w:lang w:val="ru-RU"/>
        </w:rPr>
        <w:t>едерального компонента государственного стандарта основного общего образования и</w:t>
      </w:r>
      <w:r>
        <w:rPr>
          <w:rFonts w:ascii="Times New Roman" w:hAnsi="Times New Roman"/>
          <w:sz w:val="28"/>
          <w:szCs w:val="28"/>
          <w:lang w:val="ru-RU"/>
        </w:rPr>
        <w:t xml:space="preserve">авторской </w:t>
      </w:r>
      <w:r w:rsidRPr="00805694">
        <w:rPr>
          <w:rFonts w:ascii="Times New Roman" w:hAnsi="Times New Roman"/>
          <w:sz w:val="28"/>
          <w:szCs w:val="28"/>
          <w:lang w:val="ru-RU"/>
        </w:rPr>
        <w:t>программы по информатике и ИКТ к комплекту учебников по информатике и ИКТ под редакцией профессора Н.В. Макаровой 5-11 класс, 2-издание. Питер, 2009.</w:t>
      </w:r>
    </w:p>
    <w:p w:rsidR="00F8046B" w:rsidRPr="00A24D5A" w:rsidRDefault="00F8046B" w:rsidP="00F8046B">
      <w:pPr>
        <w:pStyle w:val="aa"/>
        <w:tabs>
          <w:tab w:val="num" w:pos="720"/>
        </w:tabs>
        <w:spacing w:before="0" w:after="0" w:line="360" w:lineRule="auto"/>
        <w:ind w:left="0" w:right="-2" w:firstLine="567"/>
        <w:jc w:val="both"/>
        <w:outlineLvl w:val="0"/>
        <w:rPr>
          <w:sz w:val="28"/>
          <w:szCs w:val="28"/>
        </w:rPr>
      </w:pPr>
      <w:r w:rsidRPr="00805694">
        <w:rPr>
          <w:b/>
          <w:sz w:val="28"/>
          <w:szCs w:val="28"/>
        </w:rPr>
        <w:t xml:space="preserve">Рабочая программа составлена </w:t>
      </w:r>
      <w:r w:rsidRPr="00805694">
        <w:rPr>
          <w:sz w:val="28"/>
          <w:szCs w:val="28"/>
        </w:rPr>
        <w:t xml:space="preserve"> на </w:t>
      </w:r>
      <w:r>
        <w:rPr>
          <w:sz w:val="28"/>
          <w:szCs w:val="28"/>
        </w:rPr>
        <w:t>70</w:t>
      </w:r>
      <w:r w:rsidRPr="00805694">
        <w:rPr>
          <w:sz w:val="28"/>
          <w:szCs w:val="28"/>
        </w:rPr>
        <w:t xml:space="preserve"> учебных часов (из расчета </w:t>
      </w:r>
      <w:r>
        <w:rPr>
          <w:sz w:val="28"/>
          <w:szCs w:val="28"/>
        </w:rPr>
        <w:t>2</w:t>
      </w:r>
      <w:r w:rsidRPr="00805694">
        <w:rPr>
          <w:sz w:val="28"/>
          <w:szCs w:val="28"/>
        </w:rPr>
        <w:t xml:space="preserve"> час</w:t>
      </w:r>
      <w:r>
        <w:rPr>
          <w:sz w:val="28"/>
          <w:szCs w:val="28"/>
        </w:rPr>
        <w:t>а</w:t>
      </w:r>
      <w:r w:rsidRPr="00805694">
        <w:rPr>
          <w:sz w:val="28"/>
          <w:szCs w:val="28"/>
        </w:rPr>
        <w:t xml:space="preserve"> в неделю) в соответствии с учебным планом МБОУ </w:t>
      </w:r>
      <w:r>
        <w:rPr>
          <w:sz w:val="28"/>
          <w:szCs w:val="28"/>
        </w:rPr>
        <w:t>«Гимназия №1»и календарным учебным графиком.</w:t>
      </w:r>
    </w:p>
    <w:p w:rsidR="00F8046B" w:rsidRPr="00805694" w:rsidRDefault="00F8046B" w:rsidP="00F8046B">
      <w:pPr>
        <w:pStyle w:val="ab"/>
        <w:tabs>
          <w:tab w:val="left" w:pos="426"/>
        </w:tabs>
        <w:spacing w:line="360" w:lineRule="auto"/>
        <w:ind w:left="142"/>
        <w:rPr>
          <w:rFonts w:ascii="Times New Roman" w:hAnsi="Times New Roman"/>
          <w:b/>
          <w:sz w:val="28"/>
          <w:szCs w:val="28"/>
          <w:lang w:val="ru-RU"/>
        </w:rPr>
      </w:pPr>
      <w:r w:rsidRPr="00805694">
        <w:rPr>
          <w:rFonts w:ascii="Times New Roman" w:hAnsi="Times New Roman"/>
          <w:b/>
          <w:sz w:val="28"/>
          <w:szCs w:val="28"/>
          <w:lang w:val="ru-RU"/>
        </w:rPr>
        <w:t>В авторскую программу изменения не внесены.</w:t>
      </w:r>
    </w:p>
    <w:p w:rsidR="00F8046B" w:rsidRDefault="00F8046B" w:rsidP="00F8046B">
      <w:pPr>
        <w:spacing w:line="360" w:lineRule="auto"/>
        <w:rPr>
          <w:b/>
          <w:szCs w:val="28"/>
        </w:rPr>
      </w:pPr>
      <w:r>
        <w:rPr>
          <w:b/>
          <w:szCs w:val="28"/>
        </w:rPr>
        <w:t xml:space="preserve">Место и роль информатики и икт </w:t>
      </w:r>
      <w:r w:rsidRPr="00726822">
        <w:rPr>
          <w:b/>
          <w:szCs w:val="28"/>
        </w:rPr>
        <w:t xml:space="preserve">в соответствии с требованиями к уровню </w:t>
      </w:r>
      <w:r>
        <w:rPr>
          <w:b/>
          <w:szCs w:val="28"/>
        </w:rPr>
        <w:t>подготовки уча</w:t>
      </w:r>
      <w:r w:rsidRPr="00726822">
        <w:rPr>
          <w:b/>
          <w:szCs w:val="28"/>
        </w:rPr>
        <w:t>щихся</w:t>
      </w:r>
    </w:p>
    <w:p w:rsidR="008F0EBC" w:rsidRDefault="00F8046B" w:rsidP="008F0EBC">
      <w:pPr>
        <w:pStyle w:val="c2"/>
        <w:spacing w:before="0" w:beforeAutospacing="0" w:after="0" w:afterAutospacing="0" w:line="360" w:lineRule="auto"/>
        <w:ind w:left="8" w:right="116" w:firstLine="559"/>
        <w:jc w:val="both"/>
        <w:rPr>
          <w:sz w:val="28"/>
          <w:szCs w:val="28"/>
        </w:rPr>
      </w:pPr>
      <w:r w:rsidRPr="00771341">
        <w:rPr>
          <w:sz w:val="28"/>
          <w:szCs w:val="28"/>
        </w:rPr>
        <w:t>В период перехода к информационному обществу одним из важнейших аспектов деятельности человека становится умение оперативно и качественно работать с информацией, привлекая для этого современные средства и методы. Это добавляет к целям школьного образования еще одну цель — формирование уровня информационной культуры, соответствующего требованиям информационного общества. Наиболее полно реализовать поставленную цель призвана образовательная область «информатика». Учитывая размытость границ научной области информатики и невозможность в рамках школьного образования осветить весь спектр ее направлений, актуальной представляется разработка такой концепции преподавания</w:t>
      </w:r>
      <w:r>
        <w:rPr>
          <w:sz w:val="28"/>
          <w:szCs w:val="28"/>
        </w:rPr>
        <w:t>,</w:t>
      </w:r>
      <w:r w:rsidRPr="00771341">
        <w:rPr>
          <w:sz w:val="28"/>
          <w:szCs w:val="28"/>
        </w:rPr>
        <w:t xml:space="preserve"> где наиболее ярко выделены те направления, которые послужат развитию учащихся, помогут сформировать их системное мировоззрение и позволят им овладеть современными информационными технологиями.</w:t>
      </w:r>
    </w:p>
    <w:p w:rsidR="008F0EBC" w:rsidRDefault="008F0EBC" w:rsidP="008F0EBC">
      <w:pPr>
        <w:pStyle w:val="c2"/>
        <w:spacing w:before="0" w:beforeAutospacing="0" w:after="0" w:afterAutospacing="0" w:line="360" w:lineRule="auto"/>
        <w:ind w:left="8" w:right="116" w:firstLine="559"/>
        <w:jc w:val="both"/>
        <w:rPr>
          <w:sz w:val="28"/>
          <w:szCs w:val="28"/>
        </w:rPr>
      </w:pPr>
    </w:p>
    <w:p w:rsidR="008F0EBC" w:rsidRDefault="008F0EBC" w:rsidP="008F0EBC">
      <w:pPr>
        <w:pStyle w:val="c2"/>
        <w:spacing w:before="0" w:beforeAutospacing="0" w:after="0" w:afterAutospacing="0" w:line="360" w:lineRule="auto"/>
        <w:ind w:left="8" w:right="116" w:firstLine="559"/>
        <w:jc w:val="both"/>
        <w:rPr>
          <w:sz w:val="28"/>
          <w:szCs w:val="28"/>
        </w:rPr>
      </w:pPr>
    </w:p>
    <w:p w:rsidR="00F8046B" w:rsidRDefault="00F8046B" w:rsidP="008F0EBC">
      <w:pPr>
        <w:pStyle w:val="c2"/>
        <w:spacing w:before="0" w:beforeAutospacing="0" w:after="0" w:afterAutospacing="0" w:line="360" w:lineRule="auto"/>
        <w:ind w:left="8" w:right="116" w:firstLine="55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Для реализации данной программы используется учебник</w:t>
      </w:r>
    </w:p>
    <w:p w:rsidR="00F8046B" w:rsidRDefault="00F8046B" w:rsidP="00F8046B">
      <w:pPr>
        <w:shd w:val="clear" w:color="auto" w:fill="FFFFFF"/>
        <w:suppressAutoHyphens/>
        <w:spacing w:line="360" w:lineRule="auto"/>
        <w:jc w:val="both"/>
        <w:rPr>
          <w:szCs w:val="28"/>
        </w:rPr>
      </w:pPr>
      <w:r w:rsidRPr="00993DD4">
        <w:rPr>
          <w:szCs w:val="28"/>
        </w:rPr>
        <w:t>Информатика</w:t>
      </w:r>
      <w:r>
        <w:rPr>
          <w:szCs w:val="28"/>
        </w:rPr>
        <w:t xml:space="preserve"> и ИКТ</w:t>
      </w:r>
      <w:r w:rsidRPr="00993DD4">
        <w:rPr>
          <w:szCs w:val="28"/>
        </w:rPr>
        <w:t>.</w:t>
      </w:r>
      <w:r>
        <w:rPr>
          <w:szCs w:val="28"/>
        </w:rPr>
        <w:t xml:space="preserve"> Учебник 8</w:t>
      </w:r>
      <w:r w:rsidRPr="00993DD4">
        <w:rPr>
          <w:szCs w:val="28"/>
        </w:rPr>
        <w:t xml:space="preserve">-9 класс. /Под </w:t>
      </w:r>
      <w:proofErr w:type="gramStart"/>
      <w:r w:rsidRPr="00993DD4">
        <w:rPr>
          <w:szCs w:val="28"/>
        </w:rPr>
        <w:t>ред.Н.В.Макаровой.-</w:t>
      </w:r>
      <w:proofErr w:type="gramEnd"/>
      <w:r w:rsidRPr="00993DD4">
        <w:rPr>
          <w:szCs w:val="28"/>
        </w:rPr>
        <w:t xml:space="preserve"> СПб.:Питер, 20</w:t>
      </w:r>
      <w:r>
        <w:rPr>
          <w:szCs w:val="28"/>
        </w:rPr>
        <w:t>12.</w:t>
      </w:r>
    </w:p>
    <w:p w:rsidR="00F8046B" w:rsidRDefault="00F8046B">
      <w:pPr>
        <w:rPr>
          <w:szCs w:val="28"/>
        </w:rPr>
      </w:pPr>
      <w:r>
        <w:rPr>
          <w:szCs w:val="28"/>
        </w:rPr>
        <w:br w:type="page"/>
      </w:r>
    </w:p>
    <w:p w:rsidR="00C65D4F" w:rsidRPr="008F0EBC" w:rsidRDefault="00C65D4F" w:rsidP="00C65D4F">
      <w:pPr>
        <w:spacing w:line="360" w:lineRule="auto"/>
        <w:ind w:firstLine="709"/>
        <w:jc w:val="center"/>
        <w:rPr>
          <w:b/>
          <w:sz w:val="36"/>
          <w:szCs w:val="36"/>
        </w:rPr>
        <w:sectPr w:rsidR="00C65D4F" w:rsidRPr="008F0EBC" w:rsidSect="00F8046B">
          <w:pgSz w:w="11906" w:h="16838"/>
          <w:pgMar w:top="1134" w:right="850" w:bottom="709" w:left="1701" w:header="709" w:footer="709" w:gutter="0"/>
          <w:cols w:space="708"/>
          <w:docGrid w:linePitch="360"/>
        </w:sectPr>
      </w:pPr>
    </w:p>
    <w:p w:rsidR="00C65D4F" w:rsidRPr="00953F16" w:rsidRDefault="00C65D4F" w:rsidP="00C65D4F">
      <w:pPr>
        <w:spacing w:line="36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  <w:lang w:val="en-US"/>
        </w:rPr>
        <w:lastRenderedPageBreak/>
        <w:t>II</w:t>
      </w:r>
      <w:r w:rsidRPr="005B02BB">
        <w:rPr>
          <w:b/>
          <w:sz w:val="36"/>
          <w:szCs w:val="36"/>
        </w:rPr>
        <w:t xml:space="preserve">. </w:t>
      </w:r>
      <w:r>
        <w:rPr>
          <w:b/>
          <w:sz w:val="36"/>
          <w:szCs w:val="36"/>
        </w:rPr>
        <w:t>С</w:t>
      </w:r>
      <w:r w:rsidRPr="00953F16">
        <w:rPr>
          <w:b/>
          <w:sz w:val="36"/>
          <w:szCs w:val="36"/>
        </w:rPr>
        <w:t>одержание рабочей программы</w:t>
      </w:r>
    </w:p>
    <w:tbl>
      <w:tblPr>
        <w:tblW w:w="1531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3637"/>
        <w:gridCol w:w="5528"/>
        <w:gridCol w:w="5528"/>
      </w:tblGrid>
      <w:tr w:rsidR="00C65D4F" w:rsidRPr="00B04521" w:rsidTr="00B53929">
        <w:tc>
          <w:tcPr>
            <w:tcW w:w="617" w:type="dxa"/>
          </w:tcPr>
          <w:p w:rsidR="00C65D4F" w:rsidRPr="002D10B0" w:rsidRDefault="00C65D4F" w:rsidP="00B53929">
            <w:pPr>
              <w:pStyle w:val="ac"/>
              <w:widowControl w:val="0"/>
              <w:suppressLineNumbers/>
              <w:autoSpaceDE w:val="0"/>
              <w:ind w:left="0"/>
              <w:jc w:val="center"/>
              <w:rPr>
                <w:b/>
                <w:sz w:val="28"/>
                <w:szCs w:val="28"/>
              </w:rPr>
            </w:pPr>
            <w:r w:rsidRPr="002D10B0">
              <w:rPr>
                <w:b/>
                <w:sz w:val="28"/>
                <w:szCs w:val="28"/>
              </w:rPr>
              <w:t>№</w:t>
            </w:r>
          </w:p>
          <w:p w:rsidR="00C65D4F" w:rsidRPr="002D10B0" w:rsidRDefault="00C65D4F" w:rsidP="00B53929">
            <w:pPr>
              <w:pStyle w:val="ac"/>
              <w:widowControl w:val="0"/>
              <w:suppressLineNumbers/>
              <w:autoSpaceDE w:val="0"/>
              <w:ind w:left="0"/>
              <w:jc w:val="center"/>
              <w:rPr>
                <w:b/>
                <w:sz w:val="28"/>
                <w:szCs w:val="28"/>
              </w:rPr>
            </w:pPr>
            <w:r w:rsidRPr="002D10B0">
              <w:rPr>
                <w:b/>
                <w:sz w:val="28"/>
                <w:szCs w:val="28"/>
              </w:rPr>
              <w:t xml:space="preserve">п/п </w:t>
            </w:r>
          </w:p>
        </w:tc>
        <w:tc>
          <w:tcPr>
            <w:tcW w:w="3637" w:type="dxa"/>
          </w:tcPr>
          <w:p w:rsidR="00C65D4F" w:rsidRPr="002D10B0" w:rsidRDefault="00C65D4F" w:rsidP="00B53929">
            <w:pPr>
              <w:pStyle w:val="ac"/>
              <w:widowControl w:val="0"/>
              <w:suppressLineNumbers/>
              <w:autoSpaceDE w:val="0"/>
              <w:ind w:left="0"/>
              <w:jc w:val="center"/>
              <w:rPr>
                <w:b/>
                <w:sz w:val="28"/>
                <w:szCs w:val="28"/>
              </w:rPr>
            </w:pPr>
            <w:r w:rsidRPr="002D10B0">
              <w:rPr>
                <w:b/>
                <w:sz w:val="28"/>
                <w:szCs w:val="28"/>
              </w:rPr>
              <w:t>Название раздела, темы</w:t>
            </w:r>
          </w:p>
        </w:tc>
        <w:tc>
          <w:tcPr>
            <w:tcW w:w="5528" w:type="dxa"/>
          </w:tcPr>
          <w:p w:rsidR="00C65D4F" w:rsidRPr="002D10B0" w:rsidRDefault="00C65D4F" w:rsidP="00B53929">
            <w:pPr>
              <w:pStyle w:val="ac"/>
              <w:widowControl w:val="0"/>
              <w:suppressLineNumbers/>
              <w:autoSpaceDE w:val="0"/>
              <w:ind w:left="0"/>
              <w:jc w:val="center"/>
              <w:rPr>
                <w:b/>
                <w:sz w:val="28"/>
                <w:szCs w:val="28"/>
              </w:rPr>
            </w:pPr>
            <w:r w:rsidRPr="002D10B0">
              <w:rPr>
                <w:b/>
                <w:sz w:val="28"/>
                <w:szCs w:val="28"/>
              </w:rPr>
              <w:t xml:space="preserve">Содержание раздела (темы) (дидактические единицы) </w:t>
            </w:r>
          </w:p>
        </w:tc>
        <w:tc>
          <w:tcPr>
            <w:tcW w:w="5528" w:type="dxa"/>
          </w:tcPr>
          <w:p w:rsidR="00C65D4F" w:rsidRPr="002D10B0" w:rsidRDefault="00C65D4F" w:rsidP="00B53929">
            <w:pPr>
              <w:pStyle w:val="ac"/>
              <w:widowControl w:val="0"/>
              <w:suppressLineNumbers/>
              <w:autoSpaceDE w:val="0"/>
              <w:ind w:left="0"/>
              <w:jc w:val="center"/>
              <w:rPr>
                <w:b/>
                <w:sz w:val="28"/>
                <w:szCs w:val="28"/>
              </w:rPr>
            </w:pPr>
            <w:r w:rsidRPr="002D10B0">
              <w:rPr>
                <w:b/>
                <w:sz w:val="28"/>
                <w:szCs w:val="28"/>
              </w:rPr>
              <w:t xml:space="preserve">Требования к уровню подготовки обучающихся </w:t>
            </w:r>
            <w:r w:rsidRPr="002D10B0">
              <w:rPr>
                <w:rStyle w:val="a6"/>
                <w:b/>
                <w:i w:val="0"/>
                <w:iCs w:val="0"/>
                <w:sz w:val="28"/>
              </w:rPr>
              <w:t xml:space="preserve">по теме </w:t>
            </w:r>
          </w:p>
        </w:tc>
      </w:tr>
      <w:tr w:rsidR="00C65D4F" w:rsidRPr="00B04521" w:rsidTr="00B53929">
        <w:tc>
          <w:tcPr>
            <w:tcW w:w="617" w:type="dxa"/>
          </w:tcPr>
          <w:p w:rsidR="00C65D4F" w:rsidRPr="00CC7FFD" w:rsidRDefault="00C65D4F" w:rsidP="00B53929">
            <w:pPr>
              <w:ind w:firstLine="709"/>
              <w:rPr>
                <w:szCs w:val="28"/>
              </w:rPr>
            </w:pPr>
            <w:r w:rsidRPr="00CC7FFD">
              <w:rPr>
                <w:szCs w:val="28"/>
              </w:rPr>
              <w:t>11</w:t>
            </w:r>
          </w:p>
        </w:tc>
        <w:tc>
          <w:tcPr>
            <w:tcW w:w="3637" w:type="dxa"/>
          </w:tcPr>
          <w:p w:rsidR="00C65D4F" w:rsidRPr="00CC7FFD" w:rsidRDefault="00C65D4F" w:rsidP="00B53929">
            <w:pPr>
              <w:rPr>
                <w:b/>
                <w:szCs w:val="28"/>
              </w:rPr>
            </w:pPr>
            <w:r w:rsidRPr="00CC7FFD">
              <w:rPr>
                <w:szCs w:val="28"/>
              </w:rPr>
              <w:t>Моделирование и формализация</w:t>
            </w:r>
          </w:p>
          <w:p w:rsidR="00C65D4F" w:rsidRPr="00CC7FFD" w:rsidRDefault="00C65D4F" w:rsidP="00B53929">
            <w:pPr>
              <w:ind w:firstLine="709"/>
              <w:rPr>
                <w:b/>
                <w:szCs w:val="28"/>
              </w:rPr>
            </w:pPr>
          </w:p>
          <w:p w:rsidR="00C65D4F" w:rsidRPr="00CC7FFD" w:rsidRDefault="00C65D4F" w:rsidP="00B53929">
            <w:pPr>
              <w:ind w:firstLine="709"/>
              <w:rPr>
                <w:szCs w:val="28"/>
              </w:rPr>
            </w:pPr>
          </w:p>
        </w:tc>
        <w:tc>
          <w:tcPr>
            <w:tcW w:w="5528" w:type="dxa"/>
          </w:tcPr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Модели. Виды моделей</w:t>
            </w:r>
          </w:p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(табличные, информационные). Визуализация. Модели знаний. Анализ запутанных ситуаций. Исследование моделей на компьютере. Информационные модели управления объектами. Основные этапы разработки и исследования моделей на компьютере.</w:t>
            </w:r>
          </w:p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Построение геометрических моделей.</w:t>
            </w:r>
          </w:p>
        </w:tc>
        <w:tc>
          <w:tcPr>
            <w:tcW w:w="5528" w:type="dxa"/>
          </w:tcPr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Знать:</w:t>
            </w:r>
          </w:p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- смысл понятия «модель», его назначение;</w:t>
            </w:r>
          </w:p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- виды моделей;</w:t>
            </w:r>
          </w:p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- этапы исследования модели на компьютере.</w:t>
            </w:r>
          </w:p>
          <w:p w:rsidR="00C65D4F" w:rsidRPr="00CC7FFD" w:rsidRDefault="00C65D4F" w:rsidP="00B53929">
            <w:pPr>
              <w:rPr>
                <w:szCs w:val="28"/>
              </w:rPr>
            </w:pPr>
          </w:p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Уметь:</w:t>
            </w:r>
          </w:p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- строить модели;</w:t>
            </w:r>
          </w:p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- использовать компьютер для моделирования.</w:t>
            </w:r>
          </w:p>
        </w:tc>
      </w:tr>
      <w:tr w:rsidR="00C65D4F" w:rsidRPr="00B04521" w:rsidTr="00B53929">
        <w:tc>
          <w:tcPr>
            <w:tcW w:w="617" w:type="dxa"/>
          </w:tcPr>
          <w:p w:rsidR="00C65D4F" w:rsidRPr="00CC7FFD" w:rsidRDefault="00C65D4F" w:rsidP="00B53929">
            <w:pPr>
              <w:ind w:firstLine="709"/>
              <w:rPr>
                <w:szCs w:val="28"/>
              </w:rPr>
            </w:pPr>
            <w:r w:rsidRPr="00CC7FFD">
              <w:rPr>
                <w:szCs w:val="28"/>
              </w:rPr>
              <w:t>32</w:t>
            </w:r>
          </w:p>
        </w:tc>
        <w:tc>
          <w:tcPr>
            <w:tcW w:w="3637" w:type="dxa"/>
          </w:tcPr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Логические основы построения компьютера</w:t>
            </w:r>
          </w:p>
        </w:tc>
        <w:tc>
          <w:tcPr>
            <w:tcW w:w="5528" w:type="dxa"/>
          </w:tcPr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Представление числовой информации с помощью систем счисления.</w:t>
            </w:r>
          </w:p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Перевод чисел в позиционных системах счисления.</w:t>
            </w:r>
          </w:p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Арифметические операции.</w:t>
            </w:r>
          </w:p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Двоичное кодирование чисел в компьютере</w:t>
            </w:r>
          </w:p>
        </w:tc>
        <w:tc>
          <w:tcPr>
            <w:tcW w:w="5528" w:type="dxa"/>
          </w:tcPr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Знать:</w:t>
            </w:r>
          </w:p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- особенности и преимущества двоичной формы представления информации</w:t>
            </w:r>
          </w:p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- основные единицы измерения информации</w:t>
            </w:r>
          </w:p>
          <w:p w:rsidR="00C65D4F" w:rsidRPr="00CC7FFD" w:rsidRDefault="00C65D4F" w:rsidP="00B53929">
            <w:pPr>
              <w:rPr>
                <w:szCs w:val="28"/>
              </w:rPr>
            </w:pPr>
          </w:p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Уметь:</w:t>
            </w:r>
          </w:p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- решать задачи на определение количества информации</w:t>
            </w:r>
          </w:p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- переводить числа из одной системы счисления в другую</w:t>
            </w:r>
          </w:p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- производить арифметические операции вс.с.</w:t>
            </w:r>
          </w:p>
        </w:tc>
      </w:tr>
      <w:tr w:rsidR="00C65D4F" w:rsidRPr="00B04521" w:rsidTr="00B53929">
        <w:tc>
          <w:tcPr>
            <w:tcW w:w="617" w:type="dxa"/>
          </w:tcPr>
          <w:p w:rsidR="00C65D4F" w:rsidRPr="00CC7FFD" w:rsidRDefault="00C65D4F" w:rsidP="00B53929">
            <w:pPr>
              <w:ind w:firstLine="709"/>
              <w:rPr>
                <w:szCs w:val="28"/>
              </w:rPr>
            </w:pPr>
            <w:r w:rsidRPr="00CC7FFD">
              <w:rPr>
                <w:szCs w:val="28"/>
              </w:rPr>
              <w:t>43</w:t>
            </w:r>
          </w:p>
        </w:tc>
        <w:tc>
          <w:tcPr>
            <w:tcW w:w="3637" w:type="dxa"/>
          </w:tcPr>
          <w:p w:rsidR="00C65D4F" w:rsidRPr="00CC7FFD" w:rsidRDefault="00C65D4F" w:rsidP="00B53929">
            <w:pPr>
              <w:pStyle w:val="ae"/>
              <w:spacing w:before="0" w:beforeAutospacing="0" w:after="0" w:afterAutospacing="0"/>
              <w:rPr>
                <w:sz w:val="28"/>
                <w:szCs w:val="28"/>
              </w:rPr>
            </w:pPr>
            <w:r w:rsidRPr="00CC7FFD">
              <w:rPr>
                <w:sz w:val="28"/>
                <w:szCs w:val="28"/>
              </w:rPr>
              <w:t>Основы программирования</w:t>
            </w:r>
          </w:p>
          <w:p w:rsidR="00C65D4F" w:rsidRPr="00CC7FFD" w:rsidRDefault="00C65D4F" w:rsidP="00B53929">
            <w:pPr>
              <w:rPr>
                <w:b/>
                <w:szCs w:val="28"/>
              </w:rPr>
            </w:pPr>
          </w:p>
        </w:tc>
        <w:tc>
          <w:tcPr>
            <w:tcW w:w="5528" w:type="dxa"/>
          </w:tcPr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Графический интерфейс: форма и управляющие элементы. Процедуры.</w:t>
            </w:r>
            <w:r w:rsidRPr="00CC7FFD">
              <w:rPr>
                <w:szCs w:val="28"/>
              </w:rPr>
              <w:br/>
              <w:t xml:space="preserve">Тип, имя и значение переменной. Присваивание.Основные алгоритмические </w:t>
            </w:r>
            <w:r w:rsidRPr="00CC7FFD">
              <w:rPr>
                <w:szCs w:val="28"/>
              </w:rPr>
              <w:lastRenderedPageBreak/>
              <w:t>структуры (линейная, ветвление, выбор, цикл) и их кодирование на языке программирования. Одномерный массив. Двумерный массив.</w:t>
            </w:r>
            <w:r w:rsidRPr="00CC7FFD">
              <w:rPr>
                <w:szCs w:val="28"/>
              </w:rPr>
              <w:br/>
            </w:r>
          </w:p>
        </w:tc>
        <w:tc>
          <w:tcPr>
            <w:tcW w:w="5528" w:type="dxa"/>
          </w:tcPr>
          <w:p w:rsidR="00C65D4F" w:rsidRPr="00CC7FFD" w:rsidRDefault="00C65D4F" w:rsidP="00B53929">
            <w:pPr>
              <w:pStyle w:val="ae"/>
              <w:spacing w:before="0" w:beforeAutospacing="0" w:after="0" w:afterAutospacing="0"/>
              <w:rPr>
                <w:sz w:val="28"/>
                <w:szCs w:val="28"/>
              </w:rPr>
            </w:pPr>
            <w:r w:rsidRPr="00CC7FFD">
              <w:rPr>
                <w:sz w:val="28"/>
                <w:szCs w:val="28"/>
              </w:rPr>
              <w:lastRenderedPageBreak/>
              <w:t xml:space="preserve">Знать: </w:t>
            </w:r>
          </w:p>
          <w:p w:rsidR="00C65D4F" w:rsidRPr="00CC7FFD" w:rsidRDefault="00C65D4F" w:rsidP="00B53929">
            <w:pPr>
              <w:pStyle w:val="ae"/>
              <w:spacing w:before="0" w:beforeAutospacing="0" w:after="0" w:afterAutospacing="0"/>
              <w:rPr>
                <w:sz w:val="28"/>
                <w:szCs w:val="28"/>
              </w:rPr>
            </w:pPr>
            <w:r w:rsidRPr="00CC7FFD">
              <w:rPr>
                <w:sz w:val="28"/>
                <w:szCs w:val="28"/>
              </w:rPr>
              <w:t>-основные алгоритмические структуры;</w:t>
            </w:r>
          </w:p>
          <w:p w:rsidR="00C65D4F" w:rsidRPr="00CC7FFD" w:rsidRDefault="00C65D4F" w:rsidP="00B53929">
            <w:pPr>
              <w:pStyle w:val="ae"/>
              <w:spacing w:before="0" w:beforeAutospacing="0" w:after="0" w:afterAutospacing="0"/>
              <w:rPr>
                <w:sz w:val="28"/>
                <w:szCs w:val="28"/>
              </w:rPr>
            </w:pPr>
            <w:r w:rsidRPr="00CC7FFD">
              <w:rPr>
                <w:sz w:val="28"/>
                <w:szCs w:val="28"/>
              </w:rPr>
              <w:t>Уметь:</w:t>
            </w:r>
          </w:p>
          <w:p w:rsidR="00C65D4F" w:rsidRPr="00CC7FFD" w:rsidRDefault="00C65D4F" w:rsidP="00B53929">
            <w:pPr>
              <w:pStyle w:val="ae"/>
              <w:spacing w:before="0" w:beforeAutospacing="0" w:after="0" w:afterAutospacing="0"/>
              <w:rPr>
                <w:sz w:val="28"/>
                <w:szCs w:val="28"/>
              </w:rPr>
            </w:pPr>
            <w:r w:rsidRPr="00CC7FFD">
              <w:rPr>
                <w:sz w:val="28"/>
                <w:szCs w:val="28"/>
              </w:rPr>
              <w:t>-работать в среде объектно-</w:t>
            </w:r>
            <w:r w:rsidRPr="00CC7FFD">
              <w:rPr>
                <w:sz w:val="28"/>
                <w:szCs w:val="28"/>
              </w:rPr>
              <w:lastRenderedPageBreak/>
              <w:t xml:space="preserve">ориентированного программирования </w:t>
            </w:r>
            <w:r w:rsidRPr="00CC7FFD">
              <w:rPr>
                <w:sz w:val="28"/>
                <w:szCs w:val="28"/>
                <w:lang w:val="en-US"/>
              </w:rPr>
              <w:t>Pascal</w:t>
            </w:r>
            <w:r w:rsidRPr="00CC7FFD">
              <w:rPr>
                <w:sz w:val="28"/>
                <w:szCs w:val="28"/>
              </w:rPr>
              <w:t xml:space="preserve"> 7.0.  </w:t>
            </w:r>
            <w:r w:rsidRPr="00CC7FFD">
              <w:rPr>
                <w:sz w:val="28"/>
                <w:szCs w:val="28"/>
              </w:rPr>
              <w:br/>
              <w:t xml:space="preserve">- строить информационные модели объектов, систем и процессов, используя среду объектно-ориентированного программирования </w:t>
            </w:r>
            <w:r w:rsidRPr="00CC7FFD">
              <w:rPr>
                <w:sz w:val="28"/>
                <w:szCs w:val="28"/>
              </w:rPr>
              <w:br/>
              <w:t>- иллюстрировать учебные работы с использованием средств информационных технологий;</w:t>
            </w:r>
          </w:p>
          <w:p w:rsidR="00C65D4F" w:rsidRPr="00CC7FFD" w:rsidRDefault="00C65D4F" w:rsidP="00B53929">
            <w:pPr>
              <w:pStyle w:val="ae"/>
              <w:spacing w:before="0" w:beforeAutospacing="0" w:after="0" w:afterAutospacing="0"/>
              <w:rPr>
                <w:sz w:val="28"/>
                <w:szCs w:val="28"/>
              </w:rPr>
            </w:pPr>
            <w:r w:rsidRPr="00CC7FFD">
              <w:rPr>
                <w:sz w:val="28"/>
                <w:szCs w:val="28"/>
              </w:rPr>
              <w:t xml:space="preserve">- решать задачи  на языке </w:t>
            </w:r>
            <w:r w:rsidRPr="00CC7FFD">
              <w:rPr>
                <w:sz w:val="28"/>
                <w:szCs w:val="28"/>
                <w:lang w:val="en-US"/>
              </w:rPr>
              <w:t>Pascal</w:t>
            </w:r>
            <w:r w:rsidRPr="00CC7FFD">
              <w:rPr>
                <w:sz w:val="28"/>
                <w:szCs w:val="28"/>
              </w:rPr>
              <w:t xml:space="preserve"> 7.0;</w:t>
            </w:r>
          </w:p>
          <w:p w:rsidR="00C65D4F" w:rsidRPr="00CC7FFD" w:rsidRDefault="00C65D4F" w:rsidP="00B53929">
            <w:pPr>
              <w:pStyle w:val="ae"/>
              <w:spacing w:before="0" w:beforeAutospacing="0" w:after="0" w:afterAutospacing="0"/>
              <w:rPr>
                <w:sz w:val="28"/>
                <w:szCs w:val="28"/>
              </w:rPr>
            </w:pPr>
            <w:r w:rsidRPr="00CC7FFD">
              <w:rPr>
                <w:sz w:val="28"/>
                <w:szCs w:val="28"/>
              </w:rPr>
              <w:t>-создавать программы на языке программирования.</w:t>
            </w:r>
          </w:p>
          <w:p w:rsidR="00C65D4F" w:rsidRPr="00CC7FFD" w:rsidRDefault="00C65D4F" w:rsidP="00B53929">
            <w:pPr>
              <w:ind w:firstLine="709"/>
              <w:jc w:val="center"/>
              <w:rPr>
                <w:szCs w:val="28"/>
              </w:rPr>
            </w:pPr>
          </w:p>
        </w:tc>
      </w:tr>
      <w:tr w:rsidR="00C65D4F" w:rsidRPr="00B04521" w:rsidTr="00B53929">
        <w:tc>
          <w:tcPr>
            <w:tcW w:w="617" w:type="dxa"/>
          </w:tcPr>
          <w:p w:rsidR="00C65D4F" w:rsidRPr="00CC7FFD" w:rsidRDefault="00C65D4F" w:rsidP="00B53929">
            <w:pPr>
              <w:ind w:firstLine="709"/>
              <w:rPr>
                <w:szCs w:val="28"/>
              </w:rPr>
            </w:pPr>
            <w:r w:rsidRPr="00CC7FFD">
              <w:rPr>
                <w:szCs w:val="28"/>
              </w:rPr>
              <w:lastRenderedPageBreak/>
              <w:t>44</w:t>
            </w:r>
          </w:p>
        </w:tc>
        <w:tc>
          <w:tcPr>
            <w:tcW w:w="3637" w:type="dxa"/>
          </w:tcPr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Коммуникационные технологии</w:t>
            </w:r>
          </w:p>
        </w:tc>
        <w:tc>
          <w:tcPr>
            <w:tcW w:w="5528" w:type="dxa"/>
            <w:vAlign w:val="center"/>
          </w:tcPr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Глобальная компьютерная сеть Интернет.</w:t>
            </w:r>
          </w:p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Информационные ресурсы Интернета.</w:t>
            </w:r>
          </w:p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Поиск информации в Интернете.</w:t>
            </w:r>
          </w:p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Электронная коммерция в Интернете.</w:t>
            </w:r>
          </w:p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 xml:space="preserve">Разработка </w:t>
            </w:r>
            <w:proofErr w:type="spellStart"/>
            <w:r w:rsidRPr="00CC7FFD">
              <w:rPr>
                <w:szCs w:val="28"/>
              </w:rPr>
              <w:t>Web</w:t>
            </w:r>
            <w:proofErr w:type="spellEnd"/>
            <w:r w:rsidRPr="00CC7FFD">
              <w:rPr>
                <w:szCs w:val="28"/>
              </w:rPr>
              <w:t xml:space="preserve"> – сайтов.</w:t>
            </w:r>
          </w:p>
          <w:p w:rsidR="00C65D4F" w:rsidRPr="00CC7FFD" w:rsidRDefault="00C65D4F" w:rsidP="00B53929">
            <w:pPr>
              <w:rPr>
                <w:szCs w:val="28"/>
              </w:rPr>
            </w:pPr>
            <w:r w:rsidRPr="00CC7FFD">
              <w:rPr>
                <w:szCs w:val="28"/>
              </w:rPr>
              <w:t>Использование языка разметки гипертекста HTML.</w:t>
            </w:r>
          </w:p>
        </w:tc>
        <w:tc>
          <w:tcPr>
            <w:tcW w:w="5528" w:type="dxa"/>
          </w:tcPr>
          <w:p w:rsidR="00C65D4F" w:rsidRPr="00111FAE" w:rsidRDefault="00C65D4F" w:rsidP="00B53929">
            <w:pPr>
              <w:rPr>
                <w:szCs w:val="28"/>
              </w:rPr>
            </w:pPr>
            <w:r>
              <w:rPr>
                <w:szCs w:val="28"/>
              </w:rPr>
              <w:t>З</w:t>
            </w:r>
            <w:r w:rsidRPr="00111FAE">
              <w:rPr>
                <w:szCs w:val="28"/>
              </w:rPr>
              <w:t>нать:</w:t>
            </w:r>
          </w:p>
          <w:p w:rsidR="00C65D4F" w:rsidRPr="00111FAE" w:rsidRDefault="00C65D4F" w:rsidP="00B53929">
            <w:pPr>
              <w:rPr>
                <w:szCs w:val="28"/>
              </w:rPr>
            </w:pPr>
            <w:r>
              <w:rPr>
                <w:szCs w:val="28"/>
              </w:rPr>
              <w:t>- н</w:t>
            </w:r>
            <w:r w:rsidRPr="00111FAE">
              <w:rPr>
                <w:szCs w:val="28"/>
              </w:rPr>
              <w:t>азначение и роль Интернета в развитии общества;</w:t>
            </w:r>
          </w:p>
          <w:p w:rsidR="00C65D4F" w:rsidRPr="00111FAE" w:rsidRDefault="00C65D4F" w:rsidP="00B53929">
            <w:pPr>
              <w:rPr>
                <w:szCs w:val="28"/>
              </w:rPr>
            </w:pPr>
            <w:r>
              <w:rPr>
                <w:szCs w:val="28"/>
              </w:rPr>
              <w:t>-н</w:t>
            </w:r>
            <w:r w:rsidRPr="00111FAE">
              <w:rPr>
                <w:szCs w:val="28"/>
              </w:rPr>
              <w:t>азначение программы-браузера и ее управляющих элементов;</w:t>
            </w:r>
          </w:p>
          <w:p w:rsidR="00C65D4F" w:rsidRPr="00111FAE" w:rsidRDefault="00C65D4F" w:rsidP="00B53929">
            <w:pPr>
              <w:rPr>
                <w:szCs w:val="28"/>
              </w:rPr>
            </w:pPr>
            <w:r>
              <w:rPr>
                <w:szCs w:val="28"/>
              </w:rPr>
              <w:t>- т</w:t>
            </w:r>
            <w:r w:rsidRPr="00111FAE">
              <w:rPr>
                <w:szCs w:val="28"/>
              </w:rPr>
              <w:t>ехнологию поиска информации в Интернете;</w:t>
            </w:r>
          </w:p>
          <w:p w:rsidR="00C65D4F" w:rsidRPr="00111FAE" w:rsidRDefault="00C65D4F" w:rsidP="00B53929">
            <w:pPr>
              <w:rPr>
                <w:szCs w:val="28"/>
              </w:rPr>
            </w:pPr>
            <w:r>
              <w:rPr>
                <w:szCs w:val="28"/>
              </w:rPr>
              <w:t>- н</w:t>
            </w:r>
            <w:r w:rsidRPr="00111FAE">
              <w:rPr>
                <w:szCs w:val="28"/>
              </w:rPr>
              <w:t>азначение языка HTML</w:t>
            </w:r>
            <w:r>
              <w:rPr>
                <w:szCs w:val="28"/>
              </w:rPr>
              <w:t>, о</w:t>
            </w:r>
            <w:r w:rsidRPr="00111FAE">
              <w:rPr>
                <w:szCs w:val="28"/>
              </w:rPr>
              <w:t>сновные теги;</w:t>
            </w:r>
          </w:p>
          <w:p w:rsidR="00C65D4F" w:rsidRPr="00111FAE" w:rsidRDefault="00C65D4F" w:rsidP="00B53929">
            <w:pPr>
              <w:rPr>
                <w:szCs w:val="28"/>
              </w:rPr>
            </w:pPr>
            <w:r>
              <w:rPr>
                <w:szCs w:val="28"/>
              </w:rPr>
              <w:t>- т</w:t>
            </w:r>
            <w:r w:rsidRPr="00111FAE">
              <w:rPr>
                <w:szCs w:val="28"/>
              </w:rPr>
              <w:t>ехнологию оформления веб-документов;</w:t>
            </w:r>
          </w:p>
          <w:p w:rsidR="00C65D4F" w:rsidRPr="00111FAE" w:rsidRDefault="00C65D4F" w:rsidP="00B53929">
            <w:pPr>
              <w:rPr>
                <w:szCs w:val="28"/>
              </w:rPr>
            </w:pPr>
            <w:r>
              <w:rPr>
                <w:szCs w:val="28"/>
              </w:rPr>
              <w:t>- и</w:t>
            </w:r>
            <w:r w:rsidRPr="00111FAE">
              <w:rPr>
                <w:szCs w:val="28"/>
              </w:rPr>
              <w:t>меть представление об электронной почте и правилах формирования адреса;</w:t>
            </w:r>
          </w:p>
          <w:p w:rsidR="00C65D4F" w:rsidRPr="00111FAE" w:rsidRDefault="00C65D4F" w:rsidP="00B53929">
            <w:pPr>
              <w:rPr>
                <w:szCs w:val="28"/>
              </w:rPr>
            </w:pPr>
          </w:p>
          <w:p w:rsidR="00C65D4F" w:rsidRPr="00111FAE" w:rsidRDefault="00C65D4F" w:rsidP="00B53929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111FAE">
              <w:rPr>
                <w:szCs w:val="28"/>
              </w:rPr>
              <w:t>меть:</w:t>
            </w:r>
          </w:p>
          <w:p w:rsidR="00C65D4F" w:rsidRPr="00111FAE" w:rsidRDefault="00C65D4F" w:rsidP="00B53929">
            <w:pPr>
              <w:rPr>
                <w:szCs w:val="28"/>
              </w:rPr>
            </w:pPr>
            <w:r>
              <w:rPr>
                <w:szCs w:val="28"/>
              </w:rPr>
              <w:t>- р</w:t>
            </w:r>
            <w:r w:rsidRPr="00111FAE">
              <w:rPr>
                <w:szCs w:val="28"/>
              </w:rPr>
              <w:t>аботать в браузере;</w:t>
            </w:r>
          </w:p>
          <w:p w:rsidR="00C65D4F" w:rsidRPr="00111FAE" w:rsidRDefault="00C65D4F" w:rsidP="00B53929">
            <w:pPr>
              <w:rPr>
                <w:szCs w:val="28"/>
              </w:rPr>
            </w:pPr>
            <w:r>
              <w:rPr>
                <w:szCs w:val="28"/>
              </w:rPr>
              <w:t>- с</w:t>
            </w:r>
            <w:r w:rsidRPr="00111FAE">
              <w:rPr>
                <w:szCs w:val="28"/>
              </w:rPr>
              <w:t>формировать адрес в сети;</w:t>
            </w:r>
          </w:p>
          <w:p w:rsidR="00C65D4F" w:rsidRPr="00111FAE" w:rsidRDefault="00C65D4F" w:rsidP="00B53929">
            <w:pPr>
              <w:rPr>
                <w:szCs w:val="28"/>
              </w:rPr>
            </w:pPr>
            <w:r>
              <w:rPr>
                <w:szCs w:val="28"/>
              </w:rPr>
              <w:t>- и</w:t>
            </w:r>
            <w:r w:rsidRPr="00111FAE">
              <w:rPr>
                <w:szCs w:val="28"/>
              </w:rPr>
              <w:t>скать информацию по известным адресам и с помощью поисковых систем;</w:t>
            </w:r>
          </w:p>
          <w:p w:rsidR="00C65D4F" w:rsidRPr="00111FAE" w:rsidRDefault="00C65D4F" w:rsidP="00B53929">
            <w:pPr>
              <w:rPr>
                <w:szCs w:val="28"/>
              </w:rPr>
            </w:pPr>
            <w:r>
              <w:rPr>
                <w:szCs w:val="28"/>
              </w:rPr>
              <w:t>- в</w:t>
            </w:r>
            <w:r w:rsidRPr="00111FAE">
              <w:rPr>
                <w:szCs w:val="28"/>
              </w:rPr>
              <w:t>ключать графическую иллюстрацию в веб-документ;</w:t>
            </w:r>
          </w:p>
          <w:p w:rsidR="00C65D4F" w:rsidRPr="00111FAE" w:rsidRDefault="00C65D4F" w:rsidP="00B5392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- с</w:t>
            </w:r>
            <w:r w:rsidRPr="00111FAE">
              <w:rPr>
                <w:szCs w:val="28"/>
              </w:rPr>
              <w:t>делать гиперссылку в веб-документе;</w:t>
            </w:r>
          </w:p>
          <w:p w:rsidR="00C65D4F" w:rsidRPr="00CC7FFD" w:rsidRDefault="00C65D4F" w:rsidP="00B53929">
            <w:pPr>
              <w:rPr>
                <w:szCs w:val="28"/>
              </w:rPr>
            </w:pPr>
            <w:r>
              <w:rPr>
                <w:szCs w:val="28"/>
              </w:rPr>
              <w:t>- п</w:t>
            </w:r>
            <w:r w:rsidRPr="00111FAE">
              <w:rPr>
                <w:szCs w:val="28"/>
              </w:rPr>
              <w:t>ользовать электронной почтой.</w:t>
            </w:r>
          </w:p>
        </w:tc>
      </w:tr>
      <w:tr w:rsidR="00C65D4F" w:rsidRPr="00B04521" w:rsidTr="00B53929">
        <w:tc>
          <w:tcPr>
            <w:tcW w:w="617" w:type="dxa"/>
          </w:tcPr>
          <w:p w:rsidR="00C65D4F" w:rsidRPr="00CC7FFD" w:rsidRDefault="00C65D4F" w:rsidP="00B5392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</w:p>
        </w:tc>
        <w:tc>
          <w:tcPr>
            <w:tcW w:w="3637" w:type="dxa"/>
          </w:tcPr>
          <w:p w:rsidR="00C65D4F" w:rsidRPr="00CC7FFD" w:rsidRDefault="00C65D4F" w:rsidP="00B53929">
            <w:pPr>
              <w:rPr>
                <w:szCs w:val="28"/>
              </w:rPr>
            </w:pPr>
            <w:r>
              <w:rPr>
                <w:szCs w:val="28"/>
              </w:rPr>
              <w:t>Итоговое повторение</w:t>
            </w:r>
          </w:p>
        </w:tc>
        <w:tc>
          <w:tcPr>
            <w:tcW w:w="5528" w:type="dxa"/>
            <w:vAlign w:val="center"/>
          </w:tcPr>
          <w:p w:rsidR="00C65D4F" w:rsidRPr="00CC7FFD" w:rsidRDefault="00C65D4F" w:rsidP="00B53929">
            <w:pPr>
              <w:rPr>
                <w:szCs w:val="28"/>
              </w:rPr>
            </w:pPr>
          </w:p>
        </w:tc>
        <w:tc>
          <w:tcPr>
            <w:tcW w:w="5528" w:type="dxa"/>
          </w:tcPr>
          <w:p w:rsidR="00C65D4F" w:rsidRDefault="00C65D4F" w:rsidP="00B53929">
            <w:pPr>
              <w:rPr>
                <w:szCs w:val="28"/>
              </w:rPr>
            </w:pPr>
          </w:p>
        </w:tc>
      </w:tr>
    </w:tbl>
    <w:p w:rsidR="00C65D4F" w:rsidRDefault="00C65D4F" w:rsidP="00C65D4F"/>
    <w:p w:rsidR="00F8046B" w:rsidRDefault="00F8046B" w:rsidP="00F8046B">
      <w:pPr>
        <w:shd w:val="clear" w:color="auto" w:fill="FFFFFF"/>
        <w:suppressAutoHyphens/>
        <w:spacing w:line="360" w:lineRule="auto"/>
        <w:jc w:val="both"/>
        <w:rPr>
          <w:szCs w:val="28"/>
          <w:lang w:eastAsia="ar-SA"/>
        </w:rPr>
      </w:pPr>
    </w:p>
    <w:p w:rsidR="00C65D4F" w:rsidRDefault="00C65D4F">
      <w:r>
        <w:br w:type="page"/>
      </w:r>
    </w:p>
    <w:p w:rsidR="00C65D4F" w:rsidRDefault="00C65D4F" w:rsidP="00C65D4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  <w:lang w:val="en-US"/>
        </w:rPr>
        <w:lastRenderedPageBreak/>
        <w:t>III</w:t>
      </w:r>
      <w:r w:rsidRPr="00023E5E">
        <w:rPr>
          <w:b/>
          <w:sz w:val="36"/>
          <w:szCs w:val="36"/>
        </w:rPr>
        <w:t xml:space="preserve">. </w:t>
      </w:r>
      <w:r>
        <w:rPr>
          <w:b/>
          <w:sz w:val="36"/>
          <w:szCs w:val="36"/>
        </w:rPr>
        <w:t>У</w:t>
      </w:r>
      <w:r w:rsidRPr="000C60BF">
        <w:rPr>
          <w:b/>
          <w:sz w:val="36"/>
          <w:szCs w:val="36"/>
        </w:rPr>
        <w:t>чебно-тематический план</w:t>
      </w:r>
    </w:p>
    <w:tbl>
      <w:tblPr>
        <w:tblW w:w="14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0"/>
        <w:gridCol w:w="6626"/>
        <w:gridCol w:w="2570"/>
        <w:gridCol w:w="2607"/>
        <w:gridCol w:w="2437"/>
      </w:tblGrid>
      <w:tr w:rsidR="00C65D4F" w:rsidRPr="00B7591E" w:rsidTr="00B53929">
        <w:trPr>
          <w:trHeight w:val="894"/>
        </w:trPr>
        <w:tc>
          <w:tcPr>
            <w:tcW w:w="620" w:type="dxa"/>
            <w:vAlign w:val="center"/>
          </w:tcPr>
          <w:p w:rsidR="00C65D4F" w:rsidRPr="00602A16" w:rsidRDefault="00C65D4F" w:rsidP="00B53929">
            <w:pPr>
              <w:pStyle w:val="ac"/>
              <w:widowControl w:val="0"/>
              <w:suppressLineNumbers/>
              <w:autoSpaceDE w:val="0"/>
              <w:ind w:left="0"/>
              <w:jc w:val="center"/>
              <w:rPr>
                <w:b/>
                <w:sz w:val="28"/>
                <w:szCs w:val="28"/>
              </w:rPr>
            </w:pPr>
            <w:r w:rsidRPr="00602A16">
              <w:rPr>
                <w:b/>
                <w:sz w:val="28"/>
                <w:szCs w:val="28"/>
              </w:rPr>
              <w:t>№</w:t>
            </w:r>
          </w:p>
          <w:p w:rsidR="00C65D4F" w:rsidRPr="00602A16" w:rsidRDefault="00C65D4F" w:rsidP="00B53929">
            <w:pPr>
              <w:pStyle w:val="ac"/>
              <w:widowControl w:val="0"/>
              <w:suppressLineNumbers/>
              <w:autoSpaceDE w:val="0"/>
              <w:ind w:left="0"/>
              <w:jc w:val="center"/>
              <w:rPr>
                <w:b/>
                <w:sz w:val="28"/>
                <w:szCs w:val="28"/>
              </w:rPr>
            </w:pPr>
            <w:r w:rsidRPr="00602A16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6626" w:type="dxa"/>
            <w:vAlign w:val="center"/>
          </w:tcPr>
          <w:p w:rsidR="00C65D4F" w:rsidRPr="00602A16" w:rsidRDefault="00C65D4F" w:rsidP="00B53929">
            <w:pPr>
              <w:pStyle w:val="ac"/>
              <w:widowControl w:val="0"/>
              <w:suppressLineNumbers/>
              <w:autoSpaceDE w:val="0"/>
              <w:ind w:left="0"/>
              <w:jc w:val="center"/>
              <w:rPr>
                <w:b/>
                <w:sz w:val="28"/>
                <w:szCs w:val="28"/>
              </w:rPr>
            </w:pPr>
            <w:r w:rsidRPr="00602A16">
              <w:rPr>
                <w:b/>
                <w:sz w:val="28"/>
                <w:szCs w:val="28"/>
              </w:rPr>
              <w:t>Наименование раздела, темы</w:t>
            </w:r>
          </w:p>
        </w:tc>
        <w:tc>
          <w:tcPr>
            <w:tcW w:w="2570" w:type="dxa"/>
            <w:vAlign w:val="center"/>
          </w:tcPr>
          <w:p w:rsidR="00C65D4F" w:rsidRPr="00602A16" w:rsidRDefault="00C65D4F" w:rsidP="00B53929">
            <w:pPr>
              <w:pStyle w:val="ac"/>
              <w:widowControl w:val="0"/>
              <w:suppressLineNumbers/>
              <w:autoSpaceDE w:val="0"/>
              <w:ind w:left="0"/>
              <w:jc w:val="center"/>
              <w:rPr>
                <w:b/>
                <w:sz w:val="28"/>
                <w:szCs w:val="28"/>
              </w:rPr>
            </w:pPr>
            <w:r w:rsidRPr="00602A16">
              <w:rPr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2607" w:type="dxa"/>
            <w:vAlign w:val="center"/>
          </w:tcPr>
          <w:p w:rsidR="00C65D4F" w:rsidRPr="00602A16" w:rsidRDefault="00C65D4F" w:rsidP="00B53929">
            <w:pPr>
              <w:pStyle w:val="ac"/>
              <w:widowControl w:val="0"/>
              <w:suppressLineNumbers/>
              <w:autoSpaceDE w:val="0"/>
              <w:ind w:left="0"/>
              <w:jc w:val="center"/>
              <w:rPr>
                <w:b/>
                <w:sz w:val="28"/>
                <w:szCs w:val="28"/>
              </w:rPr>
            </w:pPr>
            <w:r w:rsidRPr="00602A16">
              <w:rPr>
                <w:b/>
                <w:sz w:val="28"/>
                <w:szCs w:val="28"/>
              </w:rPr>
              <w:t>Контрольные мероприятия</w:t>
            </w:r>
          </w:p>
        </w:tc>
        <w:tc>
          <w:tcPr>
            <w:tcW w:w="2437" w:type="dxa"/>
            <w:vAlign w:val="center"/>
          </w:tcPr>
          <w:p w:rsidR="00C65D4F" w:rsidRPr="00602A16" w:rsidRDefault="00C65D4F" w:rsidP="00B53929">
            <w:pPr>
              <w:jc w:val="center"/>
              <w:rPr>
                <w:b/>
                <w:szCs w:val="28"/>
              </w:rPr>
            </w:pPr>
            <w:r w:rsidRPr="00602A16">
              <w:rPr>
                <w:b/>
                <w:szCs w:val="28"/>
              </w:rPr>
              <w:t>Количество часов</w:t>
            </w:r>
          </w:p>
        </w:tc>
      </w:tr>
      <w:tr w:rsidR="00C65D4F" w:rsidRPr="00B7591E" w:rsidTr="00B53929">
        <w:trPr>
          <w:trHeight w:val="894"/>
        </w:trPr>
        <w:tc>
          <w:tcPr>
            <w:tcW w:w="620" w:type="dxa"/>
            <w:vAlign w:val="center"/>
          </w:tcPr>
          <w:p w:rsidR="00C65D4F" w:rsidRPr="00B7591E" w:rsidRDefault="00C65D4F" w:rsidP="00B53929">
            <w:pPr>
              <w:jc w:val="center"/>
              <w:rPr>
                <w:szCs w:val="28"/>
              </w:rPr>
            </w:pPr>
            <w:r w:rsidRPr="00B7591E">
              <w:rPr>
                <w:szCs w:val="28"/>
              </w:rPr>
              <w:t>1</w:t>
            </w:r>
          </w:p>
        </w:tc>
        <w:tc>
          <w:tcPr>
            <w:tcW w:w="6626" w:type="dxa"/>
            <w:vAlign w:val="center"/>
          </w:tcPr>
          <w:p w:rsidR="00C65D4F" w:rsidRPr="00B7591E" w:rsidRDefault="00C65D4F" w:rsidP="00B53929">
            <w:pPr>
              <w:jc w:val="center"/>
              <w:rPr>
                <w:b/>
                <w:szCs w:val="28"/>
              </w:rPr>
            </w:pPr>
            <w:r w:rsidRPr="00B7591E">
              <w:rPr>
                <w:szCs w:val="28"/>
              </w:rPr>
              <w:t>Моделирование и формализация</w:t>
            </w:r>
          </w:p>
        </w:tc>
        <w:tc>
          <w:tcPr>
            <w:tcW w:w="2570" w:type="dxa"/>
            <w:vAlign w:val="center"/>
          </w:tcPr>
          <w:p w:rsidR="00C65D4F" w:rsidRPr="00B7591E" w:rsidRDefault="00C65D4F" w:rsidP="00B53929">
            <w:pPr>
              <w:jc w:val="center"/>
              <w:rPr>
                <w:szCs w:val="28"/>
              </w:rPr>
            </w:pPr>
            <w:r w:rsidRPr="00B7591E">
              <w:rPr>
                <w:szCs w:val="28"/>
              </w:rPr>
              <w:t>2</w:t>
            </w:r>
            <w:r>
              <w:rPr>
                <w:szCs w:val="28"/>
              </w:rPr>
              <w:t>2</w:t>
            </w:r>
          </w:p>
        </w:tc>
        <w:tc>
          <w:tcPr>
            <w:tcW w:w="2607" w:type="dxa"/>
            <w:vAlign w:val="center"/>
          </w:tcPr>
          <w:p w:rsidR="00C65D4F" w:rsidRPr="00B7591E" w:rsidRDefault="00C65D4F" w:rsidP="00B53929">
            <w:pPr>
              <w:jc w:val="center"/>
              <w:rPr>
                <w:szCs w:val="28"/>
              </w:rPr>
            </w:pPr>
          </w:p>
        </w:tc>
        <w:tc>
          <w:tcPr>
            <w:tcW w:w="2437" w:type="dxa"/>
            <w:vAlign w:val="center"/>
          </w:tcPr>
          <w:p w:rsidR="00C65D4F" w:rsidRPr="00B7591E" w:rsidRDefault="00C65D4F" w:rsidP="00B53929">
            <w:pPr>
              <w:jc w:val="center"/>
              <w:rPr>
                <w:szCs w:val="28"/>
              </w:rPr>
            </w:pPr>
          </w:p>
        </w:tc>
      </w:tr>
      <w:tr w:rsidR="00C65D4F" w:rsidRPr="00B7591E" w:rsidTr="00B53929">
        <w:trPr>
          <w:trHeight w:val="894"/>
        </w:trPr>
        <w:tc>
          <w:tcPr>
            <w:tcW w:w="620" w:type="dxa"/>
            <w:vAlign w:val="center"/>
          </w:tcPr>
          <w:p w:rsidR="00C65D4F" w:rsidRPr="00B7591E" w:rsidRDefault="00C65D4F" w:rsidP="00B53929">
            <w:pPr>
              <w:jc w:val="center"/>
              <w:rPr>
                <w:szCs w:val="28"/>
              </w:rPr>
            </w:pPr>
            <w:r w:rsidRPr="00B7591E">
              <w:rPr>
                <w:szCs w:val="28"/>
              </w:rPr>
              <w:t>2</w:t>
            </w:r>
          </w:p>
        </w:tc>
        <w:tc>
          <w:tcPr>
            <w:tcW w:w="6626" w:type="dxa"/>
            <w:vAlign w:val="center"/>
          </w:tcPr>
          <w:p w:rsidR="00C65D4F" w:rsidRPr="00B7591E" w:rsidRDefault="00C65D4F" w:rsidP="00B53929">
            <w:pPr>
              <w:jc w:val="center"/>
              <w:rPr>
                <w:szCs w:val="28"/>
              </w:rPr>
            </w:pPr>
            <w:r w:rsidRPr="00B7591E">
              <w:rPr>
                <w:szCs w:val="28"/>
              </w:rPr>
              <w:t>Логические основы построения компьютера</w:t>
            </w:r>
          </w:p>
        </w:tc>
        <w:tc>
          <w:tcPr>
            <w:tcW w:w="2570" w:type="dxa"/>
            <w:vAlign w:val="center"/>
          </w:tcPr>
          <w:p w:rsidR="00C65D4F" w:rsidRPr="00B7591E" w:rsidRDefault="00C65D4F" w:rsidP="00B539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607" w:type="dxa"/>
            <w:vAlign w:val="center"/>
          </w:tcPr>
          <w:p w:rsidR="00C65D4F" w:rsidRPr="00B7591E" w:rsidRDefault="00C65D4F" w:rsidP="00B53929">
            <w:pPr>
              <w:jc w:val="center"/>
              <w:rPr>
                <w:szCs w:val="28"/>
              </w:rPr>
            </w:pPr>
          </w:p>
        </w:tc>
        <w:tc>
          <w:tcPr>
            <w:tcW w:w="2437" w:type="dxa"/>
            <w:vAlign w:val="center"/>
          </w:tcPr>
          <w:p w:rsidR="00C65D4F" w:rsidRPr="00B7591E" w:rsidRDefault="00C65D4F" w:rsidP="00B53929">
            <w:pPr>
              <w:jc w:val="center"/>
              <w:rPr>
                <w:szCs w:val="28"/>
              </w:rPr>
            </w:pPr>
          </w:p>
        </w:tc>
      </w:tr>
      <w:tr w:rsidR="00C65D4F" w:rsidRPr="00B7591E" w:rsidTr="00B53929">
        <w:trPr>
          <w:trHeight w:val="894"/>
        </w:trPr>
        <w:tc>
          <w:tcPr>
            <w:tcW w:w="620" w:type="dxa"/>
            <w:vAlign w:val="center"/>
          </w:tcPr>
          <w:p w:rsidR="00C65D4F" w:rsidRPr="00B7591E" w:rsidRDefault="00C65D4F" w:rsidP="00B53929">
            <w:pPr>
              <w:jc w:val="center"/>
              <w:rPr>
                <w:szCs w:val="28"/>
              </w:rPr>
            </w:pPr>
            <w:r w:rsidRPr="00B7591E">
              <w:rPr>
                <w:szCs w:val="28"/>
              </w:rPr>
              <w:t>3</w:t>
            </w:r>
          </w:p>
        </w:tc>
        <w:tc>
          <w:tcPr>
            <w:tcW w:w="6626" w:type="dxa"/>
            <w:vAlign w:val="center"/>
          </w:tcPr>
          <w:p w:rsidR="00C65D4F" w:rsidRPr="00B7591E" w:rsidRDefault="00C65D4F" w:rsidP="00B53929">
            <w:pPr>
              <w:pStyle w:val="ae"/>
              <w:jc w:val="center"/>
              <w:rPr>
                <w:b/>
                <w:sz w:val="28"/>
                <w:szCs w:val="28"/>
              </w:rPr>
            </w:pPr>
            <w:r w:rsidRPr="00B7591E">
              <w:rPr>
                <w:sz w:val="28"/>
                <w:szCs w:val="28"/>
              </w:rPr>
              <w:t>Основы программирования</w:t>
            </w:r>
          </w:p>
        </w:tc>
        <w:tc>
          <w:tcPr>
            <w:tcW w:w="2570" w:type="dxa"/>
            <w:vAlign w:val="center"/>
          </w:tcPr>
          <w:p w:rsidR="00C65D4F" w:rsidRPr="00B7591E" w:rsidRDefault="00C65D4F" w:rsidP="00B539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2607" w:type="dxa"/>
            <w:vAlign w:val="center"/>
          </w:tcPr>
          <w:p w:rsidR="00C65D4F" w:rsidRPr="00B7591E" w:rsidRDefault="00C65D4F" w:rsidP="00B53929">
            <w:pPr>
              <w:jc w:val="center"/>
              <w:rPr>
                <w:szCs w:val="28"/>
              </w:rPr>
            </w:pPr>
          </w:p>
        </w:tc>
        <w:tc>
          <w:tcPr>
            <w:tcW w:w="2437" w:type="dxa"/>
            <w:vAlign w:val="center"/>
          </w:tcPr>
          <w:p w:rsidR="00C65D4F" w:rsidRPr="00B7591E" w:rsidRDefault="00C65D4F" w:rsidP="00B53929">
            <w:pPr>
              <w:jc w:val="center"/>
              <w:rPr>
                <w:szCs w:val="28"/>
              </w:rPr>
            </w:pPr>
          </w:p>
        </w:tc>
      </w:tr>
      <w:tr w:rsidR="00C65D4F" w:rsidRPr="00B7591E" w:rsidTr="00B53929">
        <w:trPr>
          <w:trHeight w:val="894"/>
        </w:trPr>
        <w:tc>
          <w:tcPr>
            <w:tcW w:w="620" w:type="dxa"/>
            <w:vAlign w:val="center"/>
          </w:tcPr>
          <w:p w:rsidR="00C65D4F" w:rsidRPr="00B7591E" w:rsidRDefault="00C65D4F" w:rsidP="00B53929">
            <w:pPr>
              <w:jc w:val="center"/>
              <w:rPr>
                <w:szCs w:val="28"/>
              </w:rPr>
            </w:pPr>
            <w:r w:rsidRPr="00B7591E">
              <w:rPr>
                <w:szCs w:val="28"/>
              </w:rPr>
              <w:t>4</w:t>
            </w:r>
          </w:p>
        </w:tc>
        <w:tc>
          <w:tcPr>
            <w:tcW w:w="6626" w:type="dxa"/>
            <w:vAlign w:val="center"/>
          </w:tcPr>
          <w:p w:rsidR="00C65D4F" w:rsidRPr="000A58F4" w:rsidRDefault="00C65D4F" w:rsidP="00B53929">
            <w:pPr>
              <w:jc w:val="center"/>
              <w:rPr>
                <w:szCs w:val="28"/>
                <w:lang w:val="en-US"/>
              </w:rPr>
            </w:pPr>
            <w:r w:rsidRPr="00B7591E">
              <w:rPr>
                <w:szCs w:val="28"/>
              </w:rPr>
              <w:t>Коммуникационные технологии</w:t>
            </w:r>
          </w:p>
        </w:tc>
        <w:tc>
          <w:tcPr>
            <w:tcW w:w="2570" w:type="dxa"/>
            <w:vAlign w:val="center"/>
          </w:tcPr>
          <w:p w:rsidR="00C65D4F" w:rsidRPr="00B7591E" w:rsidRDefault="00C65D4F" w:rsidP="00B539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607" w:type="dxa"/>
            <w:vAlign w:val="center"/>
          </w:tcPr>
          <w:p w:rsidR="00C65D4F" w:rsidRPr="00B7591E" w:rsidRDefault="00C65D4F" w:rsidP="00B53929">
            <w:pPr>
              <w:tabs>
                <w:tab w:val="left" w:pos="720"/>
              </w:tabs>
              <w:jc w:val="center"/>
              <w:rPr>
                <w:szCs w:val="28"/>
              </w:rPr>
            </w:pPr>
          </w:p>
        </w:tc>
        <w:tc>
          <w:tcPr>
            <w:tcW w:w="2437" w:type="dxa"/>
            <w:vAlign w:val="center"/>
          </w:tcPr>
          <w:p w:rsidR="00C65D4F" w:rsidRPr="00B7591E" w:rsidRDefault="00C65D4F" w:rsidP="00B53929">
            <w:pPr>
              <w:tabs>
                <w:tab w:val="left" w:pos="720"/>
              </w:tabs>
              <w:jc w:val="center"/>
              <w:rPr>
                <w:szCs w:val="28"/>
              </w:rPr>
            </w:pPr>
          </w:p>
        </w:tc>
      </w:tr>
      <w:tr w:rsidR="00C65D4F" w:rsidRPr="00B7591E" w:rsidTr="00B53929">
        <w:trPr>
          <w:trHeight w:val="894"/>
        </w:trPr>
        <w:tc>
          <w:tcPr>
            <w:tcW w:w="620" w:type="dxa"/>
            <w:vAlign w:val="center"/>
          </w:tcPr>
          <w:p w:rsidR="00C65D4F" w:rsidRPr="00B7591E" w:rsidRDefault="00C65D4F" w:rsidP="00B539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6626" w:type="dxa"/>
            <w:vAlign w:val="center"/>
          </w:tcPr>
          <w:p w:rsidR="00C65D4F" w:rsidRPr="00B7591E" w:rsidRDefault="00C65D4F" w:rsidP="00B539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Итоговое повторение</w:t>
            </w:r>
          </w:p>
        </w:tc>
        <w:tc>
          <w:tcPr>
            <w:tcW w:w="2570" w:type="dxa"/>
            <w:vAlign w:val="center"/>
          </w:tcPr>
          <w:p w:rsidR="00C65D4F" w:rsidRDefault="00C65D4F" w:rsidP="00B539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607" w:type="dxa"/>
            <w:vAlign w:val="center"/>
          </w:tcPr>
          <w:p w:rsidR="00C65D4F" w:rsidRPr="00B7591E" w:rsidRDefault="00C65D4F" w:rsidP="00B53929">
            <w:pPr>
              <w:tabs>
                <w:tab w:val="left" w:pos="720"/>
              </w:tabs>
              <w:jc w:val="center"/>
              <w:rPr>
                <w:szCs w:val="28"/>
              </w:rPr>
            </w:pPr>
          </w:p>
        </w:tc>
        <w:tc>
          <w:tcPr>
            <w:tcW w:w="2437" w:type="dxa"/>
            <w:vAlign w:val="center"/>
          </w:tcPr>
          <w:p w:rsidR="00C65D4F" w:rsidRPr="00B7591E" w:rsidRDefault="00C65D4F" w:rsidP="00B53929">
            <w:pPr>
              <w:tabs>
                <w:tab w:val="left" w:pos="720"/>
              </w:tabs>
              <w:jc w:val="center"/>
              <w:rPr>
                <w:szCs w:val="28"/>
              </w:rPr>
            </w:pPr>
          </w:p>
        </w:tc>
      </w:tr>
    </w:tbl>
    <w:p w:rsidR="00C65D4F" w:rsidRDefault="00C65D4F" w:rsidP="00C65D4F"/>
    <w:p w:rsidR="00C65D4F" w:rsidRDefault="00C65D4F">
      <w:r>
        <w:br w:type="page"/>
      </w:r>
    </w:p>
    <w:p w:rsidR="00C65D4F" w:rsidRDefault="00C65D4F">
      <w:pPr>
        <w:sectPr w:rsidR="00C65D4F" w:rsidSect="00C65D4F">
          <w:pgSz w:w="16838" w:h="11906" w:orient="landscape"/>
          <w:pgMar w:top="709" w:right="1134" w:bottom="851" w:left="709" w:header="709" w:footer="709" w:gutter="0"/>
          <w:cols w:space="708"/>
          <w:docGrid w:linePitch="360"/>
        </w:sectPr>
      </w:pPr>
    </w:p>
    <w:p w:rsidR="00C65D4F" w:rsidRDefault="00C65D4F" w:rsidP="00C65D4F">
      <w:pPr>
        <w:spacing w:line="276" w:lineRule="auto"/>
        <w:jc w:val="center"/>
        <w:rPr>
          <w:b/>
          <w:szCs w:val="32"/>
        </w:rPr>
      </w:pPr>
      <w:r>
        <w:rPr>
          <w:b/>
          <w:szCs w:val="32"/>
          <w:lang w:val="en-US"/>
        </w:rPr>
        <w:lastRenderedPageBreak/>
        <w:t>IV</w:t>
      </w:r>
      <w:r w:rsidRPr="00A80392">
        <w:rPr>
          <w:b/>
          <w:szCs w:val="32"/>
        </w:rPr>
        <w:t xml:space="preserve">. </w:t>
      </w:r>
      <w:r w:rsidRPr="00CB1436">
        <w:rPr>
          <w:b/>
          <w:szCs w:val="32"/>
        </w:rPr>
        <w:t xml:space="preserve">Требования к уровню подготовки </w:t>
      </w:r>
      <w:r w:rsidRPr="00AE4B99">
        <w:rPr>
          <w:b/>
          <w:sz w:val="32"/>
          <w:szCs w:val="32"/>
        </w:rPr>
        <w:t>выпускников</w:t>
      </w:r>
    </w:p>
    <w:p w:rsidR="00C65D4F" w:rsidRPr="00BB7D29" w:rsidRDefault="00C65D4F" w:rsidP="00C65D4F">
      <w:pPr>
        <w:spacing w:line="276" w:lineRule="auto"/>
        <w:jc w:val="both"/>
        <w:rPr>
          <w:sz w:val="32"/>
          <w:szCs w:val="32"/>
        </w:rPr>
      </w:pPr>
    </w:p>
    <w:p w:rsidR="00C65D4F" w:rsidRPr="003E27EC" w:rsidRDefault="00C65D4F" w:rsidP="00C65D4F">
      <w:pPr>
        <w:pStyle w:val="ab"/>
        <w:spacing w:line="360" w:lineRule="auto"/>
        <w:ind w:firstLine="709"/>
        <w:jc w:val="both"/>
        <w:rPr>
          <w:b/>
          <w:sz w:val="28"/>
          <w:szCs w:val="28"/>
          <w:lang w:val="ru-RU"/>
        </w:rPr>
      </w:pPr>
      <w:r w:rsidRPr="003E27EC">
        <w:rPr>
          <w:rFonts w:ascii="Times New Roman" w:hAnsi="Times New Roman"/>
          <w:b/>
          <w:sz w:val="28"/>
          <w:szCs w:val="28"/>
          <w:lang w:val="ru-RU"/>
        </w:rPr>
        <w:t>В результате реализации рабочей программы учащиеся должны</w:t>
      </w:r>
      <w:r w:rsidRPr="003E27EC">
        <w:rPr>
          <w:b/>
          <w:sz w:val="28"/>
          <w:szCs w:val="28"/>
          <w:lang w:val="ru-RU"/>
        </w:rPr>
        <w:t>:</w:t>
      </w:r>
    </w:p>
    <w:p w:rsidR="00C65D4F" w:rsidRPr="00E54C8F" w:rsidRDefault="00C65D4F" w:rsidP="00C65D4F">
      <w:pPr>
        <w:spacing w:line="360" w:lineRule="auto"/>
        <w:ind w:left="709" w:hanging="709"/>
        <w:jc w:val="both"/>
        <w:rPr>
          <w:szCs w:val="28"/>
        </w:rPr>
      </w:pPr>
      <w:r w:rsidRPr="00E54C8F">
        <w:rPr>
          <w:b/>
          <w:bCs/>
          <w:szCs w:val="28"/>
        </w:rPr>
        <w:t>знать / понимать</w:t>
      </w:r>
    </w:p>
    <w:p w:rsidR="00C65D4F" w:rsidRPr="00E54C8F" w:rsidRDefault="00C65D4F" w:rsidP="00C65D4F">
      <w:pPr>
        <w:numPr>
          <w:ilvl w:val="0"/>
          <w:numId w:val="4"/>
        </w:numPr>
        <w:spacing w:line="360" w:lineRule="auto"/>
        <w:jc w:val="both"/>
        <w:rPr>
          <w:szCs w:val="28"/>
        </w:rPr>
      </w:pPr>
      <w:r w:rsidRPr="00E54C8F">
        <w:rPr>
          <w:szCs w:val="28"/>
        </w:rPr>
        <w:t xml:space="preserve">виды информационных процессов; примеры источников и приемников информации; </w:t>
      </w:r>
    </w:p>
    <w:p w:rsidR="00C65D4F" w:rsidRPr="00E54C8F" w:rsidRDefault="00C65D4F" w:rsidP="00C65D4F">
      <w:pPr>
        <w:numPr>
          <w:ilvl w:val="0"/>
          <w:numId w:val="4"/>
        </w:numPr>
        <w:spacing w:line="360" w:lineRule="auto"/>
        <w:jc w:val="both"/>
        <w:rPr>
          <w:szCs w:val="28"/>
        </w:rPr>
      </w:pPr>
      <w:r w:rsidRPr="00E54C8F">
        <w:rPr>
          <w:szCs w:val="28"/>
        </w:rPr>
        <w:t xml:space="preserve">единицы измерения количества и скорости передачи информации; принцип дискретного (цифрового) представления информации; </w:t>
      </w:r>
    </w:p>
    <w:p w:rsidR="00C65D4F" w:rsidRPr="00E54C8F" w:rsidRDefault="00C65D4F" w:rsidP="00C65D4F">
      <w:pPr>
        <w:numPr>
          <w:ilvl w:val="0"/>
          <w:numId w:val="4"/>
        </w:numPr>
        <w:spacing w:line="360" w:lineRule="auto"/>
        <w:jc w:val="both"/>
        <w:rPr>
          <w:szCs w:val="28"/>
        </w:rPr>
      </w:pPr>
      <w:r w:rsidRPr="00E54C8F">
        <w:rPr>
          <w:szCs w:val="28"/>
        </w:rPr>
        <w:t xml:space="preserve">основные свойства алгоритма, типы алгоритмических конструкций: следование, ветвление, цикл; понятие вспомогательного алгоритма; </w:t>
      </w:r>
    </w:p>
    <w:p w:rsidR="00C65D4F" w:rsidRPr="00E54C8F" w:rsidRDefault="00C65D4F" w:rsidP="00C65D4F">
      <w:pPr>
        <w:numPr>
          <w:ilvl w:val="0"/>
          <w:numId w:val="4"/>
        </w:numPr>
        <w:spacing w:line="360" w:lineRule="auto"/>
        <w:jc w:val="both"/>
        <w:rPr>
          <w:szCs w:val="28"/>
        </w:rPr>
      </w:pPr>
      <w:r w:rsidRPr="00E54C8F">
        <w:rPr>
          <w:szCs w:val="28"/>
        </w:rPr>
        <w:t xml:space="preserve">программный принцип работы компьютера; </w:t>
      </w:r>
    </w:p>
    <w:p w:rsidR="00C65D4F" w:rsidRPr="00E54C8F" w:rsidRDefault="00C65D4F" w:rsidP="00C65D4F">
      <w:pPr>
        <w:numPr>
          <w:ilvl w:val="0"/>
          <w:numId w:val="4"/>
        </w:numPr>
        <w:spacing w:line="360" w:lineRule="auto"/>
        <w:jc w:val="both"/>
        <w:rPr>
          <w:szCs w:val="28"/>
        </w:rPr>
      </w:pPr>
      <w:r w:rsidRPr="00E54C8F">
        <w:rPr>
          <w:szCs w:val="28"/>
        </w:rPr>
        <w:t>назначение и функции используемых информационных и коммуникационных технологий;</w:t>
      </w:r>
    </w:p>
    <w:p w:rsidR="00C65D4F" w:rsidRPr="00E54C8F" w:rsidRDefault="00C65D4F" w:rsidP="00C65D4F">
      <w:pPr>
        <w:spacing w:line="360" w:lineRule="auto"/>
        <w:ind w:left="709" w:hanging="709"/>
        <w:jc w:val="both"/>
        <w:rPr>
          <w:szCs w:val="28"/>
        </w:rPr>
      </w:pPr>
      <w:r w:rsidRPr="00E54C8F">
        <w:rPr>
          <w:b/>
          <w:bCs/>
          <w:szCs w:val="28"/>
        </w:rPr>
        <w:t>уметь</w:t>
      </w:r>
    </w:p>
    <w:p w:rsidR="00C65D4F" w:rsidRPr="00E54C8F" w:rsidRDefault="00C65D4F" w:rsidP="00C65D4F">
      <w:pPr>
        <w:numPr>
          <w:ilvl w:val="0"/>
          <w:numId w:val="5"/>
        </w:numPr>
        <w:spacing w:line="360" w:lineRule="auto"/>
        <w:jc w:val="both"/>
        <w:rPr>
          <w:szCs w:val="28"/>
        </w:rPr>
      </w:pPr>
      <w:r w:rsidRPr="00E54C8F">
        <w:rPr>
          <w:szCs w:val="28"/>
        </w:rPr>
        <w:t xml:space="preserve">выполнять базовые операции над объектами: цепочками символов, числами, списками, деревьями; проверять свойства этих объектов; выполнять и строить простые алгоритмы; </w:t>
      </w:r>
    </w:p>
    <w:p w:rsidR="00C65D4F" w:rsidRPr="00E54C8F" w:rsidRDefault="00C65D4F" w:rsidP="00C65D4F">
      <w:pPr>
        <w:numPr>
          <w:ilvl w:val="0"/>
          <w:numId w:val="5"/>
        </w:numPr>
        <w:spacing w:line="360" w:lineRule="auto"/>
        <w:jc w:val="both"/>
        <w:rPr>
          <w:szCs w:val="28"/>
        </w:rPr>
      </w:pPr>
      <w:r w:rsidRPr="00E54C8F">
        <w:rPr>
          <w:szCs w:val="28"/>
        </w:rPr>
        <w:t xml:space="preserve">оперировать информационными объектами, используя графический интерфейс: открывать, именовать, сохранять объекты, архивировать и разархивировать информацию, пользоваться меню и окнами, справочной системой; предпринимать меры антивирусной безопасности; </w:t>
      </w:r>
    </w:p>
    <w:p w:rsidR="00C65D4F" w:rsidRPr="00E54C8F" w:rsidRDefault="00C65D4F" w:rsidP="00C65D4F">
      <w:pPr>
        <w:numPr>
          <w:ilvl w:val="0"/>
          <w:numId w:val="5"/>
        </w:numPr>
        <w:spacing w:line="360" w:lineRule="auto"/>
        <w:jc w:val="both"/>
        <w:rPr>
          <w:szCs w:val="28"/>
        </w:rPr>
      </w:pPr>
      <w:r w:rsidRPr="00E54C8F">
        <w:rPr>
          <w:szCs w:val="28"/>
        </w:rPr>
        <w:t xml:space="preserve">оценивать числовые параметры информационных объектов и процессов: объем памяти, необходимый для хранения информации; скорость передачи информации; </w:t>
      </w:r>
    </w:p>
    <w:p w:rsidR="00C65D4F" w:rsidRPr="00E54C8F" w:rsidRDefault="00C65D4F" w:rsidP="00C65D4F">
      <w:pPr>
        <w:numPr>
          <w:ilvl w:val="0"/>
          <w:numId w:val="5"/>
        </w:numPr>
        <w:spacing w:line="360" w:lineRule="auto"/>
        <w:jc w:val="both"/>
        <w:rPr>
          <w:szCs w:val="28"/>
        </w:rPr>
      </w:pPr>
      <w:r w:rsidRPr="00E54C8F">
        <w:rPr>
          <w:szCs w:val="28"/>
        </w:rPr>
        <w:t xml:space="preserve">создавать информационные объекты, в том числе: </w:t>
      </w:r>
    </w:p>
    <w:p w:rsidR="00C65D4F" w:rsidRPr="00E54C8F" w:rsidRDefault="00C65D4F" w:rsidP="00C65D4F">
      <w:pPr>
        <w:numPr>
          <w:ilvl w:val="1"/>
          <w:numId w:val="5"/>
        </w:numPr>
        <w:spacing w:line="360" w:lineRule="auto"/>
        <w:jc w:val="both"/>
        <w:rPr>
          <w:szCs w:val="28"/>
        </w:rPr>
      </w:pPr>
      <w:r w:rsidRPr="00E54C8F">
        <w:rPr>
          <w:szCs w:val="28"/>
        </w:rPr>
        <w:t xml:space="preserve">структурировать текст, используя нумерацию страниц, списки, ссылки, оглавления; проводить проверку правописания; использовать в тексте таблицы, изображения; </w:t>
      </w:r>
    </w:p>
    <w:p w:rsidR="00C65D4F" w:rsidRPr="00E54C8F" w:rsidRDefault="00C65D4F" w:rsidP="00C65D4F">
      <w:pPr>
        <w:numPr>
          <w:ilvl w:val="1"/>
          <w:numId w:val="5"/>
        </w:numPr>
        <w:spacing w:line="360" w:lineRule="auto"/>
        <w:jc w:val="both"/>
        <w:rPr>
          <w:szCs w:val="28"/>
        </w:rPr>
      </w:pPr>
      <w:r w:rsidRPr="00E54C8F">
        <w:rPr>
          <w:szCs w:val="28"/>
        </w:rPr>
        <w:t xml:space="preserve">создавать и использовать различные формы представления информации: формулы, графики, диаграммы, таблицы (в том числе </w:t>
      </w:r>
      <w:r w:rsidRPr="00E54C8F">
        <w:rPr>
          <w:szCs w:val="28"/>
        </w:rPr>
        <w:lastRenderedPageBreak/>
        <w:t xml:space="preserve">динамические, электронные, в частности – в практических задачах), переходить от одного представления данных к другому; </w:t>
      </w:r>
    </w:p>
    <w:p w:rsidR="00C65D4F" w:rsidRPr="00E54C8F" w:rsidRDefault="00C65D4F" w:rsidP="00C65D4F">
      <w:pPr>
        <w:numPr>
          <w:ilvl w:val="1"/>
          <w:numId w:val="5"/>
        </w:numPr>
        <w:spacing w:line="360" w:lineRule="auto"/>
        <w:jc w:val="both"/>
        <w:rPr>
          <w:szCs w:val="28"/>
        </w:rPr>
      </w:pPr>
      <w:r w:rsidRPr="00E54C8F">
        <w:rPr>
          <w:szCs w:val="28"/>
        </w:rPr>
        <w:t xml:space="preserve">создавать рисунки, чертежи, графические представления реального объекта, в частности, в процессе проектирования с использованием основных операций графических редакторов, учебных систем автоматизированного проектирования; осуществлять простейшую обработку цифровых изображений; </w:t>
      </w:r>
    </w:p>
    <w:p w:rsidR="00C65D4F" w:rsidRPr="00E54C8F" w:rsidRDefault="00C65D4F" w:rsidP="00C65D4F">
      <w:pPr>
        <w:numPr>
          <w:ilvl w:val="1"/>
          <w:numId w:val="5"/>
        </w:numPr>
        <w:spacing w:line="360" w:lineRule="auto"/>
        <w:jc w:val="both"/>
        <w:rPr>
          <w:szCs w:val="28"/>
        </w:rPr>
      </w:pPr>
      <w:r w:rsidRPr="00E54C8F">
        <w:rPr>
          <w:szCs w:val="28"/>
        </w:rPr>
        <w:t xml:space="preserve">создавать записи в базе данных; </w:t>
      </w:r>
    </w:p>
    <w:p w:rsidR="00C65D4F" w:rsidRPr="00E54C8F" w:rsidRDefault="00C65D4F" w:rsidP="00C65D4F">
      <w:pPr>
        <w:numPr>
          <w:ilvl w:val="1"/>
          <w:numId w:val="5"/>
        </w:numPr>
        <w:spacing w:line="360" w:lineRule="auto"/>
        <w:jc w:val="both"/>
        <w:rPr>
          <w:szCs w:val="28"/>
        </w:rPr>
      </w:pPr>
      <w:r w:rsidRPr="00E54C8F">
        <w:rPr>
          <w:szCs w:val="28"/>
        </w:rPr>
        <w:t>создавать презентации на основе шаблонов;</w:t>
      </w:r>
    </w:p>
    <w:p w:rsidR="00C65D4F" w:rsidRPr="00E54C8F" w:rsidRDefault="00C65D4F" w:rsidP="00C65D4F">
      <w:pPr>
        <w:numPr>
          <w:ilvl w:val="0"/>
          <w:numId w:val="5"/>
        </w:numPr>
        <w:spacing w:line="360" w:lineRule="auto"/>
        <w:jc w:val="both"/>
        <w:rPr>
          <w:szCs w:val="28"/>
        </w:rPr>
      </w:pPr>
      <w:r w:rsidRPr="00E54C8F">
        <w:rPr>
          <w:szCs w:val="28"/>
        </w:rPr>
        <w:t xml:space="preserve">искать информацию с применением правил поиска (построения запросов) в базах данных, компьютерных сетях, некомпьютерных источниках информации (справочниках и словарях, каталогах, библиотеках) при выполнении заданий и проектов по различным учебным дисциплинам; </w:t>
      </w:r>
    </w:p>
    <w:p w:rsidR="00C65D4F" w:rsidRPr="00E54C8F" w:rsidRDefault="00C65D4F" w:rsidP="00C65D4F">
      <w:pPr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 w:rsidRPr="00E54C8F">
        <w:rPr>
          <w:szCs w:val="28"/>
        </w:rPr>
        <w:t>пользоваться персональным компьютером и его периферийным оборудованием (принтером, сканером, модемом, мультимедийным проектором, цифровой камерой, цифровым датчиком); следовать требованиям техники безопасности, гигиены, эргономики и ресурсосбережения при работе со средствами информационны</w:t>
      </w:r>
      <w:r>
        <w:rPr>
          <w:szCs w:val="28"/>
        </w:rPr>
        <w:t>х и коммуникационных технологий.</w:t>
      </w:r>
    </w:p>
    <w:p w:rsidR="00C65D4F" w:rsidRDefault="00C65D4F" w:rsidP="00C65D4F">
      <w:pPr>
        <w:jc w:val="both"/>
      </w:pPr>
    </w:p>
    <w:p w:rsidR="00C65D4F" w:rsidRDefault="00C65D4F">
      <w:r>
        <w:br w:type="page"/>
      </w:r>
    </w:p>
    <w:p w:rsidR="00C65D4F" w:rsidRDefault="00C65D4F">
      <w:pPr>
        <w:sectPr w:rsidR="00C65D4F" w:rsidSect="00B53929">
          <w:pgSz w:w="11906" w:h="16838"/>
          <w:pgMar w:top="1134" w:right="850" w:bottom="1134" w:left="993" w:header="708" w:footer="708" w:gutter="0"/>
          <w:cols w:space="708"/>
          <w:docGrid w:linePitch="360"/>
        </w:sectPr>
      </w:pPr>
    </w:p>
    <w:p w:rsidR="00C65D4F" w:rsidRDefault="00C65D4F" w:rsidP="00C65D4F">
      <w:pPr>
        <w:jc w:val="center"/>
        <w:rPr>
          <w:b/>
          <w:szCs w:val="28"/>
        </w:rPr>
      </w:pPr>
      <w:r>
        <w:rPr>
          <w:b/>
          <w:szCs w:val="28"/>
          <w:lang w:val="en-US"/>
        </w:rPr>
        <w:lastRenderedPageBreak/>
        <w:t xml:space="preserve">V. </w:t>
      </w:r>
      <w:r w:rsidRPr="00F5425A">
        <w:rPr>
          <w:b/>
          <w:szCs w:val="28"/>
        </w:rPr>
        <w:t>Календарно-тематическое планирование</w:t>
      </w:r>
    </w:p>
    <w:p w:rsidR="00C65D4F" w:rsidRPr="004A22F9" w:rsidRDefault="00C65D4F" w:rsidP="00C65D4F">
      <w:pPr>
        <w:jc w:val="center"/>
        <w:rPr>
          <w:b/>
          <w:szCs w:val="28"/>
        </w:rPr>
      </w:pPr>
    </w:p>
    <w:tbl>
      <w:tblPr>
        <w:tblW w:w="48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5119"/>
        <w:gridCol w:w="1123"/>
        <w:gridCol w:w="1130"/>
        <w:gridCol w:w="1917"/>
        <w:gridCol w:w="1917"/>
        <w:gridCol w:w="3818"/>
      </w:tblGrid>
      <w:tr w:rsidR="00714EF8" w:rsidRPr="00930F53" w:rsidTr="00714EF8">
        <w:trPr>
          <w:trHeight w:val="185"/>
        </w:trPr>
        <w:tc>
          <w:tcPr>
            <w:tcW w:w="172" w:type="pct"/>
            <w:vMerge w:val="restart"/>
            <w:vAlign w:val="center"/>
          </w:tcPr>
          <w:p w:rsidR="00714EF8" w:rsidRPr="00726A98" w:rsidRDefault="00714EF8" w:rsidP="00B53929">
            <w:pPr>
              <w:jc w:val="center"/>
              <w:rPr>
                <w:b/>
              </w:rPr>
            </w:pPr>
            <w:r w:rsidRPr="00726A98">
              <w:rPr>
                <w:b/>
              </w:rPr>
              <w:t>№</w:t>
            </w:r>
          </w:p>
          <w:p w:rsidR="00714EF8" w:rsidRPr="00726A98" w:rsidRDefault="00714EF8" w:rsidP="00B53929">
            <w:pPr>
              <w:jc w:val="center"/>
              <w:rPr>
                <w:b/>
              </w:rPr>
            </w:pPr>
          </w:p>
        </w:tc>
        <w:tc>
          <w:tcPr>
            <w:tcW w:w="1645" w:type="pct"/>
            <w:vMerge w:val="restart"/>
            <w:vAlign w:val="center"/>
          </w:tcPr>
          <w:p w:rsidR="00714EF8" w:rsidRPr="00726A98" w:rsidRDefault="00714EF8" w:rsidP="00B53929">
            <w:pPr>
              <w:ind w:right="-108"/>
              <w:jc w:val="center"/>
              <w:rPr>
                <w:b/>
              </w:rPr>
            </w:pPr>
            <w:r w:rsidRPr="00726A98">
              <w:rPr>
                <w:b/>
              </w:rPr>
              <w:t>Наименование темы</w:t>
            </w:r>
          </w:p>
        </w:tc>
        <w:tc>
          <w:tcPr>
            <w:tcW w:w="724" w:type="pct"/>
            <w:gridSpan w:val="2"/>
            <w:vMerge w:val="restart"/>
            <w:vAlign w:val="center"/>
          </w:tcPr>
          <w:p w:rsidR="00714EF8" w:rsidRDefault="00714EF8" w:rsidP="00B53929">
            <w:pPr>
              <w:jc w:val="center"/>
              <w:rPr>
                <w:b/>
              </w:rPr>
            </w:pPr>
            <w:r w:rsidRPr="00726A98">
              <w:rPr>
                <w:b/>
              </w:rPr>
              <w:t xml:space="preserve">Количество </w:t>
            </w:r>
          </w:p>
          <w:p w:rsidR="00714EF8" w:rsidRPr="00726A98" w:rsidRDefault="00714EF8" w:rsidP="00B53929">
            <w:pPr>
              <w:jc w:val="center"/>
              <w:rPr>
                <w:b/>
              </w:rPr>
            </w:pPr>
            <w:r w:rsidRPr="00726A98">
              <w:rPr>
                <w:b/>
              </w:rPr>
              <w:t>часов</w:t>
            </w:r>
          </w:p>
        </w:tc>
        <w:tc>
          <w:tcPr>
            <w:tcW w:w="616" w:type="pct"/>
            <w:vAlign w:val="center"/>
          </w:tcPr>
          <w:p w:rsidR="00714EF8" w:rsidRPr="006C2885" w:rsidRDefault="00714EF8" w:rsidP="00B53929">
            <w:pPr>
              <w:jc w:val="center"/>
              <w:rPr>
                <w:b/>
              </w:rPr>
            </w:pPr>
            <w:r w:rsidRPr="00726A98">
              <w:rPr>
                <w:b/>
              </w:rPr>
              <w:t>9</w:t>
            </w:r>
            <w:r>
              <w:rPr>
                <w:b/>
              </w:rPr>
              <w:t xml:space="preserve"> А, Б</w:t>
            </w:r>
          </w:p>
        </w:tc>
        <w:tc>
          <w:tcPr>
            <w:tcW w:w="616" w:type="pct"/>
            <w:vAlign w:val="center"/>
          </w:tcPr>
          <w:p w:rsidR="00714EF8" w:rsidRPr="006C2885" w:rsidRDefault="00714EF8" w:rsidP="00B53929">
            <w:pPr>
              <w:jc w:val="center"/>
              <w:rPr>
                <w:b/>
              </w:rPr>
            </w:pPr>
            <w:r>
              <w:rPr>
                <w:b/>
              </w:rPr>
              <w:t>9 В</w:t>
            </w:r>
          </w:p>
        </w:tc>
        <w:tc>
          <w:tcPr>
            <w:tcW w:w="1227" w:type="pct"/>
            <w:vMerge w:val="restart"/>
            <w:vAlign w:val="center"/>
          </w:tcPr>
          <w:p w:rsidR="00714EF8" w:rsidRPr="00726A98" w:rsidRDefault="00714EF8" w:rsidP="00B53929">
            <w:pPr>
              <w:jc w:val="center"/>
              <w:rPr>
                <w:b/>
              </w:rPr>
            </w:pPr>
            <w:r>
              <w:rPr>
                <w:b/>
              </w:rPr>
              <w:t>Корректировка программы</w:t>
            </w:r>
          </w:p>
        </w:tc>
      </w:tr>
      <w:tr w:rsidR="00C65D4F" w:rsidRPr="00930F53" w:rsidTr="00B53929">
        <w:trPr>
          <w:trHeight w:val="185"/>
        </w:trPr>
        <w:tc>
          <w:tcPr>
            <w:tcW w:w="172" w:type="pct"/>
            <w:vMerge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645" w:type="pct"/>
            <w:vMerge/>
            <w:vAlign w:val="center"/>
          </w:tcPr>
          <w:p w:rsidR="00C65D4F" w:rsidRPr="00930F53" w:rsidRDefault="00C65D4F" w:rsidP="00B53929">
            <w:pPr>
              <w:ind w:right="-108"/>
              <w:jc w:val="center"/>
            </w:pPr>
          </w:p>
        </w:tc>
        <w:tc>
          <w:tcPr>
            <w:tcW w:w="724" w:type="pct"/>
            <w:gridSpan w:val="2"/>
            <w:vMerge/>
            <w:vAlign w:val="center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32" w:type="pct"/>
            <w:gridSpan w:val="2"/>
            <w:vAlign w:val="center"/>
          </w:tcPr>
          <w:p w:rsidR="00C65D4F" w:rsidRDefault="00C65D4F" w:rsidP="00B53929">
            <w:pPr>
              <w:jc w:val="center"/>
            </w:pPr>
            <w:r w:rsidRPr="00930F53">
              <w:t>Календарные</w:t>
            </w:r>
          </w:p>
          <w:p w:rsidR="00C65D4F" w:rsidRPr="00930F53" w:rsidRDefault="00C65D4F" w:rsidP="00B53929">
            <w:pPr>
              <w:jc w:val="center"/>
            </w:pPr>
            <w:r w:rsidRPr="00930F53">
              <w:t xml:space="preserve"> сроки </w:t>
            </w:r>
          </w:p>
        </w:tc>
        <w:tc>
          <w:tcPr>
            <w:tcW w:w="1227" w:type="pct"/>
            <w:vMerge/>
            <w:vAlign w:val="center"/>
          </w:tcPr>
          <w:p w:rsidR="00C65D4F" w:rsidRPr="00930F53" w:rsidRDefault="00C65D4F" w:rsidP="00B53929">
            <w:pPr>
              <w:jc w:val="center"/>
            </w:pPr>
          </w:p>
        </w:tc>
      </w:tr>
      <w:tr w:rsidR="00714EF8" w:rsidRPr="00930F53" w:rsidTr="00714EF8">
        <w:trPr>
          <w:trHeight w:val="454"/>
        </w:trPr>
        <w:tc>
          <w:tcPr>
            <w:tcW w:w="1817" w:type="pct"/>
            <w:gridSpan w:val="2"/>
            <w:vAlign w:val="center"/>
          </w:tcPr>
          <w:p w:rsidR="00714EF8" w:rsidRPr="00726A98" w:rsidRDefault="00714EF8" w:rsidP="00B53929">
            <w:pPr>
              <w:rPr>
                <w:b/>
              </w:rPr>
            </w:pPr>
            <w:r w:rsidRPr="00726A98">
              <w:rPr>
                <w:b/>
              </w:rPr>
              <w:t>Моделирование и формализация</w:t>
            </w:r>
          </w:p>
        </w:tc>
        <w:tc>
          <w:tcPr>
            <w:tcW w:w="724" w:type="pct"/>
            <w:gridSpan w:val="2"/>
            <w:vAlign w:val="center"/>
          </w:tcPr>
          <w:p w:rsidR="00714EF8" w:rsidRPr="00930F53" w:rsidRDefault="00714EF8" w:rsidP="00B53929">
            <w:r w:rsidRPr="00726A98">
              <w:rPr>
                <w:b/>
              </w:rPr>
              <w:t>22</w:t>
            </w:r>
          </w:p>
        </w:tc>
        <w:tc>
          <w:tcPr>
            <w:tcW w:w="1232" w:type="pct"/>
            <w:gridSpan w:val="2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1227" w:type="pct"/>
          </w:tcPr>
          <w:p w:rsidR="00714EF8" w:rsidRPr="00930F53" w:rsidRDefault="00714EF8" w:rsidP="00B53929"/>
        </w:tc>
      </w:tr>
      <w:tr w:rsidR="00714EF8" w:rsidRPr="00930F53" w:rsidTr="00714EF8">
        <w:trPr>
          <w:trHeight w:val="454"/>
        </w:trPr>
        <w:tc>
          <w:tcPr>
            <w:tcW w:w="172" w:type="pct"/>
          </w:tcPr>
          <w:p w:rsidR="00714EF8" w:rsidRPr="00930F53" w:rsidRDefault="00714EF8" w:rsidP="00B53929">
            <w:pPr>
              <w:jc w:val="center"/>
            </w:pPr>
            <w:r w:rsidRPr="00930F53">
              <w:t>1</w:t>
            </w:r>
          </w:p>
        </w:tc>
        <w:tc>
          <w:tcPr>
            <w:tcW w:w="1645" w:type="pct"/>
          </w:tcPr>
          <w:p w:rsidR="00714EF8" w:rsidRPr="00930F53" w:rsidRDefault="00714EF8" w:rsidP="00B53929">
            <w:pPr>
              <w:ind w:right="-108"/>
              <w:jc w:val="both"/>
            </w:pPr>
            <w:r>
              <w:t xml:space="preserve">Первичный инструктаж по охране труда на рабочем месте. </w:t>
            </w:r>
            <w:r w:rsidRPr="00930F53">
              <w:t>Представление  о системе объектов.</w:t>
            </w:r>
          </w:p>
        </w:tc>
        <w:tc>
          <w:tcPr>
            <w:tcW w:w="724" w:type="pct"/>
            <w:gridSpan w:val="2"/>
          </w:tcPr>
          <w:p w:rsidR="00714EF8" w:rsidRPr="00930F53" w:rsidRDefault="00714EF8" w:rsidP="00B53929">
            <w:r w:rsidRPr="00930F53">
              <w:t>1</w:t>
            </w:r>
          </w:p>
        </w:tc>
        <w:tc>
          <w:tcPr>
            <w:tcW w:w="616" w:type="pct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616" w:type="pct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1227" w:type="pct"/>
          </w:tcPr>
          <w:p w:rsidR="00714EF8" w:rsidRPr="00930F53" w:rsidRDefault="00714EF8" w:rsidP="00B53929"/>
        </w:tc>
      </w:tr>
      <w:tr w:rsidR="00714EF8" w:rsidRPr="00930F53" w:rsidTr="00714EF8">
        <w:trPr>
          <w:trHeight w:val="454"/>
        </w:trPr>
        <w:tc>
          <w:tcPr>
            <w:tcW w:w="172" w:type="pct"/>
          </w:tcPr>
          <w:p w:rsidR="00714EF8" w:rsidRPr="00930F53" w:rsidRDefault="00714EF8" w:rsidP="00B53929">
            <w:pPr>
              <w:jc w:val="center"/>
            </w:pPr>
            <w:r w:rsidRPr="00930F53">
              <w:t>2</w:t>
            </w:r>
          </w:p>
        </w:tc>
        <w:tc>
          <w:tcPr>
            <w:tcW w:w="1645" w:type="pct"/>
          </w:tcPr>
          <w:p w:rsidR="00714EF8" w:rsidRPr="00930F53" w:rsidRDefault="00714EF8" w:rsidP="00B53929">
            <w:pPr>
              <w:ind w:right="-108"/>
              <w:jc w:val="both"/>
            </w:pPr>
            <w:r w:rsidRPr="00930F53">
              <w:t>Классификация моделей</w:t>
            </w:r>
          </w:p>
        </w:tc>
        <w:tc>
          <w:tcPr>
            <w:tcW w:w="724" w:type="pct"/>
            <w:gridSpan w:val="2"/>
          </w:tcPr>
          <w:p w:rsidR="00714EF8" w:rsidRPr="00930F53" w:rsidRDefault="00714EF8" w:rsidP="00B53929">
            <w:r w:rsidRPr="00930F53">
              <w:t>1</w:t>
            </w:r>
          </w:p>
        </w:tc>
        <w:tc>
          <w:tcPr>
            <w:tcW w:w="616" w:type="pct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616" w:type="pct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1227" w:type="pct"/>
          </w:tcPr>
          <w:p w:rsidR="00714EF8" w:rsidRPr="00930F53" w:rsidRDefault="00714EF8" w:rsidP="00B53929"/>
        </w:tc>
      </w:tr>
      <w:tr w:rsidR="00714EF8" w:rsidRPr="00930F53" w:rsidTr="00714EF8">
        <w:trPr>
          <w:trHeight w:val="454"/>
        </w:trPr>
        <w:tc>
          <w:tcPr>
            <w:tcW w:w="172" w:type="pct"/>
          </w:tcPr>
          <w:p w:rsidR="00714EF8" w:rsidRPr="00930F53" w:rsidRDefault="00714EF8" w:rsidP="00B53929">
            <w:pPr>
              <w:jc w:val="center"/>
            </w:pPr>
            <w:r w:rsidRPr="00930F53">
              <w:t>3</w:t>
            </w:r>
          </w:p>
        </w:tc>
        <w:tc>
          <w:tcPr>
            <w:tcW w:w="1645" w:type="pct"/>
          </w:tcPr>
          <w:p w:rsidR="00714EF8" w:rsidRPr="00930F53" w:rsidRDefault="00714EF8" w:rsidP="00B53929">
            <w:pPr>
              <w:ind w:right="-108"/>
              <w:jc w:val="both"/>
            </w:pPr>
            <w:r w:rsidRPr="00930F53">
              <w:t>Основные этапы моделирования.</w:t>
            </w:r>
          </w:p>
        </w:tc>
        <w:tc>
          <w:tcPr>
            <w:tcW w:w="724" w:type="pct"/>
            <w:gridSpan w:val="2"/>
          </w:tcPr>
          <w:p w:rsidR="00714EF8" w:rsidRPr="00930F53" w:rsidRDefault="00714EF8" w:rsidP="00B53929">
            <w:r w:rsidRPr="00930F53">
              <w:t>1</w:t>
            </w:r>
          </w:p>
        </w:tc>
        <w:tc>
          <w:tcPr>
            <w:tcW w:w="616" w:type="pct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616" w:type="pct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1227" w:type="pct"/>
          </w:tcPr>
          <w:p w:rsidR="00714EF8" w:rsidRPr="00930F53" w:rsidRDefault="00714EF8" w:rsidP="00B53929"/>
        </w:tc>
      </w:tr>
      <w:tr w:rsidR="00714EF8" w:rsidRPr="00930F53" w:rsidTr="00714EF8">
        <w:trPr>
          <w:trHeight w:val="454"/>
        </w:trPr>
        <w:tc>
          <w:tcPr>
            <w:tcW w:w="172" w:type="pct"/>
          </w:tcPr>
          <w:p w:rsidR="00714EF8" w:rsidRPr="00930F53" w:rsidRDefault="00714EF8" w:rsidP="00B53929">
            <w:pPr>
              <w:jc w:val="center"/>
            </w:pPr>
            <w:r w:rsidRPr="00930F53">
              <w:t>4</w:t>
            </w:r>
          </w:p>
        </w:tc>
        <w:tc>
          <w:tcPr>
            <w:tcW w:w="1645" w:type="pct"/>
          </w:tcPr>
          <w:p w:rsidR="00714EF8" w:rsidRPr="00930F53" w:rsidRDefault="00714EF8" w:rsidP="00B53929">
            <w:pPr>
              <w:ind w:right="-108"/>
              <w:jc w:val="both"/>
            </w:pPr>
            <w:r w:rsidRPr="00930F53">
              <w:t xml:space="preserve">Моделирование составного документа в </w:t>
            </w:r>
            <w:r>
              <w:rPr>
                <w:lang w:val="en-US"/>
              </w:rPr>
              <w:t>MSWord</w:t>
            </w:r>
            <w:r w:rsidRPr="00930F53">
              <w:t>.</w:t>
            </w:r>
          </w:p>
        </w:tc>
        <w:tc>
          <w:tcPr>
            <w:tcW w:w="724" w:type="pct"/>
            <w:gridSpan w:val="2"/>
          </w:tcPr>
          <w:p w:rsidR="00714EF8" w:rsidRPr="00930F53" w:rsidRDefault="00714EF8" w:rsidP="00B53929">
            <w:r w:rsidRPr="00930F53">
              <w:t>1</w:t>
            </w:r>
          </w:p>
        </w:tc>
        <w:tc>
          <w:tcPr>
            <w:tcW w:w="616" w:type="pct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616" w:type="pct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1227" w:type="pct"/>
          </w:tcPr>
          <w:p w:rsidR="00714EF8" w:rsidRPr="00930F53" w:rsidRDefault="00714EF8" w:rsidP="00B53929"/>
        </w:tc>
      </w:tr>
      <w:tr w:rsidR="00714EF8" w:rsidRPr="00930F53" w:rsidTr="00714EF8">
        <w:trPr>
          <w:trHeight w:val="454"/>
        </w:trPr>
        <w:tc>
          <w:tcPr>
            <w:tcW w:w="172" w:type="pct"/>
          </w:tcPr>
          <w:p w:rsidR="00714EF8" w:rsidRPr="00930F53" w:rsidRDefault="00714EF8" w:rsidP="00B53929">
            <w:pPr>
              <w:jc w:val="center"/>
            </w:pPr>
            <w:r w:rsidRPr="00930F53">
              <w:t>5</w:t>
            </w:r>
          </w:p>
        </w:tc>
        <w:tc>
          <w:tcPr>
            <w:tcW w:w="1645" w:type="pct"/>
          </w:tcPr>
          <w:p w:rsidR="00714EF8" w:rsidRPr="00930F53" w:rsidRDefault="00714EF8" w:rsidP="00B53929">
            <w:pPr>
              <w:ind w:right="-108"/>
              <w:jc w:val="both"/>
            </w:pPr>
            <w:r w:rsidRPr="00930F53">
              <w:t xml:space="preserve">Структурные модели в </w:t>
            </w:r>
            <w:r>
              <w:rPr>
                <w:lang w:val="en-US"/>
              </w:rPr>
              <w:t>MSWord</w:t>
            </w:r>
            <w:r w:rsidRPr="00930F53">
              <w:t>: деловые документы.</w:t>
            </w:r>
          </w:p>
        </w:tc>
        <w:tc>
          <w:tcPr>
            <w:tcW w:w="724" w:type="pct"/>
            <w:gridSpan w:val="2"/>
          </w:tcPr>
          <w:p w:rsidR="00714EF8" w:rsidRPr="00930F53" w:rsidRDefault="00714EF8" w:rsidP="00B53929">
            <w:r w:rsidRPr="00930F53">
              <w:t>1</w:t>
            </w:r>
          </w:p>
        </w:tc>
        <w:tc>
          <w:tcPr>
            <w:tcW w:w="616" w:type="pct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616" w:type="pct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1227" w:type="pct"/>
          </w:tcPr>
          <w:p w:rsidR="00714EF8" w:rsidRPr="00930F53" w:rsidRDefault="00714EF8" w:rsidP="00B53929"/>
        </w:tc>
      </w:tr>
      <w:tr w:rsidR="00714EF8" w:rsidRPr="00930F53" w:rsidTr="00714EF8">
        <w:trPr>
          <w:trHeight w:val="454"/>
        </w:trPr>
        <w:tc>
          <w:tcPr>
            <w:tcW w:w="172" w:type="pct"/>
          </w:tcPr>
          <w:p w:rsidR="00714EF8" w:rsidRPr="00930F53" w:rsidRDefault="00714EF8" w:rsidP="00B53929">
            <w:pPr>
              <w:jc w:val="center"/>
            </w:pPr>
            <w:r w:rsidRPr="00930F53">
              <w:t>6</w:t>
            </w:r>
          </w:p>
        </w:tc>
        <w:tc>
          <w:tcPr>
            <w:tcW w:w="1645" w:type="pct"/>
          </w:tcPr>
          <w:p w:rsidR="00714EF8" w:rsidRPr="00930F53" w:rsidRDefault="00714EF8" w:rsidP="00B53929">
            <w:pPr>
              <w:ind w:right="-108"/>
              <w:jc w:val="both"/>
            </w:pPr>
            <w:r w:rsidRPr="00930F53">
              <w:t xml:space="preserve">Структурные модели в </w:t>
            </w:r>
            <w:r>
              <w:rPr>
                <w:lang w:val="en-US"/>
              </w:rPr>
              <w:t>MSWord</w:t>
            </w:r>
            <w:r w:rsidRPr="00930F53">
              <w:t>: классификация.</w:t>
            </w:r>
          </w:p>
        </w:tc>
        <w:tc>
          <w:tcPr>
            <w:tcW w:w="724" w:type="pct"/>
            <w:gridSpan w:val="2"/>
          </w:tcPr>
          <w:p w:rsidR="00714EF8" w:rsidRPr="00930F53" w:rsidRDefault="00714EF8" w:rsidP="00B53929">
            <w:r w:rsidRPr="00930F53">
              <w:t>1</w:t>
            </w:r>
          </w:p>
        </w:tc>
        <w:tc>
          <w:tcPr>
            <w:tcW w:w="616" w:type="pct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616" w:type="pct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1227" w:type="pct"/>
          </w:tcPr>
          <w:p w:rsidR="00714EF8" w:rsidRPr="00930F53" w:rsidRDefault="00714EF8" w:rsidP="00B53929"/>
        </w:tc>
      </w:tr>
      <w:tr w:rsidR="00714EF8" w:rsidRPr="00930F53" w:rsidTr="00714EF8">
        <w:trPr>
          <w:trHeight w:val="454"/>
        </w:trPr>
        <w:tc>
          <w:tcPr>
            <w:tcW w:w="172" w:type="pct"/>
          </w:tcPr>
          <w:p w:rsidR="00714EF8" w:rsidRPr="00930F53" w:rsidRDefault="00714EF8" w:rsidP="00B53929">
            <w:pPr>
              <w:jc w:val="center"/>
            </w:pPr>
            <w:r w:rsidRPr="00930F53">
              <w:t>7</w:t>
            </w:r>
          </w:p>
        </w:tc>
        <w:tc>
          <w:tcPr>
            <w:tcW w:w="1645" w:type="pct"/>
          </w:tcPr>
          <w:p w:rsidR="00714EF8" w:rsidRPr="00930F53" w:rsidRDefault="00714EF8" w:rsidP="00B53929">
            <w:pPr>
              <w:ind w:right="-108"/>
              <w:jc w:val="both"/>
            </w:pPr>
            <w:r w:rsidRPr="00930F53">
              <w:t xml:space="preserve">Структурные модели в </w:t>
            </w:r>
            <w:r>
              <w:rPr>
                <w:lang w:val="en-US"/>
              </w:rPr>
              <w:t>MSWord</w:t>
            </w:r>
            <w:r w:rsidRPr="00930F53">
              <w:t>: алгоритмические модели.</w:t>
            </w:r>
          </w:p>
        </w:tc>
        <w:tc>
          <w:tcPr>
            <w:tcW w:w="724" w:type="pct"/>
            <w:gridSpan w:val="2"/>
          </w:tcPr>
          <w:p w:rsidR="00714EF8" w:rsidRPr="00930F53" w:rsidRDefault="00714EF8" w:rsidP="00B53929">
            <w:r w:rsidRPr="00930F53">
              <w:t>1</w:t>
            </w:r>
          </w:p>
        </w:tc>
        <w:tc>
          <w:tcPr>
            <w:tcW w:w="616" w:type="pct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616" w:type="pct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1227" w:type="pct"/>
          </w:tcPr>
          <w:p w:rsidR="00714EF8" w:rsidRPr="00930F53" w:rsidRDefault="00714EF8" w:rsidP="00B53929"/>
        </w:tc>
      </w:tr>
      <w:tr w:rsidR="00714EF8" w:rsidRPr="00930F53" w:rsidTr="00714EF8">
        <w:trPr>
          <w:trHeight w:val="454"/>
        </w:trPr>
        <w:tc>
          <w:tcPr>
            <w:tcW w:w="172" w:type="pct"/>
          </w:tcPr>
          <w:p w:rsidR="00714EF8" w:rsidRPr="00930F53" w:rsidRDefault="00714EF8" w:rsidP="00B53929">
            <w:pPr>
              <w:jc w:val="center"/>
            </w:pPr>
            <w:r w:rsidRPr="00930F53">
              <w:t>8</w:t>
            </w:r>
          </w:p>
        </w:tc>
        <w:tc>
          <w:tcPr>
            <w:tcW w:w="1645" w:type="pct"/>
          </w:tcPr>
          <w:p w:rsidR="00714EF8" w:rsidRPr="00930F53" w:rsidRDefault="00714EF8" w:rsidP="00B53929">
            <w:pPr>
              <w:ind w:right="-108"/>
              <w:jc w:val="both"/>
            </w:pPr>
            <w:r w:rsidRPr="00930F53">
              <w:t>Моделирование геометрических операций в среде графического редактора.</w:t>
            </w:r>
          </w:p>
        </w:tc>
        <w:tc>
          <w:tcPr>
            <w:tcW w:w="724" w:type="pct"/>
            <w:gridSpan w:val="2"/>
          </w:tcPr>
          <w:p w:rsidR="00714EF8" w:rsidRPr="00930F53" w:rsidRDefault="00714EF8" w:rsidP="00B53929">
            <w:r w:rsidRPr="00930F53">
              <w:t>1</w:t>
            </w:r>
          </w:p>
        </w:tc>
        <w:tc>
          <w:tcPr>
            <w:tcW w:w="616" w:type="pct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616" w:type="pct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1227" w:type="pct"/>
          </w:tcPr>
          <w:p w:rsidR="00714EF8" w:rsidRPr="00930F53" w:rsidRDefault="00714EF8" w:rsidP="00B53929"/>
        </w:tc>
      </w:tr>
      <w:tr w:rsidR="00714EF8" w:rsidRPr="00930F53" w:rsidTr="00714EF8">
        <w:trPr>
          <w:trHeight w:val="454"/>
        </w:trPr>
        <w:tc>
          <w:tcPr>
            <w:tcW w:w="172" w:type="pct"/>
          </w:tcPr>
          <w:p w:rsidR="00714EF8" w:rsidRPr="00930F53" w:rsidRDefault="00714EF8" w:rsidP="00B53929">
            <w:pPr>
              <w:jc w:val="center"/>
            </w:pPr>
            <w:r w:rsidRPr="00930F53">
              <w:t>9</w:t>
            </w:r>
          </w:p>
        </w:tc>
        <w:tc>
          <w:tcPr>
            <w:tcW w:w="1645" w:type="pct"/>
          </w:tcPr>
          <w:p w:rsidR="00714EF8" w:rsidRPr="00930F53" w:rsidRDefault="00714EF8" w:rsidP="00B53929">
            <w:pPr>
              <w:ind w:right="-108"/>
              <w:jc w:val="both"/>
            </w:pPr>
            <w:r w:rsidRPr="00930F53">
              <w:t>Моделирование геометрических фигур с заданными свойствами.</w:t>
            </w:r>
          </w:p>
        </w:tc>
        <w:tc>
          <w:tcPr>
            <w:tcW w:w="724" w:type="pct"/>
            <w:gridSpan w:val="2"/>
          </w:tcPr>
          <w:p w:rsidR="00714EF8" w:rsidRPr="00930F53" w:rsidRDefault="00714EF8" w:rsidP="00B53929">
            <w:r w:rsidRPr="00930F53">
              <w:t>1</w:t>
            </w:r>
          </w:p>
        </w:tc>
        <w:tc>
          <w:tcPr>
            <w:tcW w:w="616" w:type="pct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616" w:type="pct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1227" w:type="pct"/>
          </w:tcPr>
          <w:p w:rsidR="00714EF8" w:rsidRPr="00D34858" w:rsidRDefault="00714EF8" w:rsidP="00B53929"/>
        </w:tc>
      </w:tr>
      <w:tr w:rsidR="00714EF8" w:rsidRPr="00930F53" w:rsidTr="00714EF8">
        <w:trPr>
          <w:trHeight w:val="454"/>
        </w:trPr>
        <w:tc>
          <w:tcPr>
            <w:tcW w:w="172" w:type="pct"/>
          </w:tcPr>
          <w:p w:rsidR="00714EF8" w:rsidRPr="00930F53" w:rsidRDefault="00714EF8" w:rsidP="00B53929">
            <w:pPr>
              <w:jc w:val="center"/>
            </w:pPr>
            <w:r w:rsidRPr="00930F53">
              <w:t>10</w:t>
            </w:r>
          </w:p>
        </w:tc>
        <w:tc>
          <w:tcPr>
            <w:tcW w:w="1645" w:type="pct"/>
          </w:tcPr>
          <w:p w:rsidR="00714EF8" w:rsidRPr="00930F53" w:rsidRDefault="00714EF8" w:rsidP="00B53929">
            <w:pPr>
              <w:ind w:right="-108"/>
              <w:jc w:val="both"/>
            </w:pPr>
            <w:r w:rsidRPr="00930F53">
              <w:t>Моделирование геометрических фигур.</w:t>
            </w:r>
          </w:p>
        </w:tc>
        <w:tc>
          <w:tcPr>
            <w:tcW w:w="724" w:type="pct"/>
            <w:gridSpan w:val="2"/>
          </w:tcPr>
          <w:p w:rsidR="00714EF8" w:rsidRPr="00930F53" w:rsidRDefault="00714EF8" w:rsidP="00B53929">
            <w:r w:rsidRPr="00930F53">
              <w:t>1</w:t>
            </w:r>
          </w:p>
        </w:tc>
        <w:tc>
          <w:tcPr>
            <w:tcW w:w="616" w:type="pct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616" w:type="pct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1227" w:type="pct"/>
          </w:tcPr>
          <w:p w:rsidR="00714EF8" w:rsidRPr="00930F53" w:rsidRDefault="00714EF8" w:rsidP="00B53929"/>
        </w:tc>
      </w:tr>
      <w:tr w:rsidR="00714EF8" w:rsidRPr="00930F53" w:rsidTr="00714EF8">
        <w:trPr>
          <w:trHeight w:val="454"/>
        </w:trPr>
        <w:tc>
          <w:tcPr>
            <w:tcW w:w="172" w:type="pct"/>
          </w:tcPr>
          <w:p w:rsidR="00714EF8" w:rsidRPr="00930F53" w:rsidRDefault="00714EF8" w:rsidP="00B53929">
            <w:pPr>
              <w:jc w:val="center"/>
            </w:pPr>
            <w:r w:rsidRPr="00930F53">
              <w:t>11</w:t>
            </w:r>
          </w:p>
        </w:tc>
        <w:tc>
          <w:tcPr>
            <w:tcW w:w="1645" w:type="pct"/>
          </w:tcPr>
          <w:p w:rsidR="00714EF8" w:rsidRPr="00930F53" w:rsidRDefault="00714EF8" w:rsidP="00B53929">
            <w:pPr>
              <w:ind w:right="-108"/>
              <w:jc w:val="both"/>
            </w:pPr>
            <w:r w:rsidRPr="00930F53">
              <w:t>Разработка компьютерной модели в среде табличного процессора.</w:t>
            </w:r>
          </w:p>
        </w:tc>
        <w:tc>
          <w:tcPr>
            <w:tcW w:w="724" w:type="pct"/>
            <w:gridSpan w:val="2"/>
          </w:tcPr>
          <w:p w:rsidR="00714EF8" w:rsidRPr="00930F53" w:rsidRDefault="00714EF8" w:rsidP="00B53929">
            <w:r w:rsidRPr="00930F53">
              <w:t>1</w:t>
            </w:r>
          </w:p>
        </w:tc>
        <w:tc>
          <w:tcPr>
            <w:tcW w:w="616" w:type="pct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616" w:type="pct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1227" w:type="pct"/>
          </w:tcPr>
          <w:p w:rsidR="00714EF8" w:rsidRPr="00930F53" w:rsidRDefault="00714EF8" w:rsidP="00B53929"/>
        </w:tc>
      </w:tr>
      <w:tr w:rsidR="00714EF8" w:rsidRPr="00930F53" w:rsidTr="00714EF8">
        <w:trPr>
          <w:trHeight w:val="454"/>
        </w:trPr>
        <w:tc>
          <w:tcPr>
            <w:tcW w:w="172" w:type="pct"/>
          </w:tcPr>
          <w:p w:rsidR="00714EF8" w:rsidRPr="00930F53" w:rsidRDefault="00714EF8" w:rsidP="00B53929">
            <w:pPr>
              <w:jc w:val="center"/>
            </w:pPr>
            <w:r w:rsidRPr="00930F53">
              <w:t>12</w:t>
            </w:r>
          </w:p>
        </w:tc>
        <w:tc>
          <w:tcPr>
            <w:tcW w:w="1645" w:type="pct"/>
          </w:tcPr>
          <w:p w:rsidR="00714EF8" w:rsidRPr="00930F53" w:rsidRDefault="00714EF8" w:rsidP="00B53929">
            <w:pPr>
              <w:ind w:right="-108"/>
              <w:jc w:val="both"/>
            </w:pPr>
            <w:r w:rsidRPr="00930F53">
              <w:t>Расчет геометрических параметров объектов.</w:t>
            </w:r>
          </w:p>
        </w:tc>
        <w:tc>
          <w:tcPr>
            <w:tcW w:w="724" w:type="pct"/>
            <w:gridSpan w:val="2"/>
          </w:tcPr>
          <w:p w:rsidR="00714EF8" w:rsidRPr="00930F53" w:rsidRDefault="00714EF8" w:rsidP="00B53929">
            <w:r w:rsidRPr="00930F53">
              <w:t>1</w:t>
            </w:r>
          </w:p>
        </w:tc>
        <w:tc>
          <w:tcPr>
            <w:tcW w:w="616" w:type="pct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616" w:type="pct"/>
          </w:tcPr>
          <w:p w:rsidR="00714EF8" w:rsidRPr="00930F53" w:rsidRDefault="00714EF8" w:rsidP="00B53929">
            <w:pPr>
              <w:jc w:val="center"/>
            </w:pPr>
          </w:p>
        </w:tc>
        <w:tc>
          <w:tcPr>
            <w:tcW w:w="1227" w:type="pct"/>
          </w:tcPr>
          <w:p w:rsidR="00714EF8" w:rsidRPr="00930F53" w:rsidRDefault="00714EF8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lastRenderedPageBreak/>
              <w:t>13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  <w:jc w:val="both"/>
            </w:pPr>
            <w:r w:rsidRPr="00930F53">
              <w:t xml:space="preserve">Моделирование ситуации «Обои и комната» в </w:t>
            </w:r>
            <w:r>
              <w:rPr>
                <w:lang w:val="en-US"/>
              </w:rPr>
              <w:t>MSExcel</w:t>
            </w:r>
            <w:r w:rsidRPr="00930F53">
              <w:t>.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14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  <w:jc w:val="both"/>
            </w:pPr>
            <w:r w:rsidRPr="00930F53">
              <w:t xml:space="preserve">Моделирование ситуаций в </w:t>
            </w:r>
            <w:r>
              <w:rPr>
                <w:lang w:val="en-US"/>
              </w:rPr>
              <w:t>MSExcel</w:t>
            </w:r>
            <w:r w:rsidRPr="00930F53">
              <w:t>.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15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  <w:jc w:val="both"/>
            </w:pPr>
            <w:r w:rsidRPr="00930F53">
              <w:t xml:space="preserve">Обработка массивов данных в </w:t>
            </w:r>
            <w:r>
              <w:rPr>
                <w:lang w:val="en-US"/>
              </w:rPr>
              <w:t>MSExcel</w:t>
            </w:r>
            <w:r w:rsidRPr="00930F53">
              <w:t>.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16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  <w:jc w:val="both"/>
            </w:pPr>
            <w:r w:rsidRPr="00930F53">
              <w:t>Моделирование биологических процессов.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17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  <w:jc w:val="both"/>
            </w:pPr>
            <w:r w:rsidRPr="00930F53">
              <w:t>Моделирование движения тела под действием силы тяжести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18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  <w:jc w:val="both"/>
            </w:pPr>
            <w:r w:rsidRPr="00930F53">
              <w:t>Моделирование случайных процессов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19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  <w:jc w:val="both"/>
            </w:pPr>
            <w:r w:rsidRPr="00930F53">
              <w:t>Моделирование сюжетных задач.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20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  <w:jc w:val="both"/>
            </w:pPr>
            <w:r w:rsidRPr="00930F53">
              <w:t>Создание информационных моделей в базах данных.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21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  <w:jc w:val="both"/>
            </w:pPr>
            <w:r w:rsidRPr="00930F53">
              <w:t>Компьютерный эксперимент с базой данных.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22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  <w:jc w:val="both"/>
            </w:pPr>
            <w:r w:rsidRPr="00930F53">
              <w:t>Компьютерный эксперимент с базой данных.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817" w:type="pct"/>
            <w:gridSpan w:val="2"/>
          </w:tcPr>
          <w:p w:rsidR="00C65D4F" w:rsidRPr="00726A98" w:rsidRDefault="00C65D4F" w:rsidP="00B53929">
            <w:pPr>
              <w:rPr>
                <w:b/>
              </w:rPr>
            </w:pPr>
            <w:r w:rsidRPr="00726A98">
              <w:rPr>
                <w:b/>
              </w:rPr>
              <w:t>Логические основы построения компьютера</w:t>
            </w:r>
          </w:p>
        </w:tc>
        <w:tc>
          <w:tcPr>
            <w:tcW w:w="361" w:type="pct"/>
          </w:tcPr>
          <w:p w:rsidR="00C65D4F" w:rsidRPr="00726A98" w:rsidRDefault="00C65D4F" w:rsidP="00B53929">
            <w:pPr>
              <w:rPr>
                <w:b/>
              </w:rPr>
            </w:pPr>
            <w:r w:rsidRPr="00726A98">
              <w:rPr>
                <w:b/>
              </w:rPr>
              <w:t>10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>
            <w:pPr>
              <w:jc w:val="center"/>
            </w:pPr>
          </w:p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>
              <w:t>23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Представление и кодирование информации</w:t>
            </w:r>
          </w:p>
        </w:tc>
        <w:tc>
          <w:tcPr>
            <w:tcW w:w="361" w:type="pct"/>
          </w:tcPr>
          <w:p w:rsidR="00C65D4F" w:rsidRPr="00930F53" w:rsidRDefault="00C65D4F" w:rsidP="00B53929">
            <w:r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>
              <w:t>24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Представление числовой информации с помощью систем счисления</w:t>
            </w:r>
          </w:p>
        </w:tc>
        <w:tc>
          <w:tcPr>
            <w:tcW w:w="361" w:type="pct"/>
          </w:tcPr>
          <w:p w:rsidR="00C65D4F" w:rsidRPr="00930F53" w:rsidRDefault="00C65D4F" w:rsidP="00B53929">
            <w:r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>
              <w:t>25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Перевод чисел в позиционных системах счисления.</w:t>
            </w:r>
          </w:p>
        </w:tc>
        <w:tc>
          <w:tcPr>
            <w:tcW w:w="361" w:type="pct"/>
          </w:tcPr>
          <w:p w:rsidR="00C65D4F" w:rsidRPr="00930F53" w:rsidRDefault="00C65D4F" w:rsidP="00B53929">
            <w:r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>
              <w:t>26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>
              <w:t>Перевод в десятичную система счисления</w:t>
            </w:r>
            <w:r w:rsidRPr="00930F53">
              <w:t>.</w:t>
            </w:r>
          </w:p>
        </w:tc>
        <w:tc>
          <w:tcPr>
            <w:tcW w:w="361" w:type="pct"/>
          </w:tcPr>
          <w:p w:rsidR="00C65D4F" w:rsidRPr="00930F53" w:rsidRDefault="00C65D4F" w:rsidP="00B53929">
            <w:r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27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Перевод чисел из десятичной СС в двоичную</w:t>
            </w:r>
          </w:p>
        </w:tc>
        <w:tc>
          <w:tcPr>
            <w:tcW w:w="361" w:type="pct"/>
          </w:tcPr>
          <w:p w:rsidR="00C65D4F" w:rsidRPr="00930F53" w:rsidRDefault="00C65D4F" w:rsidP="00B53929">
            <w:r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28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 xml:space="preserve">Перевод чисел из десятичной СС </w:t>
            </w:r>
            <w:r w:rsidRPr="00930F53">
              <w:lastRenderedPageBreak/>
              <w:t>ввосьмеричную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lastRenderedPageBreak/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lastRenderedPageBreak/>
              <w:t>29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Перевод чисел из десятичной СС в</w:t>
            </w:r>
            <w:r w:rsidR="00714EF8">
              <w:t xml:space="preserve"> </w:t>
            </w:r>
            <w:r w:rsidRPr="00930F53">
              <w:t>шестнадцатеричную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30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Перевод чисел из двоичной СС в восьмеричную и шестнадцатеричную и обратно.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31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Арифметические операции в позиционных системах счисления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32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>
              <w:t>Арифметика в позиционных системах счисления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817" w:type="pct"/>
            <w:gridSpan w:val="2"/>
          </w:tcPr>
          <w:p w:rsidR="00C65D4F" w:rsidRPr="00726A98" w:rsidRDefault="00C65D4F" w:rsidP="00B53929">
            <w:pPr>
              <w:pStyle w:val="ae"/>
              <w:spacing w:before="0" w:beforeAutospacing="0" w:after="0" w:afterAutospacing="0"/>
              <w:rPr>
                <w:b/>
              </w:rPr>
            </w:pPr>
            <w:r w:rsidRPr="00726A98">
              <w:rPr>
                <w:b/>
              </w:rPr>
              <w:t>Основы программирования</w:t>
            </w:r>
          </w:p>
        </w:tc>
        <w:tc>
          <w:tcPr>
            <w:tcW w:w="361" w:type="pct"/>
          </w:tcPr>
          <w:p w:rsidR="00C65D4F" w:rsidRPr="00726A98" w:rsidRDefault="00C65D4F" w:rsidP="00B53929">
            <w:pPr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>
            <w:pPr>
              <w:jc w:val="center"/>
            </w:pPr>
          </w:p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33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Основные понятия о языках программирования. ЯП</w:t>
            </w:r>
            <w:r w:rsidRPr="00930F53">
              <w:rPr>
                <w:lang w:val="en-US"/>
              </w:rPr>
              <w:t>Pascal</w:t>
            </w:r>
            <w:r w:rsidRPr="00930F53">
              <w:t>.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34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Переменные, константы и описание типов.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35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 xml:space="preserve">Встроенные функции в ЯП. </w:t>
            </w:r>
          </w:p>
        </w:tc>
        <w:tc>
          <w:tcPr>
            <w:tcW w:w="361" w:type="pct"/>
            <w:vAlign w:val="center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  <w:vAlign w:val="center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  <w:vAlign w:val="center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36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Составление линейных алгоритмов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37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Условный оператор.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  <w:vAlign w:val="center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  <w:vAlign w:val="center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38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Решение задач на применение условного оператора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39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Цикл с параметром.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40</w:t>
            </w:r>
          </w:p>
        </w:tc>
        <w:tc>
          <w:tcPr>
            <w:tcW w:w="1645" w:type="pct"/>
          </w:tcPr>
          <w:p w:rsidR="00C65D4F" w:rsidRPr="00D35E31" w:rsidRDefault="00C65D4F" w:rsidP="00B53929">
            <w:pPr>
              <w:ind w:left="28" w:right="-108"/>
            </w:pPr>
            <w:r>
              <w:t>Решение задач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41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Оператор цикла с предусловием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42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>
              <w:t>Решение задач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43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Оператор цикла с постусловием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44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>
              <w:t>Решение задач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lastRenderedPageBreak/>
              <w:t>45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Вложенные циклы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46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>
              <w:t>Решение задач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47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Одномерные массивы. Заполнение массивов.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48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Работа с элементами одномерного массива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49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Нахождение максимального и минимального элементов.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50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Сортировка элементов массива.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51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>
              <w:t>Решение задач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52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Двумерные массивы.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33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53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Работа с элементами двумерного массива.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54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>
              <w:t>Решение задач</w:t>
            </w:r>
            <w:r w:rsidRPr="00930F53">
              <w:t>.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6E7157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55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Заполнение двумерного массива по некоторому закону.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56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>
              <w:t>Решение задач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57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Строковый, символьный типы данных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58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 w:rsidRPr="00930F53">
              <w:t>Стандартные функции, процедуры для работы с символьными величинами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59-61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</w:pPr>
            <w:r>
              <w:t>Решение задач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3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817" w:type="pct"/>
            <w:gridSpan w:val="2"/>
          </w:tcPr>
          <w:p w:rsidR="00C65D4F" w:rsidRPr="00726A98" w:rsidRDefault="00C65D4F" w:rsidP="00B53929">
            <w:pPr>
              <w:ind w:right="-108"/>
              <w:jc w:val="both"/>
              <w:rPr>
                <w:b/>
              </w:rPr>
            </w:pPr>
            <w:r w:rsidRPr="00726A98">
              <w:rPr>
                <w:b/>
              </w:rPr>
              <w:t>Коммуникационные технологии</w:t>
            </w:r>
          </w:p>
        </w:tc>
        <w:tc>
          <w:tcPr>
            <w:tcW w:w="361" w:type="pct"/>
          </w:tcPr>
          <w:p w:rsidR="00C65D4F" w:rsidRPr="00726A98" w:rsidRDefault="00C65D4F" w:rsidP="00B53929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>
            <w:pPr>
              <w:jc w:val="center"/>
            </w:pPr>
          </w:p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62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  <w:jc w:val="both"/>
            </w:pPr>
            <w:r w:rsidRPr="00930F53">
              <w:t>Аппаратное обеспечение компьютерных сетей.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t>63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  <w:jc w:val="both"/>
            </w:pPr>
            <w:r w:rsidRPr="00930F53">
              <w:t>Поиск информации в Интернете.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C65D4F" w:rsidRPr="00930F53" w:rsidTr="00B53929">
        <w:trPr>
          <w:trHeight w:val="454"/>
        </w:trPr>
        <w:tc>
          <w:tcPr>
            <w:tcW w:w="172" w:type="pct"/>
          </w:tcPr>
          <w:p w:rsidR="00C65D4F" w:rsidRPr="00930F53" w:rsidRDefault="00C65D4F" w:rsidP="00B53929">
            <w:pPr>
              <w:jc w:val="center"/>
            </w:pPr>
            <w:r w:rsidRPr="00930F53">
              <w:lastRenderedPageBreak/>
              <w:t>64</w:t>
            </w:r>
          </w:p>
        </w:tc>
        <w:tc>
          <w:tcPr>
            <w:tcW w:w="1645" w:type="pct"/>
          </w:tcPr>
          <w:p w:rsidR="00C65D4F" w:rsidRPr="00930F53" w:rsidRDefault="00C65D4F" w:rsidP="00B53929">
            <w:pPr>
              <w:ind w:right="-108"/>
              <w:jc w:val="both"/>
            </w:pPr>
            <w:r w:rsidRPr="00930F53">
              <w:t xml:space="preserve">Основы языка </w:t>
            </w:r>
            <w:r w:rsidRPr="00930F53">
              <w:rPr>
                <w:lang w:val="en-US"/>
              </w:rPr>
              <w:t>HTML</w:t>
            </w:r>
            <w:r w:rsidRPr="00930F53">
              <w:t xml:space="preserve">. </w:t>
            </w:r>
          </w:p>
        </w:tc>
        <w:tc>
          <w:tcPr>
            <w:tcW w:w="361" w:type="pct"/>
          </w:tcPr>
          <w:p w:rsidR="00C65D4F" w:rsidRPr="00930F53" w:rsidRDefault="00C65D4F" w:rsidP="00B53929">
            <w:r w:rsidRPr="00930F53">
              <w:t>1</w:t>
            </w:r>
          </w:p>
        </w:tc>
        <w:tc>
          <w:tcPr>
            <w:tcW w:w="363" w:type="pct"/>
          </w:tcPr>
          <w:p w:rsidR="00C65D4F" w:rsidRPr="00930F53" w:rsidRDefault="00C65D4F" w:rsidP="00B53929"/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616" w:type="pct"/>
          </w:tcPr>
          <w:p w:rsidR="00C65D4F" w:rsidRPr="00930F53" w:rsidRDefault="00C65D4F" w:rsidP="00B53929">
            <w:pPr>
              <w:jc w:val="center"/>
            </w:pPr>
          </w:p>
        </w:tc>
        <w:tc>
          <w:tcPr>
            <w:tcW w:w="1227" w:type="pct"/>
          </w:tcPr>
          <w:p w:rsidR="00C65D4F" w:rsidRPr="00930F53" w:rsidRDefault="00C65D4F" w:rsidP="00B53929"/>
        </w:tc>
      </w:tr>
      <w:tr w:rsidR="000518C0" w:rsidRPr="00930F53" w:rsidTr="00B53929">
        <w:trPr>
          <w:trHeight w:val="454"/>
        </w:trPr>
        <w:tc>
          <w:tcPr>
            <w:tcW w:w="172" w:type="pct"/>
          </w:tcPr>
          <w:p w:rsidR="000518C0" w:rsidRPr="00930F53" w:rsidRDefault="000518C0" w:rsidP="00B53929">
            <w:pPr>
              <w:jc w:val="center"/>
            </w:pPr>
            <w:r>
              <w:t>65</w:t>
            </w:r>
          </w:p>
        </w:tc>
        <w:tc>
          <w:tcPr>
            <w:tcW w:w="1645" w:type="pct"/>
          </w:tcPr>
          <w:p w:rsidR="000518C0" w:rsidRPr="00930F53" w:rsidRDefault="000518C0" w:rsidP="00B53929">
            <w:pPr>
              <w:ind w:right="-108"/>
              <w:jc w:val="both"/>
            </w:pPr>
            <w:r w:rsidRPr="00930F53">
              <w:t>Структура гипертекстового документа.</w:t>
            </w:r>
          </w:p>
        </w:tc>
        <w:tc>
          <w:tcPr>
            <w:tcW w:w="361" w:type="pct"/>
          </w:tcPr>
          <w:p w:rsidR="000518C0" w:rsidRPr="00930F53" w:rsidRDefault="000518C0" w:rsidP="00B53929">
            <w:r>
              <w:t>1</w:t>
            </w:r>
          </w:p>
        </w:tc>
        <w:tc>
          <w:tcPr>
            <w:tcW w:w="363" w:type="pct"/>
          </w:tcPr>
          <w:p w:rsidR="000518C0" w:rsidRPr="00930F53" w:rsidRDefault="000518C0" w:rsidP="00B53929"/>
        </w:tc>
        <w:tc>
          <w:tcPr>
            <w:tcW w:w="616" w:type="pct"/>
          </w:tcPr>
          <w:p w:rsidR="000518C0" w:rsidRPr="00930F53" w:rsidRDefault="000518C0" w:rsidP="00B53929">
            <w:pPr>
              <w:jc w:val="center"/>
            </w:pPr>
          </w:p>
        </w:tc>
        <w:tc>
          <w:tcPr>
            <w:tcW w:w="616" w:type="pct"/>
          </w:tcPr>
          <w:p w:rsidR="000518C0" w:rsidRPr="00930F53" w:rsidRDefault="000518C0" w:rsidP="00B53929">
            <w:pPr>
              <w:jc w:val="center"/>
            </w:pPr>
          </w:p>
        </w:tc>
        <w:tc>
          <w:tcPr>
            <w:tcW w:w="1227" w:type="pct"/>
          </w:tcPr>
          <w:p w:rsidR="000518C0" w:rsidRPr="00930F53" w:rsidRDefault="000518C0" w:rsidP="00B53929"/>
        </w:tc>
      </w:tr>
      <w:tr w:rsidR="000518C0" w:rsidRPr="00930F53" w:rsidTr="00B53929">
        <w:trPr>
          <w:trHeight w:val="454"/>
        </w:trPr>
        <w:tc>
          <w:tcPr>
            <w:tcW w:w="172" w:type="pct"/>
          </w:tcPr>
          <w:p w:rsidR="000518C0" w:rsidRPr="00930F53" w:rsidRDefault="000518C0" w:rsidP="00B53929">
            <w:pPr>
              <w:jc w:val="center"/>
            </w:pPr>
            <w:r>
              <w:t>66</w:t>
            </w:r>
          </w:p>
        </w:tc>
        <w:tc>
          <w:tcPr>
            <w:tcW w:w="1645" w:type="pct"/>
          </w:tcPr>
          <w:p w:rsidR="000518C0" w:rsidRPr="00930F53" w:rsidRDefault="000518C0" w:rsidP="00B53929">
            <w:pPr>
              <w:ind w:right="-108"/>
              <w:jc w:val="both"/>
            </w:pPr>
            <w:r w:rsidRPr="00930F53">
              <w:t>Создание статической веб-страницы.</w:t>
            </w:r>
          </w:p>
        </w:tc>
        <w:tc>
          <w:tcPr>
            <w:tcW w:w="361" w:type="pct"/>
          </w:tcPr>
          <w:p w:rsidR="000518C0" w:rsidRPr="00930F53" w:rsidRDefault="000518C0" w:rsidP="00B53929">
            <w:r w:rsidRPr="00930F53">
              <w:t>1</w:t>
            </w:r>
          </w:p>
        </w:tc>
        <w:tc>
          <w:tcPr>
            <w:tcW w:w="363" w:type="pct"/>
          </w:tcPr>
          <w:p w:rsidR="000518C0" w:rsidRPr="00930F53" w:rsidRDefault="000518C0" w:rsidP="00B53929"/>
        </w:tc>
        <w:tc>
          <w:tcPr>
            <w:tcW w:w="616" w:type="pct"/>
          </w:tcPr>
          <w:p w:rsidR="000518C0" w:rsidRPr="00930F53" w:rsidRDefault="000518C0" w:rsidP="00B53929">
            <w:pPr>
              <w:jc w:val="center"/>
            </w:pPr>
          </w:p>
        </w:tc>
        <w:tc>
          <w:tcPr>
            <w:tcW w:w="616" w:type="pct"/>
          </w:tcPr>
          <w:p w:rsidR="000518C0" w:rsidRPr="00930F53" w:rsidRDefault="000518C0" w:rsidP="00B53929">
            <w:pPr>
              <w:jc w:val="center"/>
            </w:pPr>
          </w:p>
        </w:tc>
        <w:tc>
          <w:tcPr>
            <w:tcW w:w="1227" w:type="pct"/>
          </w:tcPr>
          <w:p w:rsidR="000518C0" w:rsidRPr="00930F53" w:rsidRDefault="000518C0" w:rsidP="00B53929"/>
        </w:tc>
      </w:tr>
      <w:tr w:rsidR="000518C0" w:rsidRPr="00930F53" w:rsidTr="00B53929">
        <w:trPr>
          <w:trHeight w:val="454"/>
        </w:trPr>
        <w:tc>
          <w:tcPr>
            <w:tcW w:w="172" w:type="pct"/>
          </w:tcPr>
          <w:p w:rsidR="000518C0" w:rsidRPr="00930F53" w:rsidRDefault="000518C0" w:rsidP="00B53929">
            <w:pPr>
              <w:jc w:val="center"/>
            </w:pPr>
            <w:r>
              <w:t>67</w:t>
            </w:r>
          </w:p>
        </w:tc>
        <w:tc>
          <w:tcPr>
            <w:tcW w:w="1645" w:type="pct"/>
          </w:tcPr>
          <w:p w:rsidR="000518C0" w:rsidRPr="00930F53" w:rsidRDefault="000518C0" w:rsidP="00B53929">
            <w:pPr>
              <w:ind w:right="-108"/>
              <w:jc w:val="both"/>
            </w:pPr>
            <w:r>
              <w:t>Создание веб-страницы</w:t>
            </w:r>
          </w:p>
        </w:tc>
        <w:tc>
          <w:tcPr>
            <w:tcW w:w="361" w:type="pct"/>
          </w:tcPr>
          <w:p w:rsidR="000518C0" w:rsidRPr="00930F53" w:rsidRDefault="000518C0" w:rsidP="00B53929">
            <w:r w:rsidRPr="00930F53">
              <w:t>1</w:t>
            </w:r>
          </w:p>
        </w:tc>
        <w:tc>
          <w:tcPr>
            <w:tcW w:w="363" w:type="pct"/>
          </w:tcPr>
          <w:p w:rsidR="000518C0" w:rsidRPr="00930F53" w:rsidRDefault="000518C0" w:rsidP="00B53929"/>
        </w:tc>
        <w:tc>
          <w:tcPr>
            <w:tcW w:w="616" w:type="pct"/>
          </w:tcPr>
          <w:p w:rsidR="000518C0" w:rsidRPr="00930F53" w:rsidRDefault="000518C0" w:rsidP="00B53929">
            <w:pPr>
              <w:jc w:val="center"/>
            </w:pPr>
          </w:p>
        </w:tc>
        <w:tc>
          <w:tcPr>
            <w:tcW w:w="616" w:type="pct"/>
          </w:tcPr>
          <w:p w:rsidR="000518C0" w:rsidRPr="00930F53" w:rsidRDefault="000518C0" w:rsidP="00B53929">
            <w:pPr>
              <w:jc w:val="center"/>
            </w:pPr>
          </w:p>
        </w:tc>
        <w:tc>
          <w:tcPr>
            <w:tcW w:w="1227" w:type="pct"/>
          </w:tcPr>
          <w:p w:rsidR="000518C0" w:rsidRPr="00930F53" w:rsidRDefault="000518C0" w:rsidP="00B53929"/>
        </w:tc>
      </w:tr>
      <w:tr w:rsidR="000518C0" w:rsidRPr="00930F53" w:rsidTr="00B53929">
        <w:trPr>
          <w:trHeight w:val="454"/>
        </w:trPr>
        <w:tc>
          <w:tcPr>
            <w:tcW w:w="172" w:type="pct"/>
          </w:tcPr>
          <w:p w:rsidR="000518C0" w:rsidRPr="00930F53" w:rsidRDefault="000518C0" w:rsidP="00B53929">
            <w:pPr>
              <w:jc w:val="center"/>
            </w:pPr>
            <w:r>
              <w:t>68</w:t>
            </w:r>
          </w:p>
        </w:tc>
        <w:tc>
          <w:tcPr>
            <w:tcW w:w="1645" w:type="pct"/>
          </w:tcPr>
          <w:p w:rsidR="000518C0" w:rsidRPr="00930F53" w:rsidRDefault="000518C0" w:rsidP="00B53929">
            <w:pPr>
              <w:ind w:right="-108"/>
              <w:jc w:val="both"/>
            </w:pPr>
            <w:r w:rsidRPr="00930F53">
              <w:t>Работа с электронной почтой.</w:t>
            </w:r>
          </w:p>
        </w:tc>
        <w:tc>
          <w:tcPr>
            <w:tcW w:w="361" w:type="pct"/>
          </w:tcPr>
          <w:p w:rsidR="000518C0" w:rsidRPr="00930F53" w:rsidRDefault="000518C0" w:rsidP="00B53929">
            <w:r>
              <w:t>1</w:t>
            </w:r>
          </w:p>
        </w:tc>
        <w:tc>
          <w:tcPr>
            <w:tcW w:w="363" w:type="pct"/>
          </w:tcPr>
          <w:p w:rsidR="000518C0" w:rsidRPr="00930F53" w:rsidRDefault="000518C0" w:rsidP="00B53929"/>
        </w:tc>
        <w:tc>
          <w:tcPr>
            <w:tcW w:w="616" w:type="pct"/>
          </w:tcPr>
          <w:p w:rsidR="000518C0" w:rsidRPr="00930F53" w:rsidRDefault="000518C0" w:rsidP="00B53929">
            <w:pPr>
              <w:jc w:val="center"/>
            </w:pPr>
          </w:p>
        </w:tc>
        <w:tc>
          <w:tcPr>
            <w:tcW w:w="616" w:type="pct"/>
          </w:tcPr>
          <w:p w:rsidR="000518C0" w:rsidRPr="00930F53" w:rsidRDefault="000518C0" w:rsidP="00B53929">
            <w:pPr>
              <w:jc w:val="center"/>
            </w:pPr>
          </w:p>
        </w:tc>
        <w:tc>
          <w:tcPr>
            <w:tcW w:w="1227" w:type="pct"/>
          </w:tcPr>
          <w:p w:rsidR="000518C0" w:rsidRPr="00930F53" w:rsidRDefault="000518C0" w:rsidP="00B53929"/>
        </w:tc>
      </w:tr>
      <w:tr w:rsidR="000518C0" w:rsidRPr="00930F53" w:rsidTr="00B53929">
        <w:trPr>
          <w:trHeight w:val="454"/>
        </w:trPr>
        <w:tc>
          <w:tcPr>
            <w:tcW w:w="172" w:type="pct"/>
          </w:tcPr>
          <w:p w:rsidR="000518C0" w:rsidRPr="00930F53" w:rsidRDefault="000518C0" w:rsidP="00B53929">
            <w:pPr>
              <w:jc w:val="center"/>
            </w:pPr>
            <w:r>
              <w:t>69</w:t>
            </w:r>
          </w:p>
        </w:tc>
        <w:tc>
          <w:tcPr>
            <w:tcW w:w="1645" w:type="pct"/>
          </w:tcPr>
          <w:p w:rsidR="000518C0" w:rsidRPr="00930F53" w:rsidRDefault="000518C0" w:rsidP="00B53929">
            <w:pPr>
              <w:ind w:right="-108"/>
              <w:jc w:val="both"/>
            </w:pPr>
            <w:r>
              <w:t>Итоговое повторение</w:t>
            </w:r>
          </w:p>
        </w:tc>
        <w:tc>
          <w:tcPr>
            <w:tcW w:w="361" w:type="pct"/>
          </w:tcPr>
          <w:p w:rsidR="000518C0" w:rsidRPr="00930F53" w:rsidRDefault="000518C0" w:rsidP="00B53929">
            <w:r>
              <w:t>1</w:t>
            </w:r>
          </w:p>
        </w:tc>
        <w:tc>
          <w:tcPr>
            <w:tcW w:w="363" w:type="pct"/>
          </w:tcPr>
          <w:p w:rsidR="000518C0" w:rsidRPr="00930F53" w:rsidRDefault="000518C0" w:rsidP="00B53929"/>
        </w:tc>
        <w:tc>
          <w:tcPr>
            <w:tcW w:w="616" w:type="pct"/>
          </w:tcPr>
          <w:p w:rsidR="000518C0" w:rsidRPr="00930F53" w:rsidRDefault="000518C0" w:rsidP="00B53929">
            <w:pPr>
              <w:jc w:val="center"/>
            </w:pPr>
          </w:p>
        </w:tc>
        <w:tc>
          <w:tcPr>
            <w:tcW w:w="616" w:type="pct"/>
          </w:tcPr>
          <w:p w:rsidR="000518C0" w:rsidRPr="00930F53" w:rsidRDefault="000518C0" w:rsidP="00B53929">
            <w:pPr>
              <w:jc w:val="center"/>
            </w:pPr>
          </w:p>
        </w:tc>
        <w:tc>
          <w:tcPr>
            <w:tcW w:w="1227" w:type="pct"/>
          </w:tcPr>
          <w:p w:rsidR="000518C0" w:rsidRPr="00930F53" w:rsidRDefault="000518C0" w:rsidP="00B53929"/>
        </w:tc>
      </w:tr>
      <w:tr w:rsidR="006E7157" w:rsidRPr="00930F53" w:rsidTr="00B53929">
        <w:trPr>
          <w:trHeight w:val="454"/>
        </w:trPr>
        <w:tc>
          <w:tcPr>
            <w:tcW w:w="172" w:type="pct"/>
          </w:tcPr>
          <w:p w:rsidR="006E7157" w:rsidRPr="00930F53" w:rsidRDefault="006E7157" w:rsidP="00B53929">
            <w:pPr>
              <w:jc w:val="center"/>
            </w:pPr>
            <w:r>
              <w:t>70</w:t>
            </w:r>
          </w:p>
        </w:tc>
        <w:tc>
          <w:tcPr>
            <w:tcW w:w="1645" w:type="pct"/>
          </w:tcPr>
          <w:p w:rsidR="006E7157" w:rsidRPr="00930F53" w:rsidRDefault="006E7157" w:rsidP="00B53929">
            <w:pPr>
              <w:ind w:right="-108"/>
              <w:jc w:val="both"/>
            </w:pPr>
            <w:r>
              <w:t>Итоговое занятие</w:t>
            </w:r>
          </w:p>
        </w:tc>
        <w:tc>
          <w:tcPr>
            <w:tcW w:w="361" w:type="pct"/>
          </w:tcPr>
          <w:p w:rsidR="006E7157" w:rsidRPr="00930F53" w:rsidRDefault="006E7157" w:rsidP="00B53929">
            <w:r>
              <w:t>1</w:t>
            </w:r>
          </w:p>
        </w:tc>
        <w:tc>
          <w:tcPr>
            <w:tcW w:w="363" w:type="pct"/>
          </w:tcPr>
          <w:p w:rsidR="006E7157" w:rsidRPr="00930F53" w:rsidRDefault="006E7157" w:rsidP="00B53929"/>
        </w:tc>
        <w:tc>
          <w:tcPr>
            <w:tcW w:w="616" w:type="pct"/>
          </w:tcPr>
          <w:p w:rsidR="006E7157" w:rsidRPr="00930F53" w:rsidRDefault="006E7157" w:rsidP="00B53929">
            <w:pPr>
              <w:jc w:val="center"/>
            </w:pPr>
          </w:p>
        </w:tc>
        <w:tc>
          <w:tcPr>
            <w:tcW w:w="616" w:type="pct"/>
          </w:tcPr>
          <w:p w:rsidR="006E7157" w:rsidRPr="00930F53" w:rsidRDefault="006E7157" w:rsidP="00B53929">
            <w:pPr>
              <w:jc w:val="center"/>
            </w:pPr>
          </w:p>
        </w:tc>
        <w:tc>
          <w:tcPr>
            <w:tcW w:w="1227" w:type="pct"/>
          </w:tcPr>
          <w:p w:rsidR="006E7157" w:rsidRPr="00930F53" w:rsidRDefault="006E7157" w:rsidP="00B53929"/>
        </w:tc>
      </w:tr>
    </w:tbl>
    <w:p w:rsidR="00C65D4F" w:rsidRDefault="00C65D4F" w:rsidP="00C65D4F">
      <w:pPr>
        <w:rPr>
          <w:sz w:val="32"/>
          <w:szCs w:val="32"/>
        </w:rPr>
      </w:pPr>
    </w:p>
    <w:p w:rsidR="00C65D4F" w:rsidRDefault="00C65D4F" w:rsidP="00C65D4F">
      <w:pPr>
        <w:rPr>
          <w:sz w:val="32"/>
          <w:szCs w:val="32"/>
        </w:rPr>
      </w:pPr>
    </w:p>
    <w:p w:rsidR="00C65D4F" w:rsidRDefault="00C65D4F" w:rsidP="00C65D4F">
      <w:pPr>
        <w:rPr>
          <w:sz w:val="32"/>
          <w:szCs w:val="32"/>
        </w:rPr>
      </w:pPr>
    </w:p>
    <w:p w:rsidR="008F0EBC" w:rsidRDefault="008F0EBC" w:rsidP="00C65D4F">
      <w:pPr>
        <w:rPr>
          <w:sz w:val="32"/>
          <w:szCs w:val="32"/>
        </w:rPr>
      </w:pPr>
    </w:p>
    <w:p w:rsidR="008F0EBC" w:rsidRDefault="008F0EBC" w:rsidP="00C65D4F">
      <w:pPr>
        <w:rPr>
          <w:sz w:val="32"/>
          <w:szCs w:val="32"/>
        </w:rPr>
      </w:pPr>
    </w:p>
    <w:p w:rsidR="008F0EBC" w:rsidRDefault="008F0EBC" w:rsidP="00C65D4F">
      <w:pPr>
        <w:rPr>
          <w:sz w:val="32"/>
          <w:szCs w:val="32"/>
        </w:rPr>
      </w:pPr>
    </w:p>
    <w:p w:rsidR="008F0EBC" w:rsidRDefault="008F0EBC" w:rsidP="00C65D4F">
      <w:pPr>
        <w:rPr>
          <w:sz w:val="32"/>
          <w:szCs w:val="32"/>
        </w:rPr>
      </w:pPr>
    </w:p>
    <w:p w:rsidR="008F0EBC" w:rsidRDefault="008F0EBC" w:rsidP="00C65D4F">
      <w:pPr>
        <w:rPr>
          <w:sz w:val="32"/>
          <w:szCs w:val="32"/>
        </w:rPr>
      </w:pPr>
    </w:p>
    <w:p w:rsidR="008F0EBC" w:rsidRDefault="008F0EBC" w:rsidP="00C65D4F">
      <w:pPr>
        <w:rPr>
          <w:sz w:val="32"/>
          <w:szCs w:val="32"/>
        </w:rPr>
      </w:pPr>
    </w:p>
    <w:p w:rsidR="008F0EBC" w:rsidRDefault="008F0EBC" w:rsidP="00C65D4F">
      <w:pPr>
        <w:rPr>
          <w:sz w:val="32"/>
          <w:szCs w:val="32"/>
        </w:rPr>
      </w:pPr>
    </w:p>
    <w:p w:rsidR="008F0EBC" w:rsidRDefault="008F0EBC" w:rsidP="00C65D4F">
      <w:pPr>
        <w:rPr>
          <w:sz w:val="32"/>
          <w:szCs w:val="32"/>
        </w:rPr>
      </w:pPr>
    </w:p>
    <w:p w:rsidR="008F0EBC" w:rsidRDefault="008F0EBC" w:rsidP="00C65D4F">
      <w:pPr>
        <w:rPr>
          <w:sz w:val="32"/>
          <w:szCs w:val="32"/>
        </w:rPr>
      </w:pPr>
    </w:p>
    <w:p w:rsidR="008F0EBC" w:rsidRDefault="008F0EBC" w:rsidP="00C65D4F">
      <w:pPr>
        <w:rPr>
          <w:sz w:val="32"/>
          <w:szCs w:val="32"/>
        </w:rPr>
      </w:pPr>
    </w:p>
    <w:p w:rsidR="008F0EBC" w:rsidRDefault="008F0EBC" w:rsidP="00C65D4F">
      <w:pPr>
        <w:rPr>
          <w:sz w:val="32"/>
          <w:szCs w:val="32"/>
        </w:rPr>
      </w:pPr>
    </w:p>
    <w:p w:rsidR="008F0EBC" w:rsidRDefault="008F0EBC" w:rsidP="00C65D4F">
      <w:pPr>
        <w:rPr>
          <w:sz w:val="32"/>
          <w:szCs w:val="32"/>
        </w:rPr>
      </w:pPr>
    </w:p>
    <w:p w:rsidR="008F0EBC" w:rsidRDefault="008F0EBC" w:rsidP="00C65D4F">
      <w:pPr>
        <w:rPr>
          <w:sz w:val="32"/>
          <w:szCs w:val="32"/>
        </w:rPr>
      </w:pPr>
    </w:p>
    <w:p w:rsidR="00C65D4F" w:rsidRDefault="00C65D4F" w:rsidP="00C65D4F">
      <w:pPr>
        <w:rPr>
          <w:sz w:val="32"/>
          <w:szCs w:val="32"/>
        </w:rPr>
      </w:pPr>
    </w:p>
    <w:p w:rsidR="00C65D4F" w:rsidRDefault="00C65D4F" w:rsidP="00C65D4F">
      <w:pPr>
        <w:jc w:val="center"/>
        <w:rPr>
          <w:sz w:val="32"/>
          <w:szCs w:val="32"/>
        </w:rPr>
      </w:pPr>
    </w:p>
    <w:sectPr w:rsidR="00C65D4F" w:rsidSect="00B53929">
      <w:pgSz w:w="16838" w:h="11906" w:orient="landscape"/>
      <w:pgMar w:top="1276" w:right="284" w:bottom="426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AA2425"/>
    <w:multiLevelType w:val="multilevel"/>
    <w:tmpl w:val="BFA2642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E41777"/>
    <w:multiLevelType w:val="hybridMultilevel"/>
    <w:tmpl w:val="09FEAF40"/>
    <w:lvl w:ilvl="0" w:tplc="ADD44C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57520E"/>
    <w:multiLevelType w:val="hybridMultilevel"/>
    <w:tmpl w:val="7A1614F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32AC3DC1"/>
    <w:multiLevelType w:val="hybridMultilevel"/>
    <w:tmpl w:val="C358A5C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7E7A6A90"/>
    <w:multiLevelType w:val="hybridMultilevel"/>
    <w:tmpl w:val="34201440"/>
    <w:lvl w:ilvl="0" w:tplc="3D24F6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EF7D3C"/>
    <w:rsid w:val="000518C0"/>
    <w:rsid w:val="00133698"/>
    <w:rsid w:val="001C27AC"/>
    <w:rsid w:val="001F118E"/>
    <w:rsid w:val="00402A29"/>
    <w:rsid w:val="004D6B42"/>
    <w:rsid w:val="00515F82"/>
    <w:rsid w:val="0054278D"/>
    <w:rsid w:val="005F53D7"/>
    <w:rsid w:val="006E7157"/>
    <w:rsid w:val="00714EF8"/>
    <w:rsid w:val="0073734F"/>
    <w:rsid w:val="0085200D"/>
    <w:rsid w:val="0086134F"/>
    <w:rsid w:val="008F0EBC"/>
    <w:rsid w:val="009F7D51"/>
    <w:rsid w:val="00AA6E35"/>
    <w:rsid w:val="00B03266"/>
    <w:rsid w:val="00B53929"/>
    <w:rsid w:val="00C65D4F"/>
    <w:rsid w:val="00CD32CB"/>
    <w:rsid w:val="00EF7D3C"/>
    <w:rsid w:val="00F8046B"/>
    <w:rsid w:val="00F91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D7C1FD-6781-4107-ACB7-0D0CD21AC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A29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8520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Для курсовых работ"/>
    <w:basedOn w:val="a"/>
    <w:link w:val="20"/>
    <w:qFormat/>
    <w:rsid w:val="00133698"/>
    <w:pPr>
      <w:spacing w:before="100" w:beforeAutospacing="1" w:after="100" w:afterAutospacing="1"/>
      <w:outlineLvl w:val="1"/>
    </w:pPr>
    <w:rPr>
      <w:b/>
      <w:bCs/>
      <w:color w:val="000000" w:themeColor="text1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200D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Для курсовых работ Знак"/>
    <w:basedOn w:val="a0"/>
    <w:link w:val="2"/>
    <w:rsid w:val="00133698"/>
    <w:rPr>
      <w:b/>
      <w:bCs/>
      <w:color w:val="000000" w:themeColor="text1"/>
      <w:sz w:val="28"/>
      <w:szCs w:val="36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85200D"/>
    <w:pPr>
      <w:spacing w:after="100" w:line="276" w:lineRule="auto"/>
    </w:pPr>
    <w:rPr>
      <w:rFonts w:ascii="Calibri" w:hAnsi="Calibri"/>
      <w:sz w:val="22"/>
      <w:szCs w:val="22"/>
    </w:rPr>
  </w:style>
  <w:style w:type="paragraph" w:styleId="21">
    <w:name w:val="toc 2"/>
    <w:basedOn w:val="a"/>
    <w:next w:val="a"/>
    <w:autoRedefine/>
    <w:uiPriority w:val="39"/>
    <w:unhideWhenUsed/>
    <w:qFormat/>
    <w:rsid w:val="0085200D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">
    <w:name w:val="toc 3"/>
    <w:basedOn w:val="a"/>
    <w:next w:val="a"/>
    <w:autoRedefine/>
    <w:uiPriority w:val="39"/>
    <w:unhideWhenUsed/>
    <w:qFormat/>
    <w:rsid w:val="0085200D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a3">
    <w:name w:val="Title"/>
    <w:basedOn w:val="a"/>
    <w:next w:val="a"/>
    <w:link w:val="a4"/>
    <w:qFormat/>
    <w:rsid w:val="0085200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basedOn w:val="a0"/>
    <w:link w:val="a3"/>
    <w:rsid w:val="0085200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qFormat/>
    <w:rsid w:val="0085200D"/>
    <w:rPr>
      <w:b/>
      <w:bCs/>
    </w:rPr>
  </w:style>
  <w:style w:type="character" w:styleId="a6">
    <w:name w:val="Emphasis"/>
    <w:qFormat/>
    <w:rsid w:val="0085200D"/>
    <w:rPr>
      <w:i/>
      <w:iCs/>
    </w:rPr>
  </w:style>
  <w:style w:type="paragraph" w:styleId="a7">
    <w:name w:val="TOC Heading"/>
    <w:basedOn w:val="1"/>
    <w:next w:val="a"/>
    <w:uiPriority w:val="39"/>
    <w:unhideWhenUsed/>
    <w:qFormat/>
    <w:rsid w:val="0085200D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customStyle="1" w:styleId="22">
    <w:name w:val="стиль2"/>
    <w:basedOn w:val="a"/>
    <w:rsid w:val="00402A29"/>
    <w:pPr>
      <w:suppressAutoHyphens/>
      <w:spacing w:before="280" w:after="280"/>
    </w:pPr>
    <w:rPr>
      <w:rFonts w:ascii="Tahoma" w:hAnsi="Tahoma" w:cs="Tahoma"/>
      <w:sz w:val="20"/>
      <w:lang w:eastAsia="ar-SA"/>
    </w:rPr>
  </w:style>
  <w:style w:type="paragraph" w:styleId="a8">
    <w:name w:val="Body Text"/>
    <w:basedOn w:val="a"/>
    <w:link w:val="a9"/>
    <w:semiHidden/>
    <w:rsid w:val="00F8046B"/>
    <w:pPr>
      <w:jc w:val="center"/>
    </w:pPr>
  </w:style>
  <w:style w:type="character" w:customStyle="1" w:styleId="a9">
    <w:name w:val="Основной текст Знак"/>
    <w:basedOn w:val="a0"/>
    <w:link w:val="a8"/>
    <w:semiHidden/>
    <w:rsid w:val="00F8046B"/>
    <w:rPr>
      <w:sz w:val="28"/>
      <w:lang w:eastAsia="ru-RU"/>
    </w:rPr>
  </w:style>
  <w:style w:type="paragraph" w:customStyle="1" w:styleId="aa">
    <w:name w:val="Цитаты"/>
    <w:basedOn w:val="a"/>
    <w:rsid w:val="00F8046B"/>
    <w:pPr>
      <w:spacing w:before="100" w:after="100"/>
      <w:ind w:left="360" w:right="360"/>
    </w:pPr>
    <w:rPr>
      <w:snapToGrid w:val="0"/>
      <w:sz w:val="24"/>
    </w:rPr>
  </w:style>
  <w:style w:type="paragraph" w:styleId="ab">
    <w:name w:val="No Spacing"/>
    <w:basedOn w:val="a"/>
    <w:uiPriority w:val="1"/>
    <w:qFormat/>
    <w:rsid w:val="00F8046B"/>
    <w:rPr>
      <w:rFonts w:ascii="Calibri" w:hAnsi="Calibri"/>
      <w:sz w:val="24"/>
      <w:szCs w:val="32"/>
      <w:lang w:val="en-US" w:eastAsia="en-US" w:bidi="en-US"/>
    </w:rPr>
  </w:style>
  <w:style w:type="paragraph" w:customStyle="1" w:styleId="c2">
    <w:name w:val="c2"/>
    <w:basedOn w:val="a"/>
    <w:rsid w:val="00F8046B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ody Text Indent"/>
    <w:basedOn w:val="a"/>
    <w:link w:val="ad"/>
    <w:uiPriority w:val="99"/>
    <w:unhideWhenUsed/>
    <w:rsid w:val="00F8046B"/>
    <w:pPr>
      <w:spacing w:after="120"/>
      <w:ind w:left="283"/>
    </w:pPr>
    <w:rPr>
      <w:sz w:val="20"/>
    </w:rPr>
  </w:style>
  <w:style w:type="character" w:customStyle="1" w:styleId="ad">
    <w:name w:val="Основной текст с отступом Знак"/>
    <w:basedOn w:val="a0"/>
    <w:link w:val="ac"/>
    <w:uiPriority w:val="99"/>
    <w:rsid w:val="00F8046B"/>
  </w:style>
  <w:style w:type="paragraph" w:styleId="ae">
    <w:name w:val="Normal (Web)"/>
    <w:basedOn w:val="a"/>
    <w:uiPriority w:val="99"/>
    <w:unhideWhenUsed/>
    <w:rsid w:val="00C65D4F"/>
    <w:pPr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C65D4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65D4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15</Pages>
  <Words>1867</Words>
  <Characters>10643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</dc:creator>
  <cp:keywords/>
  <dc:description/>
  <cp:lastModifiedBy>Начальные классы</cp:lastModifiedBy>
  <cp:revision>17</cp:revision>
  <dcterms:created xsi:type="dcterms:W3CDTF">2017-08-27T15:07:00Z</dcterms:created>
  <dcterms:modified xsi:type="dcterms:W3CDTF">2018-05-22T08:16:00Z</dcterms:modified>
</cp:coreProperties>
</file>