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71C" w:rsidRPr="003A6A3E" w:rsidRDefault="006F371C" w:rsidP="006F371C">
      <w:pPr>
        <w:pStyle w:val="a5"/>
        <w:spacing w:line="240" w:lineRule="auto"/>
        <w:ind w:left="0"/>
        <w:jc w:val="center"/>
        <w:rPr>
          <w:rFonts w:ascii="Times New Roman" w:hAnsi="Times New Roman"/>
          <w:b/>
        </w:rPr>
      </w:pPr>
      <w:r w:rsidRPr="003A6A3E">
        <w:rPr>
          <w:rFonts w:ascii="Times New Roman" w:hAnsi="Times New Roman"/>
          <w:b/>
        </w:rPr>
        <w:t>ПРОВЕРОЧНАЯ РАБОТА</w:t>
      </w:r>
    </w:p>
    <w:p w:rsidR="006F371C" w:rsidRPr="003A6A3E" w:rsidRDefault="006F371C" w:rsidP="006F371C">
      <w:pPr>
        <w:pStyle w:val="a5"/>
        <w:spacing w:line="240" w:lineRule="auto"/>
        <w:ind w:left="0"/>
        <w:jc w:val="center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По теме «Понятие и виды бланков документов»</w:t>
      </w:r>
    </w:p>
    <w:p w:rsidR="006F371C" w:rsidRPr="003A6A3E" w:rsidRDefault="006F371C" w:rsidP="006F371C">
      <w:pPr>
        <w:pStyle w:val="a5"/>
        <w:spacing w:line="240" w:lineRule="auto"/>
        <w:ind w:left="0"/>
        <w:jc w:val="center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1. Что такое бланк документа?</w:t>
      </w:r>
    </w:p>
    <w:p w:rsidR="006F371C" w:rsidRPr="003A6A3E" w:rsidRDefault="006F371C" w:rsidP="006F371C">
      <w:pPr>
        <w:pStyle w:val="a5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left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Лист писчей бумаги формата А</w:t>
      </w:r>
      <w:proofErr w:type="gramStart"/>
      <w:r w:rsidRPr="003A6A3E">
        <w:rPr>
          <w:rFonts w:ascii="Times New Roman" w:hAnsi="Times New Roman"/>
        </w:rPr>
        <w:t>4</w:t>
      </w:r>
      <w:proofErr w:type="gramEnd"/>
      <w:r w:rsidRPr="003A6A3E">
        <w:rPr>
          <w:rFonts w:ascii="Times New Roman" w:hAnsi="Times New Roman"/>
        </w:rPr>
        <w:t xml:space="preserve"> или А5</w:t>
      </w:r>
    </w:p>
    <w:p w:rsidR="006F371C" w:rsidRPr="003A6A3E" w:rsidRDefault="006F371C" w:rsidP="006F371C">
      <w:pPr>
        <w:pStyle w:val="a5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left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Писчая бумага формата А</w:t>
      </w:r>
      <w:proofErr w:type="gramStart"/>
      <w:r w:rsidRPr="003A6A3E">
        <w:rPr>
          <w:rFonts w:ascii="Times New Roman" w:hAnsi="Times New Roman"/>
        </w:rPr>
        <w:t>4</w:t>
      </w:r>
      <w:proofErr w:type="gramEnd"/>
      <w:r w:rsidRPr="003A6A3E">
        <w:rPr>
          <w:rFonts w:ascii="Times New Roman" w:hAnsi="Times New Roman"/>
        </w:rPr>
        <w:t xml:space="preserve"> или А5 с нанесенными на ней постоянными реквизитами </w:t>
      </w:r>
    </w:p>
    <w:p w:rsidR="006F371C" w:rsidRPr="003A6A3E" w:rsidRDefault="006F371C" w:rsidP="006F371C">
      <w:pPr>
        <w:pStyle w:val="a5"/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jc w:val="left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Писчая бумага с оттиском штемпеля организации</w:t>
      </w: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2. Какие реквизиты включаются в бланк письма?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  <w:sectPr w:rsidR="006F371C" w:rsidRPr="003A6A3E" w:rsidSect="00D236F1"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Место составления или издания документа.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Заголовок к тексту.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Наименование организации.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Товарный знак (знак обслуживания).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Наименование вида документа.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Адресат.</w:t>
      </w:r>
    </w:p>
    <w:p w:rsidR="006F371C" w:rsidRPr="003A6A3E" w:rsidRDefault="006F371C" w:rsidP="006F371C">
      <w:pPr>
        <w:pStyle w:val="a5"/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Справочные данные об организации.</w:t>
      </w:r>
    </w:p>
    <w:p w:rsidR="006F371C" w:rsidRPr="003A6A3E" w:rsidRDefault="006F371C" w:rsidP="006F371C">
      <w:pPr>
        <w:pStyle w:val="a5"/>
        <w:spacing w:line="240" w:lineRule="auto"/>
        <w:rPr>
          <w:rFonts w:ascii="Times New Roman" w:hAnsi="Times New Roman"/>
        </w:rPr>
        <w:sectPr w:rsidR="006F371C" w:rsidRPr="003A6A3E" w:rsidSect="00AC4346">
          <w:type w:val="continuous"/>
          <w:pgSz w:w="11906" w:h="16838"/>
          <w:pgMar w:top="851" w:right="850" w:bottom="709" w:left="1134" w:header="708" w:footer="708" w:gutter="0"/>
          <w:cols w:num="2" w:space="708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09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09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3. Сколько потребуется бланков для оформления одного экземпляра трехстраничного документа?</w:t>
      </w:r>
    </w:p>
    <w:p w:rsidR="006F371C" w:rsidRPr="003A6A3E" w:rsidRDefault="006F371C" w:rsidP="006F371C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</w:rPr>
        <w:sectPr w:rsidR="006F371C" w:rsidRPr="003A6A3E" w:rsidSect="00AC4346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Один</w:t>
      </w:r>
    </w:p>
    <w:p w:rsidR="006F371C" w:rsidRPr="003A6A3E" w:rsidRDefault="006F371C" w:rsidP="006F371C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Три</w:t>
      </w:r>
    </w:p>
    <w:p w:rsidR="006F371C" w:rsidRPr="003A6A3E" w:rsidRDefault="006F371C" w:rsidP="006F371C">
      <w:pPr>
        <w:pStyle w:val="a5"/>
        <w:numPr>
          <w:ilvl w:val="0"/>
          <w:numId w:val="5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Два</w:t>
      </w:r>
    </w:p>
    <w:p w:rsidR="006F371C" w:rsidRPr="003A6A3E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  <w:sectPr w:rsidR="006F371C" w:rsidRPr="003A6A3E" w:rsidSect="004459AD">
          <w:type w:val="continuous"/>
          <w:pgSz w:w="11906" w:h="16838"/>
          <w:pgMar w:top="851" w:right="850" w:bottom="709" w:left="1134" w:header="708" w:footer="708" w:gutter="0"/>
          <w:cols w:num="3" w:space="708"/>
          <w:docGrid w:linePitch="360"/>
        </w:sectPr>
      </w:pPr>
    </w:p>
    <w:p w:rsidR="006F371C" w:rsidRPr="003A6A3E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4. Какой формат бумаги используется для изготовления бланков?</w:t>
      </w:r>
    </w:p>
    <w:p w:rsidR="006F371C" w:rsidRPr="003A6A3E" w:rsidRDefault="006F371C" w:rsidP="006F371C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А</w:t>
      </w:r>
      <w:proofErr w:type="gramStart"/>
      <w:r w:rsidRPr="003A6A3E">
        <w:rPr>
          <w:rFonts w:ascii="Times New Roman" w:hAnsi="Times New Roman"/>
        </w:rPr>
        <w:t>4</w:t>
      </w:r>
      <w:proofErr w:type="gramEnd"/>
    </w:p>
    <w:p w:rsidR="006F371C" w:rsidRPr="003A6A3E" w:rsidRDefault="006F371C" w:rsidP="006F371C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А5</w:t>
      </w:r>
    </w:p>
    <w:p w:rsidR="006F371C" w:rsidRPr="003A6A3E" w:rsidRDefault="006F371C" w:rsidP="006F371C">
      <w:pPr>
        <w:pStyle w:val="a5"/>
        <w:numPr>
          <w:ilvl w:val="0"/>
          <w:numId w:val="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А3</w:t>
      </w:r>
    </w:p>
    <w:p w:rsidR="006F371C" w:rsidRPr="003A6A3E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  <w:sectPr w:rsidR="006F371C" w:rsidRPr="003A6A3E" w:rsidSect="002A4D04">
          <w:type w:val="continuous"/>
          <w:pgSz w:w="11906" w:h="16838"/>
          <w:pgMar w:top="851" w:right="850" w:bottom="709" w:left="1134" w:header="708" w:footer="708" w:gutter="0"/>
          <w:cols w:num="3" w:space="708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5. Какими преимуществами обладают бланки с угловым расположением штампа?</w:t>
      </w:r>
    </w:p>
    <w:p w:rsidR="006F371C" w:rsidRPr="003A6A3E" w:rsidRDefault="006F371C" w:rsidP="006F371C">
      <w:pPr>
        <w:pStyle w:val="a5"/>
        <w:numPr>
          <w:ilvl w:val="0"/>
          <w:numId w:val="7"/>
        </w:numPr>
        <w:spacing w:line="240" w:lineRule="auto"/>
        <w:ind w:left="0" w:firstLine="0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7"/>
        </w:numPr>
        <w:tabs>
          <w:tab w:val="left" w:pos="360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Преимуществ нет</w:t>
      </w:r>
    </w:p>
    <w:p w:rsidR="006F371C" w:rsidRPr="003A6A3E" w:rsidRDefault="006F371C" w:rsidP="006F371C">
      <w:pPr>
        <w:pStyle w:val="a5"/>
        <w:numPr>
          <w:ilvl w:val="0"/>
          <w:numId w:val="7"/>
        </w:numPr>
        <w:tabs>
          <w:tab w:val="left" w:pos="360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Облегчают работу секретаря</w:t>
      </w:r>
    </w:p>
    <w:p w:rsidR="006F371C" w:rsidRPr="003A6A3E" w:rsidRDefault="006F371C" w:rsidP="006F371C">
      <w:pPr>
        <w:pStyle w:val="a5"/>
        <w:numPr>
          <w:ilvl w:val="0"/>
          <w:numId w:val="7"/>
        </w:numPr>
        <w:tabs>
          <w:tab w:val="left" w:pos="360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 xml:space="preserve">Экономят до 20% площади листа </w:t>
      </w: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</w:rPr>
        <w:sectPr w:rsidR="006F371C" w:rsidRPr="003A6A3E" w:rsidSect="00AC4346">
          <w:type w:val="continuous"/>
          <w:pgSz w:w="11906" w:h="16838"/>
          <w:pgMar w:top="851" w:right="850" w:bottom="709" w:left="1134" w:header="708" w:footer="708" w:gutter="0"/>
          <w:cols w:num="2" w:space="708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6. Какие бланки предпочтительнее для оформления служебных писем?</w:t>
      </w:r>
    </w:p>
    <w:p w:rsidR="006F371C" w:rsidRPr="003A6A3E" w:rsidRDefault="006F371C" w:rsidP="006F371C">
      <w:pPr>
        <w:pStyle w:val="a5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С продольным штампом</w:t>
      </w:r>
    </w:p>
    <w:p w:rsidR="006F371C" w:rsidRPr="003A6A3E" w:rsidRDefault="006F371C" w:rsidP="006F371C">
      <w:pPr>
        <w:pStyle w:val="a5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С угловым штампом</w:t>
      </w:r>
    </w:p>
    <w:p w:rsidR="006F371C" w:rsidRPr="003A6A3E" w:rsidRDefault="006F371C" w:rsidP="006F371C">
      <w:pPr>
        <w:pStyle w:val="a5"/>
        <w:numPr>
          <w:ilvl w:val="0"/>
          <w:numId w:val="8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С любым штампом</w:t>
      </w: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</w:rPr>
        <w:sectPr w:rsidR="006F371C" w:rsidRPr="003A6A3E" w:rsidSect="00AC4346">
          <w:type w:val="continuous"/>
          <w:pgSz w:w="11906" w:h="16838"/>
          <w:pgMar w:top="851" w:right="850" w:bottom="709" w:left="1134" w:header="708" w:footer="708" w:gutter="0"/>
          <w:cols w:num="2" w:space="708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 xml:space="preserve">7. Для </w:t>
      </w:r>
      <w:proofErr w:type="gramStart"/>
      <w:r w:rsidRPr="003A6A3E">
        <w:rPr>
          <w:rFonts w:ascii="Times New Roman" w:hAnsi="Times New Roman"/>
          <w:b/>
          <w:i/>
        </w:rPr>
        <w:t>оформления</w:t>
      </w:r>
      <w:proofErr w:type="gramEnd"/>
      <w:r w:rsidRPr="003A6A3E">
        <w:rPr>
          <w:rFonts w:ascii="Times New Roman" w:hAnsi="Times New Roman"/>
          <w:b/>
          <w:i/>
        </w:rPr>
        <w:t xml:space="preserve"> каких документов используют общие бланки?</w:t>
      </w:r>
    </w:p>
    <w:p w:rsidR="006F371C" w:rsidRPr="003A6A3E" w:rsidRDefault="006F371C" w:rsidP="006F371C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служебных писем</w:t>
      </w:r>
    </w:p>
    <w:p w:rsidR="006F371C" w:rsidRPr="003A6A3E" w:rsidRDefault="006F371C" w:rsidP="006F371C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организационно-распорядительных документов</w:t>
      </w:r>
    </w:p>
    <w:p w:rsidR="006F371C" w:rsidRPr="003A6A3E" w:rsidRDefault="006F371C" w:rsidP="006F371C">
      <w:pPr>
        <w:pStyle w:val="a5"/>
        <w:numPr>
          <w:ilvl w:val="0"/>
          <w:numId w:val="9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всех видов документов</w:t>
      </w: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8. Чем отличается общий бланк от бланка для писем?</w:t>
      </w:r>
    </w:p>
    <w:p w:rsidR="006F371C" w:rsidRPr="003A6A3E" w:rsidRDefault="006F371C" w:rsidP="006F371C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Между ними нет различий</w:t>
      </w:r>
    </w:p>
    <w:p w:rsidR="006F371C" w:rsidRPr="003A6A3E" w:rsidRDefault="006F371C" w:rsidP="006F371C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На общем бланке нет реквизита «Сведения об организации»</w:t>
      </w:r>
    </w:p>
    <w:p w:rsidR="006F371C" w:rsidRPr="003A6A3E" w:rsidRDefault="006F371C" w:rsidP="006F371C">
      <w:pPr>
        <w:pStyle w:val="a5"/>
        <w:numPr>
          <w:ilvl w:val="0"/>
          <w:numId w:val="10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На общем бланке не наносятся ограничительные метки для реквизит</w:t>
      </w:r>
      <w:r>
        <w:rPr>
          <w:rFonts w:ascii="Times New Roman" w:hAnsi="Times New Roman"/>
        </w:rPr>
        <w:t>ов</w:t>
      </w:r>
      <w:r w:rsidRPr="003A6A3E"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Дата» и «Р</w:t>
      </w:r>
      <w:r w:rsidRPr="003A6A3E">
        <w:rPr>
          <w:rFonts w:ascii="Times New Roman" w:hAnsi="Times New Roman"/>
        </w:rPr>
        <w:t>егистрационный номер»</w:t>
      </w: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9. Как располагаются на бланках реквизиты углового штампа?</w:t>
      </w:r>
    </w:p>
    <w:p w:rsidR="006F371C" w:rsidRPr="003A6A3E" w:rsidRDefault="006F371C" w:rsidP="006F371C">
      <w:pPr>
        <w:pStyle w:val="a5"/>
        <w:numPr>
          <w:ilvl w:val="0"/>
          <w:numId w:val="11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В верхнем углу листа бумаги у границы левого поля в пределах площади, отведенной формуляром-образцом</w:t>
      </w:r>
    </w:p>
    <w:p w:rsidR="006F371C" w:rsidRPr="003A6A3E" w:rsidRDefault="006F371C" w:rsidP="006F371C">
      <w:pPr>
        <w:pStyle w:val="a5"/>
        <w:numPr>
          <w:ilvl w:val="0"/>
          <w:numId w:val="11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У границы верхнего поля посередине листа бумаги</w:t>
      </w:r>
    </w:p>
    <w:p w:rsidR="006F371C" w:rsidRPr="003A6A3E" w:rsidRDefault="006F371C" w:rsidP="006F371C">
      <w:pPr>
        <w:pStyle w:val="a5"/>
        <w:numPr>
          <w:ilvl w:val="0"/>
          <w:numId w:val="11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Реквизиты устанавливаются произвольно</w:t>
      </w: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10. Назовите обязательные реквизиты общего бланка:</w:t>
      </w:r>
    </w:p>
    <w:p w:rsidR="006F371C" w:rsidRPr="003A6A3E" w:rsidRDefault="006F371C" w:rsidP="006F371C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Наименование организац</w:t>
      </w:r>
      <w:proofErr w:type="gramStart"/>
      <w:r w:rsidRPr="003A6A3E">
        <w:rPr>
          <w:rFonts w:ascii="Times New Roman" w:hAnsi="Times New Roman"/>
        </w:rPr>
        <w:t>ии и её</w:t>
      </w:r>
      <w:proofErr w:type="gramEnd"/>
      <w:r w:rsidRPr="003A6A3E">
        <w:rPr>
          <w:rFonts w:ascii="Times New Roman" w:hAnsi="Times New Roman"/>
        </w:rPr>
        <w:t xml:space="preserve"> эмблема</w:t>
      </w:r>
    </w:p>
    <w:p w:rsidR="006F371C" w:rsidRPr="003A6A3E" w:rsidRDefault="006F371C" w:rsidP="006F371C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Справочные данные об организации</w:t>
      </w:r>
    </w:p>
    <w:p w:rsidR="006F371C" w:rsidRPr="003A6A3E" w:rsidRDefault="006F371C" w:rsidP="006F371C">
      <w:pPr>
        <w:pStyle w:val="a5"/>
        <w:numPr>
          <w:ilvl w:val="0"/>
          <w:numId w:val="12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Государственный герб РФ или субъекта РФ</w:t>
      </w: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11. Как располагают на бланках реквизиты продольного штампа?</w:t>
      </w:r>
    </w:p>
    <w:p w:rsidR="006F371C" w:rsidRPr="003A6A3E" w:rsidRDefault="006F371C" w:rsidP="006F371C">
      <w:pPr>
        <w:pStyle w:val="a5"/>
        <w:numPr>
          <w:ilvl w:val="0"/>
          <w:numId w:val="13"/>
        </w:numPr>
        <w:spacing w:line="240" w:lineRule="auto"/>
        <w:ind w:left="426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13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Посередине в верхней части бланка</w:t>
      </w:r>
    </w:p>
    <w:p w:rsidR="006F371C" w:rsidRPr="003A6A3E" w:rsidRDefault="006F371C" w:rsidP="006F371C">
      <w:pPr>
        <w:pStyle w:val="a5"/>
        <w:numPr>
          <w:ilvl w:val="0"/>
          <w:numId w:val="13"/>
        </w:numPr>
        <w:spacing w:line="240" w:lineRule="auto"/>
        <w:ind w:left="426"/>
        <w:rPr>
          <w:rFonts w:ascii="Times New Roman" w:hAnsi="Times New Roman"/>
        </w:rPr>
      </w:pPr>
      <w:proofErr w:type="spellStart"/>
      <w:r w:rsidRPr="003A6A3E">
        <w:rPr>
          <w:rFonts w:ascii="Times New Roman" w:hAnsi="Times New Roman"/>
        </w:rPr>
        <w:t>Флаговым</w:t>
      </w:r>
      <w:proofErr w:type="spellEnd"/>
      <w:r w:rsidRPr="003A6A3E">
        <w:rPr>
          <w:rFonts w:ascii="Times New Roman" w:hAnsi="Times New Roman"/>
        </w:rPr>
        <w:t xml:space="preserve"> способом</w:t>
      </w:r>
    </w:p>
    <w:p w:rsidR="006F371C" w:rsidRPr="003A6A3E" w:rsidRDefault="006F371C" w:rsidP="006F371C">
      <w:pPr>
        <w:pStyle w:val="a5"/>
        <w:numPr>
          <w:ilvl w:val="0"/>
          <w:numId w:val="13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Произвольно</w:t>
      </w: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</w:rPr>
        <w:sectPr w:rsidR="006F371C" w:rsidRPr="003A6A3E" w:rsidSect="00A50D29">
          <w:type w:val="continuous"/>
          <w:pgSz w:w="11906" w:h="16838"/>
          <w:pgMar w:top="851" w:right="850" w:bottom="709" w:left="1134" w:header="708" w:footer="708" w:gutter="0"/>
          <w:cols w:num="2" w:space="708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12. Для каких документов предпочтительнее использование продольных</w:t>
      </w:r>
      <w:r>
        <w:rPr>
          <w:rFonts w:ascii="Times New Roman" w:hAnsi="Times New Roman"/>
          <w:b/>
          <w:i/>
        </w:rPr>
        <w:t xml:space="preserve"> бланков</w:t>
      </w:r>
      <w:r w:rsidRPr="003A6A3E">
        <w:rPr>
          <w:rFonts w:ascii="Times New Roman" w:hAnsi="Times New Roman"/>
          <w:b/>
          <w:i/>
        </w:rPr>
        <w:t>?</w:t>
      </w:r>
    </w:p>
    <w:p w:rsidR="006F371C" w:rsidRPr="003A6A3E" w:rsidRDefault="006F371C" w:rsidP="006F371C">
      <w:pPr>
        <w:pStyle w:val="a5"/>
        <w:numPr>
          <w:ilvl w:val="0"/>
          <w:numId w:val="14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служебных писем</w:t>
      </w:r>
    </w:p>
    <w:p w:rsidR="006F371C" w:rsidRPr="003A6A3E" w:rsidRDefault="006F371C" w:rsidP="006F371C">
      <w:pPr>
        <w:pStyle w:val="a5"/>
        <w:numPr>
          <w:ilvl w:val="0"/>
          <w:numId w:val="14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организационно-распорядительных документов, кроме служебных писем</w:t>
      </w:r>
    </w:p>
    <w:p w:rsidR="006F371C" w:rsidRPr="003A6A3E" w:rsidRDefault="006F371C" w:rsidP="006F371C">
      <w:pPr>
        <w:pStyle w:val="a5"/>
        <w:numPr>
          <w:ilvl w:val="0"/>
          <w:numId w:val="14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Для любых документов</w:t>
      </w: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lastRenderedPageBreak/>
        <w:t>13. Какие организации могут изготавливать бланки с изображением Государственного герба РФ?</w:t>
      </w:r>
    </w:p>
    <w:p w:rsidR="006F371C" w:rsidRPr="003A6A3E" w:rsidRDefault="006F371C" w:rsidP="006F371C">
      <w:pPr>
        <w:pStyle w:val="a5"/>
        <w:numPr>
          <w:ilvl w:val="0"/>
          <w:numId w:val="15"/>
        </w:numPr>
        <w:spacing w:line="240" w:lineRule="auto"/>
        <w:ind w:left="426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15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Организации, имеющие на это право</w:t>
      </w:r>
    </w:p>
    <w:p w:rsidR="006F371C" w:rsidRPr="003A6A3E" w:rsidRDefault="006F371C" w:rsidP="006F371C">
      <w:pPr>
        <w:pStyle w:val="a5"/>
        <w:numPr>
          <w:ilvl w:val="0"/>
          <w:numId w:val="15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t>Органы власти местного самоуправления</w:t>
      </w:r>
    </w:p>
    <w:p w:rsidR="006F371C" w:rsidRPr="003A6A3E" w:rsidRDefault="006F371C" w:rsidP="006F371C">
      <w:pPr>
        <w:pStyle w:val="a5"/>
        <w:numPr>
          <w:ilvl w:val="0"/>
          <w:numId w:val="15"/>
        </w:numPr>
        <w:spacing w:line="240" w:lineRule="auto"/>
        <w:ind w:left="426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Администрация Президента РФ</w:t>
      </w:r>
    </w:p>
    <w:p w:rsidR="006F371C" w:rsidRPr="003A6A3E" w:rsidRDefault="006F371C" w:rsidP="006F371C">
      <w:pPr>
        <w:pStyle w:val="a5"/>
        <w:spacing w:line="240" w:lineRule="auto"/>
        <w:ind w:firstLine="720"/>
        <w:rPr>
          <w:rFonts w:ascii="Times New Roman" w:hAnsi="Times New Roman"/>
        </w:rPr>
        <w:sectPr w:rsidR="006F371C" w:rsidRPr="003A6A3E" w:rsidSect="00A50D29">
          <w:type w:val="continuous"/>
          <w:pgSz w:w="11906" w:h="16838"/>
          <w:pgMar w:top="851" w:right="850" w:bottom="709" w:left="1134" w:header="708" w:footer="708" w:gutter="0"/>
          <w:cols w:num="2" w:space="282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14. Каковы размеры бланка формата А</w:t>
      </w:r>
      <w:proofErr w:type="gramStart"/>
      <w:r w:rsidRPr="003A6A3E">
        <w:rPr>
          <w:rFonts w:ascii="Times New Roman" w:hAnsi="Times New Roman"/>
          <w:b/>
          <w:i/>
        </w:rPr>
        <w:t>4</w:t>
      </w:r>
      <w:proofErr w:type="gramEnd"/>
      <w:r w:rsidRPr="003A6A3E">
        <w:rPr>
          <w:rFonts w:ascii="Times New Roman" w:hAnsi="Times New Roman"/>
          <w:b/>
          <w:i/>
        </w:rPr>
        <w:t>?</w:t>
      </w:r>
    </w:p>
    <w:p w:rsidR="006F371C" w:rsidRPr="003A6A3E" w:rsidRDefault="006F371C" w:rsidP="006F371C">
      <w:pPr>
        <w:pStyle w:val="a5"/>
        <w:numPr>
          <w:ilvl w:val="0"/>
          <w:numId w:val="16"/>
        </w:numPr>
        <w:spacing w:line="240" w:lineRule="auto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 xml:space="preserve">210 х </w:t>
      </w:r>
      <w:smartTag w:uri="urn:schemas-microsoft-com:office:smarttags" w:element="metricconverter">
        <w:smartTagPr>
          <w:attr w:name="ProductID" w:val="297 мм"/>
        </w:smartTagPr>
        <w:r w:rsidRPr="003A6A3E">
          <w:rPr>
            <w:rFonts w:ascii="Times New Roman" w:hAnsi="Times New Roman"/>
          </w:rPr>
          <w:t>297 мм</w:t>
        </w:r>
      </w:smartTag>
    </w:p>
    <w:p w:rsidR="006F371C" w:rsidRPr="003A6A3E" w:rsidRDefault="006F371C" w:rsidP="006F371C">
      <w:pPr>
        <w:pStyle w:val="a5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 xml:space="preserve">210 х </w:t>
      </w:r>
      <w:smartTag w:uri="urn:schemas-microsoft-com:office:smarttags" w:element="metricconverter">
        <w:smartTagPr>
          <w:attr w:name="ProductID" w:val="148 мм"/>
        </w:smartTagPr>
        <w:r w:rsidRPr="003A6A3E">
          <w:rPr>
            <w:rFonts w:ascii="Times New Roman" w:hAnsi="Times New Roman"/>
          </w:rPr>
          <w:t>148 мм</w:t>
        </w:r>
      </w:smartTag>
    </w:p>
    <w:p w:rsidR="006F371C" w:rsidRPr="003A6A3E" w:rsidRDefault="006F371C" w:rsidP="006F371C">
      <w:pPr>
        <w:pStyle w:val="a5"/>
        <w:numPr>
          <w:ilvl w:val="0"/>
          <w:numId w:val="16"/>
        </w:numPr>
        <w:spacing w:line="240" w:lineRule="auto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 xml:space="preserve">420 х </w:t>
      </w:r>
      <w:smartTag w:uri="urn:schemas-microsoft-com:office:smarttags" w:element="metricconverter">
        <w:smartTagPr>
          <w:attr w:name="ProductID" w:val="297 мм"/>
        </w:smartTagPr>
        <w:r w:rsidRPr="003A6A3E">
          <w:rPr>
            <w:rFonts w:ascii="Times New Roman" w:hAnsi="Times New Roman"/>
          </w:rPr>
          <w:t>297 мм</w:t>
        </w:r>
      </w:smartTag>
    </w:p>
    <w:p w:rsidR="006F371C" w:rsidRPr="003A6A3E" w:rsidRDefault="006F371C" w:rsidP="006F371C">
      <w:pPr>
        <w:pStyle w:val="a5"/>
        <w:spacing w:line="240" w:lineRule="auto"/>
        <w:ind w:firstLine="720"/>
        <w:rPr>
          <w:rFonts w:ascii="Times New Roman" w:hAnsi="Times New Roman"/>
        </w:rPr>
        <w:sectPr w:rsidR="006F371C" w:rsidRPr="003A6A3E" w:rsidSect="00A50D29">
          <w:type w:val="continuous"/>
          <w:pgSz w:w="11906" w:h="16838"/>
          <w:pgMar w:top="851" w:right="850" w:bottom="709" w:left="1134" w:header="708" w:footer="708" w:gutter="0"/>
          <w:cols w:num="3" w:space="708"/>
          <w:docGrid w:linePitch="360"/>
        </w:sectPr>
      </w:pPr>
    </w:p>
    <w:p w:rsidR="006F371C" w:rsidRPr="003A6A3E" w:rsidRDefault="006F371C" w:rsidP="006F371C">
      <w:pPr>
        <w:pStyle w:val="a5"/>
        <w:spacing w:line="240" w:lineRule="auto"/>
        <w:ind w:firstLine="720"/>
        <w:rPr>
          <w:rFonts w:ascii="Times New Roman" w:hAnsi="Times New Roman"/>
        </w:rPr>
      </w:pPr>
    </w:p>
    <w:p w:rsidR="006F371C" w:rsidRPr="003A6A3E" w:rsidRDefault="006F371C" w:rsidP="006F371C">
      <w:pPr>
        <w:pStyle w:val="a5"/>
        <w:spacing w:line="240" w:lineRule="auto"/>
        <w:ind w:left="0" w:firstLine="720"/>
        <w:rPr>
          <w:rFonts w:ascii="Times New Roman" w:hAnsi="Times New Roman"/>
          <w:b/>
          <w:i/>
        </w:rPr>
      </w:pPr>
      <w:r w:rsidRPr="003A6A3E">
        <w:rPr>
          <w:rFonts w:ascii="Times New Roman" w:hAnsi="Times New Roman"/>
          <w:b/>
          <w:i/>
        </w:rPr>
        <w:t>15. Какого цвета бумагу можно использовать для бланков документов?</w:t>
      </w:r>
    </w:p>
    <w:p w:rsidR="006F371C" w:rsidRPr="003A6A3E" w:rsidRDefault="006F371C" w:rsidP="006F371C">
      <w:pPr>
        <w:pStyle w:val="a5"/>
        <w:numPr>
          <w:ilvl w:val="0"/>
          <w:numId w:val="17"/>
        </w:numPr>
        <w:spacing w:line="240" w:lineRule="auto"/>
        <w:rPr>
          <w:rFonts w:ascii="Times New Roman" w:hAnsi="Times New Roman"/>
        </w:rPr>
        <w:sectPr w:rsidR="006F371C" w:rsidRPr="003A6A3E" w:rsidSect="001A7EC2">
          <w:type w:val="continuous"/>
          <w:pgSz w:w="11906" w:h="16838"/>
          <w:pgMar w:top="851" w:right="850" w:bottom="709" w:left="1134" w:header="708" w:footer="708" w:gutter="0"/>
          <w:cols w:space="708"/>
          <w:docGrid w:linePitch="360"/>
        </w:sectPr>
      </w:pPr>
    </w:p>
    <w:p w:rsidR="006F371C" w:rsidRPr="003A6A3E" w:rsidRDefault="006F371C" w:rsidP="006F371C">
      <w:pPr>
        <w:pStyle w:val="a5"/>
        <w:numPr>
          <w:ilvl w:val="0"/>
          <w:numId w:val="17"/>
        </w:numPr>
        <w:tabs>
          <w:tab w:val="left" w:pos="284"/>
        </w:tabs>
        <w:spacing w:line="240" w:lineRule="auto"/>
        <w:ind w:left="0" w:firstLine="0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Только белого</w:t>
      </w:r>
    </w:p>
    <w:p w:rsidR="006F371C" w:rsidRPr="003A6A3E" w:rsidRDefault="006F371C" w:rsidP="006F371C">
      <w:pPr>
        <w:pStyle w:val="a5"/>
        <w:numPr>
          <w:ilvl w:val="0"/>
          <w:numId w:val="17"/>
        </w:numPr>
        <w:spacing w:line="240" w:lineRule="auto"/>
        <w:ind w:left="284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Любого</w:t>
      </w:r>
    </w:p>
    <w:p w:rsidR="006F371C" w:rsidRPr="003A6A3E" w:rsidRDefault="006F371C" w:rsidP="006F371C">
      <w:pPr>
        <w:pStyle w:val="a5"/>
        <w:numPr>
          <w:ilvl w:val="0"/>
          <w:numId w:val="17"/>
        </w:numPr>
        <w:spacing w:line="240" w:lineRule="auto"/>
        <w:ind w:left="284"/>
        <w:rPr>
          <w:rFonts w:ascii="Times New Roman" w:hAnsi="Times New Roman"/>
        </w:rPr>
      </w:pPr>
      <w:r w:rsidRPr="003A6A3E">
        <w:rPr>
          <w:rFonts w:ascii="Times New Roman" w:hAnsi="Times New Roman"/>
        </w:rPr>
        <w:lastRenderedPageBreak/>
        <w:t>Белого или светлых тонов</w:t>
      </w:r>
    </w:p>
    <w:p w:rsidR="006F371C" w:rsidRPr="003A6A3E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  <w:sectPr w:rsidR="006F371C" w:rsidRPr="003A6A3E" w:rsidSect="003A6A3E">
          <w:type w:val="continuous"/>
          <w:pgSz w:w="11906" w:h="16838"/>
          <w:pgMar w:top="851" w:right="850" w:bottom="709" w:left="1134" w:header="708" w:footer="708" w:gutter="0"/>
          <w:cols w:num="3" w:space="284"/>
          <w:docGrid w:linePitch="360"/>
        </w:sectPr>
      </w:pPr>
    </w:p>
    <w:p w:rsidR="006F371C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</w:p>
    <w:p w:rsidR="006F371C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</w:p>
    <w:p w:rsidR="006F371C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</w:p>
    <w:p w:rsidR="006F371C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88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  <w:gridCol w:w="675"/>
      </w:tblGrid>
      <w:tr w:rsidR="006F371C" w:rsidTr="00EB6F53">
        <w:tc>
          <w:tcPr>
            <w:tcW w:w="675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</w:t>
            </w:r>
          </w:p>
        </w:tc>
        <w:tc>
          <w:tcPr>
            <w:tcW w:w="675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2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3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4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5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6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7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8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9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10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11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12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13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14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15</w:t>
            </w:r>
          </w:p>
        </w:tc>
      </w:tr>
      <w:tr w:rsidR="006F371C" w:rsidTr="00EB6F53">
        <w:tc>
          <w:tcPr>
            <w:tcW w:w="675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Б</w:t>
            </w:r>
          </w:p>
        </w:tc>
        <w:tc>
          <w:tcPr>
            <w:tcW w:w="675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ВГЖ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АБ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В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Б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Б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Б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Б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А</w:t>
            </w:r>
          </w:p>
        </w:tc>
        <w:tc>
          <w:tcPr>
            <w:tcW w:w="676" w:type="dxa"/>
            <w:shd w:val="clear" w:color="auto" w:fill="auto"/>
          </w:tcPr>
          <w:p w:rsidR="006F371C" w:rsidRPr="003B2661" w:rsidRDefault="006F371C" w:rsidP="00EB6F53">
            <w:pPr>
              <w:pStyle w:val="a5"/>
              <w:tabs>
                <w:tab w:val="left" w:pos="993"/>
              </w:tabs>
              <w:spacing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B2661">
              <w:rPr>
                <w:rFonts w:ascii="Times New Roman" w:hAnsi="Times New Roman"/>
              </w:rPr>
              <w:t>В</w:t>
            </w:r>
          </w:p>
        </w:tc>
      </w:tr>
    </w:tbl>
    <w:p w:rsidR="006F371C" w:rsidRPr="003A6A3E" w:rsidRDefault="006F371C" w:rsidP="006F371C">
      <w:pPr>
        <w:pStyle w:val="a5"/>
        <w:spacing w:line="240" w:lineRule="auto"/>
        <w:ind w:left="0"/>
        <w:rPr>
          <w:rFonts w:ascii="Times New Roman" w:hAnsi="Times New Roman"/>
        </w:rPr>
      </w:pPr>
    </w:p>
    <w:p w:rsidR="00714A85" w:rsidRDefault="00714A85"/>
    <w:sectPr w:rsidR="00714A85" w:rsidSect="001A7EC2">
      <w:type w:val="continuous"/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1B399F"/>
    <w:multiLevelType w:val="hybridMultilevel"/>
    <w:tmpl w:val="98AA6166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52971"/>
    <w:multiLevelType w:val="hybridMultilevel"/>
    <w:tmpl w:val="2E70E1BE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26743"/>
    <w:multiLevelType w:val="hybridMultilevel"/>
    <w:tmpl w:val="9A9CCA06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5A12B8"/>
    <w:multiLevelType w:val="hybridMultilevel"/>
    <w:tmpl w:val="85A0E8C8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A5910"/>
    <w:multiLevelType w:val="hybridMultilevel"/>
    <w:tmpl w:val="F6D4C272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504DB"/>
    <w:multiLevelType w:val="hybridMultilevel"/>
    <w:tmpl w:val="DB364200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41AF5"/>
    <w:multiLevelType w:val="hybridMultilevel"/>
    <w:tmpl w:val="A8DCA864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83779A"/>
    <w:multiLevelType w:val="hybridMultilevel"/>
    <w:tmpl w:val="2090AD0C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CB322D"/>
    <w:multiLevelType w:val="hybridMultilevel"/>
    <w:tmpl w:val="419ED484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3A6517"/>
    <w:multiLevelType w:val="hybridMultilevel"/>
    <w:tmpl w:val="FA761C0C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0538F"/>
    <w:multiLevelType w:val="hybridMultilevel"/>
    <w:tmpl w:val="BBA65666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E15DB2"/>
    <w:multiLevelType w:val="hybridMultilevel"/>
    <w:tmpl w:val="8B3035D8"/>
    <w:lvl w:ilvl="0" w:tplc="B5AAF016">
      <w:start w:val="1"/>
      <w:numFmt w:val="russianUpper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691357D5"/>
    <w:multiLevelType w:val="hybridMultilevel"/>
    <w:tmpl w:val="AFACFE50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FF7A6A"/>
    <w:multiLevelType w:val="hybridMultilevel"/>
    <w:tmpl w:val="19AC47C4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531486"/>
    <w:multiLevelType w:val="hybridMultilevel"/>
    <w:tmpl w:val="3FC4CB3A"/>
    <w:lvl w:ilvl="0" w:tplc="B5AAF01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10"/>
  </w:num>
  <w:num w:numId="7">
    <w:abstractNumId w:val="9"/>
  </w:num>
  <w:num w:numId="8">
    <w:abstractNumId w:val="8"/>
  </w:num>
  <w:num w:numId="9">
    <w:abstractNumId w:val="2"/>
  </w:num>
  <w:num w:numId="10">
    <w:abstractNumId w:val="5"/>
  </w:num>
  <w:num w:numId="11">
    <w:abstractNumId w:val="6"/>
  </w:num>
  <w:num w:numId="12">
    <w:abstractNumId w:val="15"/>
  </w:num>
  <w:num w:numId="13">
    <w:abstractNumId w:val="1"/>
  </w:num>
  <w:num w:numId="14">
    <w:abstractNumId w:val="4"/>
  </w:num>
  <w:num w:numId="15">
    <w:abstractNumId w:val="12"/>
  </w:num>
  <w:num w:numId="16">
    <w:abstractNumId w:val="1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71C"/>
    <w:rsid w:val="006F371C"/>
    <w:rsid w:val="00714A85"/>
    <w:rsid w:val="00E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71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F1A6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EF1A6F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1A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A6F"/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F1A6F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EF1A6F"/>
    <w:rPr>
      <w:rFonts w:ascii="Cambria" w:hAnsi="Cambria"/>
      <w:b/>
      <w:bCs/>
      <w:sz w:val="26"/>
      <w:szCs w:val="26"/>
      <w:lang w:eastAsia="ar-SA"/>
    </w:rPr>
  </w:style>
  <w:style w:type="character" w:styleId="a3">
    <w:name w:val="Strong"/>
    <w:qFormat/>
    <w:rsid w:val="00EF1A6F"/>
    <w:rPr>
      <w:b/>
      <w:bCs/>
    </w:rPr>
  </w:style>
  <w:style w:type="character" w:styleId="a4">
    <w:name w:val="Emphasis"/>
    <w:qFormat/>
    <w:rsid w:val="00EF1A6F"/>
    <w:rPr>
      <w:i/>
      <w:iCs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EF1A6F"/>
    <w:pPr>
      <w:spacing w:after="0" w:line="360" w:lineRule="auto"/>
      <w:ind w:left="720"/>
      <w:contextualSpacing/>
      <w:jc w:val="both"/>
    </w:p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EF1A6F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71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F1A6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EF1A6F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1A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A6F"/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F1A6F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EF1A6F"/>
    <w:rPr>
      <w:rFonts w:ascii="Cambria" w:hAnsi="Cambria"/>
      <w:b/>
      <w:bCs/>
      <w:sz w:val="26"/>
      <w:szCs w:val="26"/>
      <w:lang w:eastAsia="ar-SA"/>
    </w:rPr>
  </w:style>
  <w:style w:type="character" w:styleId="a3">
    <w:name w:val="Strong"/>
    <w:qFormat/>
    <w:rsid w:val="00EF1A6F"/>
    <w:rPr>
      <w:b/>
      <w:bCs/>
    </w:rPr>
  </w:style>
  <w:style w:type="character" w:styleId="a4">
    <w:name w:val="Emphasis"/>
    <w:qFormat/>
    <w:rsid w:val="00EF1A6F"/>
    <w:rPr>
      <w:i/>
      <w:iCs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EF1A6F"/>
    <w:pPr>
      <w:spacing w:after="0" w:line="360" w:lineRule="auto"/>
      <w:ind w:left="720"/>
      <w:contextualSpacing/>
      <w:jc w:val="both"/>
    </w:p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EF1A6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1</cp:revision>
  <dcterms:created xsi:type="dcterms:W3CDTF">2025-10-13T11:13:00Z</dcterms:created>
  <dcterms:modified xsi:type="dcterms:W3CDTF">2025-10-13T11:14:00Z</dcterms:modified>
</cp:coreProperties>
</file>